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BCF3" w14:textId="64F7443E" w:rsidR="00EA5973" w:rsidRPr="0056013E" w:rsidRDefault="00EA5973" w:rsidP="00EA5973">
      <w:pPr>
        <w:pStyle w:val="Ttulo1"/>
        <w:rPr>
          <w:u w:val="single"/>
          <w:lang w:val="es-CL"/>
        </w:rPr>
      </w:pPr>
      <w:bookmarkStart w:id="0" w:name="_Toc64198636"/>
      <w:bookmarkStart w:id="1" w:name="_Toc64198984"/>
      <w:r w:rsidRPr="0056013E">
        <w:rPr>
          <w:lang w:val="es-CL"/>
        </w:rPr>
        <w:t xml:space="preserve">TRABAJO DE INVESTIGACIÓN HISTÓRICA Y EXPOSICIÓN DE HISTORIA </w:t>
      </w:r>
      <w:r w:rsidRPr="0056013E">
        <w:t>NAVAL</w:t>
      </w:r>
      <w:r w:rsidR="00CA2136">
        <w:rPr>
          <w:lang w:val="es-CL"/>
        </w:rPr>
        <w:t xml:space="preserve"> APLICADA</w:t>
      </w:r>
      <w:bookmarkEnd w:id="0"/>
      <w:bookmarkEnd w:id="1"/>
    </w:p>
    <w:p w14:paraId="7406A624" w14:textId="77777777" w:rsidR="00EA5973" w:rsidRPr="0056013E" w:rsidRDefault="00EA5973" w:rsidP="00021514">
      <w:pPr>
        <w:pStyle w:val="Ttulo2"/>
        <w:rPr>
          <w:lang w:val="es-CL"/>
        </w:rPr>
      </w:pPr>
      <w:bookmarkStart w:id="2" w:name="_Toc64198637"/>
      <w:bookmarkStart w:id="3" w:name="_Toc64198985"/>
      <w:r w:rsidRPr="0056013E">
        <w:rPr>
          <w:lang w:val="es-CL"/>
        </w:rPr>
        <w:t>INSTRUCCIONES GENERALES:</w:t>
      </w:r>
      <w:bookmarkEnd w:id="2"/>
      <w:bookmarkEnd w:id="3"/>
    </w:p>
    <w:p w14:paraId="3E20BAA0" w14:textId="77777777" w:rsidR="00EA5973" w:rsidRPr="0056013E" w:rsidRDefault="00EA5973" w:rsidP="00EA5973">
      <w:pPr>
        <w:rPr>
          <w:rFonts w:cs="Arial"/>
          <w:sz w:val="18"/>
          <w:szCs w:val="18"/>
          <w:lang w:val="es-CL"/>
        </w:rPr>
      </w:pPr>
    </w:p>
    <w:p w14:paraId="08A4563C" w14:textId="14DDC074" w:rsidR="00EA5973" w:rsidRPr="0056013E" w:rsidRDefault="00EA5973" w:rsidP="00EF7096">
      <w:pPr>
        <w:pStyle w:val="Prrafodelista"/>
        <w:numPr>
          <w:ilvl w:val="0"/>
          <w:numId w:val="2"/>
        </w:numPr>
        <w:ind w:left="567" w:right="-518" w:hanging="425"/>
        <w:rPr>
          <w:rFonts w:cs="Arial"/>
          <w:lang w:val="es-CL"/>
        </w:rPr>
      </w:pPr>
      <w:r w:rsidRPr="0056013E">
        <w:rPr>
          <w:rFonts w:cs="Arial"/>
          <w:lang w:val="es-CL"/>
        </w:rPr>
        <w:t xml:space="preserve">Con el propósito de contribuir a la formación integral del Cadete a través de la confección de un </w:t>
      </w:r>
      <w:r w:rsidR="008457C4">
        <w:rPr>
          <w:rFonts w:cs="Arial"/>
          <w:lang w:val="es-CL"/>
        </w:rPr>
        <w:t>Ensayo</w:t>
      </w:r>
      <w:r w:rsidRPr="0056013E">
        <w:rPr>
          <w:rFonts w:cs="Arial"/>
          <w:lang w:val="es-CL"/>
        </w:rPr>
        <w:t xml:space="preserve"> de investigación de </w:t>
      </w:r>
      <w:r w:rsidR="00CA2136">
        <w:rPr>
          <w:rFonts w:cs="Arial"/>
          <w:lang w:val="es-CL"/>
        </w:rPr>
        <w:t>Historia Naval Aplicada</w:t>
      </w:r>
      <w:r w:rsidRPr="0056013E">
        <w:rPr>
          <w:rFonts w:cs="Arial"/>
          <w:lang w:val="es-CL"/>
        </w:rPr>
        <w:t xml:space="preserve">, y de su posterior exposición en clase, </w:t>
      </w:r>
      <w:r w:rsidR="00C569BD">
        <w:rPr>
          <w:rFonts w:cs="Arial"/>
          <w:lang w:val="es-CL"/>
        </w:rPr>
        <w:t>los</w:t>
      </w:r>
      <w:r w:rsidRPr="0056013E">
        <w:rPr>
          <w:rFonts w:cs="Arial"/>
          <w:lang w:val="es-CL"/>
        </w:rPr>
        <w:t xml:space="preserve"> alumno</w:t>
      </w:r>
      <w:r w:rsidR="00C569BD">
        <w:rPr>
          <w:rFonts w:cs="Arial"/>
          <w:lang w:val="es-CL"/>
        </w:rPr>
        <w:t>s</w:t>
      </w:r>
      <w:r w:rsidRPr="0056013E">
        <w:rPr>
          <w:rFonts w:cs="Arial"/>
          <w:lang w:val="es-CL"/>
        </w:rPr>
        <w:t xml:space="preserve"> desarrollará</w:t>
      </w:r>
      <w:r w:rsidR="00C569BD">
        <w:rPr>
          <w:rFonts w:cs="Arial"/>
          <w:lang w:val="es-CL"/>
        </w:rPr>
        <w:t>n</w:t>
      </w:r>
      <w:r w:rsidRPr="0056013E">
        <w:rPr>
          <w:rFonts w:cs="Arial"/>
          <w:lang w:val="es-CL"/>
        </w:rPr>
        <w:t xml:space="preserve"> el Tema que se le</w:t>
      </w:r>
      <w:r w:rsidR="00C569BD">
        <w:rPr>
          <w:rFonts w:cs="Arial"/>
          <w:lang w:val="es-CL"/>
        </w:rPr>
        <w:t>s</w:t>
      </w:r>
      <w:r w:rsidRPr="0056013E">
        <w:rPr>
          <w:rFonts w:cs="Arial"/>
          <w:lang w:val="es-CL"/>
        </w:rPr>
        <w:t xml:space="preserve"> asigna en el Anexo “A”.</w:t>
      </w:r>
    </w:p>
    <w:p w14:paraId="238CE190" w14:textId="733E9369" w:rsidR="00EA5973" w:rsidRPr="0056013E" w:rsidRDefault="008457C4" w:rsidP="00EF7096">
      <w:pPr>
        <w:pStyle w:val="Prrafodelista"/>
        <w:numPr>
          <w:ilvl w:val="0"/>
          <w:numId w:val="2"/>
        </w:numPr>
        <w:ind w:left="567" w:right="-518" w:hanging="425"/>
        <w:rPr>
          <w:rFonts w:cs="Arial"/>
          <w:lang w:val="es-CL"/>
        </w:rPr>
      </w:pPr>
      <w:r>
        <w:rPr>
          <w:rFonts w:cs="Arial"/>
          <w:lang w:val="es-CL"/>
        </w:rPr>
        <w:t>El</w:t>
      </w:r>
      <w:r w:rsidR="00EA5973" w:rsidRPr="0056013E">
        <w:rPr>
          <w:rFonts w:cs="Arial"/>
          <w:lang w:val="es-CL"/>
        </w:rPr>
        <w:t xml:space="preserve"> </w:t>
      </w:r>
      <w:r>
        <w:rPr>
          <w:rFonts w:cs="Arial"/>
          <w:lang w:val="es-CL"/>
        </w:rPr>
        <w:t>Anexo “A” asigna el t</w:t>
      </w:r>
      <w:r w:rsidR="00EA5973" w:rsidRPr="0056013E">
        <w:rPr>
          <w:rFonts w:cs="Arial"/>
          <w:lang w:val="es-CL"/>
        </w:rPr>
        <w:t>ema a investigar</w:t>
      </w:r>
      <w:r>
        <w:rPr>
          <w:rFonts w:cs="Arial"/>
          <w:lang w:val="es-CL"/>
        </w:rPr>
        <w:t xml:space="preserve"> y quienes deben desarrollarlo</w:t>
      </w:r>
      <w:r w:rsidR="00F802B8">
        <w:rPr>
          <w:rFonts w:cs="Arial"/>
          <w:lang w:val="es-CL"/>
        </w:rPr>
        <w:t xml:space="preserve"> La </w:t>
      </w:r>
      <w:r w:rsidR="00EA5973" w:rsidRPr="0056013E">
        <w:rPr>
          <w:rFonts w:cs="Arial"/>
          <w:lang w:val="es-CL"/>
        </w:rPr>
        <w:t>fecha límite de entrega de</w:t>
      </w:r>
      <w:r w:rsidR="00F802B8">
        <w:rPr>
          <w:rFonts w:cs="Arial"/>
          <w:lang w:val="es-CL"/>
        </w:rPr>
        <w:t xml:space="preserve">l </w:t>
      </w:r>
      <w:r w:rsidR="00EA5973" w:rsidRPr="0056013E">
        <w:rPr>
          <w:rFonts w:cs="Arial"/>
          <w:lang w:val="es-CL"/>
        </w:rPr>
        <w:t>trabajo escrito</w:t>
      </w:r>
      <w:r w:rsidR="00F802B8" w:rsidRPr="00F802B8">
        <w:rPr>
          <w:rFonts w:cs="Arial"/>
          <w:lang w:val="es-CL"/>
        </w:rPr>
        <w:t xml:space="preserve"> </w:t>
      </w:r>
      <w:r w:rsidR="00F802B8">
        <w:rPr>
          <w:rFonts w:cs="Arial"/>
          <w:lang w:val="es-CL"/>
        </w:rPr>
        <w:t xml:space="preserve">en formato digital, vía Moodle, es el </w:t>
      </w:r>
      <w:r>
        <w:rPr>
          <w:rFonts w:cs="Arial"/>
          <w:lang w:val="es-CL"/>
        </w:rPr>
        <w:t xml:space="preserve">lunes 10 </w:t>
      </w:r>
      <w:r w:rsidR="00F802B8">
        <w:rPr>
          <w:rFonts w:cs="Arial"/>
          <w:lang w:val="es-CL"/>
        </w:rPr>
        <w:t>de marzo 202</w:t>
      </w:r>
      <w:r>
        <w:rPr>
          <w:rFonts w:cs="Arial"/>
          <w:lang w:val="es-CL"/>
        </w:rPr>
        <w:t>5</w:t>
      </w:r>
      <w:r w:rsidR="00EA5973" w:rsidRPr="0056013E">
        <w:rPr>
          <w:rFonts w:cs="Arial"/>
          <w:lang w:val="es-CL"/>
        </w:rPr>
        <w:t xml:space="preserve">. </w:t>
      </w:r>
      <w:r w:rsidR="00EA5973" w:rsidRPr="00D01C80">
        <w:rPr>
          <w:rFonts w:cs="Arial"/>
          <w:b/>
          <w:u w:val="single"/>
          <w:lang w:val="es-CL"/>
        </w:rPr>
        <w:t>A contar de dicha fecha el Cadete deberá estar en condiciones de exponerlo</w:t>
      </w:r>
      <w:r w:rsidR="00EA5973" w:rsidRPr="0056013E">
        <w:rPr>
          <w:rFonts w:cs="Arial"/>
          <w:lang w:val="es-CL"/>
        </w:rPr>
        <w:t xml:space="preserve">, incluso en horas de recuperación que puedan realizarse; aunque normalmente </w:t>
      </w:r>
      <w:r w:rsidR="009C0ACF">
        <w:rPr>
          <w:rFonts w:cs="Arial"/>
          <w:lang w:val="es-CL"/>
        </w:rPr>
        <w:t xml:space="preserve">intentará hacerlo </w:t>
      </w:r>
      <w:r w:rsidR="00EA5973" w:rsidRPr="0056013E">
        <w:rPr>
          <w:rFonts w:cs="Arial"/>
          <w:lang w:val="es-CL"/>
        </w:rPr>
        <w:t xml:space="preserve">cuando su Tema corresponda a la materia que se esté pasando en clase. </w:t>
      </w:r>
    </w:p>
    <w:p w14:paraId="6EB619C4" w14:textId="7CC925F2" w:rsidR="00EA5973" w:rsidRPr="0056013E" w:rsidRDefault="009C0ACF" w:rsidP="00EF7096">
      <w:pPr>
        <w:pStyle w:val="Prrafodelista"/>
        <w:numPr>
          <w:ilvl w:val="0"/>
          <w:numId w:val="2"/>
        </w:numPr>
        <w:ind w:left="567" w:right="-518" w:hanging="425"/>
        <w:rPr>
          <w:rFonts w:cs="Arial"/>
          <w:lang w:val="es-CL"/>
        </w:rPr>
      </w:pPr>
      <w:r>
        <w:rPr>
          <w:rFonts w:cs="Arial"/>
          <w:lang w:val="es-CL"/>
        </w:rPr>
        <w:t>E</w:t>
      </w:r>
      <w:r w:rsidR="00D01C80">
        <w:rPr>
          <w:rFonts w:cs="Arial"/>
          <w:lang w:val="es-CL"/>
        </w:rPr>
        <w:t xml:space="preserve">l </w:t>
      </w:r>
      <w:r w:rsidR="00EA5973" w:rsidRPr="0056013E">
        <w:rPr>
          <w:rFonts w:cs="Arial"/>
          <w:lang w:val="es-CL"/>
        </w:rPr>
        <w:t>trabajo</w:t>
      </w:r>
      <w:r w:rsidR="00D01C80">
        <w:rPr>
          <w:rFonts w:cs="Arial"/>
          <w:lang w:val="es-CL"/>
        </w:rPr>
        <w:t xml:space="preserve"> </w:t>
      </w:r>
      <w:r>
        <w:rPr>
          <w:rFonts w:cs="Arial"/>
          <w:lang w:val="es-CL"/>
        </w:rPr>
        <w:t xml:space="preserve">se entregará en </w:t>
      </w:r>
      <w:r w:rsidR="00B3401A">
        <w:rPr>
          <w:rFonts w:cs="Arial"/>
          <w:lang w:val="es-CL"/>
        </w:rPr>
        <w:t>dos</w:t>
      </w:r>
      <w:r>
        <w:rPr>
          <w:rFonts w:cs="Arial"/>
          <w:lang w:val="es-CL"/>
        </w:rPr>
        <w:t xml:space="preserve"> </w:t>
      </w:r>
      <w:r w:rsidR="00EA5973" w:rsidRPr="0056013E">
        <w:rPr>
          <w:rFonts w:cs="Arial"/>
          <w:lang w:val="es-CL"/>
        </w:rPr>
        <w:t>archivo</w:t>
      </w:r>
      <w:r w:rsidR="00B3401A">
        <w:rPr>
          <w:rFonts w:cs="Arial"/>
          <w:lang w:val="es-CL"/>
        </w:rPr>
        <w:t>s</w:t>
      </w:r>
      <w:r w:rsidR="00EA5973" w:rsidRPr="0056013E">
        <w:rPr>
          <w:rFonts w:cs="Arial"/>
          <w:lang w:val="es-CL"/>
        </w:rPr>
        <w:t xml:space="preserve"> magnético</w:t>
      </w:r>
      <w:r w:rsidR="00B3401A">
        <w:rPr>
          <w:rFonts w:cs="Arial"/>
          <w:lang w:val="es-CL"/>
        </w:rPr>
        <w:t>s</w:t>
      </w:r>
      <w:r w:rsidR="00DD3DC9">
        <w:rPr>
          <w:rFonts w:cs="Arial"/>
          <w:lang w:val="es-CL"/>
        </w:rPr>
        <w:t>,</w:t>
      </w:r>
      <w:r w:rsidR="00D01C80">
        <w:rPr>
          <w:rFonts w:cs="Arial"/>
          <w:lang w:val="es-CL"/>
        </w:rPr>
        <w:t xml:space="preserve"> </w:t>
      </w:r>
      <w:r w:rsidR="00EA5973" w:rsidRPr="0056013E">
        <w:rPr>
          <w:rFonts w:cs="Arial"/>
          <w:lang w:val="es-CL"/>
        </w:rPr>
        <w:t>identificado</w:t>
      </w:r>
      <w:r w:rsidR="00B3401A">
        <w:rPr>
          <w:rFonts w:cs="Arial"/>
          <w:lang w:val="es-CL"/>
        </w:rPr>
        <w:t>s</w:t>
      </w:r>
      <w:r w:rsidR="00EA5973" w:rsidRPr="0056013E">
        <w:rPr>
          <w:rFonts w:cs="Arial"/>
          <w:lang w:val="es-CL"/>
        </w:rPr>
        <w:t xml:space="preserve"> con el </w:t>
      </w:r>
      <w:r>
        <w:rPr>
          <w:rFonts w:cs="Arial"/>
          <w:lang w:val="es-CL"/>
        </w:rPr>
        <w:t>Curso, A</w:t>
      </w:r>
      <w:r w:rsidRPr="0056013E">
        <w:rPr>
          <w:rFonts w:cs="Arial"/>
          <w:lang w:val="es-CL"/>
        </w:rPr>
        <w:t>pellido</w:t>
      </w:r>
      <w:r>
        <w:rPr>
          <w:rFonts w:cs="Arial"/>
          <w:lang w:val="es-CL"/>
        </w:rPr>
        <w:t xml:space="preserve">s y </w:t>
      </w:r>
      <w:r w:rsidR="00D01C80">
        <w:rPr>
          <w:rFonts w:cs="Arial"/>
          <w:lang w:val="es-CL"/>
        </w:rPr>
        <w:t>nombre</w:t>
      </w:r>
      <w:r w:rsidR="00EA5973" w:rsidRPr="0056013E">
        <w:rPr>
          <w:rFonts w:cs="Arial"/>
          <w:lang w:val="es-CL"/>
        </w:rPr>
        <w:t xml:space="preserve"> del Tema.</w:t>
      </w:r>
      <w:r w:rsidR="00D01C80">
        <w:rPr>
          <w:rFonts w:cs="Arial"/>
          <w:lang w:val="es-CL"/>
        </w:rPr>
        <w:t xml:space="preserve"> </w:t>
      </w:r>
      <w:r w:rsidR="00DD3DC9">
        <w:rPr>
          <w:rFonts w:cs="Arial"/>
          <w:lang w:val="es-CL"/>
        </w:rPr>
        <w:t xml:space="preserve">(Ejemplo: </w:t>
      </w:r>
      <w:r w:rsidR="00DD3DC9" w:rsidRPr="00DD3DC9">
        <w:rPr>
          <w:rFonts w:cs="Arial"/>
          <w:b/>
          <w:u w:val="single"/>
          <w:lang w:val="es-CL"/>
        </w:rPr>
        <w:t xml:space="preserve">3B Pérez </w:t>
      </w:r>
      <w:r w:rsidR="004270B1">
        <w:rPr>
          <w:rFonts w:cs="Arial"/>
          <w:b/>
          <w:u w:val="single"/>
          <w:lang w:val="es-CL"/>
        </w:rPr>
        <w:t xml:space="preserve">Ramirez </w:t>
      </w:r>
      <w:r w:rsidR="00DD3DC9" w:rsidRPr="00DD3DC9">
        <w:rPr>
          <w:rFonts w:cs="Arial"/>
          <w:b/>
          <w:u w:val="single"/>
          <w:lang w:val="es-CL"/>
        </w:rPr>
        <w:t xml:space="preserve">González Trafalgar = </w:t>
      </w:r>
      <w:r w:rsidRPr="009C0ACF">
        <w:rPr>
          <w:rFonts w:cs="Arial"/>
          <w:bCs/>
          <w:lang w:val="es-CL"/>
        </w:rPr>
        <w:t>que quiere</w:t>
      </w:r>
      <w:r w:rsidRPr="009C0ACF">
        <w:rPr>
          <w:rFonts w:cs="Arial"/>
          <w:bCs/>
          <w:u w:val="single"/>
          <w:lang w:val="es-CL"/>
        </w:rPr>
        <w:t xml:space="preserve"> </w:t>
      </w:r>
      <w:r w:rsidRPr="009C0ACF">
        <w:rPr>
          <w:rFonts w:cs="Arial"/>
          <w:bCs/>
          <w:lang w:val="es-CL"/>
        </w:rPr>
        <w:t>decir</w:t>
      </w:r>
      <w:r w:rsidRPr="009C0ACF">
        <w:rPr>
          <w:rFonts w:cs="Arial"/>
          <w:bCs/>
          <w:u w:val="single"/>
          <w:lang w:val="es-CL"/>
        </w:rPr>
        <w:t xml:space="preserve"> </w:t>
      </w:r>
      <w:r w:rsidR="00DD3DC9" w:rsidRPr="009C0ACF">
        <w:rPr>
          <w:rFonts w:cs="Arial"/>
          <w:bCs/>
          <w:u w:val="single"/>
          <w:lang w:val="es-CL"/>
        </w:rPr>
        <w:t xml:space="preserve">Cadetes </w:t>
      </w:r>
      <w:r w:rsidR="00DF2D8E" w:rsidRPr="009C0ACF">
        <w:rPr>
          <w:rFonts w:cs="Arial"/>
          <w:bCs/>
          <w:u w:val="single"/>
          <w:lang w:val="es-CL"/>
        </w:rPr>
        <w:t>Pérez, Ramírez</w:t>
      </w:r>
      <w:r w:rsidR="00DD3DC9" w:rsidRPr="009C0ACF">
        <w:rPr>
          <w:rFonts w:cs="Arial"/>
          <w:bCs/>
          <w:u w:val="single"/>
          <w:lang w:val="es-CL"/>
        </w:rPr>
        <w:t xml:space="preserve"> y Gonzalez</w:t>
      </w:r>
      <w:r w:rsidR="004270B1" w:rsidRPr="009C0ACF">
        <w:rPr>
          <w:rFonts w:cs="Arial"/>
          <w:bCs/>
          <w:u w:val="single"/>
          <w:lang w:val="es-CL"/>
        </w:rPr>
        <w:t xml:space="preserve"> del 3°B</w:t>
      </w:r>
      <w:r w:rsidR="00DD3DC9" w:rsidRPr="009C0ACF">
        <w:rPr>
          <w:rFonts w:cs="Arial"/>
          <w:bCs/>
          <w:u w:val="single"/>
          <w:lang w:val="es-CL"/>
        </w:rPr>
        <w:t xml:space="preserve"> con el tema Trafalgar</w:t>
      </w:r>
      <w:r w:rsidR="00DD3DC9">
        <w:rPr>
          <w:rFonts w:cs="Arial"/>
          <w:lang w:val="es-CL"/>
        </w:rPr>
        <w:t>)</w:t>
      </w:r>
      <w:r w:rsidR="00B3401A">
        <w:rPr>
          <w:rFonts w:cs="Arial"/>
          <w:lang w:val="es-CL"/>
        </w:rPr>
        <w:t>. Un archivo es el trabajo escrito (en Word) y el otro es el Power Point de la presentación.</w:t>
      </w:r>
    </w:p>
    <w:p w14:paraId="5B0766D8" w14:textId="3F9E6644" w:rsidR="00D01C80" w:rsidRPr="0056013E" w:rsidRDefault="00D01C80" w:rsidP="00EF7096">
      <w:pPr>
        <w:pStyle w:val="Prrafodelista"/>
        <w:numPr>
          <w:ilvl w:val="0"/>
          <w:numId w:val="2"/>
        </w:numPr>
        <w:ind w:left="567" w:right="-518" w:hanging="425"/>
        <w:rPr>
          <w:rFonts w:cs="Arial"/>
          <w:lang w:val="es-CL"/>
        </w:rPr>
      </w:pPr>
      <w:r w:rsidRPr="0056013E">
        <w:rPr>
          <w:rFonts w:cs="Arial"/>
          <w:lang w:val="es-CL"/>
        </w:rPr>
        <w:t>No se recibirá el trabajo que se entregue fuera de plazo</w:t>
      </w:r>
      <w:r w:rsidR="008457C4">
        <w:rPr>
          <w:rFonts w:cs="Arial"/>
          <w:lang w:val="es-CL"/>
        </w:rPr>
        <w:t xml:space="preserve">. </w:t>
      </w:r>
      <w:r w:rsidRPr="0056013E">
        <w:rPr>
          <w:rFonts w:cs="Arial"/>
          <w:lang w:val="es-CL"/>
        </w:rPr>
        <w:t xml:space="preserve">No entregarlo oportunamente será calificado con nota 1 (uno), debiendo </w:t>
      </w:r>
      <w:r>
        <w:rPr>
          <w:rFonts w:cs="Arial"/>
          <w:lang w:val="es-CL"/>
        </w:rPr>
        <w:t xml:space="preserve">igualmente </w:t>
      </w:r>
      <w:r w:rsidRPr="0056013E">
        <w:rPr>
          <w:rFonts w:cs="Arial"/>
          <w:lang w:val="es-CL"/>
        </w:rPr>
        <w:t>exponer el Tema asignado cuando corresponda.</w:t>
      </w:r>
    </w:p>
    <w:p w14:paraId="46014303" w14:textId="2974D186" w:rsidR="00EA5973" w:rsidRPr="0056013E" w:rsidRDefault="00EA5973" w:rsidP="00EF7096">
      <w:pPr>
        <w:pStyle w:val="Prrafodelista"/>
        <w:numPr>
          <w:ilvl w:val="0"/>
          <w:numId w:val="2"/>
        </w:numPr>
        <w:ind w:left="567" w:right="-518" w:hanging="425"/>
        <w:rPr>
          <w:rFonts w:cs="Arial"/>
          <w:lang w:val="es-CL"/>
        </w:rPr>
      </w:pPr>
      <w:r w:rsidRPr="00D01C80">
        <w:rPr>
          <w:rFonts w:cs="Arial"/>
          <w:lang w:val="es-CL"/>
        </w:rPr>
        <w:t>El trabajo de investigación</w:t>
      </w:r>
      <w:r w:rsidR="008457C4">
        <w:rPr>
          <w:rFonts w:cs="Arial"/>
          <w:lang w:val="es-CL"/>
        </w:rPr>
        <w:t xml:space="preserve"> </w:t>
      </w:r>
      <w:r w:rsidRPr="00D01C80">
        <w:rPr>
          <w:rFonts w:cs="Arial"/>
          <w:lang w:val="es-CL"/>
        </w:rPr>
        <w:t xml:space="preserve">debe hacerse </w:t>
      </w:r>
      <w:r w:rsidR="00D01C80" w:rsidRPr="00D01C80">
        <w:rPr>
          <w:rFonts w:cs="Arial"/>
          <w:lang w:val="es-CL"/>
        </w:rPr>
        <w:t>conforme</w:t>
      </w:r>
      <w:r w:rsidRPr="00D01C80">
        <w:rPr>
          <w:rFonts w:cs="Arial"/>
          <w:lang w:val="es-CL"/>
        </w:rPr>
        <w:t xml:space="preserve"> a las instrucciones del Anexo "B" y</w:t>
      </w:r>
      <w:r w:rsidRPr="0056013E">
        <w:rPr>
          <w:rFonts w:cs="Arial"/>
          <w:b/>
          <w:lang w:val="es-CL"/>
        </w:rPr>
        <w:t xml:space="preserve"> será evaluado con una nota, considerando el cumplimiento de dichas instrucciones, su originalidad y calidad.</w:t>
      </w:r>
    </w:p>
    <w:p w14:paraId="4993E0B6" w14:textId="24BAD9B5" w:rsidR="00EA5973" w:rsidRPr="0046755F" w:rsidRDefault="00B65825" w:rsidP="00D54436">
      <w:pPr>
        <w:pStyle w:val="Prrafodelista"/>
        <w:numPr>
          <w:ilvl w:val="0"/>
          <w:numId w:val="2"/>
        </w:numPr>
        <w:ind w:left="567" w:right="-518" w:hanging="425"/>
        <w:rPr>
          <w:rFonts w:cs="Arial"/>
          <w:szCs w:val="24"/>
          <w:lang w:val="es-CL"/>
        </w:rPr>
      </w:pPr>
      <w:r w:rsidRPr="0046755F">
        <w:rPr>
          <w:rFonts w:cs="Arial"/>
          <w:lang w:val="es-CL"/>
        </w:rPr>
        <w:t>En l</w:t>
      </w:r>
      <w:r w:rsidR="00EA5973" w:rsidRPr="0046755F">
        <w:rPr>
          <w:rFonts w:cs="Arial"/>
          <w:lang w:val="es-CL"/>
        </w:rPr>
        <w:t xml:space="preserve">a exposición </w:t>
      </w:r>
      <w:r w:rsidRPr="0046755F">
        <w:rPr>
          <w:rFonts w:cs="Arial"/>
          <w:lang w:val="es-CL"/>
        </w:rPr>
        <w:t xml:space="preserve">oral </w:t>
      </w:r>
      <w:r w:rsidR="00EA5973" w:rsidRPr="0046755F">
        <w:rPr>
          <w:rFonts w:cs="Arial"/>
          <w:lang w:val="es-CL"/>
        </w:rPr>
        <w:t>del Tema</w:t>
      </w:r>
      <w:r w:rsidRPr="0046755F">
        <w:rPr>
          <w:rFonts w:cs="Arial"/>
          <w:lang w:val="es-CL"/>
        </w:rPr>
        <w:t xml:space="preserve">, que </w:t>
      </w:r>
      <w:r w:rsidR="00EA5973" w:rsidRPr="0046755F">
        <w:rPr>
          <w:rFonts w:cs="Arial"/>
          <w:lang w:val="es-CL"/>
        </w:rPr>
        <w:t xml:space="preserve">dura </w:t>
      </w:r>
      <w:r w:rsidR="00EA5973" w:rsidRPr="0046755F">
        <w:rPr>
          <w:rFonts w:cs="Arial"/>
          <w:b/>
          <w:lang w:val="es-CL"/>
        </w:rPr>
        <w:t>10 minutos</w:t>
      </w:r>
      <w:r w:rsidRPr="0046755F">
        <w:rPr>
          <w:rFonts w:cs="Arial"/>
          <w:b/>
          <w:lang w:val="es-CL"/>
        </w:rPr>
        <w:t>,</w:t>
      </w:r>
      <w:r w:rsidR="00EA5973" w:rsidRPr="0046755F">
        <w:rPr>
          <w:rFonts w:cs="Arial"/>
          <w:lang w:val="es-CL"/>
        </w:rPr>
        <w:t xml:space="preserve"> no puede leerse el texto del trabajo. </w:t>
      </w:r>
      <w:r w:rsidR="00D01C80" w:rsidRPr="0046755F">
        <w:rPr>
          <w:rFonts w:cs="Arial"/>
          <w:lang w:val="es-CL"/>
        </w:rPr>
        <w:t>Los</w:t>
      </w:r>
      <w:r w:rsidR="00EA5973" w:rsidRPr="0046755F">
        <w:rPr>
          <w:rFonts w:cs="Arial"/>
          <w:lang w:val="es-CL"/>
        </w:rPr>
        <w:t xml:space="preserve"> exposito</w:t>
      </w:r>
      <w:r w:rsidR="00D01C80" w:rsidRPr="0046755F">
        <w:rPr>
          <w:rFonts w:cs="Arial"/>
          <w:lang w:val="es-CL"/>
        </w:rPr>
        <w:t>res</w:t>
      </w:r>
      <w:r w:rsidR="00EA5973" w:rsidRPr="0046755F">
        <w:rPr>
          <w:rFonts w:cs="Arial"/>
          <w:lang w:val="es-CL"/>
        </w:rPr>
        <w:t xml:space="preserve"> podrá</w:t>
      </w:r>
      <w:r w:rsidR="00D01C80" w:rsidRPr="0046755F">
        <w:rPr>
          <w:rFonts w:cs="Arial"/>
          <w:lang w:val="es-CL"/>
        </w:rPr>
        <w:t>n</w:t>
      </w:r>
      <w:r w:rsidR="00EA5973" w:rsidRPr="0046755F">
        <w:rPr>
          <w:rFonts w:cs="Arial"/>
          <w:lang w:val="es-CL"/>
        </w:rPr>
        <w:t xml:space="preserve"> apoyarse en su temario y en las diapositivas que utilice. Después de exponer se le harán preguntas para comprobar su dominio del </w:t>
      </w:r>
      <w:r w:rsidR="00B3401A" w:rsidRPr="0046755F">
        <w:rPr>
          <w:rFonts w:cs="Arial"/>
          <w:lang w:val="es-CL"/>
        </w:rPr>
        <w:t>t</w:t>
      </w:r>
      <w:r w:rsidR="00EA5973" w:rsidRPr="0046755F">
        <w:rPr>
          <w:rFonts w:cs="Arial"/>
          <w:lang w:val="es-CL"/>
        </w:rPr>
        <w:t xml:space="preserve">ema y satisfacer las interrogantes del </w:t>
      </w:r>
      <w:r w:rsidR="00B3401A" w:rsidRPr="0046755F">
        <w:rPr>
          <w:rFonts w:cs="Arial"/>
          <w:lang w:val="es-CL"/>
        </w:rPr>
        <w:t>c</w:t>
      </w:r>
      <w:r w:rsidR="00EA5973" w:rsidRPr="0046755F">
        <w:rPr>
          <w:rFonts w:cs="Arial"/>
          <w:lang w:val="es-CL"/>
        </w:rPr>
        <w:t>urso</w:t>
      </w:r>
      <w:r w:rsidR="00D903E3" w:rsidRPr="0046755F">
        <w:rPr>
          <w:rFonts w:cs="Arial"/>
          <w:szCs w:val="24"/>
          <w:lang w:val="es-CL"/>
        </w:rPr>
        <w:t>.</w:t>
      </w:r>
    </w:p>
    <w:p w14:paraId="49208A39" w14:textId="6106C531" w:rsidR="00EA5973" w:rsidRPr="0056013E" w:rsidRDefault="00EA5973" w:rsidP="00EF7096">
      <w:pPr>
        <w:pStyle w:val="Prrafodelista"/>
        <w:numPr>
          <w:ilvl w:val="0"/>
          <w:numId w:val="2"/>
        </w:numPr>
        <w:ind w:left="567" w:right="-518" w:hanging="425"/>
        <w:rPr>
          <w:rFonts w:cs="Arial"/>
          <w:lang w:val="es-CL"/>
        </w:rPr>
      </w:pPr>
      <w:r w:rsidRPr="0056013E">
        <w:rPr>
          <w:rFonts w:cs="Arial"/>
          <w:lang w:val="es-CL"/>
        </w:rPr>
        <w:t xml:space="preserve">La exposición será evaluada con </w:t>
      </w:r>
      <w:r w:rsidRPr="0056013E">
        <w:rPr>
          <w:rFonts w:cs="Arial"/>
          <w:b/>
          <w:lang w:val="es-CL"/>
        </w:rPr>
        <w:t>una nota diferente</w:t>
      </w:r>
      <w:r w:rsidRPr="0056013E">
        <w:rPr>
          <w:rFonts w:cs="Arial"/>
          <w:lang w:val="es-CL"/>
        </w:rPr>
        <w:t xml:space="preserve"> </w:t>
      </w:r>
      <w:r w:rsidR="009C0ACF" w:rsidRPr="0056013E">
        <w:rPr>
          <w:rFonts w:cs="Arial"/>
          <w:lang w:val="es-CL"/>
        </w:rPr>
        <w:t>a la del trabajo</w:t>
      </w:r>
      <w:r w:rsidR="009C0ACF">
        <w:rPr>
          <w:rFonts w:cs="Arial"/>
          <w:lang w:val="es-CL"/>
        </w:rPr>
        <w:t xml:space="preserve"> (equivalente a una prueba)</w:t>
      </w:r>
      <w:r w:rsidRPr="0056013E">
        <w:rPr>
          <w:rFonts w:cs="Arial"/>
          <w:lang w:val="es-CL"/>
        </w:rPr>
        <w:t>, considerando el dominio que posea el Cadete de</w:t>
      </w:r>
      <w:r w:rsidR="0046755F">
        <w:rPr>
          <w:rFonts w:cs="Arial"/>
          <w:lang w:val="es-CL"/>
        </w:rPr>
        <w:t>l</w:t>
      </w:r>
      <w:r w:rsidRPr="0056013E">
        <w:rPr>
          <w:rFonts w:cs="Arial"/>
          <w:lang w:val="es-CL"/>
        </w:rPr>
        <w:t xml:space="preserve"> Tema y la forma en que haga su presentación. No exponer cuando corresponda será calificado con nota 1 (uno).</w:t>
      </w:r>
    </w:p>
    <w:p w14:paraId="006379F6" w14:textId="1BD0C7E4" w:rsidR="00EA5973" w:rsidRPr="0056013E" w:rsidRDefault="00EA5973" w:rsidP="00EF7096">
      <w:pPr>
        <w:pStyle w:val="Prrafodelista"/>
        <w:numPr>
          <w:ilvl w:val="0"/>
          <w:numId w:val="2"/>
        </w:numPr>
        <w:ind w:left="567" w:right="-518" w:hanging="425"/>
        <w:rPr>
          <w:rFonts w:cs="Arial"/>
          <w:lang w:val="es-CL"/>
        </w:rPr>
      </w:pPr>
      <w:r w:rsidRPr="0056013E">
        <w:rPr>
          <w:rFonts w:cs="Arial"/>
          <w:lang w:val="es-CL"/>
        </w:rPr>
        <w:t xml:space="preserve">La exposición del trabajo </w:t>
      </w:r>
      <w:r w:rsidRPr="00C569BD">
        <w:rPr>
          <w:rFonts w:cs="Arial"/>
          <w:u w:val="single"/>
          <w:lang w:val="es-CL"/>
        </w:rPr>
        <w:t>puede</w:t>
      </w:r>
      <w:r w:rsidRPr="0056013E">
        <w:rPr>
          <w:rFonts w:cs="Arial"/>
          <w:lang w:val="es-CL"/>
        </w:rPr>
        <w:t xml:space="preserve"> ser hecha en inglés, en cuyo caso el Cadete expositor podrá solicitar que la nota obtenida tenga </w:t>
      </w:r>
      <w:r w:rsidR="008457C4">
        <w:rPr>
          <w:rFonts w:cs="Arial"/>
          <w:lang w:val="es-CL"/>
        </w:rPr>
        <w:t>1</w:t>
      </w:r>
      <w:r w:rsidR="00C569BD">
        <w:rPr>
          <w:rFonts w:cs="Arial"/>
          <w:lang w:val="es-CL"/>
        </w:rPr>
        <w:t xml:space="preserve"> punto </w:t>
      </w:r>
      <w:r w:rsidR="00616140">
        <w:rPr>
          <w:rFonts w:cs="Arial"/>
          <w:lang w:val="es-CL"/>
        </w:rPr>
        <w:t>más</w:t>
      </w:r>
      <w:r w:rsidR="00C569BD">
        <w:rPr>
          <w:rFonts w:cs="Arial"/>
          <w:lang w:val="es-CL"/>
        </w:rPr>
        <w:t xml:space="preserve"> a la calificación obtenida</w:t>
      </w:r>
      <w:r w:rsidRPr="0056013E">
        <w:rPr>
          <w:rFonts w:cs="Arial"/>
          <w:lang w:val="es-CL"/>
        </w:rPr>
        <w:t>.</w:t>
      </w:r>
    </w:p>
    <w:p w14:paraId="034A9043" w14:textId="77777777" w:rsidR="00EA5973" w:rsidRPr="0056013E" w:rsidRDefault="00EA5973" w:rsidP="00977CBC">
      <w:pPr>
        <w:ind w:left="567" w:right="-518" w:hanging="425"/>
        <w:rPr>
          <w:rFonts w:cs="Arial"/>
          <w:szCs w:val="24"/>
          <w:lang w:val="es-CL"/>
        </w:rPr>
      </w:pPr>
    </w:p>
    <w:p w14:paraId="5E8D0F2A" w14:textId="64DA40B2" w:rsidR="00EA5973" w:rsidRPr="0056013E" w:rsidRDefault="00EA5973" w:rsidP="002210B9">
      <w:pPr>
        <w:ind w:firstLine="0"/>
        <w:rPr>
          <w:rFonts w:cs="Arial"/>
          <w:lang w:val="es-CL"/>
        </w:rPr>
      </w:pPr>
      <w:r w:rsidRPr="0056013E">
        <w:rPr>
          <w:rFonts w:cs="Arial"/>
          <w:lang w:val="es-CL"/>
        </w:rPr>
        <w:t xml:space="preserve">Valparaíso, </w:t>
      </w:r>
      <w:r w:rsidR="0046755F">
        <w:rPr>
          <w:rFonts w:cs="Arial"/>
          <w:lang w:val="es-CL"/>
        </w:rPr>
        <w:t>0</w:t>
      </w:r>
      <w:r w:rsidR="00C569BD">
        <w:rPr>
          <w:rFonts w:cs="Arial"/>
          <w:lang w:val="es-CL"/>
        </w:rPr>
        <w:t>5</w:t>
      </w:r>
      <w:r w:rsidR="0046755F">
        <w:rPr>
          <w:rFonts w:cs="Arial"/>
          <w:lang w:val="es-CL"/>
        </w:rPr>
        <w:t xml:space="preserve"> </w:t>
      </w:r>
      <w:r w:rsidRPr="0056013E">
        <w:rPr>
          <w:rFonts w:cs="Arial"/>
          <w:lang w:val="es-CL"/>
        </w:rPr>
        <w:t xml:space="preserve">de </w:t>
      </w:r>
      <w:r w:rsidR="00DF2D8E">
        <w:rPr>
          <w:rFonts w:cs="Arial"/>
          <w:lang w:val="es-CL"/>
        </w:rPr>
        <w:t>febrero</w:t>
      </w:r>
      <w:r w:rsidR="00CA2136">
        <w:rPr>
          <w:rFonts w:cs="Arial"/>
          <w:lang w:val="es-CL"/>
        </w:rPr>
        <w:t xml:space="preserve"> 20</w:t>
      </w:r>
      <w:r w:rsidR="00DD3DC9">
        <w:rPr>
          <w:rFonts w:cs="Arial"/>
          <w:lang w:val="es-CL"/>
        </w:rPr>
        <w:t>2</w:t>
      </w:r>
      <w:r w:rsidR="008457C4">
        <w:rPr>
          <w:rFonts w:cs="Arial"/>
          <w:lang w:val="es-CL"/>
        </w:rPr>
        <w:t>5</w:t>
      </w:r>
      <w:r w:rsidRPr="0056013E">
        <w:rPr>
          <w:rFonts w:cs="Arial"/>
          <w:lang w:val="es-CL"/>
        </w:rPr>
        <w:t>.</w:t>
      </w:r>
    </w:p>
    <w:p w14:paraId="648BA8A4" w14:textId="77777777" w:rsidR="00EA5973" w:rsidRPr="0056013E" w:rsidRDefault="00EA5973" w:rsidP="00EA5973">
      <w:pPr>
        <w:rPr>
          <w:rFonts w:cs="Arial"/>
          <w:sz w:val="20"/>
          <w:lang w:val="es-CL"/>
        </w:rPr>
      </w:pPr>
    </w:p>
    <w:p w14:paraId="6FED7DDA" w14:textId="77777777" w:rsidR="00EA5973" w:rsidRPr="0056013E" w:rsidRDefault="00EA5973" w:rsidP="00EA5973">
      <w:pPr>
        <w:ind w:left="2123"/>
        <w:jc w:val="center"/>
        <w:rPr>
          <w:rStyle w:val="nfasis"/>
          <w:rFonts w:cs="Arial"/>
          <w:lang w:val="es-CL"/>
        </w:rPr>
      </w:pPr>
      <w:r w:rsidRPr="0056013E">
        <w:rPr>
          <w:rStyle w:val="nfasis"/>
          <w:rFonts w:cs="Arial"/>
          <w:lang w:val="es-CL"/>
        </w:rPr>
        <w:t>Rodolfo SORIA-GALVARRO D.</w:t>
      </w:r>
    </w:p>
    <w:p w14:paraId="05020ABC" w14:textId="77777777" w:rsidR="00EA5973" w:rsidRPr="0056013E" w:rsidRDefault="007B4871" w:rsidP="007B4871">
      <w:pPr>
        <w:ind w:left="4236"/>
        <w:rPr>
          <w:rStyle w:val="nfasis"/>
          <w:rFonts w:cs="Arial"/>
          <w:lang w:val="es-CL"/>
        </w:rPr>
      </w:pPr>
      <w:r>
        <w:rPr>
          <w:rStyle w:val="nfasis"/>
          <w:rFonts w:cs="Arial"/>
          <w:lang w:val="es-CL"/>
        </w:rPr>
        <w:t xml:space="preserve">  </w:t>
      </w:r>
      <w:r w:rsidR="00EA5973" w:rsidRPr="0056013E">
        <w:rPr>
          <w:rStyle w:val="nfasis"/>
          <w:rFonts w:cs="Arial"/>
          <w:lang w:val="es-CL"/>
        </w:rPr>
        <w:t>Contraalmirante</w:t>
      </w:r>
    </w:p>
    <w:p w14:paraId="3A628F8F" w14:textId="77777777" w:rsidR="00EA5973" w:rsidRPr="0056013E" w:rsidRDefault="007B4871" w:rsidP="00EA5973">
      <w:pPr>
        <w:ind w:left="2122"/>
        <w:jc w:val="center"/>
        <w:rPr>
          <w:rStyle w:val="nfasis"/>
          <w:rFonts w:cs="Arial"/>
          <w:lang w:val="es-CL"/>
        </w:rPr>
      </w:pPr>
      <w:r>
        <w:rPr>
          <w:rStyle w:val="nfasis"/>
          <w:rFonts w:cs="Arial"/>
          <w:lang w:val="es-CL"/>
        </w:rPr>
        <w:t xml:space="preserve">  </w:t>
      </w:r>
      <w:r w:rsidR="00EA5973" w:rsidRPr="0056013E">
        <w:rPr>
          <w:rStyle w:val="nfasis"/>
          <w:rFonts w:cs="Arial"/>
          <w:lang w:val="es-CL"/>
        </w:rPr>
        <w:t>Profesor Historia Naval Aplicada</w:t>
      </w:r>
    </w:p>
    <w:p w14:paraId="722A42CE" w14:textId="36694C58" w:rsidR="00EA5973" w:rsidRPr="0056013E" w:rsidRDefault="00EA5973" w:rsidP="00EA5973">
      <w:pPr>
        <w:ind w:firstLine="0"/>
        <w:jc w:val="left"/>
        <w:rPr>
          <w:rFonts w:cs="Arial"/>
          <w:b/>
          <w:u w:val="single"/>
          <w:lang w:val="es-CL"/>
        </w:rPr>
      </w:pPr>
    </w:p>
    <w:p w14:paraId="52BF9000" w14:textId="77777777" w:rsidR="00021514" w:rsidRDefault="00021514">
      <w:pPr>
        <w:spacing w:after="160" w:line="259" w:lineRule="auto"/>
        <w:ind w:firstLine="0"/>
        <w:jc w:val="left"/>
        <w:rPr>
          <w:rFonts w:eastAsiaTheme="majorEastAsia" w:cs="Arial"/>
          <w:b/>
          <w:sz w:val="28"/>
          <w:szCs w:val="36"/>
        </w:rPr>
      </w:pPr>
      <w:r>
        <w:br w:type="page"/>
      </w:r>
    </w:p>
    <w:p w14:paraId="47291A2E" w14:textId="65143198" w:rsidR="005C73CD" w:rsidRPr="0056013E" w:rsidRDefault="005C73CD" w:rsidP="005C73CD">
      <w:pPr>
        <w:pStyle w:val="Ttulo1"/>
      </w:pPr>
      <w:bookmarkStart w:id="4" w:name="_Toc64198638"/>
      <w:bookmarkStart w:id="5" w:name="_Toc64198986"/>
      <w:r w:rsidRPr="0056013E">
        <w:lastRenderedPageBreak/>
        <w:t>ANEXO “A”</w:t>
      </w:r>
      <w:bookmarkEnd w:id="4"/>
      <w:bookmarkEnd w:id="5"/>
    </w:p>
    <w:p w14:paraId="0EDE2B62" w14:textId="77777777" w:rsidR="005C73CD" w:rsidRDefault="005C73CD" w:rsidP="005C73CD">
      <w:pPr>
        <w:pStyle w:val="Ttulo1"/>
      </w:pPr>
      <w:bookmarkStart w:id="6" w:name="_Toc64198639"/>
      <w:bookmarkStart w:id="7" w:name="_Toc64198987"/>
      <w:r w:rsidRPr="0056013E">
        <w:t>Temas asignados.</w:t>
      </w:r>
      <w:bookmarkEnd w:id="6"/>
      <w:bookmarkEnd w:id="7"/>
    </w:p>
    <w:p w14:paraId="7C330BD1" w14:textId="0533503D" w:rsidR="005C73CD" w:rsidRPr="00021514" w:rsidRDefault="005C73CD" w:rsidP="00021514">
      <w:pPr>
        <w:pStyle w:val="Ttulo2"/>
        <w:rPr>
          <w:lang w:val="es-CL"/>
        </w:rPr>
      </w:pPr>
      <w:bookmarkStart w:id="8" w:name="_Toc64198988"/>
      <w:r w:rsidRPr="00021514">
        <w:rPr>
          <w:lang w:val="es-CL"/>
        </w:rPr>
        <w:t>3 AÑO EJECUTIVO "A"</w:t>
      </w:r>
      <w:bookmarkEnd w:id="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3123"/>
        <w:gridCol w:w="5231"/>
      </w:tblGrid>
      <w:tr w:rsidR="00F802B8" w14:paraId="0FA74B2D" w14:textId="77777777" w:rsidTr="008457C4">
        <w:trPr>
          <w:jc w:val="center"/>
        </w:trPr>
        <w:tc>
          <w:tcPr>
            <w:tcW w:w="0" w:type="auto"/>
            <w:shd w:val="clear" w:color="auto" w:fill="C0C0C0"/>
            <w:noWrap/>
            <w:vAlign w:val="center"/>
            <w:hideMark/>
          </w:tcPr>
          <w:p w14:paraId="4D593A20" w14:textId="05F5AA59" w:rsidR="00F802B8" w:rsidRPr="002210B9" w:rsidRDefault="00F802B8" w:rsidP="0046755F">
            <w:pPr>
              <w:spacing w:line="276" w:lineRule="auto"/>
              <w:ind w:firstLine="0"/>
              <w:jc w:val="center"/>
              <w:rPr>
                <w:rFonts w:cs="Arial"/>
                <w:b/>
                <w:bCs/>
                <w:sz w:val="20"/>
                <w:lang w:val="es-CL" w:eastAsia="es-CL"/>
              </w:rPr>
            </w:pPr>
            <w:r w:rsidRPr="002210B9">
              <w:rPr>
                <w:rFonts w:cs="Arial"/>
                <w:b/>
                <w:bCs/>
                <w:sz w:val="20"/>
                <w:lang w:val="es-CL" w:eastAsia="es-CL"/>
              </w:rPr>
              <w:t>N°</w:t>
            </w:r>
          </w:p>
        </w:tc>
        <w:tc>
          <w:tcPr>
            <w:tcW w:w="0" w:type="auto"/>
            <w:shd w:val="clear" w:color="auto" w:fill="C0C0C0"/>
            <w:noWrap/>
            <w:vAlign w:val="center"/>
            <w:hideMark/>
          </w:tcPr>
          <w:p w14:paraId="53D231BF" w14:textId="2FF9E83C" w:rsidR="00F802B8" w:rsidRPr="002210B9" w:rsidRDefault="00F802B8" w:rsidP="0046755F">
            <w:pPr>
              <w:spacing w:line="276" w:lineRule="auto"/>
              <w:ind w:firstLine="0"/>
              <w:jc w:val="center"/>
              <w:rPr>
                <w:rFonts w:cs="Arial"/>
                <w:b/>
                <w:bCs/>
                <w:sz w:val="20"/>
                <w:lang w:val="es-CL" w:eastAsia="es-CL"/>
              </w:rPr>
            </w:pPr>
            <w:r w:rsidRPr="002210B9">
              <w:rPr>
                <w:rFonts w:cs="Arial"/>
                <w:b/>
                <w:bCs/>
                <w:sz w:val="20"/>
                <w:lang w:val="es-CL" w:eastAsia="es-CL"/>
              </w:rPr>
              <w:t>Nombre</w:t>
            </w:r>
          </w:p>
        </w:tc>
        <w:tc>
          <w:tcPr>
            <w:tcW w:w="0" w:type="auto"/>
            <w:shd w:val="clear" w:color="auto" w:fill="C0C0C0"/>
            <w:vAlign w:val="center"/>
          </w:tcPr>
          <w:p w14:paraId="7008A059" w14:textId="2B360E60" w:rsidR="00F802B8" w:rsidRPr="002210B9" w:rsidRDefault="00F802B8" w:rsidP="0046755F">
            <w:pPr>
              <w:spacing w:line="276" w:lineRule="auto"/>
              <w:ind w:firstLine="0"/>
              <w:jc w:val="center"/>
              <w:rPr>
                <w:rFonts w:cs="Arial"/>
                <w:b/>
                <w:bCs/>
                <w:sz w:val="20"/>
                <w:lang w:val="es-CL" w:eastAsia="es-CL"/>
              </w:rPr>
            </w:pPr>
            <w:r w:rsidRPr="002210B9">
              <w:rPr>
                <w:rFonts w:cs="Arial"/>
                <w:b/>
                <w:bCs/>
                <w:sz w:val="20"/>
                <w:lang w:val="es-CL" w:eastAsia="es-CL"/>
              </w:rPr>
              <w:t>Tema</w:t>
            </w:r>
          </w:p>
        </w:tc>
      </w:tr>
      <w:tr w:rsidR="008457C4" w14:paraId="670B170D" w14:textId="77777777" w:rsidTr="008457C4">
        <w:trPr>
          <w:jc w:val="center"/>
        </w:trPr>
        <w:tc>
          <w:tcPr>
            <w:tcW w:w="0" w:type="auto"/>
            <w:tcBorders>
              <w:bottom w:val="single" w:sz="4" w:space="0" w:color="auto"/>
            </w:tcBorders>
            <w:shd w:val="clear" w:color="auto" w:fill="auto"/>
            <w:vAlign w:val="center"/>
          </w:tcPr>
          <w:p w14:paraId="1FFBC3EF" w14:textId="04A55ADA" w:rsidR="008457C4" w:rsidRPr="008457C4" w:rsidRDefault="008457C4" w:rsidP="00D92006">
            <w:pPr>
              <w:spacing w:line="256" w:lineRule="auto"/>
              <w:ind w:firstLine="0"/>
              <w:jc w:val="right"/>
              <w:rPr>
                <w:rFonts w:cs="Arial"/>
                <w:sz w:val="20"/>
                <w:lang w:val="es-CL" w:eastAsia="es-CL"/>
              </w:rPr>
            </w:pPr>
            <w:r w:rsidRPr="008457C4">
              <w:rPr>
                <w:b/>
                <w:bCs/>
                <w:kern w:val="2"/>
                <w:sz w:val="20"/>
                <w14:ligatures w14:val="standardContextual"/>
              </w:rPr>
              <w:t>80</w:t>
            </w:r>
          </w:p>
        </w:tc>
        <w:tc>
          <w:tcPr>
            <w:tcW w:w="0" w:type="auto"/>
            <w:tcBorders>
              <w:bottom w:val="single" w:sz="4" w:space="0" w:color="auto"/>
            </w:tcBorders>
            <w:shd w:val="clear" w:color="auto" w:fill="auto"/>
            <w:vAlign w:val="center"/>
          </w:tcPr>
          <w:p w14:paraId="2D8B99AB" w14:textId="3178D0B4"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Acuña Gómez Antonia</w:t>
            </w:r>
          </w:p>
        </w:tc>
        <w:tc>
          <w:tcPr>
            <w:tcW w:w="0" w:type="auto"/>
            <w:vMerge w:val="restart"/>
            <w:tcBorders>
              <w:bottom w:val="single" w:sz="4" w:space="0" w:color="auto"/>
            </w:tcBorders>
            <w:vAlign w:val="center"/>
          </w:tcPr>
          <w:p w14:paraId="288EA3AA" w14:textId="41CB410E" w:rsidR="008457C4" w:rsidRPr="002210B9" w:rsidRDefault="008457C4" w:rsidP="008457C4">
            <w:pPr>
              <w:spacing w:line="256" w:lineRule="auto"/>
              <w:ind w:firstLine="0"/>
              <w:rPr>
                <w:rFonts w:cs="Arial"/>
                <w:sz w:val="20"/>
                <w:lang w:val="es-CL" w:eastAsia="es-CL"/>
              </w:rPr>
            </w:pPr>
            <w:r w:rsidRPr="002210B9">
              <w:rPr>
                <w:rFonts w:cs="Arial"/>
                <w:sz w:val="20"/>
                <w:lang w:val="es-CL" w:eastAsia="es-CL"/>
              </w:rPr>
              <w:t>Guerra Atlántico Sur. Operaciones Navales.</w:t>
            </w:r>
          </w:p>
        </w:tc>
      </w:tr>
      <w:tr w:rsidR="008457C4" w14:paraId="6D449A5B" w14:textId="77777777" w:rsidTr="008457C4">
        <w:trPr>
          <w:jc w:val="center"/>
        </w:trPr>
        <w:tc>
          <w:tcPr>
            <w:tcW w:w="0" w:type="auto"/>
            <w:shd w:val="clear" w:color="auto" w:fill="auto"/>
            <w:vAlign w:val="center"/>
          </w:tcPr>
          <w:p w14:paraId="28DB1187" w14:textId="1825CDC7"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166</w:t>
            </w:r>
          </w:p>
        </w:tc>
        <w:tc>
          <w:tcPr>
            <w:tcW w:w="0" w:type="auto"/>
            <w:shd w:val="clear" w:color="auto" w:fill="auto"/>
            <w:vAlign w:val="center"/>
          </w:tcPr>
          <w:p w14:paraId="243F4CBE" w14:textId="189E7EE3"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Aravena Vargas Benjamín Eduardo</w:t>
            </w:r>
          </w:p>
        </w:tc>
        <w:tc>
          <w:tcPr>
            <w:tcW w:w="0" w:type="auto"/>
            <w:vMerge/>
            <w:tcBorders>
              <w:bottom w:val="single" w:sz="4" w:space="0" w:color="auto"/>
            </w:tcBorders>
            <w:vAlign w:val="center"/>
          </w:tcPr>
          <w:p w14:paraId="5A7C7205" w14:textId="5F92F7F5" w:rsidR="008457C4" w:rsidRPr="002210B9" w:rsidRDefault="008457C4" w:rsidP="008457C4">
            <w:pPr>
              <w:spacing w:line="256" w:lineRule="auto"/>
              <w:ind w:firstLine="0"/>
              <w:rPr>
                <w:rFonts w:cs="Arial"/>
                <w:sz w:val="20"/>
                <w:lang w:val="es-CL" w:eastAsia="es-CL"/>
              </w:rPr>
            </w:pPr>
          </w:p>
        </w:tc>
      </w:tr>
      <w:tr w:rsidR="008457C4" w14:paraId="1BC6CF2F" w14:textId="77777777" w:rsidTr="008457C4">
        <w:trPr>
          <w:jc w:val="center"/>
        </w:trPr>
        <w:tc>
          <w:tcPr>
            <w:tcW w:w="0" w:type="auto"/>
            <w:shd w:val="clear" w:color="auto" w:fill="auto"/>
            <w:vAlign w:val="center"/>
          </w:tcPr>
          <w:p w14:paraId="2F80417E" w14:textId="1ACED854"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183</w:t>
            </w:r>
          </w:p>
        </w:tc>
        <w:tc>
          <w:tcPr>
            <w:tcW w:w="0" w:type="auto"/>
            <w:shd w:val="clear" w:color="auto" w:fill="auto"/>
            <w:vAlign w:val="center"/>
          </w:tcPr>
          <w:p w14:paraId="7FFA8827" w14:textId="46FACA7F"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Ardiles Quila Camilo Ignacio</w:t>
            </w:r>
          </w:p>
        </w:tc>
        <w:tc>
          <w:tcPr>
            <w:tcW w:w="0" w:type="auto"/>
            <w:vMerge/>
            <w:tcBorders>
              <w:bottom w:val="single" w:sz="4" w:space="0" w:color="auto"/>
            </w:tcBorders>
            <w:vAlign w:val="center"/>
          </w:tcPr>
          <w:p w14:paraId="21B68368" w14:textId="2B6FED97" w:rsidR="008457C4" w:rsidRPr="002210B9" w:rsidRDefault="008457C4" w:rsidP="008457C4">
            <w:pPr>
              <w:spacing w:line="256" w:lineRule="auto"/>
              <w:ind w:firstLine="0"/>
              <w:rPr>
                <w:rFonts w:cs="Arial"/>
                <w:sz w:val="20"/>
                <w:lang w:val="es-CL" w:eastAsia="es-CL"/>
              </w:rPr>
            </w:pPr>
          </w:p>
        </w:tc>
      </w:tr>
      <w:tr w:rsidR="008457C4" w14:paraId="14D9166B" w14:textId="77777777" w:rsidTr="008457C4">
        <w:trPr>
          <w:jc w:val="center"/>
        </w:trPr>
        <w:tc>
          <w:tcPr>
            <w:tcW w:w="0" w:type="auto"/>
            <w:shd w:val="clear" w:color="auto" w:fill="BDD6EE" w:themeFill="accent1" w:themeFillTint="66"/>
            <w:vAlign w:val="center"/>
          </w:tcPr>
          <w:p w14:paraId="3507093A" w14:textId="1D8E0528"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143</w:t>
            </w:r>
          </w:p>
        </w:tc>
        <w:tc>
          <w:tcPr>
            <w:tcW w:w="0" w:type="auto"/>
            <w:shd w:val="clear" w:color="auto" w:fill="BDD6EE" w:themeFill="accent1" w:themeFillTint="66"/>
            <w:vAlign w:val="center"/>
          </w:tcPr>
          <w:p w14:paraId="260F3A79" w14:textId="4A9EEF53"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Carrasco Donoso Gabriela Paz</w:t>
            </w:r>
          </w:p>
        </w:tc>
        <w:tc>
          <w:tcPr>
            <w:tcW w:w="0" w:type="auto"/>
            <w:vMerge w:val="restart"/>
            <w:shd w:val="clear" w:color="auto" w:fill="BDD6EE" w:themeFill="accent1" w:themeFillTint="66"/>
            <w:vAlign w:val="center"/>
          </w:tcPr>
          <w:p w14:paraId="30BB0308" w14:textId="445240BB" w:rsidR="008457C4" w:rsidRPr="002210B9" w:rsidRDefault="008457C4" w:rsidP="008457C4">
            <w:pPr>
              <w:spacing w:line="256" w:lineRule="auto"/>
              <w:ind w:firstLine="0"/>
              <w:rPr>
                <w:rFonts w:cs="Arial"/>
                <w:sz w:val="20"/>
                <w:lang w:val="es-CL" w:eastAsia="es-CL"/>
              </w:rPr>
            </w:pPr>
            <w:r w:rsidRPr="002210B9">
              <w:rPr>
                <w:rFonts w:cs="Arial"/>
                <w:sz w:val="20"/>
                <w:lang w:val="es-CL" w:eastAsia="es-CL"/>
              </w:rPr>
              <w:t>2ª Guerra Mundial. Batalla de Leyte. Plan</w:t>
            </w:r>
            <w:r>
              <w:rPr>
                <w:rFonts w:cs="Arial"/>
                <w:sz w:val="20"/>
                <w:lang w:val="es-CL" w:eastAsia="es-CL"/>
              </w:rPr>
              <w:t>es</w:t>
            </w:r>
            <w:r w:rsidRPr="002210B9">
              <w:rPr>
                <w:rFonts w:cs="Arial"/>
                <w:sz w:val="20"/>
                <w:lang w:val="es-CL" w:eastAsia="es-CL"/>
              </w:rPr>
              <w:t xml:space="preserve"> japonés y aliado</w:t>
            </w:r>
          </w:p>
        </w:tc>
      </w:tr>
      <w:tr w:rsidR="008457C4" w14:paraId="650D64C0" w14:textId="77777777" w:rsidTr="008457C4">
        <w:trPr>
          <w:jc w:val="center"/>
        </w:trPr>
        <w:tc>
          <w:tcPr>
            <w:tcW w:w="0" w:type="auto"/>
            <w:shd w:val="clear" w:color="auto" w:fill="BDD6EE" w:themeFill="accent1" w:themeFillTint="66"/>
            <w:vAlign w:val="center"/>
          </w:tcPr>
          <w:p w14:paraId="673DB6F9" w14:textId="014B6BD5"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290</w:t>
            </w:r>
          </w:p>
        </w:tc>
        <w:tc>
          <w:tcPr>
            <w:tcW w:w="0" w:type="auto"/>
            <w:shd w:val="clear" w:color="auto" w:fill="BDD6EE" w:themeFill="accent1" w:themeFillTint="66"/>
            <w:vAlign w:val="center"/>
          </w:tcPr>
          <w:p w14:paraId="6FD1F231" w14:textId="75AE08D3"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Castillo Martínez Martín Ignacio</w:t>
            </w:r>
          </w:p>
        </w:tc>
        <w:tc>
          <w:tcPr>
            <w:tcW w:w="0" w:type="auto"/>
            <w:vMerge/>
            <w:shd w:val="clear" w:color="auto" w:fill="BDD6EE" w:themeFill="accent1" w:themeFillTint="66"/>
            <w:vAlign w:val="center"/>
          </w:tcPr>
          <w:p w14:paraId="5AE5F4AC" w14:textId="3142EEDA" w:rsidR="008457C4" w:rsidRPr="002210B9" w:rsidRDefault="008457C4" w:rsidP="008457C4">
            <w:pPr>
              <w:spacing w:line="256" w:lineRule="auto"/>
              <w:ind w:firstLine="0"/>
              <w:rPr>
                <w:rFonts w:cs="Arial"/>
                <w:sz w:val="20"/>
                <w:lang w:val="es-CL" w:eastAsia="es-CL"/>
              </w:rPr>
            </w:pPr>
          </w:p>
        </w:tc>
      </w:tr>
      <w:tr w:rsidR="008457C4" w14:paraId="05D74FBF" w14:textId="77777777" w:rsidTr="008457C4">
        <w:trPr>
          <w:jc w:val="center"/>
        </w:trPr>
        <w:tc>
          <w:tcPr>
            <w:tcW w:w="0" w:type="auto"/>
            <w:shd w:val="clear" w:color="auto" w:fill="auto"/>
            <w:vAlign w:val="center"/>
          </w:tcPr>
          <w:p w14:paraId="4DDF129C" w14:textId="214689A6"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45</w:t>
            </w:r>
          </w:p>
        </w:tc>
        <w:tc>
          <w:tcPr>
            <w:tcW w:w="0" w:type="auto"/>
            <w:shd w:val="clear" w:color="auto" w:fill="auto"/>
            <w:vAlign w:val="center"/>
          </w:tcPr>
          <w:p w14:paraId="4C4A7CD7" w14:textId="744C26C1"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Chávez Cárdenas Juan Pablo</w:t>
            </w:r>
          </w:p>
        </w:tc>
        <w:tc>
          <w:tcPr>
            <w:tcW w:w="0" w:type="auto"/>
            <w:vMerge w:val="restart"/>
            <w:vAlign w:val="center"/>
          </w:tcPr>
          <w:p w14:paraId="1A40882B" w14:textId="64452933" w:rsidR="008457C4" w:rsidRPr="002210B9" w:rsidRDefault="008457C4" w:rsidP="008457C4">
            <w:pPr>
              <w:spacing w:line="256" w:lineRule="auto"/>
              <w:ind w:firstLine="0"/>
              <w:rPr>
                <w:rFonts w:cs="Arial"/>
                <w:sz w:val="20"/>
                <w:lang w:val="es-CL" w:eastAsia="es-CL"/>
              </w:rPr>
            </w:pPr>
            <w:r w:rsidRPr="002210B9">
              <w:rPr>
                <w:rFonts w:cs="Arial"/>
                <w:sz w:val="20"/>
                <w:lang w:val="es-CL" w:eastAsia="es-CL"/>
              </w:rPr>
              <w:t>2ª Guerra Mundial. Batalla de Matapán.</w:t>
            </w:r>
          </w:p>
        </w:tc>
      </w:tr>
      <w:tr w:rsidR="008457C4" w14:paraId="2C70D681" w14:textId="77777777" w:rsidTr="008457C4">
        <w:trPr>
          <w:jc w:val="center"/>
        </w:trPr>
        <w:tc>
          <w:tcPr>
            <w:tcW w:w="0" w:type="auto"/>
            <w:shd w:val="clear" w:color="auto" w:fill="auto"/>
            <w:vAlign w:val="center"/>
          </w:tcPr>
          <w:p w14:paraId="301B075D" w14:textId="76F5D925"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269</w:t>
            </w:r>
          </w:p>
        </w:tc>
        <w:tc>
          <w:tcPr>
            <w:tcW w:w="0" w:type="auto"/>
            <w:shd w:val="clear" w:color="auto" w:fill="auto"/>
            <w:vAlign w:val="center"/>
          </w:tcPr>
          <w:p w14:paraId="163F9A82" w14:textId="101A5674"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Córdova Jaccard José Ignacio</w:t>
            </w:r>
          </w:p>
        </w:tc>
        <w:tc>
          <w:tcPr>
            <w:tcW w:w="0" w:type="auto"/>
            <w:vMerge/>
            <w:vAlign w:val="center"/>
          </w:tcPr>
          <w:p w14:paraId="5CC39635" w14:textId="60A432D9" w:rsidR="008457C4" w:rsidRPr="002210B9" w:rsidRDefault="008457C4" w:rsidP="008457C4">
            <w:pPr>
              <w:spacing w:line="256" w:lineRule="auto"/>
              <w:ind w:firstLine="0"/>
              <w:jc w:val="left"/>
              <w:rPr>
                <w:rFonts w:cs="Arial"/>
                <w:sz w:val="20"/>
                <w:lang w:val="es-CL" w:eastAsia="es-CL"/>
              </w:rPr>
            </w:pPr>
          </w:p>
        </w:tc>
      </w:tr>
      <w:tr w:rsidR="008457C4" w14:paraId="4D7CCCFC" w14:textId="77777777" w:rsidTr="008457C4">
        <w:trPr>
          <w:jc w:val="center"/>
        </w:trPr>
        <w:tc>
          <w:tcPr>
            <w:tcW w:w="0" w:type="auto"/>
            <w:shd w:val="clear" w:color="auto" w:fill="auto"/>
            <w:vAlign w:val="center"/>
          </w:tcPr>
          <w:p w14:paraId="7FE1E8BA" w14:textId="7D1475E6"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217</w:t>
            </w:r>
          </w:p>
        </w:tc>
        <w:tc>
          <w:tcPr>
            <w:tcW w:w="0" w:type="auto"/>
            <w:shd w:val="clear" w:color="auto" w:fill="auto"/>
            <w:vAlign w:val="center"/>
          </w:tcPr>
          <w:p w14:paraId="0F6849E7" w14:textId="2F94A0F5"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González Arenas Andrés Ignacio</w:t>
            </w:r>
          </w:p>
        </w:tc>
        <w:tc>
          <w:tcPr>
            <w:tcW w:w="0" w:type="auto"/>
            <w:vMerge/>
            <w:vAlign w:val="center"/>
          </w:tcPr>
          <w:p w14:paraId="53B05E12" w14:textId="21172161" w:rsidR="008457C4" w:rsidRPr="002210B9" w:rsidRDefault="008457C4" w:rsidP="008457C4">
            <w:pPr>
              <w:spacing w:line="256" w:lineRule="auto"/>
              <w:ind w:firstLine="0"/>
              <w:jc w:val="left"/>
              <w:rPr>
                <w:rFonts w:cs="Arial"/>
                <w:sz w:val="20"/>
                <w:lang w:val="es-CL" w:eastAsia="es-CL"/>
              </w:rPr>
            </w:pPr>
          </w:p>
        </w:tc>
      </w:tr>
      <w:tr w:rsidR="008457C4" w14:paraId="6944205E" w14:textId="77777777" w:rsidTr="008457C4">
        <w:trPr>
          <w:jc w:val="center"/>
        </w:trPr>
        <w:tc>
          <w:tcPr>
            <w:tcW w:w="0" w:type="auto"/>
            <w:shd w:val="clear" w:color="auto" w:fill="BDD6EE" w:themeFill="accent1" w:themeFillTint="66"/>
            <w:vAlign w:val="center"/>
          </w:tcPr>
          <w:p w14:paraId="47D0BDCE" w14:textId="222C94AC"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188</w:t>
            </w:r>
          </w:p>
        </w:tc>
        <w:tc>
          <w:tcPr>
            <w:tcW w:w="0" w:type="auto"/>
            <w:shd w:val="clear" w:color="auto" w:fill="BDD6EE" w:themeFill="accent1" w:themeFillTint="66"/>
            <w:vAlign w:val="center"/>
          </w:tcPr>
          <w:p w14:paraId="0F3850F2" w14:textId="488937E1"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Meléndez Molina Gaspar Salvador</w:t>
            </w:r>
          </w:p>
        </w:tc>
        <w:tc>
          <w:tcPr>
            <w:tcW w:w="0" w:type="auto"/>
            <w:vMerge w:val="restart"/>
            <w:shd w:val="clear" w:color="auto" w:fill="BDD6EE" w:themeFill="accent1" w:themeFillTint="66"/>
            <w:vAlign w:val="center"/>
          </w:tcPr>
          <w:p w14:paraId="7BAB9A26" w14:textId="2EE7D738" w:rsidR="008457C4" w:rsidRPr="002210B9" w:rsidRDefault="008457C4" w:rsidP="008457C4">
            <w:pPr>
              <w:spacing w:line="256" w:lineRule="auto"/>
              <w:ind w:firstLine="0"/>
              <w:rPr>
                <w:rFonts w:cs="Arial"/>
                <w:sz w:val="20"/>
                <w:lang w:val="es-CL" w:eastAsia="es-CL"/>
              </w:rPr>
            </w:pPr>
            <w:r w:rsidRPr="002210B9">
              <w:rPr>
                <w:rFonts w:cs="Arial"/>
                <w:sz w:val="20"/>
                <w:lang w:val="es-CL" w:eastAsia="es-CL"/>
              </w:rPr>
              <w:t>Guerra Ruso Japonesa. Batalla de Tsushima.</w:t>
            </w:r>
          </w:p>
        </w:tc>
      </w:tr>
      <w:tr w:rsidR="008457C4" w14:paraId="1AD3C7C7" w14:textId="77777777" w:rsidTr="008457C4">
        <w:trPr>
          <w:jc w:val="center"/>
        </w:trPr>
        <w:tc>
          <w:tcPr>
            <w:tcW w:w="0" w:type="auto"/>
            <w:shd w:val="clear" w:color="auto" w:fill="BDD6EE" w:themeFill="accent1" w:themeFillTint="66"/>
            <w:vAlign w:val="center"/>
          </w:tcPr>
          <w:p w14:paraId="759A9502" w14:textId="5879F722"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77</w:t>
            </w:r>
          </w:p>
        </w:tc>
        <w:tc>
          <w:tcPr>
            <w:tcW w:w="0" w:type="auto"/>
            <w:shd w:val="clear" w:color="auto" w:fill="BDD6EE" w:themeFill="accent1" w:themeFillTint="66"/>
            <w:vAlign w:val="center"/>
          </w:tcPr>
          <w:p w14:paraId="75B9C5CD" w14:textId="3094484C"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Naranjo García Claudio Hernán</w:t>
            </w:r>
          </w:p>
        </w:tc>
        <w:tc>
          <w:tcPr>
            <w:tcW w:w="0" w:type="auto"/>
            <w:vMerge/>
            <w:shd w:val="clear" w:color="auto" w:fill="BDD6EE" w:themeFill="accent1" w:themeFillTint="66"/>
            <w:vAlign w:val="center"/>
          </w:tcPr>
          <w:p w14:paraId="0565E68F" w14:textId="7E85FFF8" w:rsidR="008457C4" w:rsidRPr="002210B9" w:rsidRDefault="008457C4" w:rsidP="008457C4">
            <w:pPr>
              <w:spacing w:line="256" w:lineRule="auto"/>
              <w:ind w:firstLine="0"/>
              <w:jc w:val="left"/>
              <w:rPr>
                <w:rFonts w:cs="Arial"/>
                <w:sz w:val="20"/>
                <w:lang w:val="es-CL" w:eastAsia="es-CL"/>
              </w:rPr>
            </w:pPr>
          </w:p>
        </w:tc>
      </w:tr>
      <w:tr w:rsidR="008457C4" w14:paraId="24CC76E6" w14:textId="77777777" w:rsidTr="008457C4">
        <w:trPr>
          <w:jc w:val="center"/>
        </w:trPr>
        <w:tc>
          <w:tcPr>
            <w:tcW w:w="0" w:type="auto"/>
            <w:shd w:val="clear" w:color="auto" w:fill="auto"/>
            <w:vAlign w:val="center"/>
          </w:tcPr>
          <w:p w14:paraId="05A62CE9" w14:textId="7437C8C4" w:rsidR="008457C4" w:rsidRPr="008457C4" w:rsidRDefault="008457C4" w:rsidP="00D92006">
            <w:pPr>
              <w:spacing w:line="256" w:lineRule="auto"/>
              <w:ind w:firstLine="0"/>
              <w:jc w:val="right"/>
              <w:rPr>
                <w:kern w:val="2"/>
                <w:sz w:val="20"/>
                <w14:ligatures w14:val="standardContextual"/>
              </w:rPr>
            </w:pPr>
            <w:r w:rsidRPr="00D92006">
              <w:rPr>
                <w:kern w:val="2"/>
                <w:sz w:val="20"/>
                <w14:ligatures w14:val="standardContextual"/>
              </w:rPr>
              <w:t>263</w:t>
            </w:r>
          </w:p>
        </w:tc>
        <w:tc>
          <w:tcPr>
            <w:tcW w:w="0" w:type="auto"/>
            <w:shd w:val="clear" w:color="auto" w:fill="auto"/>
            <w:vAlign w:val="center"/>
          </w:tcPr>
          <w:p w14:paraId="5315916E" w14:textId="1B1DFF3E" w:rsidR="008457C4" w:rsidRPr="008457C4" w:rsidRDefault="008457C4" w:rsidP="008457C4">
            <w:pPr>
              <w:spacing w:line="256" w:lineRule="auto"/>
              <w:ind w:firstLine="0"/>
              <w:rPr>
                <w:kern w:val="2"/>
                <w:sz w:val="20"/>
                <w14:ligatures w14:val="standardContextual"/>
              </w:rPr>
            </w:pPr>
            <w:r w:rsidRPr="008457C4">
              <w:rPr>
                <w:kern w:val="2"/>
                <w:sz w:val="20"/>
                <w14:ligatures w14:val="standardContextual"/>
              </w:rPr>
              <w:t>Navarro Larraín Alyson Mariella</w:t>
            </w:r>
          </w:p>
        </w:tc>
        <w:tc>
          <w:tcPr>
            <w:tcW w:w="0" w:type="auto"/>
            <w:vMerge w:val="restart"/>
            <w:vAlign w:val="center"/>
          </w:tcPr>
          <w:p w14:paraId="7D78F7EF" w14:textId="608A3AE1" w:rsidR="008457C4" w:rsidRPr="002210B9" w:rsidRDefault="00D92006" w:rsidP="008457C4">
            <w:pPr>
              <w:spacing w:line="256" w:lineRule="auto"/>
              <w:ind w:firstLine="0"/>
              <w:rPr>
                <w:rFonts w:cs="Arial"/>
                <w:sz w:val="20"/>
                <w:lang w:val="es-CL" w:eastAsia="es-CL"/>
              </w:rPr>
            </w:pPr>
            <w:bookmarkStart w:id="9" w:name="_Toc185438739"/>
            <w:r w:rsidRPr="00D92006">
              <w:rPr>
                <w:rFonts w:cs="Arial"/>
                <w:sz w:val="20"/>
                <w:lang w:val="es-CL" w:eastAsia="es-CL"/>
              </w:rPr>
              <w:t>Guerra del asiento o War of Jenkins' Ear</w:t>
            </w:r>
            <w:bookmarkEnd w:id="9"/>
            <w:r>
              <w:rPr>
                <w:rFonts w:cs="Arial"/>
                <w:sz w:val="20"/>
                <w:lang w:val="es-CL" w:eastAsia="es-CL"/>
              </w:rPr>
              <w:t xml:space="preserve">. </w:t>
            </w:r>
            <w:r w:rsidRPr="00D92006">
              <w:rPr>
                <w:rFonts w:cs="Arial"/>
                <w:sz w:val="20"/>
                <w:lang w:val="es-CL" w:eastAsia="es-CL"/>
              </w:rPr>
              <w:t>1739-1748</w:t>
            </w:r>
          </w:p>
        </w:tc>
      </w:tr>
      <w:tr w:rsidR="008457C4" w14:paraId="342FA080" w14:textId="77777777" w:rsidTr="008457C4">
        <w:trPr>
          <w:jc w:val="center"/>
        </w:trPr>
        <w:tc>
          <w:tcPr>
            <w:tcW w:w="0" w:type="auto"/>
            <w:shd w:val="clear" w:color="auto" w:fill="auto"/>
            <w:vAlign w:val="center"/>
          </w:tcPr>
          <w:p w14:paraId="6DF01FC9" w14:textId="459D52C9" w:rsidR="008457C4" w:rsidRPr="008457C4" w:rsidRDefault="008457C4" w:rsidP="00D92006">
            <w:pPr>
              <w:spacing w:line="256" w:lineRule="auto"/>
              <w:ind w:firstLine="0"/>
              <w:jc w:val="right"/>
              <w:rPr>
                <w:b/>
                <w:bCs/>
                <w:kern w:val="2"/>
                <w:sz w:val="20"/>
                <w14:ligatures w14:val="standardContextual"/>
              </w:rPr>
            </w:pPr>
            <w:r w:rsidRPr="008457C4">
              <w:rPr>
                <w:kern w:val="2"/>
                <w:sz w:val="20"/>
                <w14:ligatures w14:val="standardContextual"/>
              </w:rPr>
              <w:t>282</w:t>
            </w:r>
          </w:p>
        </w:tc>
        <w:tc>
          <w:tcPr>
            <w:tcW w:w="0" w:type="auto"/>
            <w:shd w:val="clear" w:color="auto" w:fill="auto"/>
            <w:vAlign w:val="center"/>
          </w:tcPr>
          <w:p w14:paraId="30006239" w14:textId="3F7DB05A" w:rsidR="008457C4" w:rsidRPr="008457C4" w:rsidRDefault="008457C4" w:rsidP="008457C4">
            <w:pPr>
              <w:spacing w:line="256" w:lineRule="auto"/>
              <w:ind w:firstLine="0"/>
              <w:rPr>
                <w:kern w:val="2"/>
                <w:sz w:val="20"/>
                <w14:ligatures w14:val="standardContextual"/>
              </w:rPr>
            </w:pPr>
            <w:r w:rsidRPr="008457C4">
              <w:rPr>
                <w:kern w:val="2"/>
                <w:sz w:val="20"/>
                <w14:ligatures w14:val="standardContextual"/>
              </w:rPr>
              <w:t>Perez Godoy Álvaro Ignacio</w:t>
            </w:r>
          </w:p>
        </w:tc>
        <w:tc>
          <w:tcPr>
            <w:tcW w:w="0" w:type="auto"/>
            <w:vMerge/>
            <w:vAlign w:val="center"/>
          </w:tcPr>
          <w:p w14:paraId="19C4F675" w14:textId="77777777" w:rsidR="008457C4" w:rsidRPr="002210B9" w:rsidRDefault="008457C4" w:rsidP="008457C4">
            <w:pPr>
              <w:spacing w:line="256" w:lineRule="auto"/>
              <w:ind w:firstLine="0"/>
              <w:rPr>
                <w:rFonts w:cs="Arial"/>
                <w:sz w:val="20"/>
                <w:lang w:val="es-CL" w:eastAsia="es-CL"/>
              </w:rPr>
            </w:pPr>
          </w:p>
        </w:tc>
      </w:tr>
      <w:tr w:rsidR="008457C4" w14:paraId="0F48E463" w14:textId="77777777" w:rsidTr="00D92006">
        <w:trPr>
          <w:jc w:val="center"/>
        </w:trPr>
        <w:tc>
          <w:tcPr>
            <w:tcW w:w="0" w:type="auto"/>
            <w:shd w:val="clear" w:color="auto" w:fill="BDD6EE" w:themeFill="accent1" w:themeFillTint="66"/>
            <w:vAlign w:val="center"/>
          </w:tcPr>
          <w:p w14:paraId="0A77AC3A" w14:textId="0E39BA8B"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135</w:t>
            </w:r>
          </w:p>
        </w:tc>
        <w:tc>
          <w:tcPr>
            <w:tcW w:w="0" w:type="auto"/>
            <w:shd w:val="clear" w:color="auto" w:fill="BDD6EE" w:themeFill="accent1" w:themeFillTint="66"/>
            <w:vAlign w:val="center"/>
          </w:tcPr>
          <w:p w14:paraId="48DFF6CF" w14:textId="622A4FA7"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Pizarro Pastén Salvador Harawi</w:t>
            </w:r>
          </w:p>
        </w:tc>
        <w:tc>
          <w:tcPr>
            <w:tcW w:w="0" w:type="auto"/>
            <w:vMerge w:val="restart"/>
            <w:shd w:val="clear" w:color="auto" w:fill="BDD6EE" w:themeFill="accent1" w:themeFillTint="66"/>
            <w:vAlign w:val="center"/>
          </w:tcPr>
          <w:p w14:paraId="03413D17" w14:textId="354F93A5" w:rsidR="008457C4" w:rsidRPr="002210B9" w:rsidRDefault="008457C4" w:rsidP="008457C4">
            <w:pPr>
              <w:spacing w:line="256" w:lineRule="auto"/>
              <w:ind w:firstLine="0"/>
              <w:rPr>
                <w:rFonts w:cs="Arial"/>
                <w:sz w:val="20"/>
                <w:lang w:val="es-CL" w:eastAsia="es-CL"/>
              </w:rPr>
            </w:pPr>
            <w:r w:rsidRPr="002210B9">
              <w:rPr>
                <w:rFonts w:cs="Arial"/>
                <w:sz w:val="20"/>
                <w:lang w:val="es-CL" w:eastAsia="es-CL"/>
              </w:rPr>
              <w:t xml:space="preserve">Batalla de Angamos </w:t>
            </w:r>
          </w:p>
        </w:tc>
      </w:tr>
      <w:tr w:rsidR="008457C4" w14:paraId="79D405F4" w14:textId="77777777" w:rsidTr="00D92006">
        <w:trPr>
          <w:jc w:val="center"/>
        </w:trPr>
        <w:tc>
          <w:tcPr>
            <w:tcW w:w="0" w:type="auto"/>
            <w:shd w:val="clear" w:color="auto" w:fill="BDD6EE" w:themeFill="accent1" w:themeFillTint="66"/>
            <w:vAlign w:val="center"/>
          </w:tcPr>
          <w:p w14:paraId="27A54589" w14:textId="56D994B8"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54</w:t>
            </w:r>
          </w:p>
        </w:tc>
        <w:tc>
          <w:tcPr>
            <w:tcW w:w="0" w:type="auto"/>
            <w:shd w:val="clear" w:color="auto" w:fill="BDD6EE" w:themeFill="accent1" w:themeFillTint="66"/>
            <w:vAlign w:val="center"/>
          </w:tcPr>
          <w:p w14:paraId="5AC9ED6C" w14:textId="6FF9E794"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Rozas Avilés Ignacio Javier</w:t>
            </w:r>
          </w:p>
        </w:tc>
        <w:tc>
          <w:tcPr>
            <w:tcW w:w="0" w:type="auto"/>
            <w:vMerge/>
            <w:vAlign w:val="center"/>
          </w:tcPr>
          <w:p w14:paraId="078FFCAE" w14:textId="2284C6C3" w:rsidR="008457C4" w:rsidRPr="002210B9" w:rsidRDefault="008457C4" w:rsidP="008457C4">
            <w:pPr>
              <w:spacing w:line="256" w:lineRule="auto"/>
              <w:ind w:firstLine="0"/>
              <w:jc w:val="left"/>
              <w:rPr>
                <w:rFonts w:cs="Arial"/>
                <w:sz w:val="20"/>
                <w:lang w:val="es-CL" w:eastAsia="es-CL"/>
              </w:rPr>
            </w:pPr>
          </w:p>
        </w:tc>
      </w:tr>
      <w:tr w:rsidR="008457C4" w14:paraId="67DF5F47" w14:textId="77777777" w:rsidTr="00D92006">
        <w:trPr>
          <w:jc w:val="center"/>
        </w:trPr>
        <w:tc>
          <w:tcPr>
            <w:tcW w:w="0" w:type="auto"/>
            <w:shd w:val="clear" w:color="auto" w:fill="FFFFFF" w:themeFill="background1"/>
            <w:vAlign w:val="center"/>
          </w:tcPr>
          <w:p w14:paraId="55F551CF" w14:textId="39DA6585"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409</w:t>
            </w:r>
          </w:p>
        </w:tc>
        <w:tc>
          <w:tcPr>
            <w:tcW w:w="0" w:type="auto"/>
            <w:shd w:val="clear" w:color="auto" w:fill="FFFFFF" w:themeFill="background1"/>
            <w:vAlign w:val="center"/>
          </w:tcPr>
          <w:p w14:paraId="74113D96" w14:textId="71F5E499"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Tuki Quezada César Ietu</w:t>
            </w:r>
          </w:p>
        </w:tc>
        <w:tc>
          <w:tcPr>
            <w:tcW w:w="0" w:type="auto"/>
            <w:vMerge w:val="restart"/>
            <w:shd w:val="clear" w:color="auto" w:fill="FFFFFF" w:themeFill="background1"/>
            <w:vAlign w:val="center"/>
          </w:tcPr>
          <w:p w14:paraId="060932BD" w14:textId="0FA6261F" w:rsidR="008457C4" w:rsidRPr="002210B9" w:rsidRDefault="008457C4" w:rsidP="008457C4">
            <w:pPr>
              <w:spacing w:line="256" w:lineRule="auto"/>
              <w:ind w:firstLine="0"/>
              <w:rPr>
                <w:rFonts w:cs="Arial"/>
                <w:sz w:val="20"/>
                <w:lang w:val="es-CL" w:eastAsia="es-CL"/>
              </w:rPr>
            </w:pPr>
            <w:r w:rsidRPr="002210B9">
              <w:rPr>
                <w:rFonts w:cs="Arial"/>
                <w:sz w:val="20"/>
                <w:lang w:val="es-CL" w:eastAsia="es-CL"/>
              </w:rPr>
              <w:t>Asalto y toma de Corral y Valdivia</w:t>
            </w:r>
          </w:p>
        </w:tc>
      </w:tr>
      <w:tr w:rsidR="008457C4" w14:paraId="25EF5335" w14:textId="77777777" w:rsidTr="00D92006">
        <w:trPr>
          <w:jc w:val="center"/>
        </w:trPr>
        <w:tc>
          <w:tcPr>
            <w:tcW w:w="0" w:type="auto"/>
            <w:shd w:val="clear" w:color="auto" w:fill="FFFFFF" w:themeFill="background1"/>
            <w:vAlign w:val="center"/>
          </w:tcPr>
          <w:p w14:paraId="7F57135C" w14:textId="576548D3" w:rsidR="008457C4" w:rsidRPr="008457C4" w:rsidRDefault="008457C4" w:rsidP="00D92006">
            <w:pPr>
              <w:spacing w:line="256" w:lineRule="auto"/>
              <w:ind w:firstLine="0"/>
              <w:jc w:val="right"/>
              <w:rPr>
                <w:rFonts w:cs="Arial"/>
                <w:sz w:val="20"/>
                <w:lang w:val="es-CL" w:eastAsia="es-CL"/>
              </w:rPr>
            </w:pPr>
            <w:r w:rsidRPr="008457C4">
              <w:rPr>
                <w:kern w:val="2"/>
                <w:sz w:val="20"/>
                <w14:ligatures w14:val="standardContextual"/>
              </w:rPr>
              <w:t>43</w:t>
            </w:r>
          </w:p>
        </w:tc>
        <w:tc>
          <w:tcPr>
            <w:tcW w:w="0" w:type="auto"/>
            <w:shd w:val="clear" w:color="auto" w:fill="FFFFFF" w:themeFill="background1"/>
            <w:vAlign w:val="center"/>
          </w:tcPr>
          <w:p w14:paraId="1ACCA900" w14:textId="673DE237" w:rsidR="008457C4" w:rsidRPr="008457C4" w:rsidRDefault="008457C4" w:rsidP="008457C4">
            <w:pPr>
              <w:spacing w:line="256" w:lineRule="auto"/>
              <w:ind w:firstLine="0"/>
              <w:rPr>
                <w:rFonts w:cs="Arial"/>
                <w:sz w:val="20"/>
                <w:lang w:val="es-CL" w:eastAsia="es-CL"/>
              </w:rPr>
            </w:pPr>
            <w:r w:rsidRPr="008457C4">
              <w:rPr>
                <w:kern w:val="2"/>
                <w:sz w:val="20"/>
                <w14:ligatures w14:val="standardContextual"/>
              </w:rPr>
              <w:t>Villablanca Soto Guillermo Alfredo</w:t>
            </w:r>
          </w:p>
        </w:tc>
        <w:tc>
          <w:tcPr>
            <w:tcW w:w="0" w:type="auto"/>
            <w:vMerge/>
            <w:shd w:val="clear" w:color="auto" w:fill="BDD6EE" w:themeFill="accent1" w:themeFillTint="66"/>
            <w:vAlign w:val="center"/>
          </w:tcPr>
          <w:p w14:paraId="603D0EBC" w14:textId="5474AAE3" w:rsidR="008457C4" w:rsidRPr="002210B9" w:rsidRDefault="008457C4" w:rsidP="008457C4">
            <w:pPr>
              <w:spacing w:line="256" w:lineRule="auto"/>
              <w:ind w:firstLine="0"/>
              <w:jc w:val="left"/>
              <w:rPr>
                <w:rFonts w:cs="Arial"/>
                <w:sz w:val="20"/>
                <w:lang w:val="es-CL" w:eastAsia="es-CL"/>
              </w:rPr>
            </w:pPr>
          </w:p>
        </w:tc>
      </w:tr>
    </w:tbl>
    <w:p w14:paraId="0854AE54" w14:textId="77777777" w:rsidR="005C73CD" w:rsidRDefault="005C73CD" w:rsidP="005C73CD">
      <w:pPr>
        <w:rPr>
          <w:lang w:val="es-CL"/>
        </w:rPr>
      </w:pPr>
    </w:p>
    <w:p w14:paraId="1827A28C" w14:textId="47117E9E" w:rsidR="005C73CD" w:rsidRDefault="005C73CD" w:rsidP="00021514">
      <w:pPr>
        <w:pStyle w:val="Ttulo2"/>
        <w:rPr>
          <w:lang w:val="es-CL"/>
        </w:rPr>
      </w:pPr>
      <w:bookmarkStart w:id="10" w:name="_Toc64198989"/>
      <w:r>
        <w:rPr>
          <w:lang w:val="es-CL"/>
        </w:rPr>
        <w:t>3 AÑO EJECUTIVO “B”</w:t>
      </w:r>
      <w:bookmarkEnd w:id="1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3544"/>
        <w:gridCol w:w="3969"/>
      </w:tblGrid>
      <w:tr w:rsidR="00F802B8" w14:paraId="79CA35E5" w14:textId="030CB979" w:rsidTr="00D92006">
        <w:trPr>
          <w:jc w:val="center"/>
        </w:trPr>
        <w:tc>
          <w:tcPr>
            <w:tcW w:w="704" w:type="dxa"/>
            <w:shd w:val="clear" w:color="auto" w:fill="E7E6E6" w:themeFill="background2"/>
            <w:noWrap/>
            <w:vAlign w:val="center"/>
            <w:hideMark/>
          </w:tcPr>
          <w:p w14:paraId="089967F5" w14:textId="24A7D65B" w:rsidR="00F802B8" w:rsidRPr="0046755F" w:rsidRDefault="00F802B8" w:rsidP="005A31C7">
            <w:pPr>
              <w:spacing w:line="256" w:lineRule="auto"/>
              <w:ind w:firstLine="0"/>
              <w:jc w:val="center"/>
              <w:rPr>
                <w:rFonts w:cs="Arial"/>
                <w:b/>
                <w:bCs/>
                <w:sz w:val="20"/>
              </w:rPr>
            </w:pPr>
            <w:r w:rsidRPr="0046755F">
              <w:rPr>
                <w:rFonts w:cs="Arial"/>
                <w:b/>
                <w:bCs/>
                <w:sz w:val="20"/>
              </w:rPr>
              <w:t>N°</w:t>
            </w:r>
          </w:p>
        </w:tc>
        <w:tc>
          <w:tcPr>
            <w:tcW w:w="3544" w:type="dxa"/>
            <w:shd w:val="clear" w:color="auto" w:fill="E7E6E6" w:themeFill="background2"/>
            <w:noWrap/>
            <w:vAlign w:val="center"/>
            <w:hideMark/>
          </w:tcPr>
          <w:p w14:paraId="763FCD6F" w14:textId="1EEA22F1" w:rsidR="00F802B8" w:rsidRPr="0046755F" w:rsidRDefault="00F802B8" w:rsidP="005A31C7">
            <w:pPr>
              <w:spacing w:line="256" w:lineRule="auto"/>
              <w:ind w:firstLine="0"/>
              <w:jc w:val="center"/>
              <w:rPr>
                <w:rFonts w:cs="Arial"/>
                <w:b/>
                <w:bCs/>
                <w:sz w:val="20"/>
                <w:lang w:val="es-CL" w:eastAsia="es-CL"/>
              </w:rPr>
            </w:pPr>
            <w:r w:rsidRPr="0046755F">
              <w:rPr>
                <w:rFonts w:cs="Arial"/>
                <w:b/>
                <w:bCs/>
                <w:sz w:val="20"/>
                <w:lang w:val="es-CL" w:eastAsia="es-CL"/>
              </w:rPr>
              <w:t>Nombre</w:t>
            </w:r>
          </w:p>
        </w:tc>
        <w:tc>
          <w:tcPr>
            <w:tcW w:w="3969" w:type="dxa"/>
            <w:shd w:val="clear" w:color="auto" w:fill="E7E6E6" w:themeFill="background2"/>
            <w:noWrap/>
            <w:vAlign w:val="center"/>
            <w:hideMark/>
          </w:tcPr>
          <w:p w14:paraId="2F2000C4" w14:textId="4D0C91BD" w:rsidR="00F802B8" w:rsidRPr="0046755F" w:rsidRDefault="00F802B8" w:rsidP="005A31C7">
            <w:pPr>
              <w:spacing w:line="256" w:lineRule="auto"/>
              <w:ind w:firstLine="0"/>
              <w:jc w:val="center"/>
              <w:rPr>
                <w:rFonts w:cs="Arial"/>
                <w:sz w:val="20"/>
              </w:rPr>
            </w:pPr>
            <w:r w:rsidRPr="0046755F">
              <w:rPr>
                <w:rFonts w:cs="Arial"/>
                <w:b/>
                <w:bCs/>
                <w:sz w:val="20"/>
                <w:lang w:val="es-CL" w:eastAsia="es-CL"/>
              </w:rPr>
              <w:t>Tema</w:t>
            </w:r>
          </w:p>
        </w:tc>
      </w:tr>
      <w:tr w:rsidR="00D92006" w14:paraId="7D191F42" w14:textId="11F6927C" w:rsidTr="00D92006">
        <w:trPr>
          <w:jc w:val="center"/>
        </w:trPr>
        <w:tc>
          <w:tcPr>
            <w:tcW w:w="704" w:type="dxa"/>
            <w:shd w:val="clear" w:color="auto" w:fill="auto"/>
            <w:noWrap/>
            <w:vAlign w:val="center"/>
            <w:hideMark/>
          </w:tcPr>
          <w:p w14:paraId="5D82807C" w14:textId="52BD9049" w:rsidR="00D92006" w:rsidRPr="00D92006" w:rsidRDefault="00D92006" w:rsidP="00D92006">
            <w:pPr>
              <w:spacing w:line="256" w:lineRule="auto"/>
              <w:ind w:firstLine="0"/>
              <w:jc w:val="right"/>
              <w:rPr>
                <w:rFonts w:cs="Arial"/>
                <w:sz w:val="20"/>
              </w:rPr>
            </w:pPr>
            <w:r w:rsidRPr="00D92006">
              <w:rPr>
                <w:sz w:val="20"/>
              </w:rPr>
              <w:t>12</w:t>
            </w:r>
          </w:p>
        </w:tc>
        <w:tc>
          <w:tcPr>
            <w:tcW w:w="3544" w:type="dxa"/>
            <w:shd w:val="clear" w:color="auto" w:fill="auto"/>
            <w:noWrap/>
            <w:vAlign w:val="center"/>
            <w:hideMark/>
          </w:tcPr>
          <w:p w14:paraId="3DC13A0D" w14:textId="722FCD25" w:rsidR="00D92006" w:rsidRPr="00D92006" w:rsidRDefault="00D92006" w:rsidP="00D92006">
            <w:pPr>
              <w:spacing w:line="256" w:lineRule="auto"/>
              <w:ind w:firstLine="0"/>
              <w:rPr>
                <w:rFonts w:cs="Arial"/>
                <w:sz w:val="20"/>
              </w:rPr>
            </w:pPr>
            <w:r w:rsidRPr="00D92006">
              <w:rPr>
                <w:sz w:val="20"/>
              </w:rPr>
              <w:t>Azas Góngora Sebastián Aníbal</w:t>
            </w:r>
          </w:p>
        </w:tc>
        <w:tc>
          <w:tcPr>
            <w:tcW w:w="3969" w:type="dxa"/>
            <w:vMerge w:val="restart"/>
            <w:vAlign w:val="center"/>
          </w:tcPr>
          <w:p w14:paraId="1A8578DA" w14:textId="08B909FF" w:rsidR="00D92006" w:rsidRPr="0046755F" w:rsidRDefault="00D92006" w:rsidP="00D92006">
            <w:pPr>
              <w:spacing w:line="256" w:lineRule="auto"/>
              <w:ind w:firstLine="0"/>
              <w:rPr>
                <w:rFonts w:cs="Arial"/>
                <w:sz w:val="20"/>
                <w:lang w:val="es-CL" w:eastAsia="es-CL"/>
              </w:rPr>
            </w:pPr>
            <w:r w:rsidRPr="0046755F">
              <w:rPr>
                <w:rFonts w:cs="Arial"/>
                <w:sz w:val="20"/>
                <w:lang w:val="es-CL" w:eastAsia="es-CL"/>
              </w:rPr>
              <w:t>Guerra de Corea Operaciones navales</w:t>
            </w:r>
          </w:p>
        </w:tc>
      </w:tr>
      <w:tr w:rsidR="00D92006" w14:paraId="067F6C98" w14:textId="3064E441" w:rsidTr="00D92006">
        <w:trPr>
          <w:jc w:val="center"/>
        </w:trPr>
        <w:tc>
          <w:tcPr>
            <w:tcW w:w="704" w:type="dxa"/>
            <w:shd w:val="clear" w:color="auto" w:fill="auto"/>
            <w:noWrap/>
            <w:vAlign w:val="center"/>
            <w:hideMark/>
          </w:tcPr>
          <w:p w14:paraId="47D124B5" w14:textId="552BC9BB" w:rsidR="00D92006" w:rsidRPr="00D92006" w:rsidRDefault="00D92006" w:rsidP="00D92006">
            <w:pPr>
              <w:spacing w:line="256" w:lineRule="auto"/>
              <w:ind w:firstLine="0"/>
              <w:jc w:val="right"/>
              <w:rPr>
                <w:rFonts w:cs="Arial"/>
                <w:sz w:val="20"/>
              </w:rPr>
            </w:pPr>
            <w:r w:rsidRPr="00D92006">
              <w:rPr>
                <w:sz w:val="20"/>
              </w:rPr>
              <w:t>93</w:t>
            </w:r>
          </w:p>
        </w:tc>
        <w:tc>
          <w:tcPr>
            <w:tcW w:w="3544" w:type="dxa"/>
            <w:shd w:val="clear" w:color="auto" w:fill="auto"/>
            <w:noWrap/>
            <w:vAlign w:val="center"/>
            <w:hideMark/>
          </w:tcPr>
          <w:p w14:paraId="0E1657AF" w14:textId="160903D4" w:rsidR="00D92006" w:rsidRPr="00D92006" w:rsidRDefault="00D92006" w:rsidP="00D92006">
            <w:pPr>
              <w:spacing w:line="256" w:lineRule="auto"/>
              <w:ind w:firstLine="0"/>
              <w:rPr>
                <w:rFonts w:cs="Arial"/>
                <w:sz w:val="20"/>
              </w:rPr>
            </w:pPr>
            <w:r w:rsidRPr="00D92006">
              <w:rPr>
                <w:sz w:val="20"/>
              </w:rPr>
              <w:t>Carné Castro Esteban Aarón</w:t>
            </w:r>
          </w:p>
        </w:tc>
        <w:tc>
          <w:tcPr>
            <w:tcW w:w="3969" w:type="dxa"/>
            <w:vMerge/>
            <w:shd w:val="clear" w:color="auto" w:fill="FFFF00"/>
            <w:vAlign w:val="center"/>
          </w:tcPr>
          <w:p w14:paraId="1E06D2FB" w14:textId="38DCEA54" w:rsidR="00D92006" w:rsidRPr="0046755F" w:rsidRDefault="00D92006" w:rsidP="00D92006">
            <w:pPr>
              <w:spacing w:line="256" w:lineRule="auto"/>
              <w:ind w:firstLine="0"/>
              <w:rPr>
                <w:rFonts w:cs="Arial"/>
                <w:sz w:val="20"/>
                <w:lang w:val="es-CL" w:eastAsia="es-CL"/>
              </w:rPr>
            </w:pPr>
          </w:p>
        </w:tc>
      </w:tr>
      <w:tr w:rsidR="00D92006" w14:paraId="493FAC48" w14:textId="2593E228" w:rsidTr="00D92006">
        <w:trPr>
          <w:jc w:val="center"/>
        </w:trPr>
        <w:tc>
          <w:tcPr>
            <w:tcW w:w="704" w:type="dxa"/>
            <w:shd w:val="clear" w:color="auto" w:fill="BDD6EE" w:themeFill="accent1" w:themeFillTint="66"/>
            <w:noWrap/>
            <w:vAlign w:val="center"/>
          </w:tcPr>
          <w:p w14:paraId="34CCB29D" w14:textId="2A7927E0" w:rsidR="00D92006" w:rsidRPr="00D92006" w:rsidRDefault="00D92006" w:rsidP="00D92006">
            <w:pPr>
              <w:spacing w:line="256" w:lineRule="auto"/>
              <w:ind w:firstLine="0"/>
              <w:jc w:val="right"/>
              <w:rPr>
                <w:rFonts w:cs="Arial"/>
                <w:sz w:val="20"/>
              </w:rPr>
            </w:pPr>
            <w:r w:rsidRPr="00D92006">
              <w:rPr>
                <w:sz w:val="20"/>
              </w:rPr>
              <w:t>44</w:t>
            </w:r>
          </w:p>
        </w:tc>
        <w:tc>
          <w:tcPr>
            <w:tcW w:w="3544" w:type="dxa"/>
            <w:shd w:val="clear" w:color="auto" w:fill="BDD6EE" w:themeFill="accent1" w:themeFillTint="66"/>
            <w:noWrap/>
            <w:vAlign w:val="center"/>
          </w:tcPr>
          <w:p w14:paraId="71DEC8A0" w14:textId="04FB92B2" w:rsidR="00D92006" w:rsidRPr="00D92006" w:rsidRDefault="00D92006" w:rsidP="00D92006">
            <w:pPr>
              <w:spacing w:line="256" w:lineRule="auto"/>
              <w:ind w:firstLine="0"/>
              <w:rPr>
                <w:rFonts w:cs="Arial"/>
                <w:sz w:val="20"/>
              </w:rPr>
            </w:pPr>
            <w:r w:rsidRPr="00D92006">
              <w:rPr>
                <w:sz w:val="20"/>
              </w:rPr>
              <w:t>Cusicanqui Aguirre Mateo Hernán</w:t>
            </w:r>
          </w:p>
        </w:tc>
        <w:tc>
          <w:tcPr>
            <w:tcW w:w="3969" w:type="dxa"/>
            <w:vMerge w:val="restart"/>
            <w:shd w:val="clear" w:color="auto" w:fill="BDD6EE" w:themeFill="accent1" w:themeFillTint="66"/>
            <w:vAlign w:val="center"/>
          </w:tcPr>
          <w:p w14:paraId="29FAB8CB" w14:textId="14D60732" w:rsidR="00D92006" w:rsidRPr="0046755F" w:rsidRDefault="00D92006" w:rsidP="00D92006">
            <w:pPr>
              <w:spacing w:line="256" w:lineRule="auto"/>
              <w:ind w:firstLine="0"/>
              <w:rPr>
                <w:rFonts w:cs="Arial"/>
                <w:sz w:val="20"/>
                <w:lang w:val="es-CL" w:eastAsia="es-CL"/>
              </w:rPr>
            </w:pPr>
            <w:r w:rsidRPr="0046755F">
              <w:rPr>
                <w:rFonts w:cs="Arial"/>
                <w:sz w:val="20"/>
                <w:lang w:val="es-CL" w:eastAsia="es-CL"/>
              </w:rPr>
              <w:t>2ª Guerra Mundial. Batalla de Midway</w:t>
            </w:r>
          </w:p>
        </w:tc>
      </w:tr>
      <w:tr w:rsidR="00D92006" w14:paraId="7A0C95F4" w14:textId="0905A32E" w:rsidTr="00D92006">
        <w:trPr>
          <w:jc w:val="center"/>
        </w:trPr>
        <w:tc>
          <w:tcPr>
            <w:tcW w:w="704" w:type="dxa"/>
            <w:shd w:val="clear" w:color="auto" w:fill="BDD6EE" w:themeFill="accent1" w:themeFillTint="66"/>
            <w:noWrap/>
            <w:vAlign w:val="center"/>
          </w:tcPr>
          <w:p w14:paraId="2AC10F23" w14:textId="4EB5473F" w:rsidR="00D92006" w:rsidRPr="00D92006" w:rsidRDefault="00D92006" w:rsidP="00D92006">
            <w:pPr>
              <w:spacing w:line="256" w:lineRule="auto"/>
              <w:ind w:firstLine="0"/>
              <w:jc w:val="right"/>
              <w:rPr>
                <w:rFonts w:cs="Arial"/>
                <w:sz w:val="20"/>
              </w:rPr>
            </w:pPr>
            <w:r w:rsidRPr="00D92006">
              <w:rPr>
                <w:sz w:val="20"/>
              </w:rPr>
              <w:t>296</w:t>
            </w:r>
          </w:p>
        </w:tc>
        <w:tc>
          <w:tcPr>
            <w:tcW w:w="3544" w:type="dxa"/>
            <w:shd w:val="clear" w:color="auto" w:fill="BDD6EE" w:themeFill="accent1" w:themeFillTint="66"/>
            <w:noWrap/>
            <w:vAlign w:val="center"/>
          </w:tcPr>
          <w:p w14:paraId="0D59EC4D" w14:textId="1B7B197A" w:rsidR="00D92006" w:rsidRPr="00D92006" w:rsidRDefault="00D92006" w:rsidP="00D92006">
            <w:pPr>
              <w:spacing w:line="256" w:lineRule="auto"/>
              <w:ind w:firstLine="0"/>
              <w:rPr>
                <w:rFonts w:cs="Arial"/>
                <w:sz w:val="20"/>
              </w:rPr>
            </w:pPr>
            <w:r w:rsidRPr="00D92006">
              <w:rPr>
                <w:sz w:val="20"/>
              </w:rPr>
              <w:t>Díaz Páez Konstanza Carolina</w:t>
            </w:r>
          </w:p>
        </w:tc>
        <w:tc>
          <w:tcPr>
            <w:tcW w:w="3969" w:type="dxa"/>
            <w:vMerge/>
            <w:shd w:val="clear" w:color="auto" w:fill="BDD6EE" w:themeFill="accent1" w:themeFillTint="66"/>
            <w:vAlign w:val="center"/>
          </w:tcPr>
          <w:p w14:paraId="3AB8389A" w14:textId="0AC39C90" w:rsidR="00D92006" w:rsidRPr="0046755F" w:rsidRDefault="00D92006" w:rsidP="00D92006">
            <w:pPr>
              <w:spacing w:line="256" w:lineRule="auto"/>
              <w:ind w:firstLine="0"/>
              <w:rPr>
                <w:rFonts w:cs="Arial"/>
                <w:sz w:val="20"/>
                <w:lang w:val="es-CL" w:eastAsia="es-CL"/>
              </w:rPr>
            </w:pPr>
          </w:p>
        </w:tc>
      </w:tr>
      <w:tr w:rsidR="00D92006" w14:paraId="217F3822" w14:textId="2762E3E9" w:rsidTr="00D92006">
        <w:trPr>
          <w:jc w:val="center"/>
        </w:trPr>
        <w:tc>
          <w:tcPr>
            <w:tcW w:w="704" w:type="dxa"/>
            <w:shd w:val="clear" w:color="auto" w:fill="auto"/>
            <w:noWrap/>
            <w:vAlign w:val="center"/>
          </w:tcPr>
          <w:p w14:paraId="6218B3B0" w14:textId="3C5E357A" w:rsidR="00D92006" w:rsidRPr="00D92006" w:rsidRDefault="00D92006" w:rsidP="00D92006">
            <w:pPr>
              <w:spacing w:line="256" w:lineRule="auto"/>
              <w:ind w:firstLine="0"/>
              <w:jc w:val="right"/>
              <w:rPr>
                <w:rFonts w:cs="Arial"/>
                <w:sz w:val="20"/>
              </w:rPr>
            </w:pPr>
            <w:r w:rsidRPr="00D92006">
              <w:rPr>
                <w:sz w:val="20"/>
              </w:rPr>
              <w:t>57</w:t>
            </w:r>
          </w:p>
        </w:tc>
        <w:tc>
          <w:tcPr>
            <w:tcW w:w="3544" w:type="dxa"/>
            <w:shd w:val="clear" w:color="auto" w:fill="auto"/>
            <w:noWrap/>
            <w:vAlign w:val="center"/>
          </w:tcPr>
          <w:p w14:paraId="6F467BB6" w14:textId="053666C3" w:rsidR="00D92006" w:rsidRPr="00D92006" w:rsidRDefault="00D92006" w:rsidP="00D92006">
            <w:pPr>
              <w:spacing w:line="256" w:lineRule="auto"/>
              <w:ind w:firstLine="0"/>
              <w:rPr>
                <w:rFonts w:cs="Arial"/>
                <w:sz w:val="20"/>
              </w:rPr>
            </w:pPr>
            <w:r w:rsidRPr="00D92006">
              <w:rPr>
                <w:sz w:val="20"/>
              </w:rPr>
              <w:t>Domínguez Campos Eduardo Nicolás</w:t>
            </w:r>
          </w:p>
        </w:tc>
        <w:tc>
          <w:tcPr>
            <w:tcW w:w="3969" w:type="dxa"/>
            <w:vMerge w:val="restart"/>
            <w:vAlign w:val="center"/>
          </w:tcPr>
          <w:p w14:paraId="1701E483" w14:textId="7D137A44" w:rsidR="00D92006" w:rsidRPr="0046755F" w:rsidRDefault="00D92006" w:rsidP="00D92006">
            <w:pPr>
              <w:spacing w:line="256" w:lineRule="auto"/>
              <w:ind w:firstLine="0"/>
              <w:rPr>
                <w:rFonts w:cs="Arial"/>
                <w:sz w:val="20"/>
                <w:lang w:val="es-CL" w:eastAsia="es-CL"/>
              </w:rPr>
            </w:pPr>
            <w:r w:rsidRPr="0046755F">
              <w:rPr>
                <w:rFonts w:cs="Arial"/>
                <w:sz w:val="20"/>
                <w:lang w:val="es-CL" w:eastAsia="es-CL"/>
              </w:rPr>
              <w:t>2ª Guerra Mundial. Empleo de Poder Naval en teatro del Mediterráneo.</w:t>
            </w:r>
          </w:p>
        </w:tc>
      </w:tr>
      <w:tr w:rsidR="00D92006" w14:paraId="0A003339" w14:textId="583DF5BC" w:rsidTr="00D92006">
        <w:trPr>
          <w:jc w:val="center"/>
        </w:trPr>
        <w:tc>
          <w:tcPr>
            <w:tcW w:w="704" w:type="dxa"/>
            <w:shd w:val="clear" w:color="auto" w:fill="auto"/>
            <w:noWrap/>
            <w:vAlign w:val="center"/>
          </w:tcPr>
          <w:p w14:paraId="28992B66" w14:textId="0269AC23" w:rsidR="00D92006" w:rsidRPr="00D92006" w:rsidRDefault="00D92006" w:rsidP="00D92006">
            <w:pPr>
              <w:spacing w:line="256" w:lineRule="auto"/>
              <w:ind w:firstLine="0"/>
              <w:jc w:val="right"/>
              <w:rPr>
                <w:rFonts w:cs="Arial"/>
                <w:sz w:val="20"/>
              </w:rPr>
            </w:pPr>
            <w:r w:rsidRPr="00D92006">
              <w:rPr>
                <w:sz w:val="20"/>
              </w:rPr>
              <w:t>257</w:t>
            </w:r>
          </w:p>
        </w:tc>
        <w:tc>
          <w:tcPr>
            <w:tcW w:w="3544" w:type="dxa"/>
            <w:shd w:val="clear" w:color="auto" w:fill="auto"/>
            <w:noWrap/>
            <w:vAlign w:val="center"/>
          </w:tcPr>
          <w:p w14:paraId="1B89C779" w14:textId="2AFD6906" w:rsidR="00D92006" w:rsidRPr="00D92006" w:rsidRDefault="00D92006" w:rsidP="00D92006">
            <w:pPr>
              <w:spacing w:line="256" w:lineRule="auto"/>
              <w:ind w:firstLine="0"/>
              <w:rPr>
                <w:rFonts w:cs="Arial"/>
                <w:sz w:val="20"/>
              </w:rPr>
            </w:pPr>
            <w:r w:rsidRPr="00D92006">
              <w:rPr>
                <w:sz w:val="20"/>
              </w:rPr>
              <w:t>González Bichett Nicolás Eduardo</w:t>
            </w:r>
          </w:p>
        </w:tc>
        <w:tc>
          <w:tcPr>
            <w:tcW w:w="3969" w:type="dxa"/>
            <w:vMerge/>
            <w:vAlign w:val="center"/>
          </w:tcPr>
          <w:p w14:paraId="531CCFC8" w14:textId="7E04DC71" w:rsidR="00D92006" w:rsidRPr="0046755F" w:rsidRDefault="00D92006" w:rsidP="00D92006">
            <w:pPr>
              <w:spacing w:line="256" w:lineRule="auto"/>
              <w:ind w:firstLine="0"/>
              <w:rPr>
                <w:rFonts w:cs="Arial"/>
                <w:sz w:val="20"/>
                <w:lang w:val="es-CL" w:eastAsia="es-CL"/>
              </w:rPr>
            </w:pPr>
          </w:p>
        </w:tc>
      </w:tr>
      <w:tr w:rsidR="00D92006" w14:paraId="6BBDC307" w14:textId="625230A7" w:rsidTr="00D92006">
        <w:trPr>
          <w:jc w:val="center"/>
        </w:trPr>
        <w:tc>
          <w:tcPr>
            <w:tcW w:w="704" w:type="dxa"/>
            <w:shd w:val="clear" w:color="auto" w:fill="auto"/>
            <w:noWrap/>
            <w:vAlign w:val="center"/>
          </w:tcPr>
          <w:p w14:paraId="44B9D30B" w14:textId="56B2C866" w:rsidR="00D92006" w:rsidRPr="00D92006" w:rsidRDefault="00D92006" w:rsidP="00D92006">
            <w:pPr>
              <w:spacing w:line="256" w:lineRule="auto"/>
              <w:ind w:firstLine="0"/>
              <w:jc w:val="right"/>
              <w:rPr>
                <w:rFonts w:cs="Arial"/>
                <w:sz w:val="20"/>
              </w:rPr>
            </w:pPr>
            <w:r w:rsidRPr="00D92006">
              <w:rPr>
                <w:sz w:val="20"/>
              </w:rPr>
              <w:t>19</w:t>
            </w:r>
          </w:p>
        </w:tc>
        <w:tc>
          <w:tcPr>
            <w:tcW w:w="3544" w:type="dxa"/>
            <w:shd w:val="clear" w:color="auto" w:fill="auto"/>
            <w:noWrap/>
            <w:vAlign w:val="center"/>
          </w:tcPr>
          <w:p w14:paraId="5DD55CA5" w14:textId="23BECAE5" w:rsidR="00D92006" w:rsidRPr="00D92006" w:rsidRDefault="00D92006" w:rsidP="00D92006">
            <w:pPr>
              <w:spacing w:line="256" w:lineRule="auto"/>
              <w:ind w:firstLine="0"/>
              <w:rPr>
                <w:rFonts w:cs="Arial"/>
                <w:sz w:val="20"/>
              </w:rPr>
            </w:pPr>
            <w:r w:rsidRPr="00D92006">
              <w:rPr>
                <w:sz w:val="20"/>
              </w:rPr>
              <w:t>Meza Palacios Sofía Jesús</w:t>
            </w:r>
          </w:p>
        </w:tc>
        <w:tc>
          <w:tcPr>
            <w:tcW w:w="3969" w:type="dxa"/>
            <w:vMerge/>
            <w:vAlign w:val="center"/>
          </w:tcPr>
          <w:p w14:paraId="4ABEFCA8" w14:textId="0FB64081" w:rsidR="00D92006" w:rsidRPr="0046755F" w:rsidRDefault="00D92006" w:rsidP="00D92006">
            <w:pPr>
              <w:spacing w:line="256" w:lineRule="auto"/>
              <w:ind w:firstLine="0"/>
              <w:rPr>
                <w:rFonts w:cs="Arial"/>
                <w:sz w:val="20"/>
                <w:lang w:val="es-CL" w:eastAsia="es-CL"/>
              </w:rPr>
            </w:pPr>
          </w:p>
        </w:tc>
      </w:tr>
      <w:tr w:rsidR="00D92006" w14:paraId="2DDAD209" w14:textId="4784B81D" w:rsidTr="00D92006">
        <w:trPr>
          <w:jc w:val="center"/>
        </w:trPr>
        <w:tc>
          <w:tcPr>
            <w:tcW w:w="704" w:type="dxa"/>
            <w:shd w:val="clear" w:color="auto" w:fill="BDD6EE" w:themeFill="accent1" w:themeFillTint="66"/>
            <w:noWrap/>
            <w:vAlign w:val="center"/>
          </w:tcPr>
          <w:p w14:paraId="69EFD655" w14:textId="73D2BD1A" w:rsidR="00D92006" w:rsidRPr="00D92006" w:rsidRDefault="00D92006" w:rsidP="00D92006">
            <w:pPr>
              <w:spacing w:line="256" w:lineRule="auto"/>
              <w:ind w:firstLine="0"/>
              <w:jc w:val="right"/>
              <w:rPr>
                <w:rFonts w:cs="Arial"/>
                <w:sz w:val="20"/>
              </w:rPr>
            </w:pPr>
            <w:r w:rsidRPr="00D92006">
              <w:rPr>
                <w:sz w:val="20"/>
              </w:rPr>
              <w:t>374</w:t>
            </w:r>
          </w:p>
        </w:tc>
        <w:tc>
          <w:tcPr>
            <w:tcW w:w="3544" w:type="dxa"/>
            <w:shd w:val="clear" w:color="auto" w:fill="BDD6EE" w:themeFill="accent1" w:themeFillTint="66"/>
            <w:noWrap/>
            <w:vAlign w:val="center"/>
          </w:tcPr>
          <w:p w14:paraId="6125AC8D" w14:textId="76AD855A" w:rsidR="00D92006" w:rsidRPr="00D92006" w:rsidRDefault="00D92006" w:rsidP="00D92006">
            <w:pPr>
              <w:spacing w:line="256" w:lineRule="auto"/>
              <w:ind w:firstLine="0"/>
              <w:rPr>
                <w:rFonts w:cs="Arial"/>
                <w:sz w:val="20"/>
              </w:rPr>
            </w:pPr>
            <w:r w:rsidRPr="00D92006">
              <w:rPr>
                <w:sz w:val="20"/>
              </w:rPr>
              <w:t>Monsálvez Lira Eduardo Andrés</w:t>
            </w:r>
          </w:p>
        </w:tc>
        <w:tc>
          <w:tcPr>
            <w:tcW w:w="3969" w:type="dxa"/>
            <w:vMerge w:val="restart"/>
            <w:shd w:val="clear" w:color="auto" w:fill="BDD6EE" w:themeFill="accent1" w:themeFillTint="66"/>
            <w:vAlign w:val="center"/>
          </w:tcPr>
          <w:p w14:paraId="4FCE5319" w14:textId="5D50003B" w:rsidR="00D92006" w:rsidRPr="0046755F" w:rsidRDefault="00D92006" w:rsidP="00D92006">
            <w:pPr>
              <w:spacing w:line="256" w:lineRule="auto"/>
              <w:ind w:firstLine="0"/>
              <w:rPr>
                <w:rFonts w:cs="Arial"/>
                <w:sz w:val="20"/>
                <w:lang w:val="es-CL" w:eastAsia="es-CL"/>
              </w:rPr>
            </w:pPr>
            <w:r w:rsidRPr="0046755F">
              <w:rPr>
                <w:rFonts w:cs="Arial"/>
                <w:sz w:val="20"/>
                <w:lang w:val="es-CL" w:eastAsia="es-CL"/>
              </w:rPr>
              <w:t>1ª Guerra Mundial. Batalla de Jutlandia</w:t>
            </w:r>
          </w:p>
        </w:tc>
      </w:tr>
      <w:tr w:rsidR="00D92006" w14:paraId="0C6FE3D7" w14:textId="3956CB76" w:rsidTr="00D92006">
        <w:trPr>
          <w:jc w:val="center"/>
        </w:trPr>
        <w:tc>
          <w:tcPr>
            <w:tcW w:w="704" w:type="dxa"/>
            <w:shd w:val="clear" w:color="auto" w:fill="BDD6EE" w:themeFill="accent1" w:themeFillTint="66"/>
            <w:noWrap/>
            <w:vAlign w:val="center"/>
          </w:tcPr>
          <w:p w14:paraId="3EB87F95" w14:textId="659DAE4B" w:rsidR="00D92006" w:rsidRPr="00D92006" w:rsidRDefault="00D92006" w:rsidP="00D92006">
            <w:pPr>
              <w:spacing w:line="256" w:lineRule="auto"/>
              <w:ind w:firstLine="0"/>
              <w:jc w:val="right"/>
              <w:rPr>
                <w:rFonts w:cs="Arial"/>
                <w:sz w:val="20"/>
              </w:rPr>
            </w:pPr>
            <w:r w:rsidRPr="00D92006">
              <w:rPr>
                <w:sz w:val="20"/>
              </w:rPr>
              <w:t>222</w:t>
            </w:r>
          </w:p>
        </w:tc>
        <w:tc>
          <w:tcPr>
            <w:tcW w:w="3544" w:type="dxa"/>
            <w:shd w:val="clear" w:color="auto" w:fill="BDD6EE" w:themeFill="accent1" w:themeFillTint="66"/>
            <w:noWrap/>
            <w:vAlign w:val="center"/>
          </w:tcPr>
          <w:p w14:paraId="6E335BB8" w14:textId="6D345A6B" w:rsidR="00D92006" w:rsidRPr="00D92006" w:rsidRDefault="00D92006" w:rsidP="00D92006">
            <w:pPr>
              <w:spacing w:line="256" w:lineRule="auto"/>
              <w:ind w:firstLine="0"/>
              <w:rPr>
                <w:rFonts w:cs="Arial"/>
                <w:sz w:val="20"/>
              </w:rPr>
            </w:pPr>
            <w:r w:rsidRPr="00D92006">
              <w:rPr>
                <w:sz w:val="20"/>
              </w:rPr>
              <w:t>Muñoz Ortiz Jose Pablo</w:t>
            </w:r>
          </w:p>
        </w:tc>
        <w:tc>
          <w:tcPr>
            <w:tcW w:w="3969" w:type="dxa"/>
            <w:vMerge/>
            <w:shd w:val="clear" w:color="auto" w:fill="BDD6EE" w:themeFill="accent1" w:themeFillTint="66"/>
            <w:noWrap/>
            <w:vAlign w:val="center"/>
          </w:tcPr>
          <w:p w14:paraId="64041A40" w14:textId="7D59843F" w:rsidR="00D92006" w:rsidRPr="0046755F" w:rsidRDefault="00D92006" w:rsidP="00D92006">
            <w:pPr>
              <w:spacing w:line="256" w:lineRule="auto"/>
              <w:ind w:firstLine="0"/>
              <w:rPr>
                <w:rFonts w:cs="Arial"/>
                <w:sz w:val="20"/>
                <w:lang w:val="es-CL" w:eastAsia="es-CL"/>
              </w:rPr>
            </w:pPr>
          </w:p>
        </w:tc>
      </w:tr>
      <w:tr w:rsidR="00D92006" w14:paraId="24B35F2B" w14:textId="0A122C56" w:rsidTr="00D92006">
        <w:trPr>
          <w:jc w:val="center"/>
        </w:trPr>
        <w:tc>
          <w:tcPr>
            <w:tcW w:w="704" w:type="dxa"/>
            <w:shd w:val="clear" w:color="auto" w:fill="BDD6EE" w:themeFill="accent1" w:themeFillTint="66"/>
            <w:noWrap/>
            <w:vAlign w:val="center"/>
          </w:tcPr>
          <w:p w14:paraId="3B8479BC" w14:textId="1D414A79" w:rsidR="00D92006" w:rsidRPr="00D92006" w:rsidRDefault="00D92006" w:rsidP="00D92006">
            <w:pPr>
              <w:spacing w:line="256" w:lineRule="auto"/>
              <w:ind w:firstLine="0"/>
              <w:jc w:val="right"/>
              <w:rPr>
                <w:rFonts w:cs="Arial"/>
                <w:sz w:val="20"/>
              </w:rPr>
            </w:pPr>
            <w:r w:rsidRPr="00D92006">
              <w:rPr>
                <w:sz w:val="20"/>
              </w:rPr>
              <w:t>205</w:t>
            </w:r>
          </w:p>
        </w:tc>
        <w:tc>
          <w:tcPr>
            <w:tcW w:w="3544" w:type="dxa"/>
            <w:shd w:val="clear" w:color="auto" w:fill="BDD6EE" w:themeFill="accent1" w:themeFillTint="66"/>
            <w:noWrap/>
            <w:vAlign w:val="center"/>
          </w:tcPr>
          <w:p w14:paraId="549DF26A" w14:textId="6CD2D7CD" w:rsidR="00D92006" w:rsidRPr="00D92006" w:rsidRDefault="00D92006" w:rsidP="00D92006">
            <w:pPr>
              <w:spacing w:line="256" w:lineRule="auto"/>
              <w:ind w:firstLine="0"/>
              <w:rPr>
                <w:rFonts w:cs="Arial"/>
                <w:sz w:val="20"/>
              </w:rPr>
            </w:pPr>
            <w:r w:rsidRPr="00D92006">
              <w:rPr>
                <w:sz w:val="20"/>
              </w:rPr>
              <w:t>Muñoz Padilla Vicente Alexis</w:t>
            </w:r>
          </w:p>
        </w:tc>
        <w:tc>
          <w:tcPr>
            <w:tcW w:w="3969" w:type="dxa"/>
            <w:vMerge/>
            <w:shd w:val="clear" w:color="auto" w:fill="BDD6EE" w:themeFill="accent1" w:themeFillTint="66"/>
            <w:noWrap/>
            <w:vAlign w:val="center"/>
          </w:tcPr>
          <w:p w14:paraId="5EB6C513" w14:textId="4352A558" w:rsidR="00D92006" w:rsidRPr="0046755F" w:rsidRDefault="00D92006" w:rsidP="00D92006">
            <w:pPr>
              <w:spacing w:line="256" w:lineRule="auto"/>
              <w:ind w:firstLine="0"/>
              <w:rPr>
                <w:rFonts w:cs="Arial"/>
                <w:sz w:val="20"/>
                <w:lang w:val="es-CL" w:eastAsia="es-CL"/>
              </w:rPr>
            </w:pPr>
          </w:p>
        </w:tc>
      </w:tr>
      <w:tr w:rsidR="00D92006" w14:paraId="57A3F7DE" w14:textId="67A08131" w:rsidTr="00D92006">
        <w:trPr>
          <w:jc w:val="center"/>
        </w:trPr>
        <w:tc>
          <w:tcPr>
            <w:tcW w:w="704" w:type="dxa"/>
            <w:shd w:val="clear" w:color="auto" w:fill="auto"/>
            <w:noWrap/>
            <w:vAlign w:val="center"/>
          </w:tcPr>
          <w:p w14:paraId="1056B25E" w14:textId="5923A90F" w:rsidR="00D92006" w:rsidRPr="00D92006" w:rsidRDefault="00D92006" w:rsidP="00D92006">
            <w:pPr>
              <w:spacing w:line="256" w:lineRule="auto"/>
              <w:ind w:firstLine="0"/>
              <w:jc w:val="right"/>
              <w:rPr>
                <w:rFonts w:cs="Arial"/>
                <w:sz w:val="20"/>
                <w:lang w:val="es-CL" w:eastAsia="es-CL"/>
              </w:rPr>
            </w:pPr>
            <w:r w:rsidRPr="00D92006">
              <w:rPr>
                <w:sz w:val="20"/>
              </w:rPr>
              <w:t>103</w:t>
            </w:r>
          </w:p>
        </w:tc>
        <w:tc>
          <w:tcPr>
            <w:tcW w:w="3544" w:type="dxa"/>
            <w:shd w:val="clear" w:color="auto" w:fill="auto"/>
            <w:noWrap/>
            <w:vAlign w:val="center"/>
          </w:tcPr>
          <w:p w14:paraId="54ABF8A5" w14:textId="48198D20" w:rsidR="00D92006" w:rsidRPr="00D92006" w:rsidRDefault="00D92006" w:rsidP="00D92006">
            <w:pPr>
              <w:ind w:firstLine="0"/>
              <w:rPr>
                <w:rFonts w:cs="Arial"/>
                <w:sz w:val="20"/>
                <w:lang w:val="es-CL" w:eastAsia="es-CL"/>
              </w:rPr>
            </w:pPr>
            <w:r w:rsidRPr="00D92006">
              <w:rPr>
                <w:sz w:val="20"/>
              </w:rPr>
              <w:t>Ojeda Guajardo Christian Jeremías</w:t>
            </w:r>
          </w:p>
        </w:tc>
        <w:tc>
          <w:tcPr>
            <w:tcW w:w="3969" w:type="dxa"/>
            <w:vMerge w:val="restart"/>
            <w:noWrap/>
            <w:vAlign w:val="center"/>
          </w:tcPr>
          <w:p w14:paraId="0F4EA887" w14:textId="39485C6F" w:rsidR="00D92006" w:rsidRPr="0046755F" w:rsidRDefault="00D92006" w:rsidP="00D92006">
            <w:pPr>
              <w:spacing w:line="256" w:lineRule="auto"/>
              <w:ind w:firstLine="0"/>
              <w:rPr>
                <w:rFonts w:cs="Arial"/>
                <w:sz w:val="20"/>
                <w:lang w:val="es-CL" w:eastAsia="es-CL"/>
              </w:rPr>
            </w:pPr>
            <w:r w:rsidRPr="0046755F">
              <w:rPr>
                <w:rFonts w:cs="Arial"/>
                <w:sz w:val="20"/>
                <w:lang w:val="es-CL" w:eastAsia="es-CL"/>
              </w:rPr>
              <w:t>Batalla de Trafalgar</w:t>
            </w:r>
          </w:p>
        </w:tc>
      </w:tr>
      <w:tr w:rsidR="00D92006" w14:paraId="27CF3913" w14:textId="1155FDF4" w:rsidTr="00D92006">
        <w:trPr>
          <w:jc w:val="center"/>
        </w:trPr>
        <w:tc>
          <w:tcPr>
            <w:tcW w:w="704" w:type="dxa"/>
            <w:shd w:val="clear" w:color="auto" w:fill="auto"/>
            <w:noWrap/>
            <w:vAlign w:val="center"/>
          </w:tcPr>
          <w:p w14:paraId="4868DBA9" w14:textId="1747D4F3" w:rsidR="00D92006" w:rsidRPr="00D92006" w:rsidRDefault="00D92006" w:rsidP="00D92006">
            <w:pPr>
              <w:spacing w:line="256" w:lineRule="auto"/>
              <w:ind w:firstLine="0"/>
              <w:jc w:val="right"/>
              <w:rPr>
                <w:rFonts w:cs="Arial"/>
                <w:sz w:val="20"/>
              </w:rPr>
            </w:pPr>
            <w:r w:rsidRPr="00D92006">
              <w:rPr>
                <w:sz w:val="20"/>
              </w:rPr>
              <w:t>34</w:t>
            </w:r>
          </w:p>
        </w:tc>
        <w:tc>
          <w:tcPr>
            <w:tcW w:w="3544" w:type="dxa"/>
            <w:shd w:val="clear" w:color="auto" w:fill="auto"/>
            <w:noWrap/>
            <w:vAlign w:val="center"/>
          </w:tcPr>
          <w:p w14:paraId="0839215F" w14:textId="39C13D54" w:rsidR="00D92006" w:rsidRPr="00D92006" w:rsidRDefault="00D92006" w:rsidP="00D92006">
            <w:pPr>
              <w:spacing w:line="256" w:lineRule="auto"/>
              <w:ind w:firstLine="0"/>
              <w:rPr>
                <w:rFonts w:cs="Arial"/>
                <w:sz w:val="20"/>
              </w:rPr>
            </w:pPr>
            <w:r w:rsidRPr="00D92006">
              <w:rPr>
                <w:sz w:val="20"/>
              </w:rPr>
              <w:t>Pincheira Burgos Manuel Jesús</w:t>
            </w:r>
          </w:p>
        </w:tc>
        <w:tc>
          <w:tcPr>
            <w:tcW w:w="3969" w:type="dxa"/>
            <w:vMerge/>
            <w:shd w:val="clear" w:color="auto" w:fill="FFFF00"/>
            <w:noWrap/>
            <w:vAlign w:val="center"/>
          </w:tcPr>
          <w:p w14:paraId="4BF597D9" w14:textId="646EC2EE" w:rsidR="00D92006" w:rsidRPr="0046755F" w:rsidRDefault="00D92006" w:rsidP="00D92006">
            <w:pPr>
              <w:spacing w:line="256" w:lineRule="auto"/>
              <w:ind w:firstLine="0"/>
              <w:rPr>
                <w:rFonts w:cs="Arial"/>
                <w:sz w:val="20"/>
                <w:lang w:val="es-CL" w:eastAsia="es-CL"/>
              </w:rPr>
            </w:pPr>
          </w:p>
        </w:tc>
      </w:tr>
      <w:tr w:rsidR="00D92006" w14:paraId="6680F088" w14:textId="77777777" w:rsidTr="00D92006">
        <w:trPr>
          <w:jc w:val="center"/>
        </w:trPr>
        <w:tc>
          <w:tcPr>
            <w:tcW w:w="704" w:type="dxa"/>
            <w:shd w:val="clear" w:color="auto" w:fill="BDD6EE" w:themeFill="accent1" w:themeFillTint="66"/>
            <w:noWrap/>
            <w:vAlign w:val="center"/>
          </w:tcPr>
          <w:p w14:paraId="23D398A3" w14:textId="59E3A94D" w:rsidR="00D92006" w:rsidRPr="00D92006" w:rsidRDefault="00D92006" w:rsidP="00D92006">
            <w:pPr>
              <w:spacing w:line="256" w:lineRule="auto"/>
              <w:ind w:firstLine="0"/>
              <w:jc w:val="right"/>
              <w:rPr>
                <w:sz w:val="20"/>
              </w:rPr>
            </w:pPr>
            <w:r w:rsidRPr="00D92006">
              <w:rPr>
                <w:sz w:val="20"/>
              </w:rPr>
              <w:t>84</w:t>
            </w:r>
          </w:p>
        </w:tc>
        <w:tc>
          <w:tcPr>
            <w:tcW w:w="3544" w:type="dxa"/>
            <w:shd w:val="clear" w:color="auto" w:fill="BDD6EE" w:themeFill="accent1" w:themeFillTint="66"/>
            <w:noWrap/>
            <w:vAlign w:val="center"/>
          </w:tcPr>
          <w:p w14:paraId="079375B1" w14:textId="0DE2CE82" w:rsidR="00D92006" w:rsidRPr="00D92006" w:rsidRDefault="00D92006" w:rsidP="00D92006">
            <w:pPr>
              <w:spacing w:line="256" w:lineRule="auto"/>
              <w:ind w:firstLine="0"/>
              <w:rPr>
                <w:sz w:val="20"/>
              </w:rPr>
            </w:pPr>
            <w:r w:rsidRPr="00D92006">
              <w:rPr>
                <w:sz w:val="20"/>
              </w:rPr>
              <w:t>Tsukame Bavestrello Hidenobu Humberto</w:t>
            </w:r>
          </w:p>
        </w:tc>
        <w:tc>
          <w:tcPr>
            <w:tcW w:w="3969" w:type="dxa"/>
            <w:vMerge w:val="restart"/>
            <w:shd w:val="clear" w:color="auto" w:fill="BDD6EE" w:themeFill="accent1" w:themeFillTint="66"/>
            <w:noWrap/>
            <w:vAlign w:val="center"/>
          </w:tcPr>
          <w:p w14:paraId="3F16BDED" w14:textId="4AF898BD" w:rsidR="00D92006" w:rsidRPr="00D92006" w:rsidRDefault="00D92006" w:rsidP="00D92006">
            <w:pPr>
              <w:spacing w:line="256" w:lineRule="auto"/>
              <w:ind w:firstLine="0"/>
              <w:rPr>
                <w:rFonts w:cs="Arial"/>
                <w:sz w:val="20"/>
                <w:lang w:val="es-CL" w:eastAsia="es-CL"/>
              </w:rPr>
            </w:pPr>
            <w:r w:rsidRPr="00D92006">
              <w:rPr>
                <w:rFonts w:cs="Arial"/>
                <w:sz w:val="20"/>
                <w:lang w:val="es-CL" w:eastAsia="es-CL"/>
              </w:rPr>
              <w:t>Guerra del asiento o War of Jenkins' Ear</w:t>
            </w:r>
            <w:r>
              <w:rPr>
                <w:rFonts w:cs="Arial"/>
                <w:sz w:val="20"/>
                <w:lang w:val="es-CL" w:eastAsia="es-CL"/>
              </w:rPr>
              <w:t xml:space="preserve">. </w:t>
            </w:r>
            <w:r w:rsidRPr="00D92006">
              <w:rPr>
                <w:rFonts w:cs="Arial"/>
                <w:sz w:val="20"/>
                <w:lang w:val="es-CL" w:eastAsia="es-CL"/>
              </w:rPr>
              <w:t>1739-1748</w:t>
            </w:r>
          </w:p>
        </w:tc>
      </w:tr>
      <w:tr w:rsidR="00D92006" w14:paraId="3B8CD383" w14:textId="77777777" w:rsidTr="00D92006">
        <w:trPr>
          <w:jc w:val="center"/>
        </w:trPr>
        <w:tc>
          <w:tcPr>
            <w:tcW w:w="704" w:type="dxa"/>
            <w:shd w:val="clear" w:color="auto" w:fill="BDD6EE" w:themeFill="accent1" w:themeFillTint="66"/>
            <w:noWrap/>
            <w:vAlign w:val="center"/>
          </w:tcPr>
          <w:p w14:paraId="2156A4D6" w14:textId="5C511571" w:rsidR="00D92006" w:rsidRPr="00D92006" w:rsidRDefault="00D92006" w:rsidP="00D92006">
            <w:pPr>
              <w:spacing w:line="256" w:lineRule="auto"/>
              <w:ind w:firstLine="0"/>
              <w:jc w:val="right"/>
              <w:rPr>
                <w:sz w:val="20"/>
              </w:rPr>
            </w:pPr>
            <w:r w:rsidRPr="00D92006">
              <w:rPr>
                <w:sz w:val="20"/>
              </w:rPr>
              <w:t>339</w:t>
            </w:r>
          </w:p>
        </w:tc>
        <w:tc>
          <w:tcPr>
            <w:tcW w:w="3544" w:type="dxa"/>
            <w:shd w:val="clear" w:color="auto" w:fill="BDD6EE" w:themeFill="accent1" w:themeFillTint="66"/>
            <w:noWrap/>
            <w:vAlign w:val="center"/>
          </w:tcPr>
          <w:p w14:paraId="13FE70C0" w14:textId="2DB07A74" w:rsidR="00D92006" w:rsidRPr="00D92006" w:rsidRDefault="00D92006" w:rsidP="00D92006">
            <w:pPr>
              <w:spacing w:line="256" w:lineRule="auto"/>
              <w:ind w:firstLine="0"/>
              <w:rPr>
                <w:sz w:val="20"/>
              </w:rPr>
            </w:pPr>
            <w:r w:rsidRPr="00D92006">
              <w:rPr>
                <w:sz w:val="20"/>
              </w:rPr>
              <w:t>Vega Martínez Tomás Pablo</w:t>
            </w:r>
          </w:p>
        </w:tc>
        <w:tc>
          <w:tcPr>
            <w:tcW w:w="3969" w:type="dxa"/>
            <w:vMerge/>
            <w:shd w:val="clear" w:color="auto" w:fill="BDD6EE" w:themeFill="accent1" w:themeFillTint="66"/>
            <w:noWrap/>
            <w:vAlign w:val="center"/>
          </w:tcPr>
          <w:p w14:paraId="23382269" w14:textId="223E4C0F" w:rsidR="00D92006" w:rsidRPr="0046755F" w:rsidRDefault="00D92006" w:rsidP="00D92006">
            <w:pPr>
              <w:spacing w:line="256" w:lineRule="auto"/>
              <w:ind w:firstLine="0"/>
              <w:rPr>
                <w:rFonts w:cs="Arial"/>
                <w:sz w:val="20"/>
                <w:lang w:val="es-CL" w:eastAsia="es-CL"/>
              </w:rPr>
            </w:pPr>
          </w:p>
        </w:tc>
      </w:tr>
      <w:tr w:rsidR="00D92006" w14:paraId="24B958B1" w14:textId="50B92A69" w:rsidTr="00D92006">
        <w:trPr>
          <w:jc w:val="center"/>
        </w:trPr>
        <w:tc>
          <w:tcPr>
            <w:tcW w:w="704" w:type="dxa"/>
            <w:shd w:val="clear" w:color="auto" w:fill="FFFFFF" w:themeFill="background1"/>
            <w:noWrap/>
            <w:vAlign w:val="center"/>
          </w:tcPr>
          <w:p w14:paraId="106BF162" w14:textId="11F5210A" w:rsidR="00D92006" w:rsidRPr="00D92006" w:rsidRDefault="00D92006" w:rsidP="00D92006">
            <w:pPr>
              <w:spacing w:line="256" w:lineRule="auto"/>
              <w:ind w:firstLine="0"/>
              <w:jc w:val="right"/>
              <w:rPr>
                <w:rFonts w:cs="Arial"/>
                <w:sz w:val="20"/>
              </w:rPr>
            </w:pPr>
            <w:r w:rsidRPr="00D92006">
              <w:rPr>
                <w:sz w:val="20"/>
              </w:rPr>
              <w:t>119</w:t>
            </w:r>
          </w:p>
        </w:tc>
        <w:tc>
          <w:tcPr>
            <w:tcW w:w="3544" w:type="dxa"/>
            <w:shd w:val="clear" w:color="auto" w:fill="FFFFFF" w:themeFill="background1"/>
            <w:noWrap/>
            <w:vAlign w:val="center"/>
          </w:tcPr>
          <w:p w14:paraId="43F2B60D" w14:textId="28691932" w:rsidR="00D92006" w:rsidRPr="00D92006" w:rsidRDefault="00D92006" w:rsidP="00D92006">
            <w:pPr>
              <w:spacing w:line="256" w:lineRule="auto"/>
              <w:ind w:firstLine="0"/>
              <w:rPr>
                <w:rFonts w:cs="Arial"/>
                <w:sz w:val="20"/>
              </w:rPr>
            </w:pPr>
            <w:r w:rsidRPr="00D92006">
              <w:rPr>
                <w:sz w:val="20"/>
              </w:rPr>
              <w:t>Vera Quelopana Leonor Giovanna</w:t>
            </w:r>
          </w:p>
        </w:tc>
        <w:tc>
          <w:tcPr>
            <w:tcW w:w="3969" w:type="dxa"/>
            <w:vMerge w:val="restart"/>
            <w:shd w:val="clear" w:color="auto" w:fill="FFFFFF" w:themeFill="background1"/>
            <w:noWrap/>
            <w:vAlign w:val="center"/>
          </w:tcPr>
          <w:p w14:paraId="6ACF1083" w14:textId="751CC504" w:rsidR="00D92006" w:rsidRPr="0046755F" w:rsidRDefault="00D92006" w:rsidP="00D92006">
            <w:pPr>
              <w:spacing w:line="256" w:lineRule="auto"/>
              <w:ind w:firstLine="0"/>
              <w:rPr>
                <w:rFonts w:cs="Arial"/>
                <w:sz w:val="20"/>
                <w:lang w:val="es-CL" w:eastAsia="es-CL"/>
              </w:rPr>
            </w:pPr>
            <w:r w:rsidRPr="0046755F">
              <w:rPr>
                <w:rFonts w:cs="Arial"/>
                <w:sz w:val="20"/>
                <w:lang w:val="es-CL" w:eastAsia="es-CL"/>
              </w:rPr>
              <w:t>Guerra del Pacífico: La campaña Naval de 1879</w:t>
            </w:r>
          </w:p>
        </w:tc>
      </w:tr>
      <w:tr w:rsidR="00D92006" w14:paraId="32EECD8F" w14:textId="1DC0741A" w:rsidTr="00D92006">
        <w:trPr>
          <w:jc w:val="center"/>
        </w:trPr>
        <w:tc>
          <w:tcPr>
            <w:tcW w:w="704" w:type="dxa"/>
            <w:shd w:val="clear" w:color="auto" w:fill="FFFFFF" w:themeFill="background1"/>
            <w:noWrap/>
            <w:vAlign w:val="center"/>
          </w:tcPr>
          <w:p w14:paraId="758C55BD" w14:textId="40038CCA" w:rsidR="00D92006" w:rsidRPr="00D92006" w:rsidRDefault="00D92006" w:rsidP="00D92006">
            <w:pPr>
              <w:spacing w:line="256" w:lineRule="auto"/>
              <w:ind w:firstLine="0"/>
              <w:jc w:val="right"/>
              <w:rPr>
                <w:rFonts w:cs="Arial"/>
                <w:sz w:val="20"/>
              </w:rPr>
            </w:pPr>
            <w:r w:rsidRPr="00D92006">
              <w:rPr>
                <w:sz w:val="20"/>
              </w:rPr>
              <w:t>140</w:t>
            </w:r>
          </w:p>
        </w:tc>
        <w:tc>
          <w:tcPr>
            <w:tcW w:w="3544" w:type="dxa"/>
            <w:shd w:val="clear" w:color="auto" w:fill="FFFFFF" w:themeFill="background1"/>
            <w:noWrap/>
            <w:vAlign w:val="center"/>
          </w:tcPr>
          <w:p w14:paraId="760CC43B" w14:textId="6A788AB6" w:rsidR="00D92006" w:rsidRPr="00D92006" w:rsidRDefault="00D92006" w:rsidP="00D92006">
            <w:pPr>
              <w:spacing w:line="256" w:lineRule="auto"/>
              <w:ind w:firstLine="0"/>
              <w:rPr>
                <w:rFonts w:cs="Arial"/>
                <w:sz w:val="20"/>
              </w:rPr>
            </w:pPr>
            <w:r w:rsidRPr="00D92006">
              <w:rPr>
                <w:sz w:val="20"/>
              </w:rPr>
              <w:t>Villegas Acevedo Vicente Alonso</w:t>
            </w:r>
          </w:p>
        </w:tc>
        <w:tc>
          <w:tcPr>
            <w:tcW w:w="3969" w:type="dxa"/>
            <w:vMerge/>
            <w:shd w:val="clear" w:color="auto" w:fill="FFFFFF" w:themeFill="background1"/>
            <w:noWrap/>
            <w:vAlign w:val="center"/>
          </w:tcPr>
          <w:p w14:paraId="6C2718C9" w14:textId="513EECBC" w:rsidR="00D92006" w:rsidRPr="0046755F" w:rsidRDefault="00D92006" w:rsidP="00D92006">
            <w:pPr>
              <w:spacing w:line="256" w:lineRule="auto"/>
              <w:ind w:firstLine="0"/>
              <w:rPr>
                <w:rFonts w:cs="Arial"/>
                <w:sz w:val="20"/>
                <w:lang w:val="es-CL" w:eastAsia="es-CL"/>
              </w:rPr>
            </w:pPr>
          </w:p>
        </w:tc>
      </w:tr>
    </w:tbl>
    <w:p w14:paraId="7E8ABCFC" w14:textId="0840AB1F" w:rsidR="005A31C7" w:rsidRDefault="005A31C7" w:rsidP="004A7831">
      <w:pPr>
        <w:rPr>
          <w:lang w:val="es-CL" w:eastAsia="es-CL"/>
        </w:rPr>
      </w:pPr>
      <w:bookmarkStart w:id="11" w:name="_Toc64198990"/>
    </w:p>
    <w:p w14:paraId="638BF296" w14:textId="77777777" w:rsidR="002210B9" w:rsidRDefault="002210B9">
      <w:pPr>
        <w:spacing w:after="160" w:line="259" w:lineRule="auto"/>
        <w:ind w:firstLine="0"/>
        <w:jc w:val="left"/>
        <w:rPr>
          <w:b/>
          <w:bCs/>
          <w:szCs w:val="36"/>
          <w:lang w:val="es-CL" w:eastAsia="es-CL"/>
        </w:rPr>
      </w:pPr>
      <w:r>
        <w:rPr>
          <w:lang w:val="es-CL"/>
        </w:rPr>
        <w:br w:type="page"/>
      </w:r>
    </w:p>
    <w:p w14:paraId="4EE2785A" w14:textId="0AE65616" w:rsidR="005C73CD" w:rsidRDefault="005C73CD" w:rsidP="00021514">
      <w:pPr>
        <w:pStyle w:val="Ttulo2"/>
        <w:rPr>
          <w:lang w:val="es-CL"/>
        </w:rPr>
      </w:pPr>
      <w:r>
        <w:rPr>
          <w:lang w:val="es-CL"/>
        </w:rPr>
        <w:lastRenderedPageBreak/>
        <w:t xml:space="preserve"> AÑO EJECUTIVO “C”</w:t>
      </w:r>
      <w:bookmarkEnd w:id="1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3341"/>
        <w:gridCol w:w="5013"/>
      </w:tblGrid>
      <w:tr w:rsidR="00F802B8" w14:paraId="33F036DE" w14:textId="77777777" w:rsidTr="00D10227">
        <w:trPr>
          <w:jc w:val="center"/>
        </w:trPr>
        <w:tc>
          <w:tcPr>
            <w:tcW w:w="0" w:type="auto"/>
            <w:shd w:val="clear" w:color="auto" w:fill="C0C0C0"/>
            <w:noWrap/>
            <w:vAlign w:val="center"/>
            <w:hideMark/>
          </w:tcPr>
          <w:p w14:paraId="08AABAC1" w14:textId="44FC56F3" w:rsidR="00F802B8" w:rsidRPr="004A7831" w:rsidRDefault="00F802B8" w:rsidP="00585FA3">
            <w:pPr>
              <w:ind w:firstLine="0"/>
              <w:jc w:val="center"/>
              <w:rPr>
                <w:rFonts w:cs="Arial"/>
                <w:b/>
                <w:bCs/>
                <w:sz w:val="20"/>
                <w:lang w:val="es-CL" w:eastAsia="es-CL"/>
              </w:rPr>
            </w:pPr>
            <w:r w:rsidRPr="004A7831">
              <w:rPr>
                <w:rFonts w:cs="Arial"/>
                <w:b/>
                <w:bCs/>
                <w:sz w:val="20"/>
                <w:lang w:val="es-CL" w:eastAsia="es-CL"/>
              </w:rPr>
              <w:t>N°</w:t>
            </w:r>
          </w:p>
        </w:tc>
        <w:tc>
          <w:tcPr>
            <w:tcW w:w="0" w:type="auto"/>
            <w:shd w:val="clear" w:color="auto" w:fill="C0C0C0"/>
            <w:noWrap/>
            <w:vAlign w:val="center"/>
            <w:hideMark/>
          </w:tcPr>
          <w:p w14:paraId="08D9C10B" w14:textId="3CCE9417" w:rsidR="00F802B8" w:rsidRPr="004A7831" w:rsidRDefault="00F802B8" w:rsidP="00585FA3">
            <w:pPr>
              <w:ind w:firstLine="0"/>
              <w:jc w:val="center"/>
              <w:rPr>
                <w:rFonts w:cs="Arial"/>
                <w:b/>
                <w:bCs/>
                <w:sz w:val="20"/>
                <w:lang w:val="es-CL" w:eastAsia="es-CL"/>
              </w:rPr>
            </w:pPr>
            <w:r w:rsidRPr="004A7831">
              <w:rPr>
                <w:rFonts w:cs="Arial"/>
                <w:b/>
                <w:bCs/>
                <w:sz w:val="20"/>
                <w:lang w:val="es-CL" w:eastAsia="es-CL"/>
              </w:rPr>
              <w:t>Nombre</w:t>
            </w:r>
          </w:p>
        </w:tc>
        <w:tc>
          <w:tcPr>
            <w:tcW w:w="0" w:type="auto"/>
            <w:shd w:val="clear" w:color="auto" w:fill="C0C0C0"/>
            <w:vAlign w:val="center"/>
          </w:tcPr>
          <w:p w14:paraId="45150CB8" w14:textId="64F79346" w:rsidR="00F802B8" w:rsidRPr="004A7831" w:rsidRDefault="00F802B8" w:rsidP="00585FA3">
            <w:pPr>
              <w:ind w:firstLine="0"/>
              <w:jc w:val="center"/>
              <w:rPr>
                <w:rFonts w:cs="Arial"/>
                <w:b/>
                <w:bCs/>
                <w:sz w:val="20"/>
                <w:lang w:val="es-CL" w:eastAsia="es-CL"/>
              </w:rPr>
            </w:pPr>
            <w:r w:rsidRPr="004A7831">
              <w:rPr>
                <w:rFonts w:cs="Arial"/>
                <w:b/>
                <w:bCs/>
                <w:sz w:val="20"/>
                <w:lang w:val="es-CL" w:eastAsia="es-CL"/>
              </w:rPr>
              <w:t>Tema</w:t>
            </w:r>
          </w:p>
        </w:tc>
      </w:tr>
      <w:tr w:rsidR="00D10227" w14:paraId="4927CD03" w14:textId="77777777" w:rsidTr="00502A86">
        <w:trPr>
          <w:jc w:val="center"/>
        </w:trPr>
        <w:tc>
          <w:tcPr>
            <w:tcW w:w="0" w:type="auto"/>
            <w:shd w:val="clear" w:color="auto" w:fill="BDD6EE" w:themeFill="accent1" w:themeFillTint="66"/>
            <w:vAlign w:val="center"/>
          </w:tcPr>
          <w:p w14:paraId="2175BC57" w14:textId="75120BD4" w:rsidR="00D10227" w:rsidRPr="00D10227" w:rsidRDefault="00D10227" w:rsidP="00D10227">
            <w:pPr>
              <w:ind w:firstLine="0"/>
              <w:jc w:val="right"/>
              <w:rPr>
                <w:rFonts w:cs="Arial"/>
                <w:sz w:val="20"/>
                <w:lang w:val="es-CL" w:eastAsia="es-CL"/>
              </w:rPr>
            </w:pPr>
            <w:r w:rsidRPr="00D10227">
              <w:rPr>
                <w:rFonts w:cs="Arial"/>
                <w:color w:val="000000"/>
                <w:kern w:val="2"/>
                <w:sz w:val="20"/>
                <w14:ligatures w14:val="standardContextual"/>
              </w:rPr>
              <w:t>386</w:t>
            </w:r>
          </w:p>
        </w:tc>
        <w:tc>
          <w:tcPr>
            <w:tcW w:w="0" w:type="auto"/>
            <w:shd w:val="clear" w:color="auto" w:fill="BDD6EE" w:themeFill="accent1" w:themeFillTint="66"/>
            <w:vAlign w:val="center"/>
          </w:tcPr>
          <w:p w14:paraId="48EC3001" w14:textId="32864299" w:rsidR="00D10227" w:rsidRPr="00D10227" w:rsidRDefault="00D10227" w:rsidP="00D10227">
            <w:pPr>
              <w:ind w:firstLine="0"/>
              <w:rPr>
                <w:rFonts w:cs="Arial"/>
                <w:sz w:val="20"/>
              </w:rPr>
            </w:pPr>
            <w:r w:rsidRPr="00D10227">
              <w:rPr>
                <w:rFonts w:cs="Arial"/>
                <w:color w:val="000000"/>
                <w:sz w:val="20"/>
              </w:rPr>
              <w:t>Acuña Benavides Jaime Cristóbal</w:t>
            </w:r>
          </w:p>
        </w:tc>
        <w:tc>
          <w:tcPr>
            <w:tcW w:w="0" w:type="auto"/>
            <w:vMerge w:val="restart"/>
            <w:shd w:val="clear" w:color="auto" w:fill="BDD6EE" w:themeFill="accent1" w:themeFillTint="66"/>
            <w:vAlign w:val="center"/>
          </w:tcPr>
          <w:p w14:paraId="3D24003D" w14:textId="24CF89F5" w:rsidR="00D10227" w:rsidRPr="004A7831" w:rsidRDefault="00D10227" w:rsidP="00D10227">
            <w:pPr>
              <w:ind w:firstLine="0"/>
              <w:rPr>
                <w:rFonts w:cs="Arial"/>
                <w:sz w:val="20"/>
                <w:lang w:val="es-CL" w:eastAsia="es-CL"/>
              </w:rPr>
            </w:pPr>
            <w:r w:rsidRPr="004A7831">
              <w:rPr>
                <w:rFonts w:cs="Arial"/>
                <w:sz w:val="20"/>
                <w:lang w:val="es-CL" w:eastAsia="es-CL"/>
              </w:rPr>
              <w:t>Guerra Indo-Paquistaní.</w:t>
            </w:r>
          </w:p>
        </w:tc>
      </w:tr>
      <w:tr w:rsidR="00D10227" w14:paraId="70ECFCC2" w14:textId="77777777" w:rsidTr="00502A86">
        <w:trPr>
          <w:jc w:val="center"/>
        </w:trPr>
        <w:tc>
          <w:tcPr>
            <w:tcW w:w="0" w:type="auto"/>
            <w:shd w:val="clear" w:color="auto" w:fill="BDD6EE" w:themeFill="accent1" w:themeFillTint="66"/>
            <w:vAlign w:val="center"/>
          </w:tcPr>
          <w:p w14:paraId="16F0BAEB" w14:textId="0E84F0B0" w:rsidR="00D10227" w:rsidRPr="00D10227" w:rsidRDefault="00D10227" w:rsidP="00D10227">
            <w:pPr>
              <w:ind w:firstLine="0"/>
              <w:jc w:val="right"/>
              <w:rPr>
                <w:rFonts w:cs="Arial"/>
                <w:sz w:val="20"/>
              </w:rPr>
            </w:pPr>
            <w:r w:rsidRPr="00D10227">
              <w:rPr>
                <w:rFonts w:cs="Arial"/>
                <w:color w:val="000000"/>
                <w:kern w:val="2"/>
                <w:sz w:val="20"/>
                <w14:ligatures w14:val="standardContextual"/>
              </w:rPr>
              <w:t>153</w:t>
            </w:r>
          </w:p>
        </w:tc>
        <w:tc>
          <w:tcPr>
            <w:tcW w:w="0" w:type="auto"/>
            <w:shd w:val="clear" w:color="auto" w:fill="BDD6EE" w:themeFill="accent1" w:themeFillTint="66"/>
            <w:vAlign w:val="center"/>
          </w:tcPr>
          <w:p w14:paraId="4E0588AF" w14:textId="4A748FD3" w:rsidR="00D10227" w:rsidRPr="00D10227" w:rsidRDefault="00D10227" w:rsidP="00D10227">
            <w:pPr>
              <w:ind w:firstLine="0"/>
              <w:rPr>
                <w:rFonts w:cs="Arial"/>
                <w:sz w:val="20"/>
              </w:rPr>
            </w:pPr>
            <w:r w:rsidRPr="00D10227">
              <w:rPr>
                <w:rFonts w:cs="Arial"/>
                <w:color w:val="000000"/>
                <w:sz w:val="20"/>
              </w:rPr>
              <w:t>Barrios Lira Enrique Patricio</w:t>
            </w:r>
          </w:p>
        </w:tc>
        <w:tc>
          <w:tcPr>
            <w:tcW w:w="0" w:type="auto"/>
            <w:vMerge/>
            <w:shd w:val="clear" w:color="auto" w:fill="BDD6EE" w:themeFill="accent1" w:themeFillTint="66"/>
            <w:vAlign w:val="center"/>
          </w:tcPr>
          <w:p w14:paraId="1B23DCD1" w14:textId="27FA7274" w:rsidR="00D10227" w:rsidRPr="004A7831" w:rsidRDefault="00D10227" w:rsidP="00D10227">
            <w:pPr>
              <w:ind w:firstLine="0"/>
              <w:rPr>
                <w:rFonts w:cs="Arial"/>
                <w:sz w:val="20"/>
                <w:lang w:val="es-CL" w:eastAsia="es-CL"/>
              </w:rPr>
            </w:pPr>
          </w:p>
        </w:tc>
      </w:tr>
      <w:tr w:rsidR="00D10227" w14:paraId="35043035" w14:textId="77777777" w:rsidTr="00D10227">
        <w:trPr>
          <w:jc w:val="center"/>
        </w:trPr>
        <w:tc>
          <w:tcPr>
            <w:tcW w:w="0" w:type="auto"/>
            <w:shd w:val="clear" w:color="auto" w:fill="FFFFFF" w:themeFill="background1"/>
            <w:vAlign w:val="center"/>
          </w:tcPr>
          <w:p w14:paraId="4EA98F18" w14:textId="614F2411" w:rsidR="00D10227" w:rsidRPr="00D10227" w:rsidRDefault="00D10227" w:rsidP="00D10227">
            <w:pPr>
              <w:ind w:firstLine="0"/>
              <w:jc w:val="right"/>
              <w:rPr>
                <w:rFonts w:cs="Arial"/>
                <w:sz w:val="20"/>
              </w:rPr>
            </w:pPr>
            <w:r w:rsidRPr="00D10227">
              <w:rPr>
                <w:rFonts w:cs="Arial"/>
                <w:color w:val="000000"/>
                <w:kern w:val="2"/>
                <w:sz w:val="20"/>
                <w14:ligatures w14:val="standardContextual"/>
              </w:rPr>
              <w:t>17</w:t>
            </w:r>
          </w:p>
        </w:tc>
        <w:tc>
          <w:tcPr>
            <w:tcW w:w="0" w:type="auto"/>
            <w:shd w:val="clear" w:color="auto" w:fill="FFFFFF" w:themeFill="background1"/>
            <w:vAlign w:val="center"/>
          </w:tcPr>
          <w:p w14:paraId="138772B4" w14:textId="4AC97471" w:rsidR="00D10227" w:rsidRPr="00D10227" w:rsidRDefault="00D10227" w:rsidP="00D10227">
            <w:pPr>
              <w:ind w:firstLine="0"/>
              <w:rPr>
                <w:rFonts w:cs="Arial"/>
                <w:sz w:val="20"/>
              </w:rPr>
            </w:pPr>
            <w:r w:rsidRPr="00D10227">
              <w:rPr>
                <w:rFonts w:cs="Arial"/>
                <w:color w:val="000000"/>
                <w:sz w:val="20"/>
              </w:rPr>
              <w:t>Céspedes Troncoso Diego</w:t>
            </w:r>
          </w:p>
        </w:tc>
        <w:tc>
          <w:tcPr>
            <w:tcW w:w="0" w:type="auto"/>
            <w:vMerge w:val="restart"/>
            <w:shd w:val="clear" w:color="auto" w:fill="FFFFFF" w:themeFill="background1"/>
            <w:vAlign w:val="center"/>
          </w:tcPr>
          <w:p w14:paraId="03C7701C" w14:textId="4559726C" w:rsidR="00D10227" w:rsidRPr="004A7831" w:rsidRDefault="00D10227" w:rsidP="00D10227">
            <w:pPr>
              <w:ind w:firstLine="0"/>
              <w:rPr>
                <w:rFonts w:cs="Arial"/>
                <w:sz w:val="20"/>
                <w:lang w:val="es-CL" w:eastAsia="es-CL"/>
              </w:rPr>
            </w:pPr>
            <w:r w:rsidRPr="004A7831">
              <w:rPr>
                <w:rFonts w:cs="Arial"/>
                <w:sz w:val="20"/>
                <w:lang w:val="es-CL" w:eastAsia="es-CL"/>
              </w:rPr>
              <w:t>2ª Guerra Mundial. Batalla de Midway.</w:t>
            </w:r>
          </w:p>
        </w:tc>
      </w:tr>
      <w:tr w:rsidR="00D10227" w14:paraId="3175B655" w14:textId="77777777" w:rsidTr="00D10227">
        <w:trPr>
          <w:jc w:val="center"/>
        </w:trPr>
        <w:tc>
          <w:tcPr>
            <w:tcW w:w="0" w:type="auto"/>
            <w:shd w:val="clear" w:color="auto" w:fill="FFFFFF" w:themeFill="background1"/>
            <w:vAlign w:val="center"/>
          </w:tcPr>
          <w:p w14:paraId="7CBA1EEB" w14:textId="69F697D2" w:rsidR="00D10227" w:rsidRPr="00D10227" w:rsidRDefault="00D10227" w:rsidP="00D10227">
            <w:pPr>
              <w:ind w:firstLine="0"/>
              <w:jc w:val="right"/>
              <w:rPr>
                <w:rFonts w:cs="Arial"/>
                <w:sz w:val="20"/>
              </w:rPr>
            </w:pPr>
            <w:r w:rsidRPr="00D10227">
              <w:rPr>
                <w:rFonts w:cs="Arial"/>
                <w:color w:val="000000"/>
                <w:kern w:val="2"/>
                <w:sz w:val="20"/>
                <w14:ligatures w14:val="standardContextual"/>
              </w:rPr>
              <w:t>104</w:t>
            </w:r>
          </w:p>
        </w:tc>
        <w:tc>
          <w:tcPr>
            <w:tcW w:w="0" w:type="auto"/>
            <w:shd w:val="clear" w:color="auto" w:fill="FFFFFF" w:themeFill="background1"/>
            <w:vAlign w:val="center"/>
          </w:tcPr>
          <w:p w14:paraId="3DEFDC57" w14:textId="5FE833D8" w:rsidR="00D10227" w:rsidRPr="00D10227" w:rsidRDefault="00D10227" w:rsidP="00D10227">
            <w:pPr>
              <w:ind w:firstLine="0"/>
              <w:rPr>
                <w:rFonts w:cs="Arial"/>
                <w:sz w:val="20"/>
              </w:rPr>
            </w:pPr>
            <w:r w:rsidRPr="00D10227">
              <w:rPr>
                <w:rFonts w:cs="Arial"/>
                <w:color w:val="000000"/>
                <w:sz w:val="20"/>
              </w:rPr>
              <w:t>Chiminelli Del Barrio Raimundo Andrés</w:t>
            </w:r>
          </w:p>
        </w:tc>
        <w:tc>
          <w:tcPr>
            <w:tcW w:w="0" w:type="auto"/>
            <w:vMerge/>
            <w:shd w:val="clear" w:color="auto" w:fill="FFFFFF" w:themeFill="background1"/>
            <w:vAlign w:val="center"/>
          </w:tcPr>
          <w:p w14:paraId="592A23FA" w14:textId="4E481238" w:rsidR="00D10227" w:rsidRPr="004A7831" w:rsidRDefault="00D10227" w:rsidP="00D10227">
            <w:pPr>
              <w:ind w:firstLine="0"/>
              <w:rPr>
                <w:rFonts w:cs="Arial"/>
                <w:sz w:val="20"/>
                <w:lang w:val="es-CL" w:eastAsia="es-CL"/>
              </w:rPr>
            </w:pPr>
          </w:p>
        </w:tc>
      </w:tr>
      <w:tr w:rsidR="00D10227" w14:paraId="768B5F45" w14:textId="77777777" w:rsidTr="00502A86">
        <w:trPr>
          <w:jc w:val="center"/>
        </w:trPr>
        <w:tc>
          <w:tcPr>
            <w:tcW w:w="0" w:type="auto"/>
            <w:shd w:val="clear" w:color="auto" w:fill="BDD6EE" w:themeFill="accent1" w:themeFillTint="66"/>
            <w:vAlign w:val="center"/>
          </w:tcPr>
          <w:p w14:paraId="6CDD5614" w14:textId="4DD740B7" w:rsidR="00D10227" w:rsidRPr="00D10227" w:rsidRDefault="00D10227" w:rsidP="00D10227">
            <w:pPr>
              <w:ind w:firstLine="0"/>
              <w:jc w:val="right"/>
              <w:rPr>
                <w:rFonts w:cs="Arial"/>
                <w:color w:val="000000"/>
                <w:kern w:val="2"/>
                <w:sz w:val="20"/>
                <w14:ligatures w14:val="standardContextual"/>
              </w:rPr>
            </w:pPr>
            <w:r w:rsidRPr="00D10227">
              <w:rPr>
                <w:rFonts w:cs="Arial"/>
                <w:color w:val="000000"/>
                <w:kern w:val="2"/>
                <w:sz w:val="20"/>
                <w14:ligatures w14:val="standardContextual"/>
              </w:rPr>
              <w:t>5</w:t>
            </w:r>
          </w:p>
        </w:tc>
        <w:tc>
          <w:tcPr>
            <w:tcW w:w="0" w:type="auto"/>
            <w:shd w:val="clear" w:color="auto" w:fill="BDD6EE" w:themeFill="accent1" w:themeFillTint="66"/>
            <w:vAlign w:val="center"/>
          </w:tcPr>
          <w:p w14:paraId="023C32FB" w14:textId="55DA8AAA" w:rsidR="00D10227" w:rsidRPr="00D10227" w:rsidRDefault="00D10227" w:rsidP="00D10227">
            <w:pPr>
              <w:ind w:firstLine="0"/>
              <w:rPr>
                <w:rFonts w:cs="Arial"/>
                <w:color w:val="000000"/>
                <w:sz w:val="20"/>
              </w:rPr>
            </w:pPr>
            <w:r w:rsidRPr="00D10227">
              <w:rPr>
                <w:rFonts w:cs="Arial"/>
                <w:color w:val="000000"/>
                <w:sz w:val="20"/>
              </w:rPr>
              <w:t>Fuentes Basáez Gabriel Alfonso</w:t>
            </w:r>
          </w:p>
        </w:tc>
        <w:tc>
          <w:tcPr>
            <w:tcW w:w="0" w:type="auto"/>
            <w:vMerge w:val="restart"/>
            <w:shd w:val="clear" w:color="auto" w:fill="BDD6EE" w:themeFill="accent1" w:themeFillTint="66"/>
            <w:vAlign w:val="center"/>
          </w:tcPr>
          <w:p w14:paraId="5A7C8872" w14:textId="341E7670" w:rsidR="00D10227" w:rsidRPr="004A7831" w:rsidRDefault="00D10227" w:rsidP="00D10227">
            <w:pPr>
              <w:ind w:firstLine="0"/>
              <w:rPr>
                <w:rFonts w:cs="Arial"/>
                <w:sz w:val="20"/>
                <w:lang w:val="es-CL" w:eastAsia="es-CL"/>
              </w:rPr>
            </w:pPr>
            <w:r w:rsidRPr="004A7831">
              <w:rPr>
                <w:rFonts w:cs="Arial"/>
                <w:sz w:val="20"/>
                <w:lang w:val="es-CL" w:eastAsia="es-CL"/>
              </w:rPr>
              <w:t>1ª Guerra Mundial. Batalla de Coronel.</w:t>
            </w:r>
          </w:p>
        </w:tc>
      </w:tr>
      <w:tr w:rsidR="00D10227" w14:paraId="4C2FDFEA" w14:textId="77777777" w:rsidTr="00502A86">
        <w:trPr>
          <w:jc w:val="center"/>
        </w:trPr>
        <w:tc>
          <w:tcPr>
            <w:tcW w:w="0" w:type="auto"/>
            <w:shd w:val="clear" w:color="auto" w:fill="BDD6EE" w:themeFill="accent1" w:themeFillTint="66"/>
            <w:vAlign w:val="center"/>
          </w:tcPr>
          <w:p w14:paraId="26AC60F8" w14:textId="2E9B91E0" w:rsidR="00D10227" w:rsidRPr="00D10227" w:rsidRDefault="00D10227" w:rsidP="00D10227">
            <w:pPr>
              <w:ind w:firstLine="0"/>
              <w:jc w:val="right"/>
              <w:rPr>
                <w:rFonts w:cs="Arial"/>
                <w:sz w:val="20"/>
              </w:rPr>
            </w:pPr>
            <w:r w:rsidRPr="00D10227">
              <w:rPr>
                <w:rFonts w:cs="Arial"/>
                <w:color w:val="000000"/>
                <w:kern w:val="2"/>
                <w:sz w:val="20"/>
                <w14:ligatures w14:val="standardContextual"/>
              </w:rPr>
              <w:t>287</w:t>
            </w:r>
          </w:p>
        </w:tc>
        <w:tc>
          <w:tcPr>
            <w:tcW w:w="0" w:type="auto"/>
            <w:shd w:val="clear" w:color="auto" w:fill="BDD6EE" w:themeFill="accent1" w:themeFillTint="66"/>
            <w:vAlign w:val="center"/>
          </w:tcPr>
          <w:p w14:paraId="2703F455" w14:textId="34BC1CCA" w:rsidR="00D10227" w:rsidRPr="00D10227" w:rsidRDefault="00D10227" w:rsidP="00D10227">
            <w:pPr>
              <w:ind w:firstLine="0"/>
              <w:rPr>
                <w:rFonts w:cs="Arial"/>
                <w:sz w:val="20"/>
              </w:rPr>
            </w:pPr>
            <w:r w:rsidRPr="00D10227">
              <w:rPr>
                <w:rFonts w:cs="Arial"/>
                <w:color w:val="000000"/>
                <w:sz w:val="20"/>
              </w:rPr>
              <w:t>Galleguillos Castillo Joaquín Andrés</w:t>
            </w:r>
          </w:p>
        </w:tc>
        <w:tc>
          <w:tcPr>
            <w:tcW w:w="0" w:type="auto"/>
            <w:vMerge/>
            <w:shd w:val="clear" w:color="auto" w:fill="BDD6EE" w:themeFill="accent1" w:themeFillTint="66"/>
            <w:vAlign w:val="center"/>
          </w:tcPr>
          <w:p w14:paraId="25F45CCE" w14:textId="00B91FEB" w:rsidR="00D10227" w:rsidRPr="004A7831" w:rsidRDefault="00D10227" w:rsidP="00D10227">
            <w:pPr>
              <w:ind w:firstLine="0"/>
              <w:rPr>
                <w:rFonts w:cs="Arial"/>
                <w:sz w:val="20"/>
                <w:lang w:val="es-CL" w:eastAsia="es-CL"/>
              </w:rPr>
            </w:pPr>
          </w:p>
        </w:tc>
      </w:tr>
      <w:tr w:rsidR="00D10227" w14:paraId="20DDADAD" w14:textId="77777777" w:rsidTr="00D10227">
        <w:trPr>
          <w:jc w:val="center"/>
        </w:trPr>
        <w:tc>
          <w:tcPr>
            <w:tcW w:w="0" w:type="auto"/>
            <w:shd w:val="clear" w:color="auto" w:fill="FFFFFF" w:themeFill="background1"/>
            <w:vAlign w:val="center"/>
          </w:tcPr>
          <w:p w14:paraId="4777C10B" w14:textId="76A791CA" w:rsidR="00D10227" w:rsidRPr="00D10227" w:rsidRDefault="00D10227" w:rsidP="00D10227">
            <w:pPr>
              <w:ind w:firstLine="0"/>
              <w:jc w:val="right"/>
              <w:rPr>
                <w:rFonts w:cs="Arial"/>
                <w:color w:val="000000"/>
                <w:kern w:val="2"/>
                <w:sz w:val="20"/>
                <w14:ligatures w14:val="standardContextual"/>
              </w:rPr>
            </w:pPr>
            <w:r w:rsidRPr="00D10227">
              <w:rPr>
                <w:rFonts w:cs="Arial"/>
                <w:kern w:val="2"/>
                <w:sz w:val="20"/>
                <w14:ligatures w14:val="standardContextual"/>
              </w:rPr>
              <w:t>313</w:t>
            </w:r>
          </w:p>
        </w:tc>
        <w:tc>
          <w:tcPr>
            <w:tcW w:w="0" w:type="auto"/>
            <w:shd w:val="clear" w:color="auto" w:fill="FFFFFF" w:themeFill="background1"/>
            <w:vAlign w:val="center"/>
          </w:tcPr>
          <w:p w14:paraId="5835AF7E" w14:textId="1590E15B" w:rsidR="00D10227" w:rsidRPr="00D10227" w:rsidRDefault="00D10227" w:rsidP="00D10227">
            <w:pPr>
              <w:ind w:firstLine="0"/>
              <w:rPr>
                <w:rFonts w:cs="Arial"/>
                <w:color w:val="000000"/>
                <w:sz w:val="20"/>
              </w:rPr>
            </w:pPr>
            <w:r w:rsidRPr="00D10227">
              <w:rPr>
                <w:rFonts w:cs="Arial"/>
                <w:color w:val="000000"/>
                <w:sz w:val="20"/>
              </w:rPr>
              <w:t>González Estrada Gabriela Scarlett</w:t>
            </w:r>
          </w:p>
        </w:tc>
        <w:tc>
          <w:tcPr>
            <w:tcW w:w="0" w:type="auto"/>
            <w:vMerge w:val="restart"/>
            <w:shd w:val="clear" w:color="auto" w:fill="FFFFFF" w:themeFill="background1"/>
            <w:vAlign w:val="center"/>
          </w:tcPr>
          <w:p w14:paraId="1E9A4F37" w14:textId="53E2781A" w:rsidR="00D10227" w:rsidRPr="004A7831" w:rsidRDefault="00D10227" w:rsidP="00D10227">
            <w:pPr>
              <w:ind w:firstLine="0"/>
              <w:rPr>
                <w:rFonts w:cs="Arial"/>
                <w:sz w:val="20"/>
                <w:lang w:val="es-CL" w:eastAsia="es-CL"/>
              </w:rPr>
            </w:pPr>
            <w:r w:rsidRPr="004A7831">
              <w:rPr>
                <w:rFonts w:cs="Arial"/>
                <w:sz w:val="20"/>
                <w:lang w:val="es-CL" w:eastAsia="es-CL"/>
              </w:rPr>
              <w:t>1898 Guerra Hispano- norteamericana. Batalla de Cavite</w:t>
            </w:r>
          </w:p>
        </w:tc>
      </w:tr>
      <w:tr w:rsidR="00D10227" w14:paraId="73372FC4" w14:textId="77777777" w:rsidTr="00D10227">
        <w:trPr>
          <w:jc w:val="center"/>
        </w:trPr>
        <w:tc>
          <w:tcPr>
            <w:tcW w:w="0" w:type="auto"/>
            <w:shd w:val="clear" w:color="auto" w:fill="FFFFFF" w:themeFill="background1"/>
            <w:vAlign w:val="center"/>
          </w:tcPr>
          <w:p w14:paraId="6EDE4A9B" w14:textId="3E5E7643" w:rsidR="00D10227" w:rsidRPr="00D10227" w:rsidRDefault="00D10227" w:rsidP="00D10227">
            <w:pPr>
              <w:ind w:firstLine="0"/>
              <w:jc w:val="right"/>
              <w:rPr>
                <w:rFonts w:cs="Arial"/>
                <w:color w:val="000000"/>
                <w:kern w:val="2"/>
                <w:sz w:val="20"/>
                <w14:ligatures w14:val="standardContextual"/>
              </w:rPr>
            </w:pPr>
            <w:r w:rsidRPr="00D10227">
              <w:rPr>
                <w:rFonts w:cs="Arial"/>
                <w:color w:val="000000"/>
                <w:kern w:val="2"/>
                <w:sz w:val="20"/>
                <w14:ligatures w14:val="standardContextual"/>
              </w:rPr>
              <w:t>355</w:t>
            </w:r>
          </w:p>
        </w:tc>
        <w:tc>
          <w:tcPr>
            <w:tcW w:w="0" w:type="auto"/>
            <w:shd w:val="clear" w:color="auto" w:fill="FFFFFF" w:themeFill="background1"/>
            <w:vAlign w:val="center"/>
          </w:tcPr>
          <w:p w14:paraId="60E11FBB" w14:textId="48EBBFEE" w:rsidR="00D10227" w:rsidRPr="00D10227" w:rsidRDefault="00D10227" w:rsidP="00D10227">
            <w:pPr>
              <w:ind w:firstLine="0"/>
              <w:rPr>
                <w:rFonts w:cs="Arial"/>
                <w:color w:val="000000"/>
                <w:sz w:val="20"/>
              </w:rPr>
            </w:pPr>
            <w:r w:rsidRPr="00D10227">
              <w:rPr>
                <w:rFonts w:cs="Arial"/>
                <w:color w:val="000000"/>
                <w:sz w:val="20"/>
              </w:rPr>
              <w:t>Hernández Carvajal Cristobal Isaac</w:t>
            </w:r>
          </w:p>
        </w:tc>
        <w:tc>
          <w:tcPr>
            <w:tcW w:w="0" w:type="auto"/>
            <w:vMerge/>
            <w:shd w:val="clear" w:color="auto" w:fill="FFFFFF" w:themeFill="background1"/>
            <w:vAlign w:val="center"/>
          </w:tcPr>
          <w:p w14:paraId="378B39DA" w14:textId="77777777" w:rsidR="00D10227" w:rsidRPr="004A7831" w:rsidRDefault="00D10227" w:rsidP="00D10227">
            <w:pPr>
              <w:ind w:firstLine="0"/>
              <w:rPr>
                <w:rFonts w:cs="Arial"/>
                <w:sz w:val="20"/>
                <w:lang w:val="es-CL" w:eastAsia="es-CL"/>
              </w:rPr>
            </w:pPr>
          </w:p>
        </w:tc>
      </w:tr>
      <w:tr w:rsidR="00D10227" w14:paraId="325E49DF" w14:textId="77777777" w:rsidTr="00502A86">
        <w:trPr>
          <w:jc w:val="center"/>
        </w:trPr>
        <w:tc>
          <w:tcPr>
            <w:tcW w:w="0" w:type="auto"/>
            <w:shd w:val="clear" w:color="auto" w:fill="BDD6EE" w:themeFill="accent1" w:themeFillTint="66"/>
            <w:vAlign w:val="center"/>
          </w:tcPr>
          <w:p w14:paraId="6DC84F86" w14:textId="34F42F62" w:rsidR="00D10227" w:rsidRPr="00D10227" w:rsidRDefault="00D10227" w:rsidP="00D10227">
            <w:pPr>
              <w:ind w:firstLine="0"/>
              <w:jc w:val="right"/>
              <w:rPr>
                <w:rFonts w:cs="Arial"/>
                <w:color w:val="000000"/>
                <w:kern w:val="2"/>
                <w:sz w:val="20"/>
                <w14:ligatures w14:val="standardContextual"/>
              </w:rPr>
            </w:pPr>
            <w:r w:rsidRPr="00D10227">
              <w:rPr>
                <w:rFonts w:cs="Arial"/>
                <w:color w:val="000000"/>
                <w:kern w:val="2"/>
                <w:sz w:val="20"/>
                <w14:ligatures w14:val="standardContextual"/>
              </w:rPr>
              <w:t>169</w:t>
            </w:r>
          </w:p>
        </w:tc>
        <w:tc>
          <w:tcPr>
            <w:tcW w:w="0" w:type="auto"/>
            <w:shd w:val="clear" w:color="auto" w:fill="BDD6EE" w:themeFill="accent1" w:themeFillTint="66"/>
            <w:vAlign w:val="center"/>
          </w:tcPr>
          <w:p w14:paraId="389FB59A" w14:textId="16CAA37D" w:rsidR="00D10227" w:rsidRPr="00D10227" w:rsidRDefault="00D10227" w:rsidP="00D10227">
            <w:pPr>
              <w:ind w:firstLine="0"/>
              <w:rPr>
                <w:rFonts w:cs="Arial"/>
                <w:color w:val="000000"/>
                <w:sz w:val="20"/>
              </w:rPr>
            </w:pPr>
            <w:r w:rsidRPr="00D10227">
              <w:rPr>
                <w:rFonts w:cs="Arial"/>
                <w:color w:val="000000"/>
                <w:sz w:val="20"/>
              </w:rPr>
              <w:t>Medina Valencia Nicolás Alberto</w:t>
            </w:r>
          </w:p>
        </w:tc>
        <w:tc>
          <w:tcPr>
            <w:tcW w:w="0" w:type="auto"/>
            <w:vMerge w:val="restart"/>
            <w:shd w:val="clear" w:color="auto" w:fill="BDD6EE" w:themeFill="accent1" w:themeFillTint="66"/>
            <w:vAlign w:val="center"/>
          </w:tcPr>
          <w:p w14:paraId="62069A67" w14:textId="70267D87" w:rsidR="00D10227" w:rsidRPr="004A7831" w:rsidRDefault="00D10227" w:rsidP="00D10227">
            <w:pPr>
              <w:ind w:firstLine="0"/>
              <w:rPr>
                <w:rFonts w:cs="Arial"/>
                <w:sz w:val="20"/>
                <w:lang w:val="es-CL" w:eastAsia="es-CL"/>
              </w:rPr>
            </w:pPr>
            <w:r w:rsidRPr="004A7831">
              <w:rPr>
                <w:rFonts w:cs="Arial"/>
                <w:sz w:val="20"/>
                <w:lang w:val="es-CL" w:eastAsia="es-CL"/>
              </w:rPr>
              <w:t>Maniobra Naval estratégica de Napoleón de 1805</w:t>
            </w:r>
          </w:p>
        </w:tc>
      </w:tr>
      <w:tr w:rsidR="00D10227" w14:paraId="79E6DB8B" w14:textId="77777777" w:rsidTr="00502A86">
        <w:trPr>
          <w:jc w:val="center"/>
        </w:trPr>
        <w:tc>
          <w:tcPr>
            <w:tcW w:w="0" w:type="auto"/>
            <w:shd w:val="clear" w:color="auto" w:fill="BDD6EE" w:themeFill="accent1" w:themeFillTint="66"/>
            <w:vAlign w:val="center"/>
          </w:tcPr>
          <w:p w14:paraId="12DA1F9B" w14:textId="76EEA090" w:rsidR="00D10227" w:rsidRPr="00D10227" w:rsidRDefault="00D10227" w:rsidP="00D10227">
            <w:pPr>
              <w:ind w:firstLine="0"/>
              <w:jc w:val="right"/>
              <w:rPr>
                <w:rFonts w:cs="Arial"/>
                <w:color w:val="000000"/>
                <w:kern w:val="2"/>
                <w:sz w:val="20"/>
                <w14:ligatures w14:val="standardContextual"/>
              </w:rPr>
            </w:pPr>
            <w:r w:rsidRPr="00D10227">
              <w:rPr>
                <w:rFonts w:cs="Arial"/>
                <w:color w:val="000000"/>
                <w:kern w:val="2"/>
                <w:sz w:val="20"/>
                <w14:ligatures w14:val="standardContextual"/>
              </w:rPr>
              <w:t>436</w:t>
            </w:r>
          </w:p>
        </w:tc>
        <w:tc>
          <w:tcPr>
            <w:tcW w:w="0" w:type="auto"/>
            <w:shd w:val="clear" w:color="auto" w:fill="BDD6EE" w:themeFill="accent1" w:themeFillTint="66"/>
            <w:vAlign w:val="center"/>
          </w:tcPr>
          <w:p w14:paraId="54FB46D0" w14:textId="3B92B052" w:rsidR="00D10227" w:rsidRPr="00D10227" w:rsidRDefault="00D10227" w:rsidP="00D10227">
            <w:pPr>
              <w:ind w:firstLine="0"/>
              <w:rPr>
                <w:rFonts w:cs="Arial"/>
                <w:color w:val="000000"/>
                <w:sz w:val="20"/>
              </w:rPr>
            </w:pPr>
            <w:r w:rsidRPr="00D10227">
              <w:rPr>
                <w:rFonts w:cs="Arial"/>
                <w:color w:val="000000"/>
                <w:sz w:val="20"/>
              </w:rPr>
              <w:t>Muirhead Escala Clemente</w:t>
            </w:r>
          </w:p>
        </w:tc>
        <w:tc>
          <w:tcPr>
            <w:tcW w:w="0" w:type="auto"/>
            <w:vMerge/>
            <w:shd w:val="clear" w:color="auto" w:fill="BDD6EE" w:themeFill="accent1" w:themeFillTint="66"/>
            <w:vAlign w:val="center"/>
          </w:tcPr>
          <w:p w14:paraId="46D87AAB" w14:textId="131A88D3" w:rsidR="00D10227" w:rsidRPr="004A7831" w:rsidRDefault="00D10227" w:rsidP="00D10227">
            <w:pPr>
              <w:ind w:firstLine="0"/>
              <w:rPr>
                <w:rFonts w:cs="Arial"/>
                <w:sz w:val="20"/>
                <w:lang w:val="es-CL" w:eastAsia="es-CL"/>
              </w:rPr>
            </w:pPr>
          </w:p>
        </w:tc>
      </w:tr>
      <w:tr w:rsidR="00D10227" w14:paraId="5EF56DC8" w14:textId="77777777" w:rsidTr="00D10227">
        <w:trPr>
          <w:jc w:val="center"/>
        </w:trPr>
        <w:tc>
          <w:tcPr>
            <w:tcW w:w="0" w:type="auto"/>
            <w:shd w:val="clear" w:color="auto" w:fill="FFFFFF" w:themeFill="background1"/>
            <w:vAlign w:val="center"/>
          </w:tcPr>
          <w:p w14:paraId="04F03186" w14:textId="4A031813" w:rsidR="00D10227" w:rsidRPr="00D10227" w:rsidRDefault="00D10227" w:rsidP="00D10227">
            <w:pPr>
              <w:ind w:firstLine="0"/>
              <w:jc w:val="right"/>
              <w:rPr>
                <w:rFonts w:cs="Arial"/>
                <w:color w:val="000000"/>
                <w:kern w:val="2"/>
                <w:sz w:val="20"/>
                <w:lang w:eastAsia="es-CL"/>
                <w14:ligatures w14:val="standardContextual"/>
              </w:rPr>
            </w:pPr>
            <w:r w:rsidRPr="00D10227">
              <w:rPr>
                <w:rFonts w:cs="Arial"/>
                <w:kern w:val="2"/>
                <w:sz w:val="20"/>
                <w14:ligatures w14:val="standardContextual"/>
              </w:rPr>
              <w:t>323</w:t>
            </w:r>
          </w:p>
        </w:tc>
        <w:tc>
          <w:tcPr>
            <w:tcW w:w="0" w:type="auto"/>
            <w:shd w:val="clear" w:color="auto" w:fill="FFFFFF" w:themeFill="background1"/>
            <w:vAlign w:val="center"/>
          </w:tcPr>
          <w:p w14:paraId="0DA8978E" w14:textId="73BF71EF" w:rsidR="00D10227" w:rsidRPr="00D10227" w:rsidRDefault="00D10227" w:rsidP="00D10227">
            <w:pPr>
              <w:ind w:firstLine="0"/>
              <w:rPr>
                <w:rFonts w:cs="Arial"/>
                <w:color w:val="000000"/>
                <w:kern w:val="2"/>
                <w:sz w:val="20"/>
                <w:lang w:eastAsia="es-CL"/>
                <w14:ligatures w14:val="standardContextual"/>
              </w:rPr>
            </w:pPr>
            <w:r w:rsidRPr="00D10227">
              <w:rPr>
                <w:rFonts w:cs="Arial"/>
                <w:color w:val="000000"/>
                <w:sz w:val="20"/>
              </w:rPr>
              <w:t>Muñoz Montero Catalina Ignacia</w:t>
            </w:r>
          </w:p>
        </w:tc>
        <w:tc>
          <w:tcPr>
            <w:tcW w:w="0" w:type="auto"/>
            <w:vMerge w:val="restart"/>
            <w:shd w:val="clear" w:color="auto" w:fill="FFFFFF" w:themeFill="background1"/>
            <w:vAlign w:val="center"/>
          </w:tcPr>
          <w:p w14:paraId="17CAED11" w14:textId="50FEDC46" w:rsidR="00D10227" w:rsidRPr="00AC5800" w:rsidRDefault="00D10227" w:rsidP="00D10227">
            <w:pPr>
              <w:spacing w:line="254" w:lineRule="auto"/>
              <w:ind w:firstLine="0"/>
              <w:rPr>
                <w:rFonts w:cs="Arial"/>
                <w:sz w:val="20"/>
                <w:lang w:val="es-CL" w:eastAsia="es-CL"/>
              </w:rPr>
            </w:pPr>
            <w:r>
              <w:rPr>
                <w:rFonts w:cs="Arial"/>
                <w:sz w:val="20"/>
                <w:lang w:val="es-CL" w:eastAsia="es-CL"/>
              </w:rPr>
              <w:t>Guerra del asiento o War of Jenkins' Ear. 1739-1748</w:t>
            </w:r>
          </w:p>
        </w:tc>
      </w:tr>
      <w:tr w:rsidR="00D10227" w14:paraId="4030DE1B" w14:textId="77777777" w:rsidTr="00D10227">
        <w:trPr>
          <w:jc w:val="center"/>
        </w:trPr>
        <w:tc>
          <w:tcPr>
            <w:tcW w:w="0" w:type="auto"/>
            <w:shd w:val="clear" w:color="auto" w:fill="FFFFFF" w:themeFill="background1"/>
            <w:vAlign w:val="center"/>
          </w:tcPr>
          <w:p w14:paraId="2BBA153F" w14:textId="1282C048" w:rsidR="00D10227" w:rsidRPr="00D10227" w:rsidRDefault="00D10227" w:rsidP="00D10227">
            <w:pPr>
              <w:ind w:firstLine="0"/>
              <w:jc w:val="right"/>
              <w:rPr>
                <w:rFonts w:cs="Arial"/>
                <w:sz w:val="20"/>
              </w:rPr>
            </w:pPr>
            <w:r w:rsidRPr="00D10227">
              <w:rPr>
                <w:rFonts w:cs="Arial"/>
                <w:kern w:val="2"/>
                <w:sz w:val="20"/>
                <w14:ligatures w14:val="standardContextual"/>
              </w:rPr>
              <w:t>242</w:t>
            </w:r>
          </w:p>
        </w:tc>
        <w:tc>
          <w:tcPr>
            <w:tcW w:w="0" w:type="auto"/>
            <w:shd w:val="clear" w:color="auto" w:fill="FFFFFF" w:themeFill="background1"/>
            <w:vAlign w:val="center"/>
          </w:tcPr>
          <w:p w14:paraId="04DD89C5" w14:textId="3D1757B5" w:rsidR="00D10227" w:rsidRPr="00D10227" w:rsidRDefault="00D10227" w:rsidP="00D10227">
            <w:pPr>
              <w:ind w:firstLine="0"/>
              <w:rPr>
                <w:rFonts w:cs="Arial"/>
                <w:color w:val="000000"/>
                <w:sz w:val="20"/>
              </w:rPr>
            </w:pPr>
            <w:r w:rsidRPr="00D10227">
              <w:rPr>
                <w:rFonts w:cs="Arial"/>
                <w:color w:val="000000"/>
                <w:sz w:val="20"/>
              </w:rPr>
              <w:t>Novoa Acevedo Catalina Belén</w:t>
            </w:r>
          </w:p>
        </w:tc>
        <w:tc>
          <w:tcPr>
            <w:tcW w:w="0" w:type="auto"/>
            <w:vMerge/>
            <w:shd w:val="clear" w:color="auto" w:fill="FFFFFF" w:themeFill="background1"/>
            <w:vAlign w:val="center"/>
          </w:tcPr>
          <w:p w14:paraId="2182FFA2" w14:textId="2468512C" w:rsidR="00D10227" w:rsidRPr="004A7831" w:rsidRDefault="00D10227" w:rsidP="00D10227">
            <w:pPr>
              <w:spacing w:line="254" w:lineRule="auto"/>
              <w:ind w:firstLine="0"/>
              <w:rPr>
                <w:rFonts w:cs="Arial"/>
                <w:sz w:val="20"/>
                <w:lang w:val="es-CL" w:eastAsia="es-CL"/>
              </w:rPr>
            </w:pPr>
          </w:p>
        </w:tc>
      </w:tr>
      <w:tr w:rsidR="00D10227" w14:paraId="55902728" w14:textId="77777777" w:rsidTr="00502A86">
        <w:trPr>
          <w:jc w:val="center"/>
        </w:trPr>
        <w:tc>
          <w:tcPr>
            <w:tcW w:w="0" w:type="auto"/>
            <w:shd w:val="clear" w:color="auto" w:fill="BDD6EE" w:themeFill="accent1" w:themeFillTint="66"/>
            <w:vAlign w:val="center"/>
          </w:tcPr>
          <w:p w14:paraId="7EE3EEC4" w14:textId="73FFF692" w:rsidR="00D10227" w:rsidRPr="00D10227" w:rsidRDefault="00D10227" w:rsidP="00D10227">
            <w:pPr>
              <w:ind w:firstLine="0"/>
              <w:jc w:val="right"/>
              <w:rPr>
                <w:rFonts w:cs="Arial"/>
                <w:sz w:val="20"/>
              </w:rPr>
            </w:pPr>
            <w:r w:rsidRPr="00D10227">
              <w:rPr>
                <w:rFonts w:cs="Arial"/>
                <w:color w:val="000000"/>
                <w:kern w:val="2"/>
                <w:sz w:val="20"/>
                <w14:ligatures w14:val="standardContextual"/>
              </w:rPr>
              <w:t>271</w:t>
            </w:r>
          </w:p>
        </w:tc>
        <w:tc>
          <w:tcPr>
            <w:tcW w:w="0" w:type="auto"/>
            <w:shd w:val="clear" w:color="auto" w:fill="BDD6EE" w:themeFill="accent1" w:themeFillTint="66"/>
            <w:vAlign w:val="center"/>
          </w:tcPr>
          <w:p w14:paraId="3E2355E3" w14:textId="4F37CBB6" w:rsidR="00D10227" w:rsidRPr="00D10227" w:rsidRDefault="00D10227" w:rsidP="00D10227">
            <w:pPr>
              <w:ind w:firstLine="0"/>
              <w:rPr>
                <w:rFonts w:cs="Arial"/>
                <w:color w:val="000000"/>
                <w:sz w:val="20"/>
              </w:rPr>
            </w:pPr>
            <w:r w:rsidRPr="00D10227">
              <w:rPr>
                <w:rFonts w:cs="Arial"/>
                <w:color w:val="000000"/>
                <w:sz w:val="20"/>
              </w:rPr>
              <w:t>Oliva Alarcón Sebastián Enrique</w:t>
            </w:r>
          </w:p>
        </w:tc>
        <w:tc>
          <w:tcPr>
            <w:tcW w:w="0" w:type="auto"/>
            <w:vMerge w:val="restart"/>
            <w:shd w:val="clear" w:color="auto" w:fill="BDD6EE" w:themeFill="accent1" w:themeFillTint="66"/>
            <w:vAlign w:val="center"/>
          </w:tcPr>
          <w:p w14:paraId="3AFC62E9" w14:textId="12FEBC7A" w:rsidR="00D10227" w:rsidRPr="004A7831" w:rsidRDefault="00D10227" w:rsidP="00D10227">
            <w:pPr>
              <w:ind w:firstLine="0"/>
              <w:rPr>
                <w:rFonts w:cs="Arial"/>
                <w:sz w:val="20"/>
                <w:lang w:val="es-CL" w:eastAsia="es-CL"/>
              </w:rPr>
            </w:pPr>
            <w:r w:rsidRPr="004A7831">
              <w:rPr>
                <w:rFonts w:cs="Arial"/>
                <w:sz w:val="20"/>
                <w:lang w:val="es-CL" w:eastAsia="es-CL"/>
              </w:rPr>
              <w:t>Guerra del Pacífico: Operaciones Navales después de Arica</w:t>
            </w:r>
          </w:p>
        </w:tc>
      </w:tr>
      <w:tr w:rsidR="00D10227" w14:paraId="73A0003C" w14:textId="77777777" w:rsidTr="00502A86">
        <w:trPr>
          <w:jc w:val="center"/>
        </w:trPr>
        <w:tc>
          <w:tcPr>
            <w:tcW w:w="0" w:type="auto"/>
            <w:shd w:val="clear" w:color="auto" w:fill="BDD6EE" w:themeFill="accent1" w:themeFillTint="66"/>
            <w:vAlign w:val="center"/>
          </w:tcPr>
          <w:p w14:paraId="163B119C" w14:textId="39622EFF" w:rsidR="00D10227" w:rsidRPr="00D10227" w:rsidRDefault="00D10227" w:rsidP="00D10227">
            <w:pPr>
              <w:ind w:firstLine="0"/>
              <w:jc w:val="right"/>
              <w:rPr>
                <w:rFonts w:cs="Arial"/>
                <w:sz w:val="20"/>
              </w:rPr>
            </w:pPr>
            <w:r w:rsidRPr="00D10227">
              <w:rPr>
                <w:rFonts w:cs="Arial"/>
                <w:color w:val="000000"/>
                <w:kern w:val="2"/>
                <w:sz w:val="20"/>
                <w14:ligatures w14:val="standardContextual"/>
              </w:rPr>
              <w:t>134</w:t>
            </w:r>
          </w:p>
        </w:tc>
        <w:tc>
          <w:tcPr>
            <w:tcW w:w="0" w:type="auto"/>
            <w:shd w:val="clear" w:color="auto" w:fill="BDD6EE" w:themeFill="accent1" w:themeFillTint="66"/>
            <w:vAlign w:val="center"/>
          </w:tcPr>
          <w:p w14:paraId="3BB15813" w14:textId="477C1E1F" w:rsidR="00D10227" w:rsidRPr="00D10227" w:rsidRDefault="00D10227" w:rsidP="00D10227">
            <w:pPr>
              <w:ind w:firstLine="0"/>
              <w:rPr>
                <w:rFonts w:cs="Arial"/>
                <w:sz w:val="20"/>
              </w:rPr>
            </w:pPr>
            <w:r w:rsidRPr="00D10227">
              <w:rPr>
                <w:rFonts w:cs="Arial"/>
                <w:color w:val="000000"/>
                <w:sz w:val="20"/>
              </w:rPr>
              <w:t>Portaluppi Marzal Joaquín Rodrigo</w:t>
            </w:r>
          </w:p>
        </w:tc>
        <w:tc>
          <w:tcPr>
            <w:tcW w:w="0" w:type="auto"/>
            <w:vMerge/>
            <w:shd w:val="clear" w:color="auto" w:fill="BDD6EE" w:themeFill="accent1" w:themeFillTint="66"/>
            <w:vAlign w:val="center"/>
          </w:tcPr>
          <w:p w14:paraId="12CAECB1" w14:textId="6CA2C6CB" w:rsidR="00D10227" w:rsidRPr="004A7831" w:rsidRDefault="00D10227" w:rsidP="00D10227">
            <w:pPr>
              <w:ind w:firstLine="0"/>
              <w:rPr>
                <w:rFonts w:cs="Arial"/>
                <w:sz w:val="20"/>
                <w:lang w:val="es-CL" w:eastAsia="es-CL"/>
              </w:rPr>
            </w:pPr>
          </w:p>
        </w:tc>
      </w:tr>
      <w:tr w:rsidR="00D10227" w14:paraId="41B6C673" w14:textId="77777777" w:rsidTr="00D10227">
        <w:trPr>
          <w:jc w:val="center"/>
        </w:trPr>
        <w:tc>
          <w:tcPr>
            <w:tcW w:w="0" w:type="auto"/>
            <w:shd w:val="clear" w:color="auto" w:fill="FFFFFF" w:themeFill="background1"/>
            <w:vAlign w:val="center"/>
          </w:tcPr>
          <w:p w14:paraId="523F6D42" w14:textId="695AD30E" w:rsidR="00D10227" w:rsidRPr="00D10227" w:rsidRDefault="00D10227" w:rsidP="00D10227">
            <w:pPr>
              <w:ind w:firstLine="0"/>
              <w:jc w:val="right"/>
              <w:rPr>
                <w:rFonts w:cs="Arial"/>
                <w:sz w:val="20"/>
              </w:rPr>
            </w:pPr>
            <w:r w:rsidRPr="00D10227">
              <w:rPr>
                <w:rFonts w:cs="Arial"/>
                <w:color w:val="000000"/>
                <w:kern w:val="2"/>
                <w:sz w:val="20"/>
                <w14:ligatures w14:val="standardContextual"/>
              </w:rPr>
              <w:t>158</w:t>
            </w:r>
          </w:p>
        </w:tc>
        <w:tc>
          <w:tcPr>
            <w:tcW w:w="0" w:type="auto"/>
            <w:shd w:val="clear" w:color="auto" w:fill="FFFFFF" w:themeFill="background1"/>
            <w:vAlign w:val="center"/>
          </w:tcPr>
          <w:p w14:paraId="18131B45" w14:textId="2F3E1857" w:rsidR="00D10227" w:rsidRPr="00D10227" w:rsidRDefault="00D10227" w:rsidP="00D10227">
            <w:pPr>
              <w:ind w:firstLine="0"/>
              <w:rPr>
                <w:rFonts w:cs="Arial"/>
                <w:color w:val="000000"/>
                <w:sz w:val="20"/>
              </w:rPr>
            </w:pPr>
            <w:r w:rsidRPr="00D10227">
              <w:rPr>
                <w:rFonts w:cs="Arial"/>
                <w:color w:val="000000"/>
                <w:sz w:val="20"/>
              </w:rPr>
              <w:t>Schwarzenberg Pinochet Clemente</w:t>
            </w:r>
          </w:p>
        </w:tc>
        <w:tc>
          <w:tcPr>
            <w:tcW w:w="0" w:type="auto"/>
            <w:vMerge w:val="restart"/>
            <w:shd w:val="clear" w:color="auto" w:fill="FFFFFF" w:themeFill="background1"/>
            <w:vAlign w:val="center"/>
          </w:tcPr>
          <w:p w14:paraId="108B2D05" w14:textId="358625D0" w:rsidR="00D10227" w:rsidRPr="004A7831" w:rsidRDefault="00D10227" w:rsidP="00D10227">
            <w:pPr>
              <w:ind w:firstLine="0"/>
              <w:rPr>
                <w:rFonts w:cs="Arial"/>
                <w:sz w:val="20"/>
                <w:lang w:val="es-CL" w:eastAsia="es-CL"/>
              </w:rPr>
            </w:pPr>
            <w:r w:rsidRPr="00AC5800">
              <w:rPr>
                <w:rFonts w:cs="Arial"/>
                <w:sz w:val="20"/>
                <w:lang w:val="es-CL" w:eastAsia="es-CL"/>
              </w:rPr>
              <w:t>Batalla de Angamos</w:t>
            </w:r>
          </w:p>
        </w:tc>
      </w:tr>
      <w:tr w:rsidR="00D10227" w14:paraId="4AF09720" w14:textId="77777777" w:rsidTr="00D10227">
        <w:trPr>
          <w:jc w:val="center"/>
        </w:trPr>
        <w:tc>
          <w:tcPr>
            <w:tcW w:w="0" w:type="auto"/>
            <w:shd w:val="clear" w:color="auto" w:fill="auto"/>
            <w:vAlign w:val="center"/>
          </w:tcPr>
          <w:p w14:paraId="1BE7F7EE" w14:textId="5EFF1876" w:rsidR="00D10227" w:rsidRPr="00D10227" w:rsidRDefault="00D10227" w:rsidP="00D10227">
            <w:pPr>
              <w:ind w:firstLine="0"/>
              <w:jc w:val="right"/>
              <w:rPr>
                <w:rFonts w:cs="Arial"/>
                <w:sz w:val="20"/>
              </w:rPr>
            </w:pPr>
            <w:r w:rsidRPr="00D10227">
              <w:rPr>
                <w:rFonts w:cs="Arial"/>
                <w:color w:val="000000"/>
                <w:kern w:val="2"/>
                <w:sz w:val="20"/>
                <w14:ligatures w14:val="standardContextual"/>
              </w:rPr>
              <w:t>146</w:t>
            </w:r>
          </w:p>
        </w:tc>
        <w:tc>
          <w:tcPr>
            <w:tcW w:w="0" w:type="auto"/>
            <w:shd w:val="clear" w:color="auto" w:fill="auto"/>
            <w:vAlign w:val="center"/>
          </w:tcPr>
          <w:p w14:paraId="043F02EE" w14:textId="2203BDD9" w:rsidR="00D10227" w:rsidRPr="00D10227" w:rsidRDefault="00D10227" w:rsidP="00D10227">
            <w:pPr>
              <w:ind w:firstLine="0"/>
              <w:rPr>
                <w:rFonts w:cs="Arial"/>
                <w:color w:val="000000"/>
                <w:sz w:val="20"/>
              </w:rPr>
            </w:pPr>
            <w:r w:rsidRPr="00D10227">
              <w:rPr>
                <w:rFonts w:cs="Arial"/>
                <w:color w:val="000000"/>
                <w:sz w:val="20"/>
              </w:rPr>
              <w:t>Yáñez Doren Clemente Felipe</w:t>
            </w:r>
          </w:p>
        </w:tc>
        <w:tc>
          <w:tcPr>
            <w:tcW w:w="0" w:type="auto"/>
            <w:vMerge/>
            <w:vAlign w:val="center"/>
          </w:tcPr>
          <w:p w14:paraId="1FA482FD" w14:textId="3009D50C" w:rsidR="00D10227" w:rsidRPr="004A7831" w:rsidRDefault="00D10227" w:rsidP="00D10227">
            <w:pPr>
              <w:ind w:firstLine="0"/>
              <w:rPr>
                <w:rFonts w:cs="Arial"/>
                <w:sz w:val="20"/>
                <w:lang w:val="es-CL" w:eastAsia="es-CL"/>
              </w:rPr>
            </w:pPr>
          </w:p>
        </w:tc>
      </w:tr>
    </w:tbl>
    <w:p w14:paraId="0468287D" w14:textId="77777777" w:rsidR="005C73CD" w:rsidRDefault="005C73CD" w:rsidP="002210B9">
      <w:pPr>
        <w:rPr>
          <w:lang w:val="es-CL"/>
        </w:rPr>
      </w:pPr>
    </w:p>
    <w:p w14:paraId="6FB87841" w14:textId="7A346A18" w:rsidR="00294DEA" w:rsidRDefault="00804091" w:rsidP="00294DEA">
      <w:pPr>
        <w:pStyle w:val="Ttulo2"/>
        <w:rPr>
          <w:lang w:val="es-CL"/>
        </w:rPr>
      </w:pPr>
      <w:bookmarkStart w:id="12" w:name="_Hlk161502175"/>
      <w:r>
        <w:rPr>
          <w:lang w:val="es-CL"/>
        </w:rPr>
        <w:t xml:space="preserve">3 </w:t>
      </w:r>
      <w:r w:rsidR="00294DEA">
        <w:rPr>
          <w:lang w:val="es-CL"/>
        </w:rPr>
        <w:t>AÑO EJECUTIVO “D”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3408"/>
        <w:gridCol w:w="4946"/>
      </w:tblGrid>
      <w:tr w:rsidR="00294DEA" w14:paraId="20723952" w14:textId="77777777" w:rsidTr="00502A86">
        <w:trPr>
          <w:jc w:val="center"/>
        </w:trPr>
        <w:tc>
          <w:tcPr>
            <w:tcW w:w="0" w:type="auto"/>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12EA4988" w14:textId="77777777" w:rsidR="00294DEA" w:rsidRDefault="00294DEA">
            <w:pPr>
              <w:spacing w:line="256" w:lineRule="auto"/>
              <w:ind w:firstLine="0"/>
              <w:jc w:val="center"/>
              <w:rPr>
                <w:rFonts w:cs="Arial"/>
                <w:b/>
                <w:bCs/>
                <w:sz w:val="20"/>
                <w:lang w:val="es-CL" w:eastAsia="es-CL"/>
              </w:rPr>
            </w:pPr>
            <w:r>
              <w:rPr>
                <w:rFonts w:cs="Arial"/>
                <w:b/>
                <w:bCs/>
                <w:sz w:val="20"/>
                <w:lang w:val="es-CL" w:eastAsia="es-CL"/>
              </w:rPr>
              <w:t>N°</w:t>
            </w:r>
          </w:p>
        </w:tc>
        <w:tc>
          <w:tcPr>
            <w:tcW w:w="0" w:type="auto"/>
            <w:tcBorders>
              <w:top w:val="single" w:sz="4" w:space="0" w:color="auto"/>
              <w:left w:val="single" w:sz="4" w:space="0" w:color="auto"/>
              <w:bottom w:val="single" w:sz="4" w:space="0" w:color="auto"/>
              <w:right w:val="single" w:sz="4" w:space="0" w:color="auto"/>
            </w:tcBorders>
            <w:shd w:val="clear" w:color="auto" w:fill="C0C0C0"/>
            <w:noWrap/>
            <w:vAlign w:val="center"/>
            <w:hideMark/>
          </w:tcPr>
          <w:p w14:paraId="411399E2" w14:textId="77777777" w:rsidR="00294DEA" w:rsidRDefault="00294DEA">
            <w:pPr>
              <w:spacing w:line="256" w:lineRule="auto"/>
              <w:ind w:firstLine="0"/>
              <w:jc w:val="center"/>
              <w:rPr>
                <w:rFonts w:cs="Arial"/>
                <w:b/>
                <w:bCs/>
                <w:sz w:val="20"/>
                <w:lang w:val="es-CL" w:eastAsia="es-CL"/>
              </w:rPr>
            </w:pPr>
            <w:r>
              <w:rPr>
                <w:rFonts w:cs="Arial"/>
                <w:b/>
                <w:bCs/>
                <w:sz w:val="20"/>
                <w:lang w:val="es-CL" w:eastAsia="es-CL"/>
              </w:rPr>
              <w:t>Nombre</w:t>
            </w:r>
          </w:p>
        </w:tc>
        <w:tc>
          <w:tcPr>
            <w:tcW w:w="0" w:type="auto"/>
            <w:tcBorders>
              <w:top w:val="single" w:sz="4" w:space="0" w:color="auto"/>
              <w:left w:val="single" w:sz="4" w:space="0" w:color="auto"/>
              <w:bottom w:val="single" w:sz="4" w:space="0" w:color="auto"/>
              <w:right w:val="single" w:sz="4" w:space="0" w:color="auto"/>
            </w:tcBorders>
            <w:shd w:val="clear" w:color="auto" w:fill="C0C0C0"/>
            <w:vAlign w:val="center"/>
            <w:hideMark/>
          </w:tcPr>
          <w:p w14:paraId="280344C6" w14:textId="77777777" w:rsidR="00294DEA" w:rsidRDefault="00294DEA">
            <w:pPr>
              <w:spacing w:line="256" w:lineRule="auto"/>
              <w:ind w:firstLine="0"/>
              <w:jc w:val="center"/>
              <w:rPr>
                <w:rFonts w:cs="Arial"/>
                <w:b/>
                <w:bCs/>
                <w:sz w:val="20"/>
                <w:lang w:val="es-CL" w:eastAsia="es-CL"/>
              </w:rPr>
            </w:pPr>
            <w:r>
              <w:rPr>
                <w:rFonts w:cs="Arial"/>
                <w:b/>
                <w:bCs/>
                <w:sz w:val="20"/>
                <w:lang w:val="es-CL" w:eastAsia="es-CL"/>
              </w:rPr>
              <w:t>Tema</w:t>
            </w:r>
          </w:p>
        </w:tc>
      </w:tr>
      <w:tr w:rsidR="00502A86" w14:paraId="7E2EAF50"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14:paraId="590DCD03" w14:textId="71378638" w:rsidR="00502A86" w:rsidRPr="00502A86" w:rsidRDefault="00502A86" w:rsidP="00502A86">
            <w:pPr>
              <w:spacing w:line="256" w:lineRule="auto"/>
              <w:ind w:firstLine="0"/>
              <w:jc w:val="right"/>
              <w:rPr>
                <w:rFonts w:cs="Arial"/>
                <w:sz w:val="20"/>
                <w:lang w:val="es-CL" w:eastAsia="es-CL"/>
              </w:rPr>
            </w:pPr>
            <w:r w:rsidRPr="00502A86">
              <w:rPr>
                <w:rFonts w:cs="Arial"/>
                <w:color w:val="000000"/>
                <w:kern w:val="2"/>
                <w:sz w:val="20"/>
                <w14:ligatures w14:val="standardContextual"/>
              </w:rPr>
              <w:t>145</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14:paraId="017EDE36" w14:textId="28E2FE2A"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Beauvallet Kemp Tomás Emilio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7B1F633A" w14:textId="77777777" w:rsidR="00502A86" w:rsidRDefault="00502A86" w:rsidP="00502A86">
            <w:pPr>
              <w:spacing w:line="256" w:lineRule="auto"/>
              <w:ind w:firstLine="0"/>
              <w:rPr>
                <w:rFonts w:cs="Arial"/>
                <w:sz w:val="20"/>
                <w:lang w:val="es-CL" w:eastAsia="es-CL"/>
              </w:rPr>
            </w:pPr>
            <w:r>
              <w:rPr>
                <w:rFonts w:cs="Arial"/>
                <w:sz w:val="20"/>
                <w:lang w:val="es-CL" w:eastAsia="es-CL"/>
              </w:rPr>
              <w:t>Guerra Indo-Paquistaní.</w:t>
            </w:r>
          </w:p>
        </w:tc>
      </w:tr>
      <w:tr w:rsidR="00502A86" w14:paraId="0269E7DB"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14:paraId="6008968F" w14:textId="7B08F965"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369</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14:paraId="4484C796" w14:textId="7A876CA6"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Becerra Torres Eduardo José</w:t>
            </w:r>
          </w:p>
        </w:tc>
        <w:tc>
          <w:tcPr>
            <w:tcW w:w="0" w:type="auto"/>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4E9A4F4" w14:textId="77777777" w:rsidR="00502A86" w:rsidRDefault="00502A86" w:rsidP="00502A86">
            <w:pPr>
              <w:spacing w:line="256" w:lineRule="auto"/>
              <w:ind w:firstLine="0"/>
              <w:jc w:val="left"/>
              <w:rPr>
                <w:rFonts w:cs="Arial"/>
                <w:sz w:val="20"/>
                <w:lang w:val="es-CL" w:eastAsia="es-CL"/>
              </w:rPr>
            </w:pPr>
          </w:p>
        </w:tc>
      </w:tr>
      <w:tr w:rsidR="00502A86" w14:paraId="04D4F4FB"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vAlign w:val="bottom"/>
            <w:hideMark/>
          </w:tcPr>
          <w:p w14:paraId="33F06D6A" w14:textId="201517CE"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202</w:t>
            </w:r>
          </w:p>
        </w:tc>
        <w:tc>
          <w:tcPr>
            <w:tcW w:w="0" w:type="auto"/>
            <w:tcBorders>
              <w:top w:val="single" w:sz="4" w:space="0" w:color="auto"/>
              <w:left w:val="single" w:sz="4" w:space="0" w:color="auto"/>
              <w:bottom w:val="single" w:sz="4" w:space="0" w:color="auto"/>
              <w:right w:val="single" w:sz="4" w:space="0" w:color="auto"/>
            </w:tcBorders>
            <w:vAlign w:val="bottom"/>
            <w:hideMark/>
          </w:tcPr>
          <w:p w14:paraId="29A23F79" w14:textId="56CE6007"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Calderón Silva Joaquín Vicente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069C5C5" w14:textId="04188262" w:rsidR="00502A86" w:rsidRDefault="00502A86" w:rsidP="00502A86">
            <w:pPr>
              <w:spacing w:line="256" w:lineRule="auto"/>
              <w:ind w:firstLine="0"/>
              <w:rPr>
                <w:rFonts w:cs="Arial"/>
                <w:sz w:val="20"/>
                <w:lang w:val="es-CL" w:eastAsia="es-CL"/>
              </w:rPr>
            </w:pPr>
            <w:r>
              <w:rPr>
                <w:rFonts w:cs="Arial"/>
                <w:sz w:val="20"/>
                <w:lang w:val="es-CL" w:eastAsia="es-CL"/>
              </w:rPr>
              <w:t>2ª Guerra Mundial. Batalla del Mar de las Filipinas.</w:t>
            </w:r>
          </w:p>
        </w:tc>
      </w:tr>
      <w:tr w:rsidR="00502A86" w14:paraId="543F7CDB" w14:textId="77777777" w:rsidTr="001575CB">
        <w:trPr>
          <w:jc w:val="center"/>
        </w:trPr>
        <w:tc>
          <w:tcPr>
            <w:tcW w:w="0" w:type="auto"/>
            <w:tcBorders>
              <w:top w:val="single" w:sz="4" w:space="0" w:color="auto"/>
              <w:left w:val="single" w:sz="4" w:space="0" w:color="auto"/>
              <w:right w:val="single" w:sz="4" w:space="0" w:color="auto"/>
            </w:tcBorders>
            <w:vAlign w:val="bottom"/>
            <w:hideMark/>
          </w:tcPr>
          <w:p w14:paraId="78C6EF90" w14:textId="60E5DC69" w:rsidR="00502A86" w:rsidRPr="00502A86" w:rsidRDefault="00502A86" w:rsidP="00502A86">
            <w:pPr>
              <w:spacing w:line="256" w:lineRule="auto"/>
              <w:ind w:firstLine="0"/>
              <w:jc w:val="right"/>
              <w:rPr>
                <w:rFonts w:cs="Arial"/>
                <w:sz w:val="20"/>
              </w:rPr>
            </w:pPr>
            <w:r w:rsidRPr="00502A86">
              <w:rPr>
                <w:rFonts w:cs="Arial"/>
                <w:kern w:val="2"/>
                <w:sz w:val="20"/>
                <w14:ligatures w14:val="standardContextual"/>
              </w:rPr>
              <w:t>414</w:t>
            </w:r>
          </w:p>
        </w:tc>
        <w:tc>
          <w:tcPr>
            <w:tcW w:w="0" w:type="auto"/>
            <w:tcBorders>
              <w:top w:val="single" w:sz="4" w:space="0" w:color="auto"/>
              <w:left w:val="single" w:sz="4" w:space="0" w:color="auto"/>
              <w:right w:val="single" w:sz="4" w:space="0" w:color="auto"/>
            </w:tcBorders>
            <w:vAlign w:val="bottom"/>
            <w:hideMark/>
          </w:tcPr>
          <w:p w14:paraId="02E151DD" w14:textId="35443C56"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Campos Soto Meylhin Verónica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0E4A27" w14:textId="77777777" w:rsidR="00502A86" w:rsidRDefault="00502A86" w:rsidP="00502A86">
            <w:pPr>
              <w:spacing w:line="256" w:lineRule="auto"/>
              <w:ind w:firstLine="0"/>
              <w:jc w:val="left"/>
              <w:rPr>
                <w:rFonts w:cs="Arial"/>
                <w:sz w:val="20"/>
                <w:lang w:val="es-CL" w:eastAsia="es-CL"/>
              </w:rPr>
            </w:pPr>
          </w:p>
        </w:tc>
      </w:tr>
      <w:tr w:rsidR="00502A86" w14:paraId="4354D1A6"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37B8F70D" w14:textId="1E9B5217"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259</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4DEA76A1" w14:textId="239FBAFB"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González Huerta Martin Alonso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6D5CE36" w14:textId="77777777" w:rsidR="00502A86" w:rsidRDefault="00502A86" w:rsidP="00502A86">
            <w:pPr>
              <w:spacing w:line="256" w:lineRule="auto"/>
              <w:ind w:firstLine="0"/>
              <w:rPr>
                <w:rFonts w:cs="Arial"/>
                <w:sz w:val="20"/>
                <w:lang w:val="es-CL" w:eastAsia="es-CL"/>
              </w:rPr>
            </w:pPr>
            <w:r>
              <w:rPr>
                <w:rFonts w:cs="Arial"/>
                <w:sz w:val="20"/>
                <w:lang w:val="es-CL" w:eastAsia="es-CL"/>
              </w:rPr>
              <w:t>1ª Guerra Mundial. Batalla de Coronel.</w:t>
            </w:r>
          </w:p>
        </w:tc>
      </w:tr>
      <w:tr w:rsidR="00502A86" w14:paraId="5B5DA266" w14:textId="77777777" w:rsidTr="001575CB">
        <w:trPr>
          <w:jc w:val="center"/>
        </w:trPr>
        <w:tc>
          <w:tcPr>
            <w:tcW w:w="0" w:type="auto"/>
            <w:tcBorders>
              <w:top w:val="single" w:sz="4" w:space="0" w:color="auto"/>
              <w:left w:val="single" w:sz="4" w:space="0" w:color="auto"/>
              <w:right w:val="single" w:sz="4" w:space="0" w:color="auto"/>
            </w:tcBorders>
            <w:shd w:val="clear" w:color="auto" w:fill="BDD6EE" w:themeFill="accent1" w:themeFillTint="66"/>
            <w:vAlign w:val="bottom"/>
          </w:tcPr>
          <w:p w14:paraId="27FB9397" w14:textId="3C18D599"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49</w:t>
            </w:r>
          </w:p>
        </w:tc>
        <w:tc>
          <w:tcPr>
            <w:tcW w:w="0" w:type="auto"/>
            <w:tcBorders>
              <w:top w:val="single" w:sz="4" w:space="0" w:color="auto"/>
              <w:left w:val="single" w:sz="4" w:space="0" w:color="auto"/>
              <w:right w:val="single" w:sz="4" w:space="0" w:color="auto"/>
            </w:tcBorders>
            <w:shd w:val="clear" w:color="auto" w:fill="BDD6EE" w:themeFill="accent1" w:themeFillTint="66"/>
            <w:vAlign w:val="bottom"/>
          </w:tcPr>
          <w:p w14:paraId="7959C9DD" w14:textId="24356373"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Guerrero Sanhueza Benjamín Rodrigo</w:t>
            </w:r>
          </w:p>
        </w:tc>
        <w:tc>
          <w:tcPr>
            <w:tcW w:w="0" w:type="auto"/>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4A22477" w14:textId="77777777" w:rsidR="00502A86" w:rsidRDefault="00502A86" w:rsidP="00502A86">
            <w:pPr>
              <w:spacing w:line="256" w:lineRule="auto"/>
              <w:ind w:firstLine="0"/>
              <w:jc w:val="left"/>
              <w:rPr>
                <w:rFonts w:cs="Arial"/>
                <w:sz w:val="20"/>
                <w:lang w:val="es-CL" w:eastAsia="es-CL"/>
              </w:rPr>
            </w:pPr>
          </w:p>
        </w:tc>
      </w:tr>
      <w:tr w:rsidR="00502A86" w14:paraId="01A442E5"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vAlign w:val="bottom"/>
          </w:tcPr>
          <w:p w14:paraId="287CD176" w14:textId="3324EE69"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102</w:t>
            </w:r>
          </w:p>
        </w:tc>
        <w:tc>
          <w:tcPr>
            <w:tcW w:w="0" w:type="auto"/>
            <w:tcBorders>
              <w:top w:val="single" w:sz="4" w:space="0" w:color="auto"/>
              <w:left w:val="single" w:sz="4" w:space="0" w:color="auto"/>
              <w:bottom w:val="single" w:sz="4" w:space="0" w:color="auto"/>
              <w:right w:val="single" w:sz="4" w:space="0" w:color="auto"/>
            </w:tcBorders>
            <w:vAlign w:val="bottom"/>
          </w:tcPr>
          <w:p w14:paraId="577C71A9" w14:textId="1E211E61" w:rsidR="00502A86" w:rsidRPr="00502A86" w:rsidRDefault="00502A86" w:rsidP="00502A86">
            <w:pPr>
              <w:spacing w:line="256" w:lineRule="auto"/>
              <w:ind w:firstLine="0"/>
              <w:rPr>
                <w:rFonts w:cs="Arial"/>
                <w:color w:val="000000"/>
                <w:sz w:val="20"/>
              </w:rPr>
            </w:pPr>
            <w:r w:rsidRPr="00502A86">
              <w:rPr>
                <w:rFonts w:cs="Arial"/>
                <w:color w:val="000000"/>
                <w:kern w:val="2"/>
                <w:sz w:val="20"/>
                <w14:ligatures w14:val="standardContextual"/>
              </w:rPr>
              <w:t>Gutiérrez Ocampos Joaquín Enrique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C213968" w14:textId="77777777" w:rsidR="00502A86" w:rsidRDefault="00502A86" w:rsidP="00502A86">
            <w:pPr>
              <w:spacing w:line="256" w:lineRule="auto"/>
              <w:ind w:firstLine="0"/>
              <w:rPr>
                <w:rFonts w:cs="Arial"/>
                <w:sz w:val="20"/>
                <w:lang w:val="es-CL" w:eastAsia="es-CL"/>
              </w:rPr>
            </w:pPr>
            <w:r>
              <w:rPr>
                <w:rFonts w:cs="Arial"/>
                <w:sz w:val="20"/>
                <w:lang w:val="es-CL" w:eastAsia="es-CL"/>
              </w:rPr>
              <w:t>1898 Guerra Hispano- norteamericana. Batalla de Cavite</w:t>
            </w:r>
          </w:p>
        </w:tc>
      </w:tr>
      <w:tr w:rsidR="00502A86" w14:paraId="44FF4AB1" w14:textId="77777777" w:rsidTr="001575CB">
        <w:trPr>
          <w:jc w:val="center"/>
        </w:trPr>
        <w:tc>
          <w:tcPr>
            <w:tcW w:w="0" w:type="auto"/>
            <w:tcBorders>
              <w:top w:val="single" w:sz="4" w:space="0" w:color="auto"/>
              <w:left w:val="single" w:sz="4" w:space="0" w:color="auto"/>
              <w:right w:val="single" w:sz="4" w:space="0" w:color="auto"/>
            </w:tcBorders>
            <w:vAlign w:val="bottom"/>
          </w:tcPr>
          <w:p w14:paraId="15A70530" w14:textId="31368AE9" w:rsidR="00502A86" w:rsidRPr="00502A86" w:rsidRDefault="00502A86" w:rsidP="00502A86">
            <w:pPr>
              <w:spacing w:line="256" w:lineRule="auto"/>
              <w:ind w:firstLine="0"/>
              <w:jc w:val="right"/>
              <w:rPr>
                <w:rFonts w:cs="Arial"/>
                <w:sz w:val="20"/>
              </w:rPr>
            </w:pPr>
            <w:r w:rsidRPr="00502A86">
              <w:rPr>
                <w:rFonts w:cs="Arial"/>
                <w:kern w:val="2"/>
                <w:sz w:val="20"/>
                <w14:ligatures w14:val="standardContextual"/>
              </w:rPr>
              <w:t>3</w:t>
            </w:r>
          </w:p>
        </w:tc>
        <w:tc>
          <w:tcPr>
            <w:tcW w:w="0" w:type="auto"/>
            <w:tcBorders>
              <w:top w:val="single" w:sz="4" w:space="0" w:color="auto"/>
              <w:left w:val="single" w:sz="4" w:space="0" w:color="auto"/>
              <w:right w:val="single" w:sz="4" w:space="0" w:color="auto"/>
            </w:tcBorders>
            <w:vAlign w:val="bottom"/>
          </w:tcPr>
          <w:p w14:paraId="437ECC8B" w14:textId="7DEA6354"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Izquierdo Mujica Maria Ignacia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79C81F" w14:textId="77777777" w:rsidR="00502A86" w:rsidRDefault="00502A86" w:rsidP="00502A86">
            <w:pPr>
              <w:spacing w:line="256" w:lineRule="auto"/>
              <w:ind w:firstLine="0"/>
              <w:jc w:val="left"/>
              <w:rPr>
                <w:rFonts w:cs="Arial"/>
                <w:sz w:val="20"/>
                <w:lang w:val="es-CL" w:eastAsia="es-CL"/>
              </w:rPr>
            </w:pPr>
          </w:p>
        </w:tc>
      </w:tr>
      <w:tr w:rsidR="00502A86" w14:paraId="24080798"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2EF61360" w14:textId="6BFBE61E" w:rsidR="00502A86" w:rsidRPr="00502A86" w:rsidRDefault="00502A86" w:rsidP="00502A86">
            <w:pPr>
              <w:spacing w:line="256" w:lineRule="auto"/>
              <w:ind w:firstLine="0"/>
              <w:jc w:val="right"/>
              <w:rPr>
                <w:rFonts w:cs="Arial"/>
                <w:sz w:val="20"/>
              </w:rPr>
            </w:pPr>
            <w:r w:rsidRPr="00502A86">
              <w:rPr>
                <w:rFonts w:cs="Arial"/>
                <w:kern w:val="2"/>
                <w:sz w:val="20"/>
                <w14:ligatures w14:val="standardContextual"/>
              </w:rPr>
              <w:t>264</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315208F7" w14:textId="031631C5" w:rsidR="00502A86" w:rsidRPr="00502A86" w:rsidRDefault="00502A86" w:rsidP="00502A86">
            <w:pPr>
              <w:spacing w:line="256" w:lineRule="auto"/>
              <w:ind w:firstLine="0"/>
              <w:rPr>
                <w:rFonts w:cs="Arial"/>
                <w:color w:val="000000"/>
                <w:sz w:val="20"/>
              </w:rPr>
            </w:pPr>
            <w:r w:rsidRPr="00502A86">
              <w:rPr>
                <w:rFonts w:cs="Arial"/>
                <w:color w:val="000000"/>
                <w:kern w:val="2"/>
                <w:sz w:val="20"/>
                <w14:ligatures w14:val="standardContextual"/>
              </w:rPr>
              <w:t>Jiménez Vargas Jamyla Andrea</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32EC353" w14:textId="215456B0" w:rsidR="00502A86" w:rsidRDefault="00502A86" w:rsidP="00502A86">
            <w:pPr>
              <w:spacing w:line="256" w:lineRule="auto"/>
              <w:ind w:firstLine="0"/>
              <w:rPr>
                <w:rFonts w:cs="Arial"/>
                <w:sz w:val="20"/>
                <w:lang w:val="es-CL" w:eastAsia="es-CL"/>
              </w:rPr>
            </w:pPr>
            <w:r>
              <w:rPr>
                <w:rFonts w:cs="Arial"/>
                <w:sz w:val="20"/>
                <w:lang w:val="es-CL" w:eastAsia="es-CL"/>
              </w:rPr>
              <w:t>Batalla de Trafalgar</w:t>
            </w:r>
          </w:p>
        </w:tc>
      </w:tr>
      <w:tr w:rsidR="00502A86" w14:paraId="78003DF9"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63180DC9" w14:textId="64FDEEA3"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301</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2CD5C15F" w14:textId="1B0A4A75" w:rsidR="00502A86" w:rsidRPr="00502A86" w:rsidRDefault="00502A86" w:rsidP="00502A86">
            <w:pPr>
              <w:spacing w:line="256" w:lineRule="auto"/>
              <w:ind w:firstLine="0"/>
              <w:rPr>
                <w:rFonts w:cs="Arial"/>
                <w:sz w:val="20"/>
              </w:rPr>
            </w:pPr>
            <w:r w:rsidRPr="00502A86">
              <w:rPr>
                <w:rFonts w:cs="Arial"/>
                <w:color w:val="000000"/>
                <w:kern w:val="2"/>
                <w:sz w:val="20"/>
                <w14:ligatures w14:val="standardContextual"/>
              </w:rPr>
              <w:t>Lira Varela Rodolfo Benjamín</w:t>
            </w:r>
          </w:p>
        </w:tc>
        <w:tc>
          <w:tcPr>
            <w:tcW w:w="0" w:type="auto"/>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F681BD3" w14:textId="77777777" w:rsidR="00502A86" w:rsidRDefault="00502A86" w:rsidP="00502A86">
            <w:pPr>
              <w:spacing w:line="256" w:lineRule="auto"/>
              <w:ind w:firstLine="0"/>
              <w:jc w:val="left"/>
              <w:rPr>
                <w:rFonts w:cs="Arial"/>
                <w:sz w:val="20"/>
                <w:lang w:val="es-CL" w:eastAsia="es-CL"/>
              </w:rPr>
            </w:pPr>
          </w:p>
        </w:tc>
      </w:tr>
      <w:tr w:rsidR="00502A86" w14:paraId="059FA8BE"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vAlign w:val="bottom"/>
          </w:tcPr>
          <w:p w14:paraId="7AFD2F77" w14:textId="5B49F96E" w:rsidR="00502A86" w:rsidRPr="00502A86" w:rsidRDefault="00502A86" w:rsidP="00502A86">
            <w:pPr>
              <w:spacing w:line="256" w:lineRule="auto"/>
              <w:ind w:firstLine="0"/>
              <w:jc w:val="right"/>
              <w:rPr>
                <w:rFonts w:cs="Arial"/>
                <w:color w:val="000000"/>
                <w:kern w:val="2"/>
                <w:sz w:val="20"/>
                <w:lang w:eastAsia="es-CL"/>
                <w14:ligatures w14:val="standardContextual"/>
              </w:rPr>
            </w:pPr>
            <w:r w:rsidRPr="00502A86">
              <w:rPr>
                <w:rFonts w:cs="Arial"/>
                <w:color w:val="000000"/>
                <w:kern w:val="2"/>
                <w:sz w:val="20"/>
                <w14:ligatures w14:val="standardContextual"/>
              </w:rPr>
              <w:t>303</w:t>
            </w:r>
          </w:p>
        </w:tc>
        <w:tc>
          <w:tcPr>
            <w:tcW w:w="0" w:type="auto"/>
            <w:tcBorders>
              <w:top w:val="single" w:sz="4" w:space="0" w:color="auto"/>
              <w:left w:val="single" w:sz="4" w:space="0" w:color="auto"/>
              <w:bottom w:val="single" w:sz="4" w:space="0" w:color="auto"/>
              <w:right w:val="single" w:sz="4" w:space="0" w:color="auto"/>
            </w:tcBorders>
            <w:vAlign w:val="bottom"/>
          </w:tcPr>
          <w:p w14:paraId="5E12CFC8" w14:textId="7EE176A2" w:rsidR="00502A86" w:rsidRPr="00502A86" w:rsidRDefault="00502A86" w:rsidP="00502A86">
            <w:pPr>
              <w:spacing w:line="256" w:lineRule="auto"/>
              <w:ind w:firstLine="0"/>
              <w:rPr>
                <w:rFonts w:cs="Arial"/>
                <w:color w:val="000000"/>
                <w:kern w:val="2"/>
                <w:sz w:val="20"/>
                <w:lang w:eastAsia="es-CL"/>
                <w14:ligatures w14:val="standardContextual"/>
              </w:rPr>
            </w:pPr>
            <w:r w:rsidRPr="00502A86">
              <w:rPr>
                <w:rFonts w:cs="Arial"/>
                <w:color w:val="000000"/>
                <w:kern w:val="2"/>
                <w:sz w:val="20"/>
                <w14:ligatures w14:val="standardContextual"/>
              </w:rPr>
              <w:t>Maldonado Del Canto Nicolás Alonso</w:t>
            </w:r>
          </w:p>
        </w:tc>
        <w:tc>
          <w:tcPr>
            <w:tcW w:w="0" w:type="auto"/>
            <w:vMerge w:val="restart"/>
            <w:tcBorders>
              <w:top w:val="single" w:sz="4" w:space="0" w:color="auto"/>
              <w:left w:val="single" w:sz="4" w:space="0" w:color="auto"/>
              <w:right w:val="single" w:sz="4" w:space="0" w:color="auto"/>
            </w:tcBorders>
            <w:vAlign w:val="center"/>
          </w:tcPr>
          <w:p w14:paraId="12BA06B2" w14:textId="45076C56" w:rsidR="00502A86" w:rsidRDefault="00502A86" w:rsidP="00502A86">
            <w:pPr>
              <w:spacing w:line="252" w:lineRule="auto"/>
              <w:ind w:firstLine="0"/>
              <w:rPr>
                <w:rFonts w:cs="Arial"/>
                <w:sz w:val="20"/>
                <w:lang w:val="es-CL" w:eastAsia="es-CL"/>
              </w:rPr>
            </w:pPr>
            <w:r>
              <w:rPr>
                <w:rFonts w:cs="Arial"/>
                <w:sz w:val="20"/>
                <w:lang w:val="es-CL" w:eastAsia="es-CL"/>
              </w:rPr>
              <w:t>Guerra del asiento o War of Jenkins' Ear. 1739-1748</w:t>
            </w:r>
          </w:p>
        </w:tc>
      </w:tr>
      <w:tr w:rsidR="00502A86" w14:paraId="6539BF0A"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vAlign w:val="bottom"/>
          </w:tcPr>
          <w:p w14:paraId="68D84127" w14:textId="637A0831" w:rsidR="00502A86" w:rsidRPr="00502A86" w:rsidRDefault="00502A86" w:rsidP="00502A86">
            <w:pPr>
              <w:spacing w:line="256" w:lineRule="auto"/>
              <w:ind w:firstLine="0"/>
              <w:jc w:val="right"/>
              <w:rPr>
                <w:rFonts w:cs="Arial"/>
                <w:color w:val="000000"/>
                <w:kern w:val="2"/>
                <w:sz w:val="20"/>
                <w:lang w:eastAsia="es-CL"/>
                <w14:ligatures w14:val="standardContextual"/>
              </w:rPr>
            </w:pPr>
            <w:r w:rsidRPr="00502A86">
              <w:rPr>
                <w:rFonts w:cs="Arial"/>
                <w:color w:val="000000"/>
                <w:kern w:val="2"/>
                <w:sz w:val="20"/>
                <w14:ligatures w14:val="standardContextual"/>
              </w:rPr>
              <w:t>191</w:t>
            </w:r>
          </w:p>
        </w:tc>
        <w:tc>
          <w:tcPr>
            <w:tcW w:w="0" w:type="auto"/>
            <w:tcBorders>
              <w:top w:val="single" w:sz="4" w:space="0" w:color="auto"/>
              <w:left w:val="single" w:sz="4" w:space="0" w:color="auto"/>
              <w:bottom w:val="single" w:sz="4" w:space="0" w:color="auto"/>
              <w:right w:val="single" w:sz="4" w:space="0" w:color="auto"/>
            </w:tcBorders>
            <w:vAlign w:val="bottom"/>
          </w:tcPr>
          <w:p w14:paraId="4B48718C" w14:textId="1AEBB6FE" w:rsidR="00502A86" w:rsidRPr="00502A86" w:rsidRDefault="00502A86" w:rsidP="00502A86">
            <w:pPr>
              <w:spacing w:line="256" w:lineRule="auto"/>
              <w:ind w:firstLine="0"/>
              <w:rPr>
                <w:rFonts w:cs="Arial"/>
                <w:color w:val="000000"/>
                <w:kern w:val="2"/>
                <w:sz w:val="20"/>
                <w:lang w:eastAsia="es-CL"/>
                <w14:ligatures w14:val="standardContextual"/>
              </w:rPr>
            </w:pPr>
            <w:r w:rsidRPr="00502A86">
              <w:rPr>
                <w:rFonts w:cs="Arial"/>
                <w:color w:val="000000"/>
                <w:kern w:val="2"/>
                <w:sz w:val="20"/>
                <w14:ligatures w14:val="standardContextual"/>
              </w:rPr>
              <w:t>Opazo González Tomás Jesús</w:t>
            </w:r>
          </w:p>
        </w:tc>
        <w:tc>
          <w:tcPr>
            <w:tcW w:w="0" w:type="auto"/>
            <w:vMerge/>
            <w:tcBorders>
              <w:left w:val="single" w:sz="4" w:space="0" w:color="auto"/>
              <w:bottom w:val="single" w:sz="4" w:space="0" w:color="auto"/>
              <w:right w:val="single" w:sz="4" w:space="0" w:color="auto"/>
            </w:tcBorders>
            <w:vAlign w:val="center"/>
          </w:tcPr>
          <w:p w14:paraId="3538F5C8" w14:textId="1284AF8D" w:rsidR="00502A86" w:rsidRDefault="00502A86" w:rsidP="00502A86">
            <w:pPr>
              <w:spacing w:line="252" w:lineRule="auto"/>
              <w:ind w:firstLine="0"/>
              <w:rPr>
                <w:rFonts w:cs="Arial"/>
                <w:sz w:val="20"/>
                <w:lang w:val="es-CL" w:eastAsia="es-CL"/>
              </w:rPr>
            </w:pPr>
          </w:p>
        </w:tc>
      </w:tr>
      <w:tr w:rsidR="00502A86" w14:paraId="588DF098"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3C566EDF" w14:textId="1C3171FA"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81</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tcPr>
          <w:p w14:paraId="5AE82CC3" w14:textId="7C2C842E" w:rsidR="00502A86" w:rsidRPr="00502A86" w:rsidRDefault="00502A86" w:rsidP="00502A86">
            <w:pPr>
              <w:spacing w:line="256" w:lineRule="auto"/>
              <w:ind w:firstLine="0"/>
              <w:rPr>
                <w:rFonts w:cs="Arial"/>
                <w:color w:val="000000"/>
                <w:sz w:val="20"/>
              </w:rPr>
            </w:pPr>
            <w:r w:rsidRPr="00502A86">
              <w:rPr>
                <w:rFonts w:cs="Arial"/>
                <w:color w:val="000000"/>
                <w:kern w:val="2"/>
                <w:sz w:val="20"/>
                <w14:ligatures w14:val="standardContextual"/>
              </w:rPr>
              <w:t>Oyanedel Sánchez Joaquín Ignacio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180A272F" w14:textId="142A45DA" w:rsidR="00502A86" w:rsidRDefault="00502A86" w:rsidP="00502A86">
            <w:pPr>
              <w:spacing w:line="256" w:lineRule="auto"/>
              <w:ind w:firstLine="0"/>
              <w:rPr>
                <w:rFonts w:cs="Arial"/>
                <w:sz w:val="20"/>
                <w:lang w:val="es-CL" w:eastAsia="es-CL"/>
              </w:rPr>
            </w:pPr>
            <w:r>
              <w:rPr>
                <w:rFonts w:cs="Arial"/>
                <w:sz w:val="20"/>
                <w:lang w:val="es-CL" w:eastAsia="es-CL"/>
              </w:rPr>
              <w:t>Guerra del Pacífico: La campaña Naval de 1879</w:t>
            </w:r>
          </w:p>
        </w:tc>
      </w:tr>
      <w:tr w:rsidR="00502A86" w14:paraId="2456CA80"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14:paraId="5853CBBD" w14:textId="6172E8C7" w:rsidR="00502A86" w:rsidRPr="00502A86" w:rsidRDefault="00502A86" w:rsidP="00502A86">
            <w:pPr>
              <w:spacing w:line="256" w:lineRule="auto"/>
              <w:ind w:firstLine="0"/>
              <w:jc w:val="right"/>
              <w:rPr>
                <w:rFonts w:cs="Arial"/>
                <w:sz w:val="20"/>
              </w:rPr>
            </w:pPr>
            <w:r w:rsidRPr="00502A86">
              <w:rPr>
                <w:rFonts w:cs="Arial"/>
                <w:color w:val="000000"/>
                <w:kern w:val="2"/>
                <w:sz w:val="20"/>
                <w14:ligatures w14:val="standardContextual"/>
              </w:rPr>
              <w:t>404</w:t>
            </w:r>
          </w:p>
        </w:tc>
        <w:tc>
          <w:tcPr>
            <w:tcW w:w="0" w:type="auto"/>
            <w:tcBorders>
              <w:top w:val="single" w:sz="4" w:space="0" w:color="auto"/>
              <w:left w:val="single" w:sz="4" w:space="0" w:color="auto"/>
              <w:bottom w:val="single" w:sz="4" w:space="0" w:color="auto"/>
              <w:right w:val="single" w:sz="4" w:space="0" w:color="auto"/>
            </w:tcBorders>
            <w:shd w:val="clear" w:color="auto" w:fill="BDD6EE" w:themeFill="accent1" w:themeFillTint="66"/>
            <w:vAlign w:val="bottom"/>
            <w:hideMark/>
          </w:tcPr>
          <w:p w14:paraId="21BBE74E" w14:textId="3D338022" w:rsidR="00502A86" w:rsidRPr="00502A86" w:rsidRDefault="00502A86" w:rsidP="00502A86">
            <w:pPr>
              <w:spacing w:line="256" w:lineRule="auto"/>
              <w:ind w:firstLine="0"/>
              <w:rPr>
                <w:rFonts w:cs="Arial"/>
                <w:color w:val="000000"/>
                <w:sz w:val="20"/>
              </w:rPr>
            </w:pPr>
            <w:r w:rsidRPr="00502A86">
              <w:rPr>
                <w:rFonts w:cs="Arial"/>
                <w:color w:val="000000"/>
                <w:kern w:val="2"/>
                <w:sz w:val="20"/>
                <w14:ligatures w14:val="standardContextual"/>
              </w:rPr>
              <w:t>Salazar Villalón Diego Andrés</w:t>
            </w:r>
          </w:p>
        </w:tc>
        <w:tc>
          <w:tcPr>
            <w:tcW w:w="0" w:type="auto"/>
            <w:vMerge/>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40A5666A" w14:textId="77777777" w:rsidR="00502A86" w:rsidRDefault="00502A86" w:rsidP="00502A86">
            <w:pPr>
              <w:spacing w:line="256" w:lineRule="auto"/>
              <w:ind w:firstLine="0"/>
              <w:jc w:val="left"/>
              <w:rPr>
                <w:rFonts w:cs="Arial"/>
                <w:sz w:val="20"/>
                <w:lang w:val="es-CL" w:eastAsia="es-CL"/>
              </w:rPr>
            </w:pPr>
          </w:p>
        </w:tc>
      </w:tr>
      <w:tr w:rsidR="00502A86" w14:paraId="355E6E17"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vAlign w:val="bottom"/>
          </w:tcPr>
          <w:p w14:paraId="41822BAA" w14:textId="43F5DBD8" w:rsidR="00502A86" w:rsidRPr="00502A86" w:rsidRDefault="00502A86" w:rsidP="00502A86">
            <w:pPr>
              <w:spacing w:line="256" w:lineRule="auto"/>
              <w:ind w:firstLine="0"/>
              <w:jc w:val="right"/>
              <w:rPr>
                <w:rFonts w:cs="Arial"/>
                <w:color w:val="000000"/>
                <w:kern w:val="2"/>
                <w:sz w:val="20"/>
                <w:lang w:eastAsia="es-CL"/>
                <w14:ligatures w14:val="standardContextual"/>
              </w:rPr>
            </w:pPr>
            <w:r w:rsidRPr="00502A86">
              <w:rPr>
                <w:rFonts w:cs="Arial"/>
                <w:color w:val="000000"/>
                <w:kern w:val="2"/>
                <w:sz w:val="20"/>
                <w14:ligatures w14:val="standardContextual"/>
              </w:rPr>
              <w:t>172</w:t>
            </w:r>
          </w:p>
        </w:tc>
        <w:tc>
          <w:tcPr>
            <w:tcW w:w="0" w:type="auto"/>
            <w:tcBorders>
              <w:top w:val="single" w:sz="4" w:space="0" w:color="auto"/>
              <w:left w:val="single" w:sz="4" w:space="0" w:color="auto"/>
              <w:bottom w:val="single" w:sz="4" w:space="0" w:color="auto"/>
              <w:right w:val="single" w:sz="4" w:space="0" w:color="auto"/>
            </w:tcBorders>
            <w:vAlign w:val="bottom"/>
          </w:tcPr>
          <w:p w14:paraId="39D1E376" w14:textId="2C0D43A4" w:rsidR="00502A86" w:rsidRPr="00502A86" w:rsidRDefault="00502A86" w:rsidP="00502A86">
            <w:pPr>
              <w:spacing w:line="256" w:lineRule="auto"/>
              <w:ind w:firstLine="0"/>
              <w:rPr>
                <w:rFonts w:cs="Arial"/>
                <w:color w:val="000000"/>
                <w:kern w:val="2"/>
                <w:sz w:val="20"/>
                <w:lang w:eastAsia="es-CL"/>
                <w14:ligatures w14:val="standardContextual"/>
              </w:rPr>
            </w:pPr>
            <w:r w:rsidRPr="00502A86">
              <w:rPr>
                <w:rFonts w:cs="Arial"/>
                <w:color w:val="000000"/>
                <w:kern w:val="2"/>
                <w:sz w:val="20"/>
                <w14:ligatures w14:val="standardContextual"/>
              </w:rPr>
              <w:t>Samora Espinoza Joaquín Ignacio</w:t>
            </w:r>
          </w:p>
        </w:tc>
        <w:tc>
          <w:tcPr>
            <w:tcW w:w="0" w:type="auto"/>
            <w:vMerge w:val="restart"/>
            <w:tcBorders>
              <w:top w:val="single" w:sz="4" w:space="0" w:color="auto"/>
              <w:left w:val="single" w:sz="4" w:space="0" w:color="auto"/>
              <w:right w:val="single" w:sz="4" w:space="0" w:color="auto"/>
            </w:tcBorders>
            <w:vAlign w:val="center"/>
          </w:tcPr>
          <w:p w14:paraId="44100361" w14:textId="77A30716" w:rsidR="00502A86" w:rsidRPr="0008597C" w:rsidRDefault="00502A86" w:rsidP="00502A86">
            <w:pPr>
              <w:spacing w:line="256" w:lineRule="auto"/>
              <w:ind w:firstLine="0"/>
              <w:jc w:val="left"/>
              <w:rPr>
                <w:rFonts w:cs="Arial"/>
                <w:color w:val="000000"/>
                <w:kern w:val="2"/>
                <w:sz w:val="20"/>
                <w:lang w:eastAsia="es-CL"/>
                <w14:ligatures w14:val="standardContextual"/>
              </w:rPr>
            </w:pPr>
            <w:r>
              <w:rPr>
                <w:rFonts w:cs="Arial"/>
                <w:color w:val="000000"/>
                <w:kern w:val="2"/>
                <w:sz w:val="20"/>
                <w:lang w:eastAsia="es-CL"/>
                <w14:ligatures w14:val="standardContextual"/>
              </w:rPr>
              <w:t>Toma de Corral y Valdivia</w:t>
            </w:r>
          </w:p>
        </w:tc>
      </w:tr>
      <w:tr w:rsidR="00502A86" w14:paraId="3D8D80FB" w14:textId="77777777" w:rsidTr="001575CB">
        <w:trPr>
          <w:jc w:val="center"/>
        </w:trPr>
        <w:tc>
          <w:tcPr>
            <w:tcW w:w="0" w:type="auto"/>
            <w:tcBorders>
              <w:top w:val="single" w:sz="4" w:space="0" w:color="auto"/>
              <w:left w:val="single" w:sz="4" w:space="0" w:color="auto"/>
              <w:bottom w:val="single" w:sz="4" w:space="0" w:color="auto"/>
              <w:right w:val="single" w:sz="4" w:space="0" w:color="auto"/>
            </w:tcBorders>
            <w:vAlign w:val="bottom"/>
          </w:tcPr>
          <w:p w14:paraId="02B237A2" w14:textId="76541EEF" w:rsidR="00502A86" w:rsidRPr="00502A86" w:rsidRDefault="00502A86" w:rsidP="00502A86">
            <w:pPr>
              <w:spacing w:line="256" w:lineRule="auto"/>
              <w:ind w:firstLine="0"/>
              <w:jc w:val="right"/>
              <w:rPr>
                <w:rFonts w:cs="Arial"/>
                <w:color w:val="000000"/>
                <w:kern w:val="2"/>
                <w:sz w:val="20"/>
                <w:lang w:eastAsia="es-CL"/>
                <w14:ligatures w14:val="standardContextual"/>
              </w:rPr>
            </w:pPr>
            <w:r w:rsidRPr="00502A86">
              <w:rPr>
                <w:rFonts w:cs="Arial"/>
                <w:color w:val="000000"/>
                <w:kern w:val="2"/>
                <w:sz w:val="20"/>
                <w14:ligatures w14:val="standardContextual"/>
              </w:rPr>
              <w:t>274</w:t>
            </w:r>
          </w:p>
        </w:tc>
        <w:tc>
          <w:tcPr>
            <w:tcW w:w="0" w:type="auto"/>
            <w:tcBorders>
              <w:top w:val="single" w:sz="4" w:space="0" w:color="auto"/>
              <w:left w:val="single" w:sz="4" w:space="0" w:color="auto"/>
              <w:bottom w:val="single" w:sz="4" w:space="0" w:color="auto"/>
              <w:right w:val="single" w:sz="4" w:space="0" w:color="auto"/>
            </w:tcBorders>
            <w:vAlign w:val="bottom"/>
          </w:tcPr>
          <w:p w14:paraId="0A0CFC13" w14:textId="606B7515" w:rsidR="00502A86" w:rsidRPr="00502A86" w:rsidRDefault="00502A86" w:rsidP="00502A86">
            <w:pPr>
              <w:spacing w:line="256" w:lineRule="auto"/>
              <w:ind w:firstLine="0"/>
              <w:rPr>
                <w:rFonts w:cs="Arial"/>
                <w:color w:val="000000"/>
                <w:kern w:val="2"/>
                <w:sz w:val="20"/>
                <w:lang w:eastAsia="es-CL"/>
                <w14:ligatures w14:val="standardContextual"/>
              </w:rPr>
            </w:pPr>
            <w:r w:rsidRPr="00502A86">
              <w:rPr>
                <w:rFonts w:cs="Arial"/>
                <w:color w:val="000000"/>
                <w:kern w:val="2"/>
                <w:sz w:val="20"/>
                <w14:ligatures w14:val="standardContextual"/>
              </w:rPr>
              <w:t>Vargas Lagos Gabriel Antonio</w:t>
            </w:r>
          </w:p>
        </w:tc>
        <w:tc>
          <w:tcPr>
            <w:tcW w:w="0" w:type="auto"/>
            <w:vMerge/>
            <w:tcBorders>
              <w:left w:val="single" w:sz="4" w:space="0" w:color="auto"/>
              <w:bottom w:val="single" w:sz="4" w:space="0" w:color="auto"/>
              <w:right w:val="single" w:sz="4" w:space="0" w:color="auto"/>
            </w:tcBorders>
            <w:vAlign w:val="center"/>
          </w:tcPr>
          <w:p w14:paraId="2F2F1D8D" w14:textId="77777777" w:rsidR="00502A86" w:rsidRPr="0008597C" w:rsidRDefault="00502A86" w:rsidP="00502A86">
            <w:pPr>
              <w:spacing w:line="256" w:lineRule="auto"/>
              <w:ind w:firstLine="0"/>
              <w:jc w:val="left"/>
              <w:rPr>
                <w:rFonts w:cs="Arial"/>
                <w:color w:val="000000"/>
                <w:kern w:val="2"/>
                <w:sz w:val="20"/>
                <w:lang w:eastAsia="es-CL"/>
                <w14:ligatures w14:val="standardContextual"/>
              </w:rPr>
            </w:pPr>
          </w:p>
        </w:tc>
      </w:tr>
    </w:tbl>
    <w:p w14:paraId="30A349BF" w14:textId="77777777" w:rsidR="00294DEA" w:rsidRDefault="00294DEA" w:rsidP="00294DEA">
      <w:pPr>
        <w:rPr>
          <w:lang w:val="es-CL"/>
        </w:rPr>
      </w:pPr>
    </w:p>
    <w:p w14:paraId="60A5DC8A" w14:textId="77777777" w:rsidR="003251ED" w:rsidRDefault="003251ED">
      <w:pPr>
        <w:spacing w:after="160" w:line="259" w:lineRule="auto"/>
        <w:ind w:firstLine="0"/>
        <w:jc w:val="left"/>
        <w:rPr>
          <w:b/>
          <w:bCs/>
          <w:szCs w:val="36"/>
          <w:lang w:val="es-CL" w:eastAsia="es-CL"/>
        </w:rPr>
      </w:pPr>
      <w:bookmarkStart w:id="13" w:name="_Toc64198991"/>
      <w:bookmarkEnd w:id="12"/>
      <w:r>
        <w:rPr>
          <w:lang w:val="es-CL"/>
        </w:rPr>
        <w:br w:type="page"/>
      </w:r>
    </w:p>
    <w:p w14:paraId="6E315B62" w14:textId="4BE66462" w:rsidR="007E2792" w:rsidRDefault="005C73CD" w:rsidP="007E2792">
      <w:pPr>
        <w:pStyle w:val="Ttulo2"/>
        <w:rPr>
          <w:lang w:val="es-CL"/>
        </w:rPr>
      </w:pPr>
      <w:r>
        <w:rPr>
          <w:lang w:val="es-CL"/>
        </w:rPr>
        <w:lastRenderedPageBreak/>
        <w:t>3</w:t>
      </w:r>
      <w:bookmarkStart w:id="14" w:name="_Toc64198992"/>
      <w:bookmarkEnd w:id="13"/>
      <w:r w:rsidR="007E2792">
        <w:rPr>
          <w:lang w:val="es-CL"/>
        </w:rPr>
        <w:t xml:space="preserve"> AÑO LITORAL “L”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3598"/>
        <w:gridCol w:w="4054"/>
      </w:tblGrid>
      <w:tr w:rsidR="00F802B8" w:rsidRPr="00F74F19" w14:paraId="5F568B84" w14:textId="77777777" w:rsidTr="00616140">
        <w:trPr>
          <w:jc w:val="center"/>
        </w:trPr>
        <w:tc>
          <w:tcPr>
            <w:tcW w:w="0" w:type="auto"/>
            <w:shd w:val="clear" w:color="auto" w:fill="BFBFBF"/>
            <w:vAlign w:val="center"/>
          </w:tcPr>
          <w:p w14:paraId="768BC253" w14:textId="77777777" w:rsidR="00F802B8" w:rsidRPr="004A7831" w:rsidRDefault="00F802B8" w:rsidP="00DF2097">
            <w:pPr>
              <w:spacing w:line="276" w:lineRule="auto"/>
              <w:ind w:firstLine="0"/>
              <w:jc w:val="center"/>
              <w:rPr>
                <w:rFonts w:cs="Arial"/>
                <w:b/>
                <w:bCs/>
                <w:sz w:val="20"/>
                <w:lang w:val="es-CL" w:eastAsia="es-CL"/>
              </w:rPr>
            </w:pPr>
            <w:r w:rsidRPr="004A7831">
              <w:rPr>
                <w:rFonts w:cs="Arial"/>
                <w:b/>
                <w:bCs/>
                <w:sz w:val="20"/>
                <w:lang w:val="es-CL" w:eastAsia="es-CL"/>
              </w:rPr>
              <w:t>N°</w:t>
            </w:r>
          </w:p>
        </w:tc>
        <w:tc>
          <w:tcPr>
            <w:tcW w:w="0" w:type="auto"/>
            <w:shd w:val="clear" w:color="auto" w:fill="BFBFBF"/>
            <w:noWrap/>
            <w:vAlign w:val="center"/>
          </w:tcPr>
          <w:p w14:paraId="6AAAD094" w14:textId="77777777" w:rsidR="00F802B8" w:rsidRPr="004A7831" w:rsidRDefault="00F802B8" w:rsidP="00DF2097">
            <w:pPr>
              <w:spacing w:line="276" w:lineRule="auto"/>
              <w:ind w:firstLine="0"/>
              <w:jc w:val="center"/>
              <w:rPr>
                <w:rFonts w:cs="Arial"/>
                <w:b/>
                <w:bCs/>
                <w:sz w:val="20"/>
                <w:lang w:val="es-CL" w:eastAsia="es-CL"/>
              </w:rPr>
            </w:pPr>
            <w:r w:rsidRPr="004A7831">
              <w:rPr>
                <w:rFonts w:cs="Arial"/>
                <w:b/>
                <w:bCs/>
                <w:sz w:val="20"/>
                <w:lang w:val="es-CL" w:eastAsia="es-CL"/>
              </w:rPr>
              <w:t>Nombre</w:t>
            </w:r>
          </w:p>
        </w:tc>
        <w:tc>
          <w:tcPr>
            <w:tcW w:w="0" w:type="auto"/>
            <w:shd w:val="clear" w:color="auto" w:fill="BFBFBF"/>
            <w:vAlign w:val="center"/>
          </w:tcPr>
          <w:p w14:paraId="3610A34B" w14:textId="77777777" w:rsidR="00F802B8" w:rsidRPr="004A7831" w:rsidRDefault="00F802B8" w:rsidP="00DF2097">
            <w:pPr>
              <w:spacing w:line="276" w:lineRule="auto"/>
              <w:ind w:firstLine="0"/>
              <w:jc w:val="center"/>
              <w:rPr>
                <w:rFonts w:cs="Arial"/>
                <w:b/>
                <w:bCs/>
                <w:sz w:val="20"/>
                <w:lang w:val="es-CL" w:eastAsia="es-CL"/>
              </w:rPr>
            </w:pPr>
            <w:r w:rsidRPr="004A7831">
              <w:rPr>
                <w:rFonts w:cs="Arial"/>
                <w:b/>
                <w:bCs/>
                <w:sz w:val="20"/>
                <w:lang w:val="es-CL" w:eastAsia="es-CL"/>
              </w:rPr>
              <w:t>Tema</w:t>
            </w:r>
          </w:p>
        </w:tc>
      </w:tr>
      <w:tr w:rsidR="00502A86" w:rsidRPr="00F74F19" w14:paraId="40E3ED5E" w14:textId="77777777" w:rsidTr="00616140">
        <w:trPr>
          <w:jc w:val="center"/>
        </w:trPr>
        <w:tc>
          <w:tcPr>
            <w:tcW w:w="0" w:type="auto"/>
            <w:shd w:val="clear" w:color="auto" w:fill="BDD6EE" w:themeFill="accent1" w:themeFillTint="66"/>
            <w:vAlign w:val="center"/>
          </w:tcPr>
          <w:p w14:paraId="16332943" w14:textId="21B3C73D" w:rsidR="00502A86" w:rsidRPr="00502A86" w:rsidRDefault="00502A86" w:rsidP="00502A86">
            <w:pPr>
              <w:ind w:firstLine="0"/>
              <w:rPr>
                <w:rFonts w:cs="Arial"/>
                <w:sz w:val="20"/>
                <w:lang w:val="es-CL" w:eastAsia="es-CL"/>
              </w:rPr>
            </w:pPr>
            <w:r w:rsidRPr="00502A86">
              <w:rPr>
                <w:kern w:val="2"/>
                <w:sz w:val="20"/>
                <w14:ligatures w14:val="standardContextual"/>
              </w:rPr>
              <w:t>340</w:t>
            </w:r>
          </w:p>
        </w:tc>
        <w:tc>
          <w:tcPr>
            <w:tcW w:w="0" w:type="auto"/>
            <w:shd w:val="clear" w:color="auto" w:fill="BDD6EE" w:themeFill="accent1" w:themeFillTint="66"/>
            <w:vAlign w:val="center"/>
          </w:tcPr>
          <w:p w14:paraId="1EB8E8E8" w14:textId="074B82AD" w:rsidR="00502A86" w:rsidRPr="00502A86" w:rsidRDefault="00502A86" w:rsidP="00502A86">
            <w:pPr>
              <w:ind w:firstLine="0"/>
              <w:rPr>
                <w:rFonts w:cs="Arial"/>
                <w:sz w:val="20"/>
                <w:lang w:val="es-CL" w:eastAsia="es-CL"/>
              </w:rPr>
            </w:pPr>
            <w:r w:rsidRPr="00502A86">
              <w:rPr>
                <w:kern w:val="2"/>
                <w:sz w:val="20"/>
                <w14:ligatures w14:val="standardContextual"/>
              </w:rPr>
              <w:t>Álvarez Simonetti Antonia Paz</w:t>
            </w:r>
          </w:p>
        </w:tc>
        <w:tc>
          <w:tcPr>
            <w:tcW w:w="0" w:type="auto"/>
            <w:vMerge w:val="restart"/>
            <w:shd w:val="clear" w:color="auto" w:fill="BDD6EE" w:themeFill="accent1" w:themeFillTint="66"/>
            <w:vAlign w:val="center"/>
          </w:tcPr>
          <w:p w14:paraId="36CBDE7A" w14:textId="77777777" w:rsidR="00502A86" w:rsidRPr="004A7831" w:rsidRDefault="00502A86" w:rsidP="00502A86">
            <w:pPr>
              <w:ind w:firstLine="0"/>
              <w:rPr>
                <w:rFonts w:cs="Arial"/>
                <w:sz w:val="20"/>
                <w:lang w:val="es-CL" w:eastAsia="es-CL"/>
              </w:rPr>
            </w:pPr>
            <w:r w:rsidRPr="004A7831">
              <w:rPr>
                <w:rFonts w:cs="Arial"/>
                <w:sz w:val="20"/>
                <w:lang w:val="es-CL" w:eastAsia="es-CL"/>
              </w:rPr>
              <w:t>Operaciones Navales Guerra Indo Pakistaní</w:t>
            </w:r>
          </w:p>
        </w:tc>
      </w:tr>
      <w:tr w:rsidR="00502A86" w:rsidRPr="00F74F19" w14:paraId="666410F5" w14:textId="77777777" w:rsidTr="00616140">
        <w:trPr>
          <w:jc w:val="center"/>
        </w:trPr>
        <w:tc>
          <w:tcPr>
            <w:tcW w:w="0" w:type="auto"/>
            <w:shd w:val="clear" w:color="auto" w:fill="BDD6EE" w:themeFill="accent1" w:themeFillTint="66"/>
            <w:vAlign w:val="center"/>
          </w:tcPr>
          <w:p w14:paraId="0315FD87" w14:textId="5980B3D7" w:rsidR="00502A86" w:rsidRPr="00502A86" w:rsidRDefault="00502A86" w:rsidP="00502A86">
            <w:pPr>
              <w:ind w:firstLine="0"/>
              <w:rPr>
                <w:rFonts w:cs="Arial"/>
                <w:sz w:val="20"/>
                <w:lang w:val="es-CL" w:eastAsia="es-CL"/>
              </w:rPr>
            </w:pPr>
            <w:r w:rsidRPr="00502A86">
              <w:rPr>
                <w:kern w:val="2"/>
                <w:sz w:val="20"/>
                <w14:ligatures w14:val="standardContextual"/>
              </w:rPr>
              <w:t>96</w:t>
            </w:r>
          </w:p>
        </w:tc>
        <w:tc>
          <w:tcPr>
            <w:tcW w:w="0" w:type="auto"/>
            <w:shd w:val="clear" w:color="auto" w:fill="BDD6EE" w:themeFill="accent1" w:themeFillTint="66"/>
            <w:vAlign w:val="center"/>
          </w:tcPr>
          <w:p w14:paraId="7DABD75E" w14:textId="29B1A482" w:rsidR="00502A86" w:rsidRPr="00502A86" w:rsidRDefault="00502A86" w:rsidP="00502A86">
            <w:pPr>
              <w:ind w:firstLine="0"/>
              <w:rPr>
                <w:rFonts w:cs="Arial"/>
                <w:sz w:val="20"/>
                <w:lang w:val="es-CL" w:eastAsia="es-CL"/>
              </w:rPr>
            </w:pPr>
            <w:r w:rsidRPr="00502A86">
              <w:rPr>
                <w:kern w:val="2"/>
                <w:sz w:val="20"/>
                <w14:ligatures w14:val="standardContextual"/>
              </w:rPr>
              <w:t>García Chávez Benjamín Ignacio</w:t>
            </w:r>
          </w:p>
        </w:tc>
        <w:tc>
          <w:tcPr>
            <w:tcW w:w="0" w:type="auto"/>
            <w:vMerge/>
            <w:shd w:val="clear" w:color="auto" w:fill="BDD6EE" w:themeFill="accent1" w:themeFillTint="66"/>
            <w:vAlign w:val="center"/>
          </w:tcPr>
          <w:p w14:paraId="44721B40" w14:textId="77777777" w:rsidR="00502A86" w:rsidRPr="004A7831" w:rsidRDefault="00502A86" w:rsidP="00502A86">
            <w:pPr>
              <w:ind w:firstLine="0"/>
              <w:rPr>
                <w:rFonts w:cs="Arial"/>
                <w:sz w:val="20"/>
                <w:lang w:val="es-CL" w:eastAsia="es-CL"/>
              </w:rPr>
            </w:pPr>
          </w:p>
        </w:tc>
      </w:tr>
      <w:tr w:rsidR="00502A86" w:rsidRPr="00F74F19" w14:paraId="616FEB0B" w14:textId="77777777" w:rsidTr="00616140">
        <w:trPr>
          <w:jc w:val="center"/>
        </w:trPr>
        <w:tc>
          <w:tcPr>
            <w:tcW w:w="0" w:type="auto"/>
            <w:shd w:val="clear" w:color="auto" w:fill="auto"/>
            <w:vAlign w:val="center"/>
          </w:tcPr>
          <w:p w14:paraId="27EB7CDE" w14:textId="06E178B2" w:rsidR="00502A86" w:rsidRPr="00502A86" w:rsidRDefault="00502A86" w:rsidP="00502A86">
            <w:pPr>
              <w:ind w:firstLine="0"/>
              <w:rPr>
                <w:rFonts w:cs="Arial"/>
                <w:sz w:val="20"/>
                <w:lang w:val="es-CL" w:eastAsia="es-CL"/>
              </w:rPr>
            </w:pPr>
            <w:r w:rsidRPr="00502A86">
              <w:rPr>
                <w:kern w:val="2"/>
                <w:sz w:val="20"/>
                <w14:ligatures w14:val="standardContextual"/>
              </w:rPr>
              <w:t>101</w:t>
            </w:r>
          </w:p>
        </w:tc>
        <w:tc>
          <w:tcPr>
            <w:tcW w:w="0" w:type="auto"/>
            <w:shd w:val="clear" w:color="auto" w:fill="auto"/>
            <w:vAlign w:val="center"/>
          </w:tcPr>
          <w:p w14:paraId="10221FC7" w14:textId="0019CCF0" w:rsidR="00502A86" w:rsidRPr="00502A86" w:rsidRDefault="00502A86" w:rsidP="00502A86">
            <w:pPr>
              <w:ind w:firstLine="0"/>
              <w:rPr>
                <w:rFonts w:cs="Arial"/>
                <w:sz w:val="20"/>
                <w:lang w:val="es-CL" w:eastAsia="es-CL"/>
              </w:rPr>
            </w:pPr>
            <w:r w:rsidRPr="00502A86">
              <w:rPr>
                <w:kern w:val="2"/>
                <w:sz w:val="20"/>
                <w14:ligatures w14:val="standardContextual"/>
              </w:rPr>
              <w:t>González Rivano Diego Maximiliano</w:t>
            </w:r>
          </w:p>
        </w:tc>
        <w:tc>
          <w:tcPr>
            <w:tcW w:w="0" w:type="auto"/>
            <w:vMerge w:val="restart"/>
            <w:shd w:val="clear" w:color="auto" w:fill="auto"/>
            <w:vAlign w:val="center"/>
          </w:tcPr>
          <w:p w14:paraId="0829C194" w14:textId="77777777" w:rsidR="00502A86" w:rsidRPr="004A7831" w:rsidRDefault="00502A86" w:rsidP="00502A86">
            <w:pPr>
              <w:ind w:firstLine="0"/>
              <w:rPr>
                <w:rFonts w:cs="Arial"/>
                <w:sz w:val="20"/>
                <w:lang w:val="es-CL" w:eastAsia="es-CL"/>
              </w:rPr>
            </w:pPr>
            <w:r w:rsidRPr="004A7831">
              <w:rPr>
                <w:rFonts w:cs="Arial"/>
                <w:sz w:val="20"/>
                <w:lang w:val="es-CL" w:eastAsia="es-CL"/>
              </w:rPr>
              <w:t>2ª Guerra mundial: Ataque a Tarento</w:t>
            </w:r>
          </w:p>
        </w:tc>
      </w:tr>
      <w:tr w:rsidR="00502A86" w:rsidRPr="00F74F19" w14:paraId="33F19806" w14:textId="77777777" w:rsidTr="00616140">
        <w:trPr>
          <w:jc w:val="center"/>
        </w:trPr>
        <w:tc>
          <w:tcPr>
            <w:tcW w:w="0" w:type="auto"/>
            <w:shd w:val="clear" w:color="auto" w:fill="auto"/>
            <w:vAlign w:val="center"/>
          </w:tcPr>
          <w:p w14:paraId="1D98FBFC" w14:textId="358CEB42" w:rsidR="00502A86" w:rsidRPr="00502A86" w:rsidRDefault="00502A86" w:rsidP="00502A86">
            <w:pPr>
              <w:ind w:firstLine="0"/>
              <w:rPr>
                <w:rFonts w:cs="Arial"/>
                <w:sz w:val="20"/>
                <w:lang w:val="es-CL" w:eastAsia="es-CL"/>
              </w:rPr>
            </w:pPr>
            <w:r w:rsidRPr="00502A86">
              <w:rPr>
                <w:kern w:val="2"/>
                <w:sz w:val="20"/>
                <w14:ligatures w14:val="standardContextual"/>
              </w:rPr>
              <w:t>235</w:t>
            </w:r>
          </w:p>
        </w:tc>
        <w:tc>
          <w:tcPr>
            <w:tcW w:w="0" w:type="auto"/>
            <w:shd w:val="clear" w:color="auto" w:fill="auto"/>
            <w:vAlign w:val="center"/>
          </w:tcPr>
          <w:p w14:paraId="1107B71C" w14:textId="0B09A11F" w:rsidR="00502A86" w:rsidRPr="00502A86" w:rsidRDefault="00502A86" w:rsidP="00502A86">
            <w:pPr>
              <w:ind w:firstLine="0"/>
              <w:rPr>
                <w:rFonts w:cs="Arial"/>
                <w:sz w:val="20"/>
                <w:lang w:val="es-CL" w:eastAsia="es-CL"/>
              </w:rPr>
            </w:pPr>
            <w:r w:rsidRPr="00502A86">
              <w:rPr>
                <w:kern w:val="2"/>
                <w:sz w:val="20"/>
                <w14:ligatures w14:val="standardContextual"/>
              </w:rPr>
              <w:t>Lara García Vicente Antonio</w:t>
            </w:r>
          </w:p>
        </w:tc>
        <w:tc>
          <w:tcPr>
            <w:tcW w:w="0" w:type="auto"/>
            <w:vMerge/>
            <w:vAlign w:val="center"/>
          </w:tcPr>
          <w:p w14:paraId="7008685D" w14:textId="77777777" w:rsidR="00502A86" w:rsidRPr="004A7831" w:rsidRDefault="00502A86" w:rsidP="00502A86">
            <w:pPr>
              <w:ind w:firstLine="0"/>
              <w:rPr>
                <w:rFonts w:cs="Arial"/>
                <w:sz w:val="20"/>
                <w:lang w:val="es-CL" w:eastAsia="es-CL"/>
              </w:rPr>
            </w:pPr>
          </w:p>
        </w:tc>
      </w:tr>
      <w:tr w:rsidR="00502A86" w:rsidRPr="00F74F19" w14:paraId="05282B03" w14:textId="77777777" w:rsidTr="00616140">
        <w:trPr>
          <w:jc w:val="center"/>
        </w:trPr>
        <w:tc>
          <w:tcPr>
            <w:tcW w:w="0" w:type="auto"/>
            <w:shd w:val="clear" w:color="auto" w:fill="BDD6EE" w:themeFill="accent1" w:themeFillTint="66"/>
            <w:vAlign w:val="center"/>
          </w:tcPr>
          <w:p w14:paraId="5661F399" w14:textId="3D21A9C7" w:rsidR="00502A86" w:rsidRPr="00502A86" w:rsidRDefault="00502A86" w:rsidP="00502A86">
            <w:pPr>
              <w:ind w:firstLine="0"/>
              <w:rPr>
                <w:rFonts w:cs="Arial"/>
                <w:sz w:val="20"/>
                <w:lang w:val="es-CL" w:eastAsia="es-CL"/>
              </w:rPr>
            </w:pPr>
            <w:r w:rsidRPr="00502A86">
              <w:rPr>
                <w:kern w:val="2"/>
                <w:sz w:val="20"/>
                <w14:ligatures w14:val="standardContextual"/>
              </w:rPr>
              <w:t>176</w:t>
            </w:r>
          </w:p>
        </w:tc>
        <w:tc>
          <w:tcPr>
            <w:tcW w:w="0" w:type="auto"/>
            <w:shd w:val="clear" w:color="auto" w:fill="BDD6EE" w:themeFill="accent1" w:themeFillTint="66"/>
            <w:vAlign w:val="center"/>
          </w:tcPr>
          <w:p w14:paraId="06CB111F" w14:textId="69D2BB3E" w:rsidR="00502A86" w:rsidRPr="00502A86" w:rsidRDefault="00502A86" w:rsidP="00502A86">
            <w:pPr>
              <w:ind w:firstLine="0"/>
              <w:rPr>
                <w:rFonts w:cs="Arial"/>
                <w:sz w:val="20"/>
                <w:lang w:val="es-CL" w:eastAsia="es-CL"/>
              </w:rPr>
            </w:pPr>
            <w:r w:rsidRPr="00502A86">
              <w:rPr>
                <w:kern w:val="2"/>
                <w:sz w:val="20"/>
                <w14:ligatures w14:val="standardContextual"/>
              </w:rPr>
              <w:t>Leal Bascuñán Sebastián Alberto</w:t>
            </w:r>
          </w:p>
        </w:tc>
        <w:tc>
          <w:tcPr>
            <w:tcW w:w="0" w:type="auto"/>
            <w:vMerge w:val="restart"/>
            <w:shd w:val="clear" w:color="auto" w:fill="BDD6EE" w:themeFill="accent1" w:themeFillTint="66"/>
            <w:vAlign w:val="center"/>
          </w:tcPr>
          <w:p w14:paraId="375C9240" w14:textId="77777777" w:rsidR="00502A86" w:rsidRPr="004A7831" w:rsidRDefault="00502A86" w:rsidP="00502A86">
            <w:pPr>
              <w:ind w:firstLine="0"/>
              <w:rPr>
                <w:rFonts w:cs="Arial"/>
                <w:sz w:val="20"/>
                <w:lang w:val="es-CL" w:eastAsia="es-CL"/>
              </w:rPr>
            </w:pPr>
            <w:r w:rsidRPr="004A7831">
              <w:rPr>
                <w:rFonts w:cs="Arial"/>
                <w:sz w:val="20"/>
                <w:lang w:val="es-CL" w:eastAsia="es-CL"/>
              </w:rPr>
              <w:t>1795 batalla del Nilo o Aboukir.</w:t>
            </w:r>
          </w:p>
        </w:tc>
      </w:tr>
      <w:tr w:rsidR="00502A86" w:rsidRPr="00F74F19" w14:paraId="69131AD9" w14:textId="77777777" w:rsidTr="00616140">
        <w:trPr>
          <w:jc w:val="center"/>
        </w:trPr>
        <w:tc>
          <w:tcPr>
            <w:tcW w:w="0" w:type="auto"/>
            <w:shd w:val="clear" w:color="auto" w:fill="BDD6EE" w:themeFill="accent1" w:themeFillTint="66"/>
            <w:vAlign w:val="center"/>
          </w:tcPr>
          <w:p w14:paraId="7106D227" w14:textId="40330CAD" w:rsidR="00502A86" w:rsidRPr="00502A86" w:rsidRDefault="00502A86" w:rsidP="00502A86">
            <w:pPr>
              <w:ind w:firstLine="0"/>
              <w:rPr>
                <w:rFonts w:cs="Arial"/>
                <w:sz w:val="20"/>
                <w:lang w:val="es-CL" w:eastAsia="es-CL"/>
              </w:rPr>
            </w:pPr>
            <w:r w:rsidRPr="00502A86">
              <w:rPr>
                <w:kern w:val="2"/>
                <w:sz w:val="20"/>
                <w14:ligatures w14:val="standardContextual"/>
              </w:rPr>
              <w:t>106</w:t>
            </w:r>
          </w:p>
        </w:tc>
        <w:tc>
          <w:tcPr>
            <w:tcW w:w="0" w:type="auto"/>
            <w:shd w:val="clear" w:color="auto" w:fill="BDD6EE" w:themeFill="accent1" w:themeFillTint="66"/>
            <w:vAlign w:val="center"/>
          </w:tcPr>
          <w:p w14:paraId="2DB9079F" w14:textId="6E82801B" w:rsidR="00502A86" w:rsidRPr="00502A86" w:rsidRDefault="00502A86" w:rsidP="00502A86">
            <w:pPr>
              <w:ind w:firstLine="0"/>
              <w:rPr>
                <w:rFonts w:cs="Arial"/>
                <w:sz w:val="20"/>
                <w:lang w:val="es-CL" w:eastAsia="es-CL"/>
              </w:rPr>
            </w:pPr>
            <w:r w:rsidRPr="00502A86">
              <w:rPr>
                <w:kern w:val="2"/>
                <w:sz w:val="20"/>
                <w14:ligatures w14:val="standardContextual"/>
              </w:rPr>
              <w:t>Palma Melo Joaquín Eduardo</w:t>
            </w:r>
          </w:p>
        </w:tc>
        <w:tc>
          <w:tcPr>
            <w:tcW w:w="0" w:type="auto"/>
            <w:vMerge/>
            <w:shd w:val="clear" w:color="auto" w:fill="BDD6EE" w:themeFill="accent1" w:themeFillTint="66"/>
            <w:vAlign w:val="center"/>
          </w:tcPr>
          <w:p w14:paraId="2E663681" w14:textId="77777777" w:rsidR="00502A86" w:rsidRPr="004A7831" w:rsidRDefault="00502A86" w:rsidP="00502A86">
            <w:pPr>
              <w:ind w:firstLine="0"/>
              <w:rPr>
                <w:rFonts w:cs="Arial"/>
                <w:sz w:val="20"/>
                <w:lang w:val="es-CL" w:eastAsia="es-CL"/>
              </w:rPr>
            </w:pPr>
          </w:p>
        </w:tc>
      </w:tr>
      <w:tr w:rsidR="00502A86" w:rsidRPr="00F74F19" w14:paraId="590BF364" w14:textId="77777777" w:rsidTr="00616140">
        <w:trPr>
          <w:jc w:val="center"/>
        </w:trPr>
        <w:tc>
          <w:tcPr>
            <w:tcW w:w="0" w:type="auto"/>
            <w:shd w:val="clear" w:color="auto" w:fill="auto"/>
            <w:vAlign w:val="center"/>
          </w:tcPr>
          <w:p w14:paraId="6CED6DDD" w14:textId="47D6317C" w:rsidR="00502A86" w:rsidRPr="00502A86" w:rsidRDefault="00502A86" w:rsidP="00502A86">
            <w:pPr>
              <w:ind w:firstLine="0"/>
              <w:rPr>
                <w:rFonts w:cs="Arial"/>
                <w:color w:val="000000"/>
                <w:sz w:val="20"/>
                <w:lang w:val="es-CL" w:eastAsia="es-CL"/>
              </w:rPr>
            </w:pPr>
            <w:r w:rsidRPr="00502A86">
              <w:rPr>
                <w:kern w:val="2"/>
                <w:sz w:val="20"/>
                <w14:ligatures w14:val="standardContextual"/>
              </w:rPr>
              <w:t>294</w:t>
            </w:r>
          </w:p>
        </w:tc>
        <w:tc>
          <w:tcPr>
            <w:tcW w:w="0" w:type="auto"/>
            <w:shd w:val="clear" w:color="auto" w:fill="auto"/>
            <w:vAlign w:val="center"/>
          </w:tcPr>
          <w:p w14:paraId="6B9C9A1D" w14:textId="11F503C2" w:rsidR="00502A86" w:rsidRPr="00502A86" w:rsidRDefault="00502A86" w:rsidP="00502A86">
            <w:pPr>
              <w:ind w:firstLine="0"/>
              <w:rPr>
                <w:rFonts w:cs="Arial"/>
                <w:color w:val="000000"/>
                <w:sz w:val="20"/>
                <w:lang w:val="es-CL" w:eastAsia="es-CL"/>
              </w:rPr>
            </w:pPr>
            <w:r w:rsidRPr="00502A86">
              <w:rPr>
                <w:kern w:val="2"/>
                <w:sz w:val="20"/>
                <w14:ligatures w14:val="standardContextual"/>
              </w:rPr>
              <w:t>Ramírez Letelier Benjamín Andrés</w:t>
            </w:r>
          </w:p>
        </w:tc>
        <w:tc>
          <w:tcPr>
            <w:tcW w:w="0" w:type="auto"/>
            <w:vMerge w:val="restart"/>
            <w:vAlign w:val="center"/>
          </w:tcPr>
          <w:p w14:paraId="71D13ADA" w14:textId="2E4D8F45" w:rsidR="00502A86" w:rsidRPr="004A7831" w:rsidRDefault="00502A86" w:rsidP="00502A86">
            <w:pPr>
              <w:ind w:firstLine="0"/>
              <w:rPr>
                <w:rFonts w:cs="Arial"/>
                <w:sz w:val="20"/>
                <w:lang w:val="es-CL" w:eastAsia="es-CL"/>
              </w:rPr>
            </w:pPr>
            <w:r w:rsidRPr="004A7831">
              <w:rPr>
                <w:rFonts w:cs="Arial"/>
                <w:sz w:val="20"/>
                <w:lang w:val="es-CL" w:eastAsia="es-CL"/>
              </w:rPr>
              <w:t>Batalla de Salamina</w:t>
            </w:r>
          </w:p>
        </w:tc>
      </w:tr>
      <w:tr w:rsidR="00502A86" w:rsidRPr="00F74F19" w14:paraId="54FFFC07" w14:textId="77777777" w:rsidTr="00616140">
        <w:trPr>
          <w:jc w:val="center"/>
        </w:trPr>
        <w:tc>
          <w:tcPr>
            <w:tcW w:w="0" w:type="auto"/>
            <w:shd w:val="clear" w:color="auto" w:fill="auto"/>
            <w:vAlign w:val="center"/>
          </w:tcPr>
          <w:p w14:paraId="05772AF1" w14:textId="39F0BD76" w:rsidR="00502A86" w:rsidRPr="00502A86" w:rsidRDefault="00502A86" w:rsidP="00502A86">
            <w:pPr>
              <w:ind w:firstLine="0"/>
              <w:rPr>
                <w:rFonts w:cs="Arial"/>
                <w:sz w:val="20"/>
                <w:lang w:val="es-CL" w:eastAsia="es-CL"/>
              </w:rPr>
            </w:pPr>
            <w:r w:rsidRPr="00502A86">
              <w:rPr>
                <w:kern w:val="2"/>
                <w:sz w:val="20"/>
                <w14:ligatures w14:val="standardContextual"/>
              </w:rPr>
              <w:t>155</w:t>
            </w:r>
          </w:p>
        </w:tc>
        <w:tc>
          <w:tcPr>
            <w:tcW w:w="0" w:type="auto"/>
            <w:shd w:val="clear" w:color="auto" w:fill="auto"/>
            <w:vAlign w:val="center"/>
          </w:tcPr>
          <w:p w14:paraId="47B70AA2" w14:textId="673222CD" w:rsidR="00502A86" w:rsidRPr="00502A86" w:rsidRDefault="00502A86" w:rsidP="00502A86">
            <w:pPr>
              <w:ind w:firstLine="0"/>
              <w:rPr>
                <w:rFonts w:cs="Arial"/>
                <w:sz w:val="20"/>
                <w:lang w:val="es-CL" w:eastAsia="es-CL"/>
              </w:rPr>
            </w:pPr>
            <w:r w:rsidRPr="00502A86">
              <w:rPr>
                <w:kern w:val="2"/>
                <w:sz w:val="20"/>
                <w14:ligatures w14:val="standardContextual"/>
              </w:rPr>
              <w:t>Ruiz Espinoza Italo Andres</w:t>
            </w:r>
          </w:p>
        </w:tc>
        <w:tc>
          <w:tcPr>
            <w:tcW w:w="0" w:type="auto"/>
            <w:vMerge/>
            <w:vAlign w:val="center"/>
          </w:tcPr>
          <w:p w14:paraId="541FD3B3" w14:textId="7A0BB5E2" w:rsidR="00502A86" w:rsidRPr="004A7831" w:rsidRDefault="00502A86" w:rsidP="00502A86">
            <w:pPr>
              <w:ind w:firstLine="0"/>
              <w:rPr>
                <w:rFonts w:cs="Arial"/>
                <w:sz w:val="20"/>
                <w:lang w:val="es-CL" w:eastAsia="es-CL"/>
              </w:rPr>
            </w:pPr>
          </w:p>
        </w:tc>
      </w:tr>
      <w:tr w:rsidR="00AB3874" w:rsidRPr="00F74F19" w14:paraId="0BF29389" w14:textId="77777777" w:rsidTr="00CD659E">
        <w:trPr>
          <w:jc w:val="center"/>
        </w:trPr>
        <w:tc>
          <w:tcPr>
            <w:tcW w:w="0" w:type="auto"/>
            <w:tcBorders>
              <w:bottom w:val="single" w:sz="4" w:space="0" w:color="auto"/>
            </w:tcBorders>
            <w:shd w:val="clear" w:color="auto" w:fill="BDD6EE" w:themeFill="accent1" w:themeFillTint="66"/>
            <w:vAlign w:val="center"/>
          </w:tcPr>
          <w:p w14:paraId="61CAF240" w14:textId="39504630" w:rsidR="00AB3874" w:rsidRPr="00502A86" w:rsidRDefault="00AB3874" w:rsidP="00502A86">
            <w:pPr>
              <w:ind w:firstLine="0"/>
              <w:rPr>
                <w:rFonts w:cs="Arial"/>
                <w:sz w:val="20"/>
                <w:lang w:val="es-CL" w:eastAsia="es-CL"/>
              </w:rPr>
            </w:pPr>
            <w:r w:rsidRPr="00502A86">
              <w:rPr>
                <w:kern w:val="2"/>
                <w:sz w:val="20"/>
                <w14:ligatures w14:val="standardContextual"/>
              </w:rPr>
              <w:t>74</w:t>
            </w:r>
          </w:p>
        </w:tc>
        <w:tc>
          <w:tcPr>
            <w:tcW w:w="0" w:type="auto"/>
            <w:tcBorders>
              <w:bottom w:val="single" w:sz="4" w:space="0" w:color="auto"/>
            </w:tcBorders>
            <w:shd w:val="clear" w:color="auto" w:fill="BDD6EE" w:themeFill="accent1" w:themeFillTint="66"/>
            <w:vAlign w:val="center"/>
          </w:tcPr>
          <w:p w14:paraId="41BC7BC2" w14:textId="5B87EE48" w:rsidR="00AB3874" w:rsidRPr="00502A86" w:rsidRDefault="00AB3874" w:rsidP="00502A86">
            <w:pPr>
              <w:ind w:firstLine="0"/>
              <w:rPr>
                <w:rFonts w:cs="Arial"/>
                <w:sz w:val="20"/>
                <w:lang w:val="es-CL" w:eastAsia="es-CL"/>
              </w:rPr>
            </w:pPr>
            <w:r w:rsidRPr="00502A86">
              <w:rPr>
                <w:kern w:val="2"/>
                <w:sz w:val="20"/>
                <w14:ligatures w14:val="standardContextual"/>
              </w:rPr>
              <w:t>Ruiz Fuentes Juan Pablo</w:t>
            </w:r>
          </w:p>
        </w:tc>
        <w:tc>
          <w:tcPr>
            <w:tcW w:w="0" w:type="auto"/>
            <w:vMerge w:val="restart"/>
            <w:shd w:val="clear" w:color="auto" w:fill="BDD6EE" w:themeFill="accent1" w:themeFillTint="66"/>
            <w:vAlign w:val="center"/>
          </w:tcPr>
          <w:p w14:paraId="76E49AA3" w14:textId="77777777" w:rsidR="00AB3874" w:rsidRPr="004A7831" w:rsidRDefault="00AB3874" w:rsidP="00502A86">
            <w:pPr>
              <w:ind w:firstLine="0"/>
              <w:rPr>
                <w:rFonts w:cs="Arial"/>
                <w:sz w:val="20"/>
                <w:lang w:val="es-CL" w:eastAsia="es-CL"/>
              </w:rPr>
            </w:pPr>
            <w:r w:rsidRPr="004A7831">
              <w:rPr>
                <w:rFonts w:cs="Arial"/>
                <w:sz w:val="20"/>
                <w:lang w:val="es-CL" w:eastAsia="es-CL"/>
              </w:rPr>
              <w:t>Combate de Angamos</w:t>
            </w:r>
          </w:p>
        </w:tc>
      </w:tr>
      <w:tr w:rsidR="00AB3874" w:rsidRPr="00F74F19" w14:paraId="5B3E82B0" w14:textId="77777777" w:rsidTr="00616140">
        <w:trPr>
          <w:jc w:val="center"/>
        </w:trPr>
        <w:tc>
          <w:tcPr>
            <w:tcW w:w="0" w:type="auto"/>
            <w:shd w:val="clear" w:color="auto" w:fill="BDD6EE" w:themeFill="accent1" w:themeFillTint="66"/>
            <w:vAlign w:val="center"/>
          </w:tcPr>
          <w:p w14:paraId="74129A3A" w14:textId="6574CFF8" w:rsidR="00AB3874" w:rsidRPr="00502A86" w:rsidRDefault="00AB3874" w:rsidP="00502A86">
            <w:pPr>
              <w:ind w:firstLine="0"/>
              <w:rPr>
                <w:rFonts w:cs="Arial"/>
                <w:sz w:val="20"/>
                <w:lang w:val="es-CL" w:eastAsia="es-CL"/>
              </w:rPr>
            </w:pPr>
            <w:r w:rsidRPr="00502A86">
              <w:rPr>
                <w:kern w:val="2"/>
                <w:sz w:val="20"/>
                <w14:ligatures w14:val="standardContextual"/>
              </w:rPr>
              <w:t>220</w:t>
            </w:r>
          </w:p>
        </w:tc>
        <w:tc>
          <w:tcPr>
            <w:tcW w:w="0" w:type="auto"/>
            <w:shd w:val="clear" w:color="auto" w:fill="BDD6EE" w:themeFill="accent1" w:themeFillTint="66"/>
            <w:vAlign w:val="center"/>
          </w:tcPr>
          <w:p w14:paraId="08B38A66" w14:textId="417645C6" w:rsidR="00AB3874" w:rsidRPr="00502A86" w:rsidRDefault="00AB3874" w:rsidP="00502A86">
            <w:pPr>
              <w:ind w:firstLine="0"/>
              <w:rPr>
                <w:rFonts w:cs="Arial"/>
                <w:sz w:val="20"/>
                <w:lang w:val="es-CL" w:eastAsia="es-CL"/>
              </w:rPr>
            </w:pPr>
            <w:r w:rsidRPr="00502A86">
              <w:rPr>
                <w:kern w:val="2"/>
                <w:sz w:val="20"/>
                <w14:ligatures w14:val="standardContextual"/>
              </w:rPr>
              <w:t>Sánchez Santambrogio Ignacio Andrés</w:t>
            </w:r>
          </w:p>
        </w:tc>
        <w:tc>
          <w:tcPr>
            <w:tcW w:w="0" w:type="auto"/>
            <w:vMerge/>
            <w:shd w:val="clear" w:color="auto" w:fill="BDD6EE" w:themeFill="accent1" w:themeFillTint="66"/>
            <w:vAlign w:val="center"/>
          </w:tcPr>
          <w:p w14:paraId="6AD1311C" w14:textId="77777777" w:rsidR="00AB3874" w:rsidRPr="00F74F19" w:rsidRDefault="00AB3874" w:rsidP="00502A86">
            <w:pPr>
              <w:ind w:firstLine="0"/>
              <w:jc w:val="left"/>
              <w:rPr>
                <w:rFonts w:cs="Arial"/>
                <w:color w:val="000000"/>
                <w:sz w:val="20"/>
              </w:rPr>
            </w:pPr>
          </w:p>
        </w:tc>
      </w:tr>
      <w:tr w:rsidR="00AB3874" w:rsidRPr="00F74F19" w14:paraId="157754D8" w14:textId="77777777" w:rsidTr="00616140">
        <w:trPr>
          <w:jc w:val="center"/>
        </w:trPr>
        <w:tc>
          <w:tcPr>
            <w:tcW w:w="0" w:type="auto"/>
            <w:shd w:val="clear" w:color="auto" w:fill="BDD6EE" w:themeFill="accent1" w:themeFillTint="66"/>
            <w:vAlign w:val="center"/>
          </w:tcPr>
          <w:p w14:paraId="581222D8" w14:textId="4D5B3C54" w:rsidR="00AB3874" w:rsidRPr="00502A86" w:rsidRDefault="00AB3874" w:rsidP="00502A86">
            <w:pPr>
              <w:ind w:firstLine="0"/>
              <w:rPr>
                <w:kern w:val="2"/>
                <w:sz w:val="20"/>
                <w14:ligatures w14:val="standardContextual"/>
              </w:rPr>
            </w:pPr>
            <w:r w:rsidRPr="00502A86">
              <w:rPr>
                <w:kern w:val="2"/>
                <w:sz w:val="20"/>
                <w14:ligatures w14:val="standardContextual"/>
              </w:rPr>
              <w:t>258</w:t>
            </w:r>
          </w:p>
        </w:tc>
        <w:tc>
          <w:tcPr>
            <w:tcW w:w="0" w:type="auto"/>
            <w:shd w:val="clear" w:color="auto" w:fill="BDD6EE" w:themeFill="accent1" w:themeFillTint="66"/>
            <w:vAlign w:val="center"/>
          </w:tcPr>
          <w:p w14:paraId="4ACF9468" w14:textId="715F8130" w:rsidR="00AB3874" w:rsidRPr="00502A86" w:rsidRDefault="00AB3874" w:rsidP="00502A86">
            <w:pPr>
              <w:ind w:firstLine="0"/>
              <w:rPr>
                <w:kern w:val="2"/>
                <w:sz w:val="20"/>
                <w14:ligatures w14:val="standardContextual"/>
              </w:rPr>
            </w:pPr>
            <w:r w:rsidRPr="00502A86">
              <w:rPr>
                <w:kern w:val="2"/>
                <w:sz w:val="20"/>
                <w14:ligatures w14:val="standardContextual"/>
              </w:rPr>
              <w:t xml:space="preserve">Ulloa Serrano Antonia </w:t>
            </w:r>
            <w:proofErr w:type="spellStart"/>
            <w:r w:rsidRPr="00502A86">
              <w:rPr>
                <w:kern w:val="2"/>
                <w:sz w:val="20"/>
                <w14:ligatures w14:val="standardContextual"/>
              </w:rPr>
              <w:t>Kates</w:t>
            </w:r>
            <w:proofErr w:type="spellEnd"/>
          </w:p>
        </w:tc>
        <w:tc>
          <w:tcPr>
            <w:tcW w:w="0" w:type="auto"/>
            <w:vMerge/>
            <w:shd w:val="clear" w:color="auto" w:fill="BDD6EE" w:themeFill="accent1" w:themeFillTint="66"/>
            <w:vAlign w:val="center"/>
          </w:tcPr>
          <w:p w14:paraId="187D2EC1" w14:textId="77777777" w:rsidR="00AB3874" w:rsidRPr="00F74F19" w:rsidRDefault="00AB3874" w:rsidP="00502A86">
            <w:pPr>
              <w:ind w:firstLine="0"/>
              <w:jc w:val="left"/>
              <w:rPr>
                <w:rFonts w:cs="Arial"/>
                <w:color w:val="000000"/>
                <w:sz w:val="20"/>
              </w:rPr>
            </w:pPr>
          </w:p>
        </w:tc>
      </w:tr>
    </w:tbl>
    <w:p w14:paraId="4360A89D" w14:textId="77777777" w:rsidR="007E2792" w:rsidRDefault="007E2792" w:rsidP="007E2792">
      <w:pPr>
        <w:rPr>
          <w:lang w:val="es-CL"/>
        </w:rPr>
      </w:pPr>
    </w:p>
    <w:p w14:paraId="531716B3" w14:textId="7BF00E47" w:rsidR="005C73CD" w:rsidRDefault="005C73CD" w:rsidP="00021514">
      <w:pPr>
        <w:pStyle w:val="Ttulo2"/>
        <w:rPr>
          <w:lang w:val="es-CL"/>
        </w:rPr>
      </w:pPr>
      <w:r>
        <w:rPr>
          <w:lang w:val="es-CL"/>
        </w:rPr>
        <w:t>3° AÑO INFANTERÍA DE MARINA “I”</w:t>
      </w:r>
      <w:bookmarkEnd w:id="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3565"/>
        <w:gridCol w:w="3947"/>
      </w:tblGrid>
      <w:tr w:rsidR="00F802B8" w:rsidRPr="004A7831" w14:paraId="3AE2A105" w14:textId="77777777" w:rsidTr="00616140">
        <w:trPr>
          <w:jc w:val="center"/>
        </w:trPr>
        <w:tc>
          <w:tcPr>
            <w:tcW w:w="541" w:type="dxa"/>
            <w:shd w:val="clear" w:color="auto" w:fill="BFBFBF"/>
            <w:noWrap/>
            <w:vAlign w:val="center"/>
            <w:hideMark/>
          </w:tcPr>
          <w:p w14:paraId="0DF3DE88" w14:textId="247BC6C8" w:rsidR="00F802B8" w:rsidRPr="002210B9" w:rsidRDefault="00F802B8" w:rsidP="00604F8C">
            <w:pPr>
              <w:spacing w:line="276" w:lineRule="auto"/>
              <w:ind w:firstLine="0"/>
              <w:jc w:val="center"/>
              <w:rPr>
                <w:rFonts w:cs="Arial"/>
                <w:b/>
                <w:bCs/>
                <w:sz w:val="20"/>
                <w:lang w:val="es-CL" w:eastAsia="es-CL"/>
              </w:rPr>
            </w:pPr>
            <w:r w:rsidRPr="002210B9">
              <w:rPr>
                <w:rFonts w:cs="Arial"/>
                <w:b/>
                <w:bCs/>
                <w:sz w:val="20"/>
                <w:lang w:val="es-CL" w:eastAsia="es-CL"/>
              </w:rPr>
              <w:t>N°</w:t>
            </w:r>
          </w:p>
        </w:tc>
        <w:tc>
          <w:tcPr>
            <w:tcW w:w="3565" w:type="dxa"/>
            <w:shd w:val="clear" w:color="auto" w:fill="BFBFBF"/>
            <w:noWrap/>
            <w:vAlign w:val="center"/>
            <w:hideMark/>
          </w:tcPr>
          <w:p w14:paraId="75C23222" w14:textId="7BE0C151" w:rsidR="00F802B8" w:rsidRPr="002210B9" w:rsidRDefault="00F802B8" w:rsidP="00604F8C">
            <w:pPr>
              <w:spacing w:line="276" w:lineRule="auto"/>
              <w:ind w:firstLine="0"/>
              <w:jc w:val="center"/>
              <w:rPr>
                <w:rFonts w:cs="Arial"/>
                <w:b/>
                <w:bCs/>
                <w:sz w:val="20"/>
                <w:lang w:val="es-CL" w:eastAsia="es-CL"/>
              </w:rPr>
            </w:pPr>
            <w:r w:rsidRPr="002210B9">
              <w:rPr>
                <w:rFonts w:cs="Arial"/>
                <w:b/>
                <w:bCs/>
                <w:sz w:val="20"/>
                <w:lang w:val="es-CL" w:eastAsia="es-CL"/>
              </w:rPr>
              <w:t>Nombre</w:t>
            </w:r>
          </w:p>
        </w:tc>
        <w:tc>
          <w:tcPr>
            <w:tcW w:w="3947" w:type="dxa"/>
            <w:shd w:val="clear" w:color="auto" w:fill="BFBFBF"/>
            <w:vAlign w:val="center"/>
          </w:tcPr>
          <w:p w14:paraId="015EF835" w14:textId="1E491BF4" w:rsidR="00F802B8" w:rsidRPr="002210B9" w:rsidRDefault="00F802B8" w:rsidP="00604F8C">
            <w:pPr>
              <w:spacing w:line="276" w:lineRule="auto"/>
              <w:ind w:firstLine="0"/>
              <w:jc w:val="center"/>
              <w:rPr>
                <w:rFonts w:cs="Arial"/>
                <w:b/>
                <w:bCs/>
                <w:sz w:val="20"/>
                <w:lang w:val="es-CL" w:eastAsia="es-CL"/>
              </w:rPr>
            </w:pPr>
            <w:r w:rsidRPr="002210B9">
              <w:rPr>
                <w:rFonts w:cs="Arial"/>
                <w:b/>
                <w:bCs/>
                <w:sz w:val="20"/>
                <w:lang w:val="es-CL" w:eastAsia="es-CL"/>
              </w:rPr>
              <w:t>Tema</w:t>
            </w:r>
          </w:p>
        </w:tc>
      </w:tr>
      <w:tr w:rsidR="00AB3874" w:rsidRPr="004A7831" w14:paraId="73DEB4D6" w14:textId="77777777" w:rsidTr="00616140">
        <w:trPr>
          <w:jc w:val="center"/>
        </w:trPr>
        <w:tc>
          <w:tcPr>
            <w:tcW w:w="541" w:type="dxa"/>
            <w:shd w:val="clear" w:color="auto" w:fill="BDD6EE" w:themeFill="accent1" w:themeFillTint="66"/>
            <w:vAlign w:val="center"/>
          </w:tcPr>
          <w:p w14:paraId="23481C04" w14:textId="65DEAAB9" w:rsidR="00AB3874" w:rsidRPr="00AB3874" w:rsidRDefault="00AB3874" w:rsidP="00AB3874">
            <w:pPr>
              <w:ind w:firstLine="0"/>
              <w:rPr>
                <w:rFonts w:cs="Arial"/>
                <w:sz w:val="20"/>
                <w:lang w:val="es-CL" w:eastAsia="es-CL"/>
              </w:rPr>
            </w:pPr>
            <w:r w:rsidRPr="00AB3874">
              <w:rPr>
                <w:kern w:val="2"/>
                <w:sz w:val="20"/>
                <w14:ligatures w14:val="standardContextual"/>
              </w:rPr>
              <w:t>206</w:t>
            </w:r>
          </w:p>
        </w:tc>
        <w:tc>
          <w:tcPr>
            <w:tcW w:w="3565" w:type="dxa"/>
            <w:shd w:val="clear" w:color="auto" w:fill="BDD6EE" w:themeFill="accent1" w:themeFillTint="66"/>
            <w:vAlign w:val="center"/>
          </w:tcPr>
          <w:p w14:paraId="4293F42A" w14:textId="425C009C" w:rsidR="00AB3874" w:rsidRPr="00AB3874" w:rsidRDefault="00AB3874" w:rsidP="00AB3874">
            <w:pPr>
              <w:ind w:firstLine="0"/>
              <w:rPr>
                <w:rFonts w:cs="Arial"/>
                <w:sz w:val="20"/>
                <w:lang w:val="es-CL" w:eastAsia="es-CL"/>
              </w:rPr>
            </w:pPr>
            <w:r w:rsidRPr="00AB3874">
              <w:rPr>
                <w:kern w:val="2"/>
                <w:sz w:val="20"/>
                <w14:ligatures w14:val="standardContextual"/>
              </w:rPr>
              <w:t>Aubazartt Velásquez Gerardo Gabriel</w:t>
            </w:r>
          </w:p>
        </w:tc>
        <w:tc>
          <w:tcPr>
            <w:tcW w:w="3947" w:type="dxa"/>
            <w:vMerge w:val="restart"/>
            <w:shd w:val="clear" w:color="auto" w:fill="BDD6EE" w:themeFill="accent1" w:themeFillTint="66"/>
            <w:vAlign w:val="center"/>
          </w:tcPr>
          <w:p w14:paraId="3E2C61E6" w14:textId="360A4208" w:rsidR="00AB3874" w:rsidRPr="002210B9" w:rsidRDefault="00AB3874" w:rsidP="00AB3874">
            <w:pPr>
              <w:ind w:firstLine="0"/>
              <w:rPr>
                <w:rFonts w:cs="Arial"/>
                <w:sz w:val="20"/>
                <w:lang w:val="es-CL" w:eastAsia="es-CL"/>
              </w:rPr>
            </w:pPr>
            <w:r w:rsidRPr="002210B9">
              <w:rPr>
                <w:rFonts w:cs="Arial"/>
                <w:sz w:val="20"/>
                <w:lang w:val="es-CL" w:eastAsia="es-CL"/>
              </w:rPr>
              <w:t>1943 – 45 Desembarcos anfibios en el Pacífico, después Guadalcanal</w:t>
            </w:r>
          </w:p>
        </w:tc>
      </w:tr>
      <w:tr w:rsidR="00AB3874" w:rsidRPr="004A7831" w14:paraId="650F3399" w14:textId="77777777" w:rsidTr="00616140">
        <w:trPr>
          <w:jc w:val="center"/>
        </w:trPr>
        <w:tc>
          <w:tcPr>
            <w:tcW w:w="541" w:type="dxa"/>
            <w:shd w:val="clear" w:color="auto" w:fill="BDD6EE" w:themeFill="accent1" w:themeFillTint="66"/>
            <w:vAlign w:val="center"/>
          </w:tcPr>
          <w:p w14:paraId="41CC6A08" w14:textId="34A5B704" w:rsidR="00AB3874" w:rsidRPr="00AB3874" w:rsidRDefault="00AB3874" w:rsidP="00AB3874">
            <w:pPr>
              <w:ind w:firstLine="0"/>
              <w:rPr>
                <w:rFonts w:cs="Arial"/>
                <w:sz w:val="20"/>
                <w:lang w:val="es-CL" w:eastAsia="es-CL"/>
              </w:rPr>
            </w:pPr>
            <w:r w:rsidRPr="00AB3874">
              <w:rPr>
                <w:kern w:val="2"/>
                <w:sz w:val="20"/>
                <w14:ligatures w14:val="standardContextual"/>
              </w:rPr>
              <w:t>237</w:t>
            </w:r>
          </w:p>
        </w:tc>
        <w:tc>
          <w:tcPr>
            <w:tcW w:w="3565" w:type="dxa"/>
            <w:shd w:val="clear" w:color="auto" w:fill="BDD6EE" w:themeFill="accent1" w:themeFillTint="66"/>
            <w:vAlign w:val="center"/>
          </w:tcPr>
          <w:p w14:paraId="545346F4" w14:textId="5FFEAFCB" w:rsidR="00AB3874" w:rsidRPr="00AB3874" w:rsidRDefault="00AB3874" w:rsidP="00AB3874">
            <w:pPr>
              <w:ind w:firstLine="0"/>
              <w:rPr>
                <w:rFonts w:cs="Arial"/>
                <w:sz w:val="20"/>
                <w:lang w:val="es-CL" w:eastAsia="es-CL"/>
              </w:rPr>
            </w:pPr>
            <w:r w:rsidRPr="00AB3874">
              <w:rPr>
                <w:kern w:val="2"/>
                <w:sz w:val="20"/>
                <w14:ligatures w14:val="standardContextual"/>
              </w:rPr>
              <w:t>González Salas Francisco Javier</w:t>
            </w:r>
          </w:p>
        </w:tc>
        <w:tc>
          <w:tcPr>
            <w:tcW w:w="3947" w:type="dxa"/>
            <w:vMerge/>
            <w:shd w:val="clear" w:color="auto" w:fill="BDD6EE" w:themeFill="accent1" w:themeFillTint="66"/>
            <w:vAlign w:val="center"/>
          </w:tcPr>
          <w:p w14:paraId="2E430D45" w14:textId="410ABF22" w:rsidR="00AB3874" w:rsidRPr="002210B9" w:rsidRDefault="00AB3874" w:rsidP="00AB3874">
            <w:pPr>
              <w:ind w:firstLine="0"/>
              <w:jc w:val="left"/>
              <w:rPr>
                <w:rFonts w:cs="Arial"/>
                <w:sz w:val="20"/>
                <w:lang w:val="es-CL" w:eastAsia="es-CL"/>
              </w:rPr>
            </w:pPr>
          </w:p>
        </w:tc>
      </w:tr>
      <w:tr w:rsidR="00AB3874" w:rsidRPr="004A7831" w14:paraId="585D9C40" w14:textId="77777777" w:rsidTr="00616140">
        <w:trPr>
          <w:jc w:val="center"/>
        </w:trPr>
        <w:tc>
          <w:tcPr>
            <w:tcW w:w="541" w:type="dxa"/>
            <w:vAlign w:val="center"/>
          </w:tcPr>
          <w:p w14:paraId="133B4FEC" w14:textId="2167B169" w:rsidR="00AB3874" w:rsidRPr="00AB3874" w:rsidRDefault="00AB3874" w:rsidP="00AB3874">
            <w:pPr>
              <w:ind w:firstLine="0"/>
              <w:rPr>
                <w:rFonts w:cs="Arial"/>
                <w:sz w:val="20"/>
                <w:lang w:val="es-CL" w:eastAsia="es-CL"/>
              </w:rPr>
            </w:pPr>
            <w:r w:rsidRPr="00AB3874">
              <w:rPr>
                <w:kern w:val="2"/>
                <w:sz w:val="20"/>
                <w14:ligatures w14:val="standardContextual"/>
              </w:rPr>
              <w:t>207</w:t>
            </w:r>
          </w:p>
        </w:tc>
        <w:tc>
          <w:tcPr>
            <w:tcW w:w="3565" w:type="dxa"/>
            <w:vAlign w:val="center"/>
          </w:tcPr>
          <w:p w14:paraId="3D74061F" w14:textId="5E29B9D1" w:rsidR="00AB3874" w:rsidRPr="00AB3874" w:rsidRDefault="00AB3874" w:rsidP="00AB3874">
            <w:pPr>
              <w:ind w:firstLine="0"/>
              <w:rPr>
                <w:rFonts w:cs="Arial"/>
                <w:sz w:val="20"/>
                <w:lang w:val="es-CL" w:eastAsia="es-CL"/>
              </w:rPr>
            </w:pPr>
            <w:r w:rsidRPr="00AB3874">
              <w:rPr>
                <w:kern w:val="2"/>
                <w:sz w:val="20"/>
                <w14:ligatures w14:val="standardContextual"/>
              </w:rPr>
              <w:t>Kottmann Ramírez Santiago</w:t>
            </w:r>
          </w:p>
        </w:tc>
        <w:tc>
          <w:tcPr>
            <w:tcW w:w="3947" w:type="dxa"/>
            <w:vMerge w:val="restart"/>
            <w:vAlign w:val="center"/>
          </w:tcPr>
          <w:p w14:paraId="745F217B" w14:textId="7CF5A656" w:rsidR="00AB3874" w:rsidRPr="002210B9" w:rsidRDefault="00AB3874" w:rsidP="00AB3874">
            <w:pPr>
              <w:ind w:firstLine="0"/>
              <w:rPr>
                <w:rFonts w:cs="Arial"/>
                <w:sz w:val="20"/>
                <w:lang w:val="es-CL" w:eastAsia="es-CL"/>
              </w:rPr>
            </w:pPr>
            <w:r w:rsidRPr="002210B9">
              <w:rPr>
                <w:rFonts w:cs="Arial"/>
                <w:sz w:val="20"/>
                <w:lang w:val="es-CL" w:eastAsia="es-CL"/>
              </w:rPr>
              <w:t>1941 6 junio. El Día “D”, desembarco en Normandía</w:t>
            </w:r>
          </w:p>
        </w:tc>
      </w:tr>
      <w:tr w:rsidR="00AB3874" w:rsidRPr="004A7831" w14:paraId="4F89E829" w14:textId="77777777" w:rsidTr="00616140">
        <w:trPr>
          <w:jc w:val="center"/>
        </w:trPr>
        <w:tc>
          <w:tcPr>
            <w:tcW w:w="541" w:type="dxa"/>
            <w:vAlign w:val="center"/>
          </w:tcPr>
          <w:p w14:paraId="249C3231" w14:textId="03B3B551" w:rsidR="00AB3874" w:rsidRPr="00AB3874" w:rsidRDefault="00AB3874" w:rsidP="00AB3874">
            <w:pPr>
              <w:ind w:firstLine="0"/>
              <w:rPr>
                <w:rFonts w:cs="Arial"/>
                <w:color w:val="000000"/>
                <w:sz w:val="20"/>
                <w:lang w:val="es-CL" w:eastAsia="es-CL"/>
              </w:rPr>
            </w:pPr>
            <w:r w:rsidRPr="00AB3874">
              <w:rPr>
                <w:kern w:val="2"/>
                <w:sz w:val="20"/>
                <w14:ligatures w14:val="standardContextual"/>
              </w:rPr>
              <w:t>63</w:t>
            </w:r>
          </w:p>
        </w:tc>
        <w:tc>
          <w:tcPr>
            <w:tcW w:w="3565" w:type="dxa"/>
            <w:vAlign w:val="center"/>
          </w:tcPr>
          <w:p w14:paraId="173E44DD" w14:textId="4E33B6C0" w:rsidR="00AB3874" w:rsidRPr="00AB3874" w:rsidRDefault="00AB3874" w:rsidP="00AB3874">
            <w:pPr>
              <w:ind w:firstLine="0"/>
              <w:rPr>
                <w:rFonts w:cs="Arial"/>
                <w:color w:val="000000"/>
                <w:sz w:val="20"/>
                <w:lang w:val="es-CL" w:eastAsia="es-CL"/>
              </w:rPr>
            </w:pPr>
            <w:r w:rsidRPr="00AB3874">
              <w:rPr>
                <w:kern w:val="2"/>
                <w:sz w:val="20"/>
                <w14:ligatures w14:val="standardContextual"/>
              </w:rPr>
              <w:t>Linares Valdenegro Jorge Esteban</w:t>
            </w:r>
          </w:p>
        </w:tc>
        <w:tc>
          <w:tcPr>
            <w:tcW w:w="3947" w:type="dxa"/>
            <w:vMerge/>
            <w:vAlign w:val="center"/>
          </w:tcPr>
          <w:p w14:paraId="4AE49B91" w14:textId="77777777" w:rsidR="00AB3874" w:rsidRPr="002210B9" w:rsidRDefault="00AB3874" w:rsidP="00AB3874">
            <w:pPr>
              <w:ind w:firstLine="0"/>
              <w:rPr>
                <w:rFonts w:cs="Arial"/>
                <w:sz w:val="20"/>
                <w:lang w:val="es-CL" w:eastAsia="es-CL"/>
              </w:rPr>
            </w:pPr>
          </w:p>
        </w:tc>
      </w:tr>
      <w:tr w:rsidR="00AB3874" w:rsidRPr="004A7831" w14:paraId="63F332C7" w14:textId="77777777" w:rsidTr="00616140">
        <w:trPr>
          <w:jc w:val="center"/>
        </w:trPr>
        <w:tc>
          <w:tcPr>
            <w:tcW w:w="541" w:type="dxa"/>
            <w:shd w:val="clear" w:color="auto" w:fill="BDD6EE" w:themeFill="accent1" w:themeFillTint="66"/>
            <w:vAlign w:val="center"/>
          </w:tcPr>
          <w:p w14:paraId="55AAA4B6" w14:textId="43E9BC9F" w:rsidR="00AB3874" w:rsidRPr="00AB3874" w:rsidRDefault="00AB3874" w:rsidP="00AB3874">
            <w:pPr>
              <w:ind w:firstLine="0"/>
              <w:rPr>
                <w:rFonts w:cs="Arial"/>
                <w:sz w:val="20"/>
                <w:lang w:val="es-CL" w:eastAsia="es-CL"/>
              </w:rPr>
            </w:pPr>
            <w:r w:rsidRPr="00AB3874">
              <w:rPr>
                <w:kern w:val="2"/>
                <w:sz w:val="20"/>
                <w14:ligatures w14:val="standardContextual"/>
              </w:rPr>
              <w:t>53</w:t>
            </w:r>
          </w:p>
        </w:tc>
        <w:tc>
          <w:tcPr>
            <w:tcW w:w="3565" w:type="dxa"/>
            <w:shd w:val="clear" w:color="auto" w:fill="BDD6EE" w:themeFill="accent1" w:themeFillTint="66"/>
            <w:vAlign w:val="center"/>
          </w:tcPr>
          <w:p w14:paraId="6AE3BA97" w14:textId="067D9F65" w:rsidR="00AB3874" w:rsidRPr="00AB3874" w:rsidRDefault="00AB3874" w:rsidP="00AB3874">
            <w:pPr>
              <w:ind w:firstLine="0"/>
              <w:rPr>
                <w:rFonts w:cs="Arial"/>
                <w:sz w:val="20"/>
                <w:lang w:val="es-CL" w:eastAsia="es-CL"/>
              </w:rPr>
            </w:pPr>
            <w:r w:rsidRPr="00AB3874">
              <w:rPr>
                <w:kern w:val="2"/>
                <w:sz w:val="20"/>
                <w14:ligatures w14:val="standardContextual"/>
              </w:rPr>
              <w:t>Mora Baquedano Matías Ignacio</w:t>
            </w:r>
          </w:p>
        </w:tc>
        <w:tc>
          <w:tcPr>
            <w:tcW w:w="3947" w:type="dxa"/>
            <w:vMerge w:val="restart"/>
            <w:shd w:val="clear" w:color="auto" w:fill="BDD6EE" w:themeFill="accent1" w:themeFillTint="66"/>
            <w:vAlign w:val="center"/>
          </w:tcPr>
          <w:p w14:paraId="09D4B401" w14:textId="4F59D6BE" w:rsidR="00AB3874" w:rsidRPr="002210B9" w:rsidRDefault="00AB3874" w:rsidP="00AB3874">
            <w:pPr>
              <w:ind w:firstLine="0"/>
              <w:jc w:val="left"/>
              <w:rPr>
                <w:rFonts w:cs="Arial"/>
                <w:sz w:val="20"/>
                <w:lang w:val="es-CL" w:eastAsia="es-CL"/>
              </w:rPr>
            </w:pPr>
            <w:r w:rsidRPr="002210B9">
              <w:rPr>
                <w:rFonts w:cs="Arial"/>
                <w:sz w:val="20"/>
                <w:lang w:val="es-CL" w:eastAsia="es-CL"/>
              </w:rPr>
              <w:t>1915 1ª Guerra mundial. Gallipoli.</w:t>
            </w:r>
          </w:p>
        </w:tc>
      </w:tr>
      <w:tr w:rsidR="00AB3874" w:rsidRPr="004A7831" w14:paraId="092D4881" w14:textId="77777777" w:rsidTr="00616140">
        <w:trPr>
          <w:jc w:val="center"/>
        </w:trPr>
        <w:tc>
          <w:tcPr>
            <w:tcW w:w="541" w:type="dxa"/>
            <w:shd w:val="clear" w:color="auto" w:fill="BDD6EE" w:themeFill="accent1" w:themeFillTint="66"/>
            <w:vAlign w:val="center"/>
          </w:tcPr>
          <w:p w14:paraId="1E5C990C" w14:textId="11AE8104" w:rsidR="00AB3874" w:rsidRPr="00AB3874" w:rsidRDefault="00AB3874" w:rsidP="00AB3874">
            <w:pPr>
              <w:ind w:firstLine="0"/>
              <w:rPr>
                <w:rFonts w:cs="Arial"/>
                <w:sz w:val="20"/>
                <w:lang w:val="es-CL" w:eastAsia="es-CL"/>
              </w:rPr>
            </w:pPr>
            <w:r w:rsidRPr="00AB3874">
              <w:rPr>
                <w:kern w:val="2"/>
                <w:sz w:val="20"/>
                <w14:ligatures w14:val="standardContextual"/>
              </w:rPr>
              <w:t>411</w:t>
            </w:r>
          </w:p>
        </w:tc>
        <w:tc>
          <w:tcPr>
            <w:tcW w:w="3565" w:type="dxa"/>
            <w:shd w:val="clear" w:color="auto" w:fill="BDD6EE" w:themeFill="accent1" w:themeFillTint="66"/>
            <w:vAlign w:val="center"/>
          </w:tcPr>
          <w:p w14:paraId="3E6B22A7" w14:textId="0D2141FF" w:rsidR="00AB3874" w:rsidRPr="00AB3874" w:rsidRDefault="00AB3874" w:rsidP="00AB3874">
            <w:pPr>
              <w:ind w:firstLine="0"/>
              <w:rPr>
                <w:rFonts w:cs="Arial"/>
                <w:sz w:val="20"/>
                <w:lang w:val="es-CL" w:eastAsia="es-CL"/>
              </w:rPr>
            </w:pPr>
            <w:r w:rsidRPr="00AB3874">
              <w:rPr>
                <w:kern w:val="2"/>
                <w:sz w:val="20"/>
                <w14:ligatures w14:val="standardContextual"/>
              </w:rPr>
              <w:t>Muirhead Escala Agustín Gonzalo</w:t>
            </w:r>
          </w:p>
        </w:tc>
        <w:tc>
          <w:tcPr>
            <w:tcW w:w="3947" w:type="dxa"/>
            <w:vMerge/>
            <w:shd w:val="clear" w:color="auto" w:fill="BDD6EE" w:themeFill="accent1" w:themeFillTint="66"/>
            <w:vAlign w:val="center"/>
          </w:tcPr>
          <w:p w14:paraId="70532EA7" w14:textId="69B49234" w:rsidR="00AB3874" w:rsidRPr="002210B9" w:rsidRDefault="00AB3874" w:rsidP="00AB3874">
            <w:pPr>
              <w:ind w:firstLine="0"/>
              <w:jc w:val="left"/>
              <w:rPr>
                <w:rFonts w:cs="Arial"/>
                <w:sz w:val="20"/>
                <w:lang w:val="es-CL" w:eastAsia="es-CL"/>
              </w:rPr>
            </w:pPr>
          </w:p>
        </w:tc>
      </w:tr>
      <w:tr w:rsidR="00AB3874" w:rsidRPr="004A7831" w14:paraId="7347628D" w14:textId="77777777" w:rsidTr="00616140">
        <w:trPr>
          <w:jc w:val="center"/>
        </w:trPr>
        <w:tc>
          <w:tcPr>
            <w:tcW w:w="541" w:type="dxa"/>
            <w:vAlign w:val="center"/>
          </w:tcPr>
          <w:p w14:paraId="6C2585E8" w14:textId="5CEF73C1" w:rsidR="00AB3874" w:rsidRPr="00AB3874" w:rsidRDefault="00AB3874" w:rsidP="00AB3874">
            <w:pPr>
              <w:ind w:firstLine="0"/>
              <w:rPr>
                <w:rFonts w:cs="Arial"/>
                <w:color w:val="000000"/>
                <w:sz w:val="20"/>
                <w:lang w:val="es-CL" w:eastAsia="es-CL"/>
              </w:rPr>
            </w:pPr>
            <w:r w:rsidRPr="00AB3874">
              <w:rPr>
                <w:kern w:val="2"/>
                <w:sz w:val="20"/>
                <w14:ligatures w14:val="standardContextual"/>
              </w:rPr>
              <w:t>105</w:t>
            </w:r>
          </w:p>
        </w:tc>
        <w:tc>
          <w:tcPr>
            <w:tcW w:w="3565" w:type="dxa"/>
            <w:vAlign w:val="center"/>
          </w:tcPr>
          <w:p w14:paraId="768F0466" w14:textId="66A7523B" w:rsidR="00AB3874" w:rsidRPr="00AB3874" w:rsidRDefault="00AB3874" w:rsidP="00AB3874">
            <w:pPr>
              <w:ind w:firstLine="0"/>
              <w:rPr>
                <w:rFonts w:cs="Arial"/>
                <w:color w:val="000000"/>
                <w:sz w:val="20"/>
                <w:lang w:val="es-CL" w:eastAsia="es-CL"/>
              </w:rPr>
            </w:pPr>
            <w:r w:rsidRPr="00AB3874">
              <w:rPr>
                <w:kern w:val="2"/>
                <w:sz w:val="20"/>
                <w14:ligatures w14:val="standardContextual"/>
              </w:rPr>
              <w:t>Peñaranda Hozven Renato Ignacio</w:t>
            </w:r>
          </w:p>
        </w:tc>
        <w:tc>
          <w:tcPr>
            <w:tcW w:w="3947" w:type="dxa"/>
            <w:vAlign w:val="center"/>
          </w:tcPr>
          <w:p w14:paraId="67A8A547" w14:textId="02658851" w:rsidR="00AB3874" w:rsidRPr="002210B9" w:rsidRDefault="00AB3874" w:rsidP="00AB3874">
            <w:pPr>
              <w:ind w:firstLine="0"/>
              <w:jc w:val="left"/>
              <w:rPr>
                <w:rFonts w:cs="Arial"/>
                <w:color w:val="000000"/>
                <w:sz w:val="20"/>
              </w:rPr>
            </w:pPr>
            <w:r w:rsidRPr="002210B9">
              <w:rPr>
                <w:rFonts w:cs="Arial"/>
                <w:sz w:val="20"/>
                <w:lang w:val="es-CL" w:eastAsia="es-CL"/>
              </w:rPr>
              <w:t>Guerra del Pacífico. Desembarco en Pisagua</w:t>
            </w:r>
          </w:p>
        </w:tc>
      </w:tr>
      <w:tr w:rsidR="00AB3874" w:rsidRPr="004A7831" w14:paraId="4AF7FAC9" w14:textId="77777777" w:rsidTr="00616140">
        <w:trPr>
          <w:jc w:val="center"/>
        </w:trPr>
        <w:tc>
          <w:tcPr>
            <w:tcW w:w="541" w:type="dxa"/>
            <w:shd w:val="clear" w:color="auto" w:fill="BDD6EE" w:themeFill="accent1" w:themeFillTint="66"/>
            <w:vAlign w:val="center"/>
          </w:tcPr>
          <w:p w14:paraId="149CA6E6" w14:textId="3C2A9FCB" w:rsidR="00AB3874" w:rsidRPr="00AB3874" w:rsidRDefault="00AB3874" w:rsidP="00AB3874">
            <w:pPr>
              <w:ind w:firstLine="0"/>
              <w:rPr>
                <w:rFonts w:cs="Arial"/>
                <w:color w:val="000000"/>
                <w:sz w:val="20"/>
                <w:lang w:val="es-CL" w:eastAsia="es-CL"/>
              </w:rPr>
            </w:pPr>
            <w:r w:rsidRPr="00AB3874">
              <w:rPr>
                <w:kern w:val="2"/>
                <w:sz w:val="20"/>
                <w14:ligatures w14:val="standardContextual"/>
              </w:rPr>
              <w:t>178</w:t>
            </w:r>
          </w:p>
        </w:tc>
        <w:tc>
          <w:tcPr>
            <w:tcW w:w="3565" w:type="dxa"/>
            <w:shd w:val="clear" w:color="auto" w:fill="BDD6EE" w:themeFill="accent1" w:themeFillTint="66"/>
            <w:vAlign w:val="center"/>
          </w:tcPr>
          <w:p w14:paraId="58BB79C7" w14:textId="7C21BBD4" w:rsidR="00AB3874" w:rsidRPr="00AB3874" w:rsidRDefault="00AB3874" w:rsidP="00AB3874">
            <w:pPr>
              <w:ind w:firstLine="0"/>
              <w:rPr>
                <w:rFonts w:cs="Arial"/>
                <w:color w:val="000000"/>
                <w:sz w:val="20"/>
                <w:lang w:val="es-CL" w:eastAsia="es-CL"/>
              </w:rPr>
            </w:pPr>
            <w:r w:rsidRPr="00AB3874">
              <w:rPr>
                <w:kern w:val="2"/>
                <w:sz w:val="20"/>
                <w14:ligatures w14:val="standardContextual"/>
              </w:rPr>
              <w:t>Raimann Castro Ricardo Fernando</w:t>
            </w:r>
          </w:p>
        </w:tc>
        <w:tc>
          <w:tcPr>
            <w:tcW w:w="3947" w:type="dxa"/>
            <w:vMerge w:val="restart"/>
            <w:shd w:val="clear" w:color="auto" w:fill="BDD6EE" w:themeFill="accent1" w:themeFillTint="66"/>
            <w:vAlign w:val="center"/>
          </w:tcPr>
          <w:p w14:paraId="2B3BB849" w14:textId="3C5ADF62" w:rsidR="00AB3874" w:rsidRPr="002210B9" w:rsidRDefault="00AB3874" w:rsidP="00AB3874">
            <w:pPr>
              <w:ind w:firstLine="0"/>
              <w:jc w:val="left"/>
              <w:rPr>
                <w:rFonts w:cs="Arial"/>
                <w:color w:val="000000"/>
                <w:sz w:val="20"/>
              </w:rPr>
            </w:pPr>
            <w:r w:rsidRPr="002210B9">
              <w:rPr>
                <w:rFonts w:cs="Arial"/>
                <w:sz w:val="20"/>
                <w:lang w:val="es-CL" w:eastAsia="es-CL"/>
              </w:rPr>
              <w:t>Asalto y Toma de Valdivia y Corral</w:t>
            </w:r>
          </w:p>
        </w:tc>
      </w:tr>
      <w:tr w:rsidR="00AB3874" w:rsidRPr="004A7831" w14:paraId="69799C6E" w14:textId="77777777" w:rsidTr="00616140">
        <w:trPr>
          <w:jc w:val="center"/>
        </w:trPr>
        <w:tc>
          <w:tcPr>
            <w:tcW w:w="541" w:type="dxa"/>
            <w:shd w:val="clear" w:color="auto" w:fill="BDD6EE" w:themeFill="accent1" w:themeFillTint="66"/>
            <w:vAlign w:val="center"/>
          </w:tcPr>
          <w:p w14:paraId="265CBFEC" w14:textId="39DC8C38" w:rsidR="00AB3874" w:rsidRPr="00AB3874" w:rsidRDefault="00AB3874" w:rsidP="00AB3874">
            <w:pPr>
              <w:ind w:firstLine="0"/>
              <w:rPr>
                <w:rFonts w:cs="Arial"/>
                <w:color w:val="000000"/>
                <w:sz w:val="20"/>
                <w:lang w:val="es-CL" w:eastAsia="es-CL"/>
              </w:rPr>
            </w:pPr>
            <w:r w:rsidRPr="00AB3874">
              <w:rPr>
                <w:kern w:val="2"/>
                <w:sz w:val="20"/>
                <w14:ligatures w14:val="standardContextual"/>
              </w:rPr>
              <w:t>114</w:t>
            </w:r>
          </w:p>
        </w:tc>
        <w:tc>
          <w:tcPr>
            <w:tcW w:w="3565" w:type="dxa"/>
            <w:shd w:val="clear" w:color="auto" w:fill="BDD6EE" w:themeFill="accent1" w:themeFillTint="66"/>
            <w:vAlign w:val="center"/>
          </w:tcPr>
          <w:p w14:paraId="4F3B7E7A" w14:textId="7F6159D9" w:rsidR="00AB3874" w:rsidRPr="00AB3874" w:rsidRDefault="00AB3874" w:rsidP="00AB3874">
            <w:pPr>
              <w:ind w:firstLine="0"/>
              <w:rPr>
                <w:rFonts w:cs="Arial"/>
                <w:color w:val="000000"/>
                <w:sz w:val="20"/>
                <w:lang w:val="es-CL" w:eastAsia="es-CL"/>
              </w:rPr>
            </w:pPr>
            <w:r w:rsidRPr="00AB3874">
              <w:rPr>
                <w:kern w:val="2"/>
                <w:sz w:val="20"/>
                <w14:ligatures w14:val="standardContextual"/>
              </w:rPr>
              <w:t>Sepúlveda Guardia Pablo Antonio</w:t>
            </w:r>
          </w:p>
        </w:tc>
        <w:tc>
          <w:tcPr>
            <w:tcW w:w="3947" w:type="dxa"/>
            <w:vMerge/>
            <w:shd w:val="clear" w:color="auto" w:fill="BDD6EE" w:themeFill="accent1" w:themeFillTint="66"/>
            <w:vAlign w:val="center"/>
          </w:tcPr>
          <w:p w14:paraId="386FDB92" w14:textId="295BA878" w:rsidR="00AB3874" w:rsidRPr="004A7831" w:rsidRDefault="00AB3874" w:rsidP="00AB3874">
            <w:pPr>
              <w:ind w:firstLine="0"/>
              <w:jc w:val="left"/>
              <w:rPr>
                <w:rFonts w:cs="Arial"/>
                <w:color w:val="000000"/>
                <w:sz w:val="20"/>
              </w:rPr>
            </w:pPr>
          </w:p>
        </w:tc>
      </w:tr>
    </w:tbl>
    <w:p w14:paraId="5F1FD94F" w14:textId="77777777" w:rsidR="004A7831" w:rsidRDefault="004A7831" w:rsidP="004A7831">
      <w:pPr>
        <w:rPr>
          <w:lang w:val="es-CL"/>
        </w:rPr>
      </w:pPr>
      <w:bookmarkStart w:id="15" w:name="_Toc64198993"/>
      <w:bookmarkStart w:id="16" w:name="_Hlk64964887"/>
    </w:p>
    <w:p w14:paraId="7310CC1F" w14:textId="43F3B193" w:rsidR="005C73CD" w:rsidRPr="004A7831" w:rsidRDefault="005C73CD" w:rsidP="00021514">
      <w:pPr>
        <w:pStyle w:val="Ttulo2"/>
        <w:rPr>
          <w:rFonts w:cs="Arial"/>
          <w:lang w:val="es-CL"/>
        </w:rPr>
      </w:pPr>
      <w:r w:rsidRPr="004A7831">
        <w:rPr>
          <w:rFonts w:cs="Arial"/>
          <w:lang w:val="es-CL"/>
        </w:rPr>
        <w:t>3° AÑO ABASTECIMIENTO “J”</w:t>
      </w:r>
      <w:bookmarkEnd w:id="1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3260"/>
        <w:gridCol w:w="3950"/>
      </w:tblGrid>
      <w:tr w:rsidR="00F802B8" w:rsidRPr="00634729" w14:paraId="13C3A0F7" w14:textId="77777777" w:rsidTr="002210B9">
        <w:trPr>
          <w:jc w:val="center"/>
        </w:trPr>
        <w:tc>
          <w:tcPr>
            <w:tcW w:w="704" w:type="dxa"/>
            <w:shd w:val="clear" w:color="auto" w:fill="auto"/>
            <w:noWrap/>
            <w:vAlign w:val="center"/>
            <w:hideMark/>
          </w:tcPr>
          <w:p w14:paraId="01AF4589" w14:textId="0C9F3C1E" w:rsidR="00F802B8" w:rsidRPr="002210B9" w:rsidRDefault="00F802B8" w:rsidP="00604F8C">
            <w:pPr>
              <w:spacing w:line="276" w:lineRule="auto"/>
              <w:ind w:firstLine="0"/>
              <w:jc w:val="center"/>
              <w:rPr>
                <w:rFonts w:cs="Arial"/>
                <w:b/>
                <w:bCs/>
                <w:sz w:val="20"/>
                <w:lang w:val="es-CL" w:eastAsia="es-CL"/>
              </w:rPr>
            </w:pPr>
            <w:r w:rsidRPr="002210B9">
              <w:rPr>
                <w:rFonts w:cs="Arial"/>
                <w:b/>
                <w:bCs/>
                <w:sz w:val="20"/>
                <w:lang w:val="es-CL" w:eastAsia="es-CL"/>
              </w:rPr>
              <w:t>N°</w:t>
            </w:r>
          </w:p>
        </w:tc>
        <w:tc>
          <w:tcPr>
            <w:tcW w:w="3260" w:type="dxa"/>
            <w:shd w:val="clear" w:color="auto" w:fill="auto"/>
            <w:noWrap/>
            <w:vAlign w:val="center"/>
            <w:hideMark/>
          </w:tcPr>
          <w:p w14:paraId="5E9B0701" w14:textId="46E531B2" w:rsidR="00F802B8" w:rsidRPr="002210B9" w:rsidRDefault="00F802B8" w:rsidP="00604F8C">
            <w:pPr>
              <w:spacing w:line="276" w:lineRule="auto"/>
              <w:ind w:firstLine="0"/>
              <w:jc w:val="center"/>
              <w:rPr>
                <w:rFonts w:cs="Arial"/>
                <w:b/>
                <w:bCs/>
                <w:sz w:val="20"/>
                <w:lang w:val="es-CL" w:eastAsia="es-CL"/>
              </w:rPr>
            </w:pPr>
            <w:r w:rsidRPr="002210B9">
              <w:rPr>
                <w:rFonts w:cs="Arial"/>
                <w:b/>
                <w:bCs/>
                <w:sz w:val="20"/>
                <w:lang w:val="es-CL" w:eastAsia="es-CL"/>
              </w:rPr>
              <w:t>Nombre</w:t>
            </w:r>
          </w:p>
        </w:tc>
        <w:tc>
          <w:tcPr>
            <w:tcW w:w="3950" w:type="dxa"/>
            <w:shd w:val="clear" w:color="auto" w:fill="auto"/>
            <w:vAlign w:val="center"/>
          </w:tcPr>
          <w:p w14:paraId="155CA263" w14:textId="0AA7B36D" w:rsidR="00F802B8" w:rsidRPr="002210B9" w:rsidRDefault="00F802B8" w:rsidP="00604F8C">
            <w:pPr>
              <w:spacing w:line="276" w:lineRule="auto"/>
              <w:ind w:firstLine="0"/>
              <w:jc w:val="center"/>
              <w:rPr>
                <w:rFonts w:cs="Arial"/>
                <w:b/>
                <w:bCs/>
                <w:sz w:val="20"/>
                <w:lang w:val="es-CL" w:eastAsia="es-CL"/>
              </w:rPr>
            </w:pPr>
            <w:r w:rsidRPr="002210B9">
              <w:rPr>
                <w:rFonts w:cs="Arial"/>
                <w:b/>
                <w:bCs/>
                <w:sz w:val="20"/>
                <w:lang w:val="es-CL" w:eastAsia="es-CL"/>
              </w:rPr>
              <w:t>Tema</w:t>
            </w:r>
          </w:p>
        </w:tc>
      </w:tr>
      <w:tr w:rsidR="00AB3874" w:rsidRPr="007E2792" w14:paraId="19BFA978" w14:textId="77777777" w:rsidTr="00616140">
        <w:trPr>
          <w:jc w:val="center"/>
        </w:trPr>
        <w:tc>
          <w:tcPr>
            <w:tcW w:w="704" w:type="dxa"/>
            <w:shd w:val="clear" w:color="auto" w:fill="BDD6EE" w:themeFill="accent1" w:themeFillTint="66"/>
            <w:vAlign w:val="center"/>
          </w:tcPr>
          <w:p w14:paraId="5302DA5A" w14:textId="4FABF1F4" w:rsidR="00AB3874" w:rsidRPr="00AB3874" w:rsidRDefault="00AB3874" w:rsidP="00AB3874">
            <w:pPr>
              <w:ind w:firstLine="0"/>
              <w:rPr>
                <w:rFonts w:cs="Arial"/>
                <w:sz w:val="20"/>
                <w:lang w:val="es-CL" w:eastAsia="es-CL"/>
              </w:rPr>
            </w:pPr>
            <w:r w:rsidRPr="00AB3874">
              <w:rPr>
                <w:kern w:val="2"/>
                <w:sz w:val="20"/>
                <w14:ligatures w14:val="standardContextual"/>
              </w:rPr>
              <w:t>292</w:t>
            </w:r>
          </w:p>
        </w:tc>
        <w:tc>
          <w:tcPr>
            <w:tcW w:w="3260" w:type="dxa"/>
            <w:shd w:val="clear" w:color="auto" w:fill="BDD6EE" w:themeFill="accent1" w:themeFillTint="66"/>
            <w:vAlign w:val="center"/>
          </w:tcPr>
          <w:p w14:paraId="685A7B6F" w14:textId="52242F3A" w:rsidR="00AB3874" w:rsidRPr="00AB3874" w:rsidRDefault="00AB3874" w:rsidP="00AB3874">
            <w:pPr>
              <w:ind w:firstLine="0"/>
              <w:rPr>
                <w:rFonts w:cs="Arial"/>
                <w:sz w:val="20"/>
                <w:lang w:val="es-CL" w:eastAsia="es-CL"/>
              </w:rPr>
            </w:pPr>
            <w:r w:rsidRPr="00AB3874">
              <w:rPr>
                <w:kern w:val="2"/>
                <w:sz w:val="20"/>
                <w14:ligatures w14:val="standardContextual"/>
              </w:rPr>
              <w:t>Cofré Marín Bárbara Yasmin</w:t>
            </w:r>
          </w:p>
        </w:tc>
        <w:tc>
          <w:tcPr>
            <w:tcW w:w="3950" w:type="dxa"/>
            <w:vMerge w:val="restart"/>
            <w:shd w:val="clear" w:color="auto" w:fill="BDD6EE" w:themeFill="accent1" w:themeFillTint="66"/>
            <w:vAlign w:val="center"/>
          </w:tcPr>
          <w:p w14:paraId="4D0A05E5" w14:textId="56572605" w:rsidR="00AB3874" w:rsidRPr="002210B9" w:rsidRDefault="00AB3874" w:rsidP="00AB3874">
            <w:pPr>
              <w:ind w:firstLine="0"/>
              <w:rPr>
                <w:rFonts w:cs="Arial"/>
                <w:sz w:val="20"/>
                <w:lang w:val="es-CL" w:eastAsia="es-CL"/>
              </w:rPr>
            </w:pPr>
            <w:r w:rsidRPr="002210B9">
              <w:rPr>
                <w:rFonts w:cs="Arial"/>
                <w:sz w:val="20"/>
                <w:lang w:val="es-CL" w:eastAsia="es-CL"/>
              </w:rPr>
              <w:t>Invasión de Noruega (7/9-Abr-1940)</w:t>
            </w:r>
          </w:p>
        </w:tc>
      </w:tr>
      <w:tr w:rsidR="00AB3874" w:rsidRPr="007E2792" w14:paraId="3C5F6D99" w14:textId="77777777" w:rsidTr="00616140">
        <w:trPr>
          <w:jc w:val="center"/>
        </w:trPr>
        <w:tc>
          <w:tcPr>
            <w:tcW w:w="704" w:type="dxa"/>
            <w:shd w:val="clear" w:color="auto" w:fill="BDD6EE" w:themeFill="accent1" w:themeFillTint="66"/>
            <w:vAlign w:val="center"/>
          </w:tcPr>
          <w:p w14:paraId="68D51724" w14:textId="207F7290" w:rsidR="00AB3874" w:rsidRPr="00AB3874" w:rsidRDefault="00AB3874" w:rsidP="00AB3874">
            <w:pPr>
              <w:ind w:firstLine="0"/>
              <w:rPr>
                <w:rFonts w:cs="Arial"/>
                <w:sz w:val="20"/>
                <w:lang w:val="es-CL" w:eastAsia="es-CL"/>
              </w:rPr>
            </w:pPr>
            <w:r w:rsidRPr="00AB3874">
              <w:rPr>
                <w:kern w:val="2"/>
                <w:sz w:val="20"/>
                <w14:ligatures w14:val="standardContextual"/>
              </w:rPr>
              <w:t>304</w:t>
            </w:r>
          </w:p>
        </w:tc>
        <w:tc>
          <w:tcPr>
            <w:tcW w:w="3260" w:type="dxa"/>
            <w:shd w:val="clear" w:color="auto" w:fill="BDD6EE" w:themeFill="accent1" w:themeFillTint="66"/>
            <w:vAlign w:val="center"/>
          </w:tcPr>
          <w:p w14:paraId="3717377D" w14:textId="6DDC5FCF" w:rsidR="00AB3874" w:rsidRPr="00AB3874" w:rsidRDefault="00AB3874" w:rsidP="00AB3874">
            <w:pPr>
              <w:ind w:firstLine="0"/>
              <w:rPr>
                <w:rFonts w:cs="Arial"/>
                <w:sz w:val="20"/>
                <w:lang w:val="es-CL" w:eastAsia="es-CL"/>
              </w:rPr>
            </w:pPr>
            <w:r w:rsidRPr="00AB3874">
              <w:rPr>
                <w:kern w:val="2"/>
                <w:sz w:val="20"/>
                <w14:ligatures w14:val="standardContextual"/>
              </w:rPr>
              <w:t>Díaz Henríquez Sebastián Nicolás</w:t>
            </w:r>
          </w:p>
        </w:tc>
        <w:tc>
          <w:tcPr>
            <w:tcW w:w="3950" w:type="dxa"/>
            <w:vMerge/>
            <w:shd w:val="clear" w:color="auto" w:fill="BDD6EE" w:themeFill="accent1" w:themeFillTint="66"/>
            <w:vAlign w:val="center"/>
          </w:tcPr>
          <w:p w14:paraId="71A78E85" w14:textId="5A4C2AEA" w:rsidR="00AB3874" w:rsidRPr="002210B9" w:rsidRDefault="00AB3874" w:rsidP="00AB3874">
            <w:pPr>
              <w:ind w:firstLine="0"/>
              <w:rPr>
                <w:rFonts w:cs="Arial"/>
                <w:sz w:val="20"/>
                <w:lang w:val="es-CL" w:eastAsia="es-CL"/>
              </w:rPr>
            </w:pPr>
          </w:p>
        </w:tc>
      </w:tr>
      <w:tr w:rsidR="00AB3874" w:rsidRPr="007E2792" w14:paraId="73FAA49F" w14:textId="77777777" w:rsidTr="002210B9">
        <w:trPr>
          <w:jc w:val="center"/>
        </w:trPr>
        <w:tc>
          <w:tcPr>
            <w:tcW w:w="704" w:type="dxa"/>
            <w:shd w:val="clear" w:color="auto" w:fill="auto"/>
            <w:vAlign w:val="center"/>
          </w:tcPr>
          <w:p w14:paraId="05A07169" w14:textId="3A5176CB" w:rsidR="00AB3874" w:rsidRPr="00AB3874" w:rsidRDefault="00AB3874" w:rsidP="00AB3874">
            <w:pPr>
              <w:ind w:firstLine="0"/>
              <w:rPr>
                <w:rFonts w:cs="Arial"/>
                <w:sz w:val="20"/>
                <w:lang w:val="es-CL" w:eastAsia="es-CL"/>
              </w:rPr>
            </w:pPr>
            <w:r w:rsidRPr="00AB3874">
              <w:rPr>
                <w:kern w:val="2"/>
                <w:sz w:val="20"/>
                <w14:ligatures w14:val="standardContextual"/>
              </w:rPr>
              <w:t>403</w:t>
            </w:r>
          </w:p>
        </w:tc>
        <w:tc>
          <w:tcPr>
            <w:tcW w:w="3260" w:type="dxa"/>
            <w:shd w:val="clear" w:color="auto" w:fill="auto"/>
            <w:vAlign w:val="center"/>
          </w:tcPr>
          <w:p w14:paraId="5FC92F50" w14:textId="57103407" w:rsidR="00AB3874" w:rsidRPr="00AB3874" w:rsidRDefault="00AB3874" w:rsidP="00AB3874">
            <w:pPr>
              <w:ind w:firstLine="0"/>
              <w:rPr>
                <w:rFonts w:cs="Arial"/>
                <w:sz w:val="20"/>
                <w:lang w:val="es-CL" w:eastAsia="es-CL"/>
              </w:rPr>
            </w:pPr>
            <w:r w:rsidRPr="00AB3874">
              <w:rPr>
                <w:kern w:val="2"/>
                <w:sz w:val="20"/>
                <w14:ligatures w14:val="standardContextual"/>
              </w:rPr>
              <w:t>Donoso Umaña Ismael Antonio</w:t>
            </w:r>
          </w:p>
        </w:tc>
        <w:tc>
          <w:tcPr>
            <w:tcW w:w="3950" w:type="dxa"/>
            <w:vMerge w:val="restart"/>
            <w:shd w:val="clear" w:color="auto" w:fill="auto"/>
            <w:vAlign w:val="center"/>
          </w:tcPr>
          <w:p w14:paraId="5B5885EC" w14:textId="1FF6F2B1" w:rsidR="00AB3874" w:rsidRPr="002210B9" w:rsidRDefault="00AB3874" w:rsidP="00AB3874">
            <w:pPr>
              <w:ind w:firstLine="0"/>
              <w:rPr>
                <w:rFonts w:cs="Arial"/>
                <w:sz w:val="20"/>
                <w:lang w:val="es-CL" w:eastAsia="es-CL"/>
              </w:rPr>
            </w:pPr>
            <w:r w:rsidRPr="002210B9">
              <w:rPr>
                <w:rFonts w:cs="Arial"/>
                <w:sz w:val="20"/>
                <w:lang w:val="es-CL" w:eastAsia="es-CL"/>
              </w:rPr>
              <w:t>1805 batalla de Trafalgar.</w:t>
            </w:r>
          </w:p>
        </w:tc>
      </w:tr>
      <w:tr w:rsidR="00AB3874" w:rsidRPr="007E2792" w14:paraId="2E195712" w14:textId="77777777" w:rsidTr="002210B9">
        <w:trPr>
          <w:jc w:val="center"/>
        </w:trPr>
        <w:tc>
          <w:tcPr>
            <w:tcW w:w="704" w:type="dxa"/>
            <w:shd w:val="clear" w:color="auto" w:fill="auto"/>
            <w:vAlign w:val="center"/>
          </w:tcPr>
          <w:p w14:paraId="46A106EF" w14:textId="5AAC2B83" w:rsidR="00AB3874" w:rsidRPr="00AB3874" w:rsidRDefault="00AB3874" w:rsidP="00AB3874">
            <w:pPr>
              <w:ind w:firstLine="0"/>
              <w:rPr>
                <w:rFonts w:cs="Arial"/>
                <w:sz w:val="20"/>
                <w:lang w:val="es-CL" w:eastAsia="es-CL"/>
              </w:rPr>
            </w:pPr>
            <w:r w:rsidRPr="00AB3874">
              <w:rPr>
                <w:kern w:val="2"/>
                <w:sz w:val="20"/>
                <w14:ligatures w14:val="standardContextual"/>
              </w:rPr>
              <w:t>152</w:t>
            </w:r>
          </w:p>
        </w:tc>
        <w:tc>
          <w:tcPr>
            <w:tcW w:w="3260" w:type="dxa"/>
            <w:shd w:val="clear" w:color="auto" w:fill="auto"/>
            <w:vAlign w:val="center"/>
          </w:tcPr>
          <w:p w14:paraId="04F4A240" w14:textId="1E857679" w:rsidR="00AB3874" w:rsidRPr="00AB3874" w:rsidRDefault="00AB3874" w:rsidP="00AB3874">
            <w:pPr>
              <w:ind w:firstLine="0"/>
              <w:rPr>
                <w:rFonts w:cs="Arial"/>
                <w:sz w:val="20"/>
                <w:lang w:val="es-CL" w:eastAsia="es-CL"/>
              </w:rPr>
            </w:pPr>
            <w:r w:rsidRPr="00AB3874">
              <w:rPr>
                <w:kern w:val="2"/>
                <w:sz w:val="20"/>
                <w14:ligatures w14:val="standardContextual"/>
              </w:rPr>
              <w:t>Rivas Espinoza Daniel Joaquín</w:t>
            </w:r>
          </w:p>
        </w:tc>
        <w:tc>
          <w:tcPr>
            <w:tcW w:w="3950" w:type="dxa"/>
            <w:vMerge/>
            <w:shd w:val="clear" w:color="auto" w:fill="auto"/>
            <w:vAlign w:val="center"/>
          </w:tcPr>
          <w:p w14:paraId="024561F4" w14:textId="26A43792" w:rsidR="00AB3874" w:rsidRPr="002210B9" w:rsidRDefault="00AB3874" w:rsidP="00AB3874">
            <w:pPr>
              <w:ind w:firstLine="0"/>
              <w:rPr>
                <w:rFonts w:cs="Arial"/>
                <w:sz w:val="20"/>
                <w:lang w:val="es-CL" w:eastAsia="es-CL"/>
              </w:rPr>
            </w:pPr>
          </w:p>
        </w:tc>
      </w:tr>
      <w:tr w:rsidR="00AB3874" w:rsidRPr="007E2792" w14:paraId="5A2DE555" w14:textId="77777777" w:rsidTr="00616140">
        <w:trPr>
          <w:jc w:val="center"/>
        </w:trPr>
        <w:tc>
          <w:tcPr>
            <w:tcW w:w="704" w:type="dxa"/>
            <w:shd w:val="clear" w:color="auto" w:fill="BDD6EE" w:themeFill="accent1" w:themeFillTint="66"/>
            <w:vAlign w:val="center"/>
          </w:tcPr>
          <w:p w14:paraId="1D2E2369" w14:textId="2CFE5E45" w:rsidR="00AB3874" w:rsidRPr="00AB3874" w:rsidRDefault="00AB3874" w:rsidP="00AB3874">
            <w:pPr>
              <w:ind w:firstLine="0"/>
              <w:rPr>
                <w:rFonts w:cs="Arial"/>
                <w:sz w:val="20"/>
                <w:lang w:val="es-CL" w:eastAsia="es-CL"/>
              </w:rPr>
            </w:pPr>
            <w:r w:rsidRPr="00AB3874">
              <w:rPr>
                <w:kern w:val="2"/>
                <w:sz w:val="20"/>
                <w14:ligatures w14:val="standardContextual"/>
              </w:rPr>
              <w:t>228</w:t>
            </w:r>
          </w:p>
        </w:tc>
        <w:tc>
          <w:tcPr>
            <w:tcW w:w="3260" w:type="dxa"/>
            <w:shd w:val="clear" w:color="auto" w:fill="BDD6EE" w:themeFill="accent1" w:themeFillTint="66"/>
            <w:vAlign w:val="center"/>
          </w:tcPr>
          <w:p w14:paraId="31657BDF" w14:textId="13DEC397" w:rsidR="00AB3874" w:rsidRPr="00AB3874" w:rsidRDefault="00AB3874" w:rsidP="00AB3874">
            <w:pPr>
              <w:ind w:firstLine="0"/>
              <w:rPr>
                <w:rFonts w:cs="Arial"/>
                <w:sz w:val="20"/>
                <w:lang w:val="es-CL" w:eastAsia="es-CL"/>
              </w:rPr>
            </w:pPr>
            <w:r w:rsidRPr="00AB3874">
              <w:rPr>
                <w:kern w:val="2"/>
                <w:sz w:val="20"/>
                <w14:ligatures w14:val="standardContextual"/>
              </w:rPr>
              <w:t>Rivera Pereira Javiera Fernanda</w:t>
            </w:r>
          </w:p>
        </w:tc>
        <w:tc>
          <w:tcPr>
            <w:tcW w:w="3950" w:type="dxa"/>
            <w:vMerge w:val="restart"/>
            <w:shd w:val="clear" w:color="auto" w:fill="BDD6EE" w:themeFill="accent1" w:themeFillTint="66"/>
            <w:vAlign w:val="center"/>
          </w:tcPr>
          <w:p w14:paraId="43EF28D4" w14:textId="200D182F" w:rsidR="00AB3874" w:rsidRPr="002210B9" w:rsidRDefault="00AB3874" w:rsidP="00AB3874">
            <w:pPr>
              <w:ind w:firstLine="0"/>
              <w:rPr>
                <w:rFonts w:cs="Arial"/>
                <w:sz w:val="20"/>
                <w:lang w:val="es-CL" w:eastAsia="es-CL"/>
              </w:rPr>
            </w:pPr>
            <w:r w:rsidRPr="002210B9">
              <w:rPr>
                <w:rFonts w:cs="Arial"/>
                <w:sz w:val="20"/>
                <w:lang w:val="es-CL" w:eastAsia="es-CL"/>
              </w:rPr>
              <w:t>Campaña naval 1879.Guerra del Pacífico</w:t>
            </w:r>
          </w:p>
        </w:tc>
      </w:tr>
      <w:tr w:rsidR="00AB3874" w:rsidRPr="007E2792" w14:paraId="17046558" w14:textId="77777777" w:rsidTr="00616140">
        <w:trPr>
          <w:jc w:val="center"/>
        </w:trPr>
        <w:tc>
          <w:tcPr>
            <w:tcW w:w="704" w:type="dxa"/>
            <w:shd w:val="clear" w:color="auto" w:fill="BDD6EE" w:themeFill="accent1" w:themeFillTint="66"/>
            <w:vAlign w:val="center"/>
          </w:tcPr>
          <w:p w14:paraId="7DAC0754" w14:textId="20AC8411" w:rsidR="00AB3874" w:rsidRPr="00AB3874" w:rsidRDefault="00AB3874" w:rsidP="00AB3874">
            <w:pPr>
              <w:ind w:firstLine="0"/>
              <w:rPr>
                <w:rFonts w:cs="Arial"/>
                <w:sz w:val="20"/>
                <w:lang w:val="es-CL" w:eastAsia="es-CL"/>
              </w:rPr>
            </w:pPr>
            <w:r w:rsidRPr="00AB3874">
              <w:rPr>
                <w:kern w:val="2"/>
                <w:sz w:val="20"/>
                <w14:ligatures w14:val="standardContextual"/>
              </w:rPr>
              <w:t>136</w:t>
            </w:r>
          </w:p>
        </w:tc>
        <w:tc>
          <w:tcPr>
            <w:tcW w:w="3260" w:type="dxa"/>
            <w:shd w:val="clear" w:color="auto" w:fill="BDD6EE" w:themeFill="accent1" w:themeFillTint="66"/>
            <w:vAlign w:val="center"/>
          </w:tcPr>
          <w:p w14:paraId="0510770F" w14:textId="456734F8" w:rsidR="00AB3874" w:rsidRPr="00AB3874" w:rsidRDefault="00AB3874" w:rsidP="00AB3874">
            <w:pPr>
              <w:ind w:firstLine="0"/>
              <w:rPr>
                <w:rFonts w:cs="Arial"/>
                <w:sz w:val="20"/>
                <w:lang w:val="es-CL" w:eastAsia="es-CL"/>
              </w:rPr>
            </w:pPr>
            <w:r w:rsidRPr="00AB3874">
              <w:rPr>
                <w:kern w:val="2"/>
                <w:sz w:val="20"/>
                <w14:ligatures w14:val="standardContextual"/>
              </w:rPr>
              <w:t>Talvac García Daniela Ximena</w:t>
            </w:r>
          </w:p>
        </w:tc>
        <w:tc>
          <w:tcPr>
            <w:tcW w:w="3950" w:type="dxa"/>
            <w:vMerge/>
            <w:shd w:val="clear" w:color="auto" w:fill="BDD6EE" w:themeFill="accent1" w:themeFillTint="66"/>
            <w:vAlign w:val="center"/>
          </w:tcPr>
          <w:p w14:paraId="25CF0359" w14:textId="108CCFE6" w:rsidR="00AB3874" w:rsidRPr="002210B9" w:rsidRDefault="00AB3874" w:rsidP="00AB3874">
            <w:pPr>
              <w:ind w:firstLine="0"/>
              <w:rPr>
                <w:rFonts w:cs="Arial"/>
                <w:sz w:val="20"/>
                <w:lang w:val="es-CL" w:eastAsia="es-CL"/>
              </w:rPr>
            </w:pPr>
          </w:p>
        </w:tc>
      </w:tr>
      <w:tr w:rsidR="00AB3874" w:rsidRPr="007E2792" w14:paraId="2E1BEBE8" w14:textId="77777777" w:rsidTr="002210B9">
        <w:trPr>
          <w:jc w:val="center"/>
        </w:trPr>
        <w:tc>
          <w:tcPr>
            <w:tcW w:w="704" w:type="dxa"/>
            <w:shd w:val="clear" w:color="auto" w:fill="auto"/>
            <w:vAlign w:val="center"/>
          </w:tcPr>
          <w:p w14:paraId="25DAA75C" w14:textId="33A6A2B4" w:rsidR="00AB3874" w:rsidRPr="00AB3874" w:rsidRDefault="00AB3874" w:rsidP="00AB3874">
            <w:pPr>
              <w:ind w:firstLine="0"/>
              <w:rPr>
                <w:rFonts w:cs="Arial"/>
                <w:sz w:val="20"/>
                <w:lang w:val="es-CL" w:eastAsia="es-CL"/>
              </w:rPr>
            </w:pPr>
            <w:r w:rsidRPr="00AB3874">
              <w:rPr>
                <w:kern w:val="2"/>
                <w:sz w:val="20"/>
                <w14:ligatures w14:val="standardContextual"/>
              </w:rPr>
              <w:t>133</w:t>
            </w:r>
          </w:p>
        </w:tc>
        <w:tc>
          <w:tcPr>
            <w:tcW w:w="3260" w:type="dxa"/>
            <w:shd w:val="clear" w:color="auto" w:fill="auto"/>
            <w:vAlign w:val="center"/>
          </w:tcPr>
          <w:p w14:paraId="671DF57A" w14:textId="6686D2FB" w:rsidR="00AB3874" w:rsidRPr="00AB3874" w:rsidRDefault="00AB3874" w:rsidP="00AB3874">
            <w:pPr>
              <w:ind w:firstLine="0"/>
              <w:rPr>
                <w:rFonts w:cs="Arial"/>
                <w:sz w:val="20"/>
                <w:lang w:val="es-CL" w:eastAsia="es-CL"/>
              </w:rPr>
            </w:pPr>
            <w:r w:rsidRPr="00AB3874">
              <w:rPr>
                <w:kern w:val="2"/>
                <w:sz w:val="20"/>
                <w14:ligatures w14:val="standardContextual"/>
              </w:rPr>
              <w:t>Vásquez Hidalgo Eduardo Andrés</w:t>
            </w:r>
          </w:p>
        </w:tc>
        <w:tc>
          <w:tcPr>
            <w:tcW w:w="3950" w:type="dxa"/>
            <w:vMerge w:val="restart"/>
            <w:shd w:val="clear" w:color="auto" w:fill="auto"/>
            <w:vAlign w:val="center"/>
          </w:tcPr>
          <w:p w14:paraId="26197B95" w14:textId="5D492191" w:rsidR="00AB3874" w:rsidRPr="002210B9" w:rsidRDefault="00AB3874" w:rsidP="00AB3874">
            <w:pPr>
              <w:ind w:firstLine="0"/>
              <w:rPr>
                <w:rFonts w:cs="Arial"/>
                <w:sz w:val="20"/>
                <w:lang w:val="es-CL" w:eastAsia="es-CL"/>
              </w:rPr>
            </w:pPr>
            <w:r w:rsidRPr="002210B9">
              <w:rPr>
                <w:rFonts w:cs="Arial"/>
                <w:sz w:val="20"/>
                <w:lang w:val="es-CL" w:eastAsia="es-CL"/>
              </w:rPr>
              <w:t>Captura de la Fragata María Isabel</w:t>
            </w:r>
          </w:p>
        </w:tc>
      </w:tr>
      <w:tr w:rsidR="00AB3874" w:rsidRPr="007E2792" w14:paraId="305A6266" w14:textId="77777777" w:rsidTr="002210B9">
        <w:trPr>
          <w:jc w:val="center"/>
        </w:trPr>
        <w:tc>
          <w:tcPr>
            <w:tcW w:w="704" w:type="dxa"/>
            <w:shd w:val="clear" w:color="auto" w:fill="auto"/>
            <w:vAlign w:val="center"/>
          </w:tcPr>
          <w:p w14:paraId="060FFEB2" w14:textId="520C9097" w:rsidR="00AB3874" w:rsidRPr="00AB3874" w:rsidRDefault="00AB3874" w:rsidP="00AB3874">
            <w:pPr>
              <w:ind w:firstLine="0"/>
              <w:rPr>
                <w:rFonts w:cs="Arial"/>
                <w:sz w:val="20"/>
                <w:lang w:val="es-CL" w:eastAsia="es-CL"/>
              </w:rPr>
            </w:pPr>
            <w:r w:rsidRPr="00AB3874">
              <w:rPr>
                <w:kern w:val="2"/>
                <w:sz w:val="20"/>
                <w14:ligatures w14:val="standardContextual"/>
              </w:rPr>
              <w:t>39</w:t>
            </w:r>
          </w:p>
        </w:tc>
        <w:tc>
          <w:tcPr>
            <w:tcW w:w="3260" w:type="dxa"/>
            <w:shd w:val="clear" w:color="auto" w:fill="auto"/>
            <w:vAlign w:val="center"/>
          </w:tcPr>
          <w:p w14:paraId="460D6A9E" w14:textId="3680B4D6" w:rsidR="00AB3874" w:rsidRPr="00AB3874" w:rsidRDefault="00AB3874" w:rsidP="00AB3874">
            <w:pPr>
              <w:ind w:firstLine="0"/>
              <w:rPr>
                <w:rFonts w:cs="Arial"/>
                <w:sz w:val="20"/>
                <w:lang w:val="es-CL" w:eastAsia="es-CL"/>
              </w:rPr>
            </w:pPr>
            <w:r w:rsidRPr="00AB3874">
              <w:rPr>
                <w:kern w:val="2"/>
                <w:sz w:val="20"/>
                <w14:ligatures w14:val="standardContextual"/>
              </w:rPr>
              <w:t>Vergara Zamora Valentina</w:t>
            </w:r>
          </w:p>
        </w:tc>
        <w:tc>
          <w:tcPr>
            <w:tcW w:w="3950" w:type="dxa"/>
            <w:vMerge/>
            <w:vAlign w:val="center"/>
          </w:tcPr>
          <w:p w14:paraId="634469CB" w14:textId="796C2D29" w:rsidR="00AB3874" w:rsidRPr="007E2792" w:rsidRDefault="00AB3874" w:rsidP="00AB3874">
            <w:pPr>
              <w:ind w:firstLine="0"/>
              <w:rPr>
                <w:rFonts w:ascii="Times New Roman" w:hAnsi="Times New Roman"/>
                <w:sz w:val="20"/>
                <w:lang w:val="es-CL" w:eastAsia="es-CL"/>
              </w:rPr>
            </w:pPr>
          </w:p>
        </w:tc>
      </w:tr>
    </w:tbl>
    <w:p w14:paraId="58042302" w14:textId="77777777" w:rsidR="000C25C8" w:rsidRPr="007E2792" w:rsidRDefault="000C25C8" w:rsidP="007E2792">
      <w:pPr>
        <w:ind w:firstLine="0"/>
        <w:rPr>
          <w:rFonts w:ascii="Times New Roman" w:hAnsi="Times New Roman"/>
          <w:sz w:val="20"/>
          <w:lang w:val="es-CL" w:eastAsia="es-CL"/>
        </w:rPr>
      </w:pPr>
      <w:bookmarkStart w:id="17" w:name="_Toc64198994"/>
    </w:p>
    <w:bookmarkEnd w:id="16"/>
    <w:p w14:paraId="27A9C09A" w14:textId="77777777" w:rsidR="000C25C8" w:rsidRDefault="000C25C8">
      <w:pPr>
        <w:spacing w:after="160" w:line="259" w:lineRule="auto"/>
        <w:ind w:firstLine="0"/>
        <w:jc w:val="left"/>
        <w:rPr>
          <w:b/>
          <w:bCs/>
          <w:szCs w:val="36"/>
          <w:lang w:val="es-CL" w:eastAsia="es-CL"/>
        </w:rPr>
      </w:pPr>
      <w:r>
        <w:rPr>
          <w:lang w:val="es-CL"/>
        </w:rPr>
        <w:br w:type="page"/>
      </w:r>
    </w:p>
    <w:p w14:paraId="33049A85" w14:textId="77777777" w:rsidR="00EA5973" w:rsidRPr="0056013E" w:rsidRDefault="00EA5973" w:rsidP="00EA5973">
      <w:pPr>
        <w:pStyle w:val="Ttulo1"/>
        <w:rPr>
          <w:lang w:val="es-CL"/>
        </w:rPr>
      </w:pPr>
      <w:bookmarkStart w:id="18" w:name="_Toc64198640"/>
      <w:bookmarkStart w:id="19" w:name="_Toc64198995"/>
      <w:bookmarkEnd w:id="17"/>
      <w:r w:rsidRPr="0056013E">
        <w:rPr>
          <w:lang w:val="es-CL"/>
        </w:rPr>
        <w:lastRenderedPageBreak/>
        <w:t>ANEXO “B”</w:t>
      </w:r>
      <w:bookmarkEnd w:id="18"/>
      <w:bookmarkEnd w:id="19"/>
    </w:p>
    <w:p w14:paraId="2B14C392" w14:textId="4E715E0D" w:rsidR="00EA5973" w:rsidRPr="0056013E" w:rsidRDefault="00EA5973" w:rsidP="00EA5973">
      <w:pPr>
        <w:pStyle w:val="Ttulo1"/>
        <w:rPr>
          <w:u w:val="single"/>
          <w:lang w:val="es-CL"/>
        </w:rPr>
      </w:pPr>
      <w:bookmarkStart w:id="20" w:name="_Toc64198641"/>
      <w:bookmarkStart w:id="21" w:name="_Toc64198996"/>
      <w:r w:rsidRPr="0056013E">
        <w:rPr>
          <w:u w:val="single"/>
          <w:lang w:val="es-CL"/>
        </w:rPr>
        <w:t xml:space="preserve">INSTRUCCIONES PARA </w:t>
      </w:r>
      <w:bookmarkStart w:id="22" w:name="_Toc64198642"/>
      <w:bookmarkStart w:id="23" w:name="_Toc64198997"/>
      <w:bookmarkEnd w:id="20"/>
      <w:bookmarkEnd w:id="21"/>
      <w:r w:rsidRPr="0056013E">
        <w:rPr>
          <w:u w:val="single"/>
          <w:lang w:val="es-CL"/>
        </w:rPr>
        <w:t>EL TRABAJO ESCRITO.</w:t>
      </w:r>
      <w:bookmarkEnd w:id="22"/>
      <w:bookmarkEnd w:id="23"/>
    </w:p>
    <w:p w14:paraId="40F74A11" w14:textId="77777777" w:rsidR="00EA5973" w:rsidRPr="0056013E" w:rsidRDefault="0056013E" w:rsidP="00021514">
      <w:pPr>
        <w:pStyle w:val="Ttulo2"/>
      </w:pPr>
      <w:r>
        <w:t xml:space="preserve"> </w:t>
      </w:r>
      <w:bookmarkStart w:id="24" w:name="_Toc64198643"/>
      <w:bookmarkStart w:id="25" w:name="_Toc64198998"/>
      <w:r w:rsidR="00EA5973" w:rsidRPr="0056013E">
        <w:t>ASPECTOS GENERALES</w:t>
      </w:r>
      <w:bookmarkEnd w:id="24"/>
      <w:bookmarkEnd w:id="25"/>
    </w:p>
    <w:p w14:paraId="69E15427" w14:textId="77777777" w:rsidR="00EA5973" w:rsidRPr="0056013E" w:rsidRDefault="00EA5973" w:rsidP="00EA5973">
      <w:pPr>
        <w:rPr>
          <w:rFonts w:cs="Arial"/>
          <w:sz w:val="16"/>
          <w:szCs w:val="16"/>
          <w:lang w:val="es-CL"/>
        </w:rPr>
      </w:pPr>
    </w:p>
    <w:p w14:paraId="04663E2E" w14:textId="6D735C6E" w:rsidR="00B65825" w:rsidRDefault="00EA5973" w:rsidP="00EF7096">
      <w:pPr>
        <w:pStyle w:val="Prrafodelista"/>
        <w:numPr>
          <w:ilvl w:val="0"/>
          <w:numId w:val="3"/>
        </w:numPr>
        <w:tabs>
          <w:tab w:val="left" w:pos="1134"/>
        </w:tabs>
        <w:ind w:left="1134" w:hanging="567"/>
        <w:rPr>
          <w:lang w:val="es-CL"/>
        </w:rPr>
      </w:pPr>
      <w:r w:rsidRPr="0056013E">
        <w:rPr>
          <w:lang w:val="es-CL"/>
        </w:rPr>
        <w:t xml:space="preserve">El trabajo de investigación </w:t>
      </w:r>
      <w:r w:rsidR="00DD3DC9">
        <w:rPr>
          <w:lang w:val="es-CL"/>
        </w:rPr>
        <w:t xml:space="preserve">debe hacerse en </w:t>
      </w:r>
      <w:r w:rsidR="00AE08B6" w:rsidRPr="00AE08B6">
        <w:rPr>
          <w:u w:val="single"/>
          <w:lang w:val="es-CL"/>
        </w:rPr>
        <w:t>castellano</w:t>
      </w:r>
      <w:r w:rsidR="00AE08B6">
        <w:rPr>
          <w:lang w:val="es-CL"/>
        </w:rPr>
        <w:t xml:space="preserve">, usando </w:t>
      </w:r>
      <w:r w:rsidR="00DD3DC9">
        <w:rPr>
          <w:lang w:val="es-CL"/>
        </w:rPr>
        <w:t>Word o equivalente, debiendo seguir las siguientes instrucciones</w:t>
      </w:r>
      <w:r w:rsidR="00CA2136">
        <w:rPr>
          <w:lang w:val="es-CL"/>
        </w:rPr>
        <w:t>:</w:t>
      </w:r>
    </w:p>
    <w:p w14:paraId="616C0E4D" w14:textId="77777777" w:rsidR="00B65825" w:rsidRDefault="00EA5973" w:rsidP="00EF7096">
      <w:pPr>
        <w:pStyle w:val="Prrafodelista"/>
        <w:numPr>
          <w:ilvl w:val="1"/>
          <w:numId w:val="3"/>
        </w:numPr>
        <w:tabs>
          <w:tab w:val="left" w:pos="1134"/>
        </w:tabs>
        <w:rPr>
          <w:lang w:val="es-CL"/>
        </w:rPr>
      </w:pPr>
      <w:r w:rsidRPr="00B65825">
        <w:rPr>
          <w:lang w:val="es-CL"/>
        </w:rPr>
        <w:t xml:space="preserve">Microsoft Word, </w:t>
      </w:r>
      <w:r w:rsidRPr="00C43D8E">
        <w:rPr>
          <w:b/>
          <w:lang w:val="es-CL"/>
        </w:rPr>
        <w:t>letra Arial tamaño 12</w:t>
      </w:r>
      <w:r w:rsidR="00B65825" w:rsidRPr="00C43D8E">
        <w:rPr>
          <w:b/>
          <w:lang w:val="es-CL"/>
        </w:rPr>
        <w:t>. I</w:t>
      </w:r>
      <w:r w:rsidRPr="00C43D8E">
        <w:rPr>
          <w:b/>
          <w:lang w:val="es-CL"/>
        </w:rPr>
        <w:t xml:space="preserve">nterlineado </w:t>
      </w:r>
      <w:r w:rsidR="0056013E" w:rsidRPr="00C43D8E">
        <w:rPr>
          <w:b/>
          <w:lang w:val="es-CL"/>
        </w:rPr>
        <w:t>sencillo</w:t>
      </w:r>
    </w:p>
    <w:p w14:paraId="096D8488" w14:textId="77777777" w:rsidR="00B65825" w:rsidRDefault="00B65825" w:rsidP="00EF7096">
      <w:pPr>
        <w:pStyle w:val="Prrafodelista"/>
        <w:numPr>
          <w:ilvl w:val="1"/>
          <w:numId w:val="3"/>
        </w:numPr>
        <w:tabs>
          <w:tab w:val="left" w:pos="1134"/>
        </w:tabs>
        <w:rPr>
          <w:lang w:val="es-CL"/>
        </w:rPr>
      </w:pPr>
      <w:r>
        <w:rPr>
          <w:lang w:val="es-CL"/>
        </w:rPr>
        <w:t>H</w:t>
      </w:r>
      <w:r w:rsidR="00EA5973" w:rsidRPr="00B65825">
        <w:rPr>
          <w:lang w:val="es-CL"/>
        </w:rPr>
        <w:t xml:space="preserve">oja tamaño carta. </w:t>
      </w:r>
    </w:p>
    <w:p w14:paraId="4981FFBE" w14:textId="77777777" w:rsidR="00B65825" w:rsidRDefault="00EA5973" w:rsidP="00EF7096">
      <w:pPr>
        <w:pStyle w:val="Prrafodelista"/>
        <w:numPr>
          <w:ilvl w:val="1"/>
          <w:numId w:val="3"/>
        </w:numPr>
        <w:tabs>
          <w:tab w:val="left" w:pos="1134"/>
        </w:tabs>
        <w:rPr>
          <w:lang w:val="es-CL"/>
        </w:rPr>
      </w:pPr>
      <w:r w:rsidRPr="00B65825">
        <w:rPr>
          <w:lang w:val="es-CL"/>
        </w:rPr>
        <w:t>Márgenes</w:t>
      </w:r>
      <w:r w:rsidR="00B65825">
        <w:rPr>
          <w:lang w:val="es-CL"/>
        </w:rPr>
        <w:t>:</w:t>
      </w:r>
      <w:r w:rsidRPr="00B65825">
        <w:rPr>
          <w:lang w:val="es-CL"/>
        </w:rPr>
        <w:t xml:space="preserve"> superior e inferior 2.5, margen izquierdo 3 y margen derecho 1.5</w:t>
      </w:r>
    </w:p>
    <w:p w14:paraId="1B3CE78E" w14:textId="77777777" w:rsidR="00B65825" w:rsidRDefault="00B65825" w:rsidP="00EF7096">
      <w:pPr>
        <w:pStyle w:val="Prrafodelista"/>
        <w:numPr>
          <w:ilvl w:val="1"/>
          <w:numId w:val="3"/>
        </w:numPr>
        <w:tabs>
          <w:tab w:val="left" w:pos="1134"/>
        </w:tabs>
        <w:rPr>
          <w:lang w:val="es-CL"/>
        </w:rPr>
      </w:pPr>
      <w:r>
        <w:rPr>
          <w:lang w:val="es-CL"/>
        </w:rPr>
        <w:t>A</w:t>
      </w:r>
      <w:r w:rsidR="00EA5973" w:rsidRPr="00B65825">
        <w:rPr>
          <w:lang w:val="es-CL"/>
        </w:rPr>
        <w:t xml:space="preserve">lineación en </w:t>
      </w:r>
      <w:r w:rsidR="00EA5973" w:rsidRPr="00DD3DC9">
        <w:rPr>
          <w:b/>
          <w:u w:val="single"/>
          <w:lang w:val="es-CL"/>
        </w:rPr>
        <w:t>Justificar</w:t>
      </w:r>
    </w:p>
    <w:p w14:paraId="0A8BE9A9" w14:textId="77777777" w:rsidR="00B65825" w:rsidRDefault="00B65825" w:rsidP="00EF7096">
      <w:pPr>
        <w:pStyle w:val="Prrafodelista"/>
        <w:numPr>
          <w:ilvl w:val="1"/>
          <w:numId w:val="3"/>
        </w:numPr>
        <w:tabs>
          <w:tab w:val="left" w:pos="1134"/>
        </w:tabs>
        <w:rPr>
          <w:lang w:val="es-CL"/>
        </w:rPr>
      </w:pPr>
      <w:r>
        <w:rPr>
          <w:lang w:val="es-CL"/>
        </w:rPr>
        <w:t>G</w:t>
      </w:r>
      <w:r w:rsidR="0056013E" w:rsidRPr="00B65825">
        <w:rPr>
          <w:lang w:val="es-CL"/>
        </w:rPr>
        <w:t xml:space="preserve">uiones </w:t>
      </w:r>
      <w:r w:rsidR="0056013E" w:rsidRPr="00DD3DC9">
        <w:rPr>
          <w:b/>
          <w:u w:val="single"/>
          <w:lang w:val="es-CL"/>
        </w:rPr>
        <w:t>automáticos</w:t>
      </w:r>
      <w:r w:rsidR="00EA5973" w:rsidRPr="00B65825">
        <w:rPr>
          <w:lang w:val="es-CL"/>
        </w:rPr>
        <w:t xml:space="preserve">. </w:t>
      </w:r>
    </w:p>
    <w:p w14:paraId="348FBF47" w14:textId="77777777" w:rsidR="00EA5973" w:rsidRPr="00B65825" w:rsidRDefault="00EA5973" w:rsidP="00EF7096">
      <w:pPr>
        <w:pStyle w:val="Prrafodelista"/>
        <w:numPr>
          <w:ilvl w:val="1"/>
          <w:numId w:val="3"/>
        </w:numPr>
        <w:tabs>
          <w:tab w:val="left" w:pos="1134"/>
        </w:tabs>
        <w:rPr>
          <w:lang w:val="es-CL"/>
        </w:rPr>
      </w:pPr>
      <w:r w:rsidRPr="00B65825">
        <w:rPr>
          <w:lang w:val="es-CL"/>
        </w:rPr>
        <w:t xml:space="preserve">Páginas, </w:t>
      </w:r>
      <w:r w:rsidRPr="00CA2136">
        <w:rPr>
          <w:b/>
          <w:u w:val="single"/>
          <w:lang w:val="es-CL"/>
        </w:rPr>
        <w:t>excepto</w:t>
      </w:r>
      <w:r w:rsidRPr="00B65825">
        <w:rPr>
          <w:lang w:val="es-CL"/>
        </w:rPr>
        <w:t xml:space="preserve"> la carátula, numeradas en el extremo inferior derecho.</w:t>
      </w:r>
    </w:p>
    <w:p w14:paraId="09A9DA31" w14:textId="45C867C4" w:rsidR="00EA5973" w:rsidRPr="0056013E" w:rsidRDefault="00EA5973" w:rsidP="00441C77">
      <w:pPr>
        <w:pStyle w:val="Prrafodelista"/>
        <w:numPr>
          <w:ilvl w:val="0"/>
          <w:numId w:val="3"/>
        </w:numPr>
        <w:tabs>
          <w:tab w:val="left" w:pos="1134"/>
        </w:tabs>
        <w:ind w:left="1134" w:hanging="567"/>
        <w:rPr>
          <w:lang w:val="es-CL"/>
        </w:rPr>
      </w:pPr>
      <w:r w:rsidRPr="0056013E">
        <w:rPr>
          <w:lang w:val="es-CL"/>
        </w:rPr>
        <w:t xml:space="preserve">La extensión del trabajo, sin incluir la carátula y la página en que va la Bibliografía, </w:t>
      </w:r>
      <w:r w:rsidR="00B65825">
        <w:rPr>
          <w:lang w:val="es-CL"/>
        </w:rPr>
        <w:t>es</w:t>
      </w:r>
      <w:r w:rsidRPr="0056013E">
        <w:rPr>
          <w:lang w:val="es-CL"/>
        </w:rPr>
        <w:t xml:space="preserve"> de </w:t>
      </w:r>
      <w:r w:rsidRPr="0056013E">
        <w:rPr>
          <w:b/>
          <w:lang w:val="es-CL"/>
        </w:rPr>
        <w:t xml:space="preserve">tres </w:t>
      </w:r>
      <w:r w:rsidR="00B65825">
        <w:rPr>
          <w:b/>
          <w:lang w:val="es-CL"/>
        </w:rPr>
        <w:t xml:space="preserve">(3) </w:t>
      </w:r>
      <w:r w:rsidRPr="0056013E">
        <w:rPr>
          <w:b/>
          <w:lang w:val="es-CL"/>
        </w:rPr>
        <w:t xml:space="preserve">páginas </w:t>
      </w:r>
      <w:r w:rsidRPr="0056013E">
        <w:rPr>
          <w:lang w:val="es-CL"/>
        </w:rPr>
        <w:t xml:space="preserve">(cuerpo principal), pudiéndose agregar los gráficos e información de detalle que se estime necesarios en Anexos. </w:t>
      </w:r>
    </w:p>
    <w:p w14:paraId="542443A5" w14:textId="425EC4A6" w:rsidR="00EA5973" w:rsidRPr="0056013E" w:rsidRDefault="00EA5973" w:rsidP="00EF7096">
      <w:pPr>
        <w:pStyle w:val="Prrafodelista"/>
        <w:numPr>
          <w:ilvl w:val="0"/>
          <w:numId w:val="3"/>
        </w:numPr>
        <w:tabs>
          <w:tab w:val="left" w:pos="1134"/>
        </w:tabs>
        <w:ind w:left="1134" w:hanging="567"/>
        <w:rPr>
          <w:lang w:val="es-CL"/>
        </w:rPr>
      </w:pPr>
      <w:r w:rsidRPr="0056013E">
        <w:rPr>
          <w:lang w:val="es-CL"/>
        </w:rPr>
        <w:t xml:space="preserve">La bibliográfica básica </w:t>
      </w:r>
      <w:r w:rsidR="00AE08B6">
        <w:rPr>
          <w:lang w:val="es-CL"/>
        </w:rPr>
        <w:t xml:space="preserve">está dada en los apuntes de Historia Naval, aunque </w:t>
      </w:r>
      <w:r w:rsidRPr="0056013E">
        <w:rPr>
          <w:lang w:val="es-CL"/>
        </w:rPr>
        <w:t xml:space="preserve">no </w:t>
      </w:r>
      <w:r w:rsidR="00F802B8">
        <w:rPr>
          <w:lang w:val="es-CL"/>
        </w:rPr>
        <w:t xml:space="preserve">necesariamente son </w:t>
      </w:r>
      <w:r w:rsidRPr="0056013E">
        <w:rPr>
          <w:lang w:val="es-CL"/>
        </w:rPr>
        <w:t xml:space="preserve">la única fuente de donde se </w:t>
      </w:r>
      <w:r w:rsidR="00F802B8">
        <w:rPr>
          <w:lang w:val="es-CL"/>
        </w:rPr>
        <w:t>puede</w:t>
      </w:r>
      <w:r w:rsidR="00AE08B6">
        <w:rPr>
          <w:lang w:val="es-CL"/>
        </w:rPr>
        <w:t xml:space="preserve"> </w:t>
      </w:r>
      <w:r w:rsidRPr="0056013E">
        <w:rPr>
          <w:lang w:val="es-CL"/>
        </w:rPr>
        <w:t>obten</w:t>
      </w:r>
      <w:r w:rsidR="00AE08B6">
        <w:rPr>
          <w:lang w:val="es-CL"/>
        </w:rPr>
        <w:t>er</w:t>
      </w:r>
      <w:r w:rsidRPr="0056013E">
        <w:rPr>
          <w:lang w:val="es-CL"/>
        </w:rPr>
        <w:t xml:space="preserve"> información. El Cadete </w:t>
      </w:r>
      <w:r w:rsidRPr="00AE08B6">
        <w:rPr>
          <w:u w:val="single"/>
          <w:lang w:val="es-CL"/>
        </w:rPr>
        <w:t>debe</w:t>
      </w:r>
      <w:r w:rsidRPr="0056013E">
        <w:rPr>
          <w:lang w:val="es-CL"/>
        </w:rPr>
        <w:t xml:space="preserve"> enriquecer dicha orientación investigando en publicaciones </w:t>
      </w:r>
      <w:r w:rsidR="006024F4">
        <w:rPr>
          <w:lang w:val="es-CL"/>
        </w:rPr>
        <w:t>particulares, de</w:t>
      </w:r>
      <w:r w:rsidRPr="0056013E">
        <w:rPr>
          <w:lang w:val="es-CL"/>
        </w:rPr>
        <w:t xml:space="preserve"> la Biblioteca o </w:t>
      </w:r>
      <w:r w:rsidR="006024F4">
        <w:rPr>
          <w:lang w:val="es-CL"/>
        </w:rPr>
        <w:t xml:space="preserve">en </w:t>
      </w:r>
      <w:r w:rsidRPr="0056013E">
        <w:rPr>
          <w:lang w:val="es-CL"/>
        </w:rPr>
        <w:t>Internet.</w:t>
      </w:r>
    </w:p>
    <w:p w14:paraId="0E43F37A" w14:textId="612FB970" w:rsidR="00EA5973" w:rsidRPr="0056013E" w:rsidRDefault="00EA5973" w:rsidP="00EF7096">
      <w:pPr>
        <w:pStyle w:val="Prrafodelista"/>
        <w:numPr>
          <w:ilvl w:val="0"/>
          <w:numId w:val="3"/>
        </w:numPr>
        <w:tabs>
          <w:tab w:val="left" w:pos="1134"/>
        </w:tabs>
        <w:ind w:left="1134" w:hanging="567"/>
        <w:rPr>
          <w:b/>
          <w:lang w:val="es-CL"/>
        </w:rPr>
      </w:pPr>
      <w:r w:rsidRPr="0056013E">
        <w:rPr>
          <w:lang w:val="es-CL"/>
        </w:rPr>
        <w:t xml:space="preserve">El trabajo debe ser hecho </w:t>
      </w:r>
      <w:r w:rsidRPr="0056013E">
        <w:rPr>
          <w:b/>
          <w:lang w:val="es-CL"/>
        </w:rPr>
        <w:t xml:space="preserve">por </w:t>
      </w:r>
      <w:r w:rsidR="00C43D8E">
        <w:rPr>
          <w:b/>
          <w:lang w:val="es-CL"/>
        </w:rPr>
        <w:t xml:space="preserve">los </w:t>
      </w:r>
      <w:r w:rsidRPr="0056013E">
        <w:rPr>
          <w:b/>
          <w:lang w:val="es-CL"/>
        </w:rPr>
        <w:t>Cadete</w:t>
      </w:r>
      <w:r w:rsidR="00C43D8E">
        <w:rPr>
          <w:b/>
          <w:lang w:val="es-CL"/>
        </w:rPr>
        <w:t>s</w:t>
      </w:r>
      <w:r w:rsidRPr="0056013E">
        <w:rPr>
          <w:b/>
          <w:lang w:val="es-CL"/>
        </w:rPr>
        <w:t xml:space="preserve"> designado</w:t>
      </w:r>
      <w:r w:rsidR="00C43D8E">
        <w:rPr>
          <w:b/>
          <w:lang w:val="es-CL"/>
        </w:rPr>
        <w:t>s</w:t>
      </w:r>
      <w:r w:rsidRPr="0056013E">
        <w:rPr>
          <w:b/>
          <w:lang w:val="es-CL"/>
        </w:rPr>
        <w:t xml:space="preserve"> y</w:t>
      </w:r>
      <w:r w:rsidRPr="0056013E">
        <w:rPr>
          <w:lang w:val="es-CL"/>
        </w:rPr>
        <w:t xml:space="preserve"> </w:t>
      </w:r>
      <w:r w:rsidRPr="0056013E">
        <w:rPr>
          <w:b/>
          <w:lang w:val="es-CL"/>
        </w:rPr>
        <w:t xml:space="preserve">redactado en forma inédita, </w:t>
      </w:r>
      <w:r w:rsidRPr="0056013E">
        <w:rPr>
          <w:lang w:val="es-CL"/>
        </w:rPr>
        <w:t>incluyendo en su texto conceptos estratégicos relacionados con el Tema</w:t>
      </w:r>
      <w:r w:rsidR="00DF2D8E">
        <w:rPr>
          <w:lang w:val="es-CL"/>
        </w:rPr>
        <w:t>, cuando corresponda</w:t>
      </w:r>
      <w:r w:rsidRPr="0056013E">
        <w:rPr>
          <w:b/>
          <w:lang w:val="es-CL"/>
        </w:rPr>
        <w:t>.</w:t>
      </w:r>
    </w:p>
    <w:p w14:paraId="5FE03D53" w14:textId="03E6E986" w:rsidR="00EA5973" w:rsidRPr="0056013E" w:rsidRDefault="00EA5973" w:rsidP="00EF7096">
      <w:pPr>
        <w:pStyle w:val="Prrafodelista"/>
        <w:numPr>
          <w:ilvl w:val="0"/>
          <w:numId w:val="3"/>
        </w:numPr>
        <w:tabs>
          <w:tab w:val="left" w:pos="1134"/>
        </w:tabs>
        <w:ind w:left="1134" w:hanging="567"/>
        <w:rPr>
          <w:lang w:val="es-CL"/>
        </w:rPr>
      </w:pPr>
      <w:r w:rsidRPr="0056013E">
        <w:rPr>
          <w:lang w:val="es-CL"/>
        </w:rPr>
        <w:t xml:space="preserve">El uso </w:t>
      </w:r>
      <w:r w:rsidRPr="00B65825">
        <w:rPr>
          <w:b/>
          <w:lang w:val="es-CL"/>
        </w:rPr>
        <w:t>textual de citas</w:t>
      </w:r>
      <w:r w:rsidRPr="0056013E">
        <w:rPr>
          <w:lang w:val="es-CL"/>
        </w:rPr>
        <w:t xml:space="preserve">, </w:t>
      </w:r>
      <w:r w:rsidRPr="00B65825">
        <w:rPr>
          <w:b/>
          <w:lang w:val="es-CL"/>
        </w:rPr>
        <w:t>párrafos de publicaciones o escritos copiados</w:t>
      </w:r>
      <w:r w:rsidRPr="0056013E">
        <w:rPr>
          <w:lang w:val="es-CL"/>
        </w:rPr>
        <w:t xml:space="preserve">, debe indicarse entre comillas y con </w:t>
      </w:r>
      <w:r w:rsidR="005A5076">
        <w:rPr>
          <w:lang w:val="es-CL"/>
        </w:rPr>
        <w:t>una nota</w:t>
      </w:r>
      <w:r w:rsidRPr="0056013E">
        <w:rPr>
          <w:lang w:val="es-CL"/>
        </w:rPr>
        <w:t xml:space="preserve"> al pie de página con la referencia bibliográfica que corresponda. </w:t>
      </w:r>
    </w:p>
    <w:p w14:paraId="389D8739" w14:textId="77777777" w:rsidR="00EA5973" w:rsidRPr="0056013E" w:rsidRDefault="00EA5973" w:rsidP="00EF7096">
      <w:pPr>
        <w:pStyle w:val="Prrafodelista"/>
        <w:numPr>
          <w:ilvl w:val="0"/>
          <w:numId w:val="3"/>
        </w:numPr>
        <w:tabs>
          <w:tab w:val="left" w:pos="1134"/>
        </w:tabs>
        <w:ind w:left="1134" w:hanging="567"/>
        <w:rPr>
          <w:lang w:val="es-CL"/>
        </w:rPr>
      </w:pPr>
      <w:r w:rsidRPr="0056013E">
        <w:rPr>
          <w:lang w:val="es-CL"/>
        </w:rPr>
        <w:t xml:space="preserve">El no cumplimiento de alguna de las normas de transparencia indicadas en los párrafos anteriores </w:t>
      </w:r>
      <w:r w:rsidRPr="0056013E">
        <w:rPr>
          <w:b/>
          <w:lang w:val="es-CL"/>
        </w:rPr>
        <w:t>equivale a copiar en un certamen</w:t>
      </w:r>
      <w:r w:rsidRPr="0056013E">
        <w:rPr>
          <w:lang w:val="es-CL"/>
        </w:rPr>
        <w:t xml:space="preserve"> y será sancionado consecuentemente.</w:t>
      </w:r>
    </w:p>
    <w:p w14:paraId="0E596908" w14:textId="34179594" w:rsidR="00EA5973" w:rsidRPr="0056013E" w:rsidRDefault="00EA5973" w:rsidP="00EF7096">
      <w:pPr>
        <w:pStyle w:val="Prrafodelista"/>
        <w:numPr>
          <w:ilvl w:val="0"/>
          <w:numId w:val="3"/>
        </w:numPr>
        <w:tabs>
          <w:tab w:val="left" w:pos="1134"/>
        </w:tabs>
        <w:ind w:left="1134" w:hanging="567"/>
        <w:rPr>
          <w:lang w:val="es-CL"/>
        </w:rPr>
      </w:pPr>
      <w:r w:rsidRPr="0056013E">
        <w:rPr>
          <w:lang w:val="es-CL"/>
        </w:rPr>
        <w:t xml:space="preserve">El trabajo se entrega sólo </w:t>
      </w:r>
      <w:r w:rsidR="005A5076">
        <w:rPr>
          <w:lang w:val="es-CL"/>
        </w:rPr>
        <w:t>a través de la plataforma Moodle.</w:t>
      </w:r>
      <w:r w:rsidR="007E2792">
        <w:rPr>
          <w:lang w:val="es-CL"/>
        </w:rPr>
        <w:t xml:space="preserve"> Excepcionalmente se puede enviar por mail, explicando las razones para ello.</w:t>
      </w:r>
    </w:p>
    <w:p w14:paraId="171F0AC9" w14:textId="77777777" w:rsidR="00EA5973" w:rsidRPr="0056013E" w:rsidRDefault="00EA5973" w:rsidP="00EF7096">
      <w:pPr>
        <w:pStyle w:val="Prrafodelista"/>
        <w:numPr>
          <w:ilvl w:val="0"/>
          <w:numId w:val="3"/>
        </w:numPr>
        <w:tabs>
          <w:tab w:val="left" w:pos="1134"/>
        </w:tabs>
        <w:ind w:left="1134" w:hanging="567"/>
        <w:rPr>
          <w:lang w:val="es-CL"/>
        </w:rPr>
      </w:pPr>
      <w:r w:rsidRPr="0056013E">
        <w:rPr>
          <w:lang w:val="es-CL"/>
        </w:rPr>
        <w:t xml:space="preserve">Se recomienda tener listo el trabajo </w:t>
      </w:r>
      <w:r w:rsidRPr="005A5076">
        <w:rPr>
          <w:b/>
          <w:bCs/>
          <w:u w:val="single"/>
          <w:lang w:val="es-CL"/>
        </w:rPr>
        <w:t>una semana</w:t>
      </w:r>
      <w:r w:rsidRPr="0056013E">
        <w:rPr>
          <w:lang w:val="es-CL"/>
        </w:rPr>
        <w:t xml:space="preserve"> antes de su fecha de entrega, por si es necesario solucionar problemas imprevistos, que muchas veces se presentan.</w:t>
      </w:r>
    </w:p>
    <w:p w14:paraId="1CED814F" w14:textId="77777777" w:rsidR="00977CBC" w:rsidRDefault="00977CBC">
      <w:pPr>
        <w:spacing w:after="160" w:line="259" w:lineRule="auto"/>
        <w:ind w:firstLine="0"/>
        <w:jc w:val="left"/>
        <w:rPr>
          <w:rFonts w:eastAsiaTheme="majorEastAsia" w:cstheme="majorBidi"/>
          <w:b/>
          <w:szCs w:val="24"/>
          <w:lang w:val="es-CL"/>
        </w:rPr>
      </w:pPr>
      <w:r>
        <w:br w:type="page"/>
      </w:r>
    </w:p>
    <w:p w14:paraId="5E8687B1" w14:textId="77777777" w:rsidR="00EA5973" w:rsidRPr="0056013E" w:rsidRDefault="00EA5973" w:rsidP="00021514">
      <w:pPr>
        <w:pStyle w:val="Ttulo2"/>
      </w:pPr>
      <w:bookmarkStart w:id="26" w:name="_Toc64198644"/>
      <w:bookmarkStart w:id="27" w:name="_Toc64198999"/>
      <w:r w:rsidRPr="0056013E">
        <w:lastRenderedPageBreak/>
        <w:t>FORMATO PARA LA CONFECCIÓN DEL TRABAJO DE INVESTIGACIÓN</w:t>
      </w:r>
      <w:bookmarkEnd w:id="26"/>
      <w:bookmarkEnd w:id="27"/>
    </w:p>
    <w:p w14:paraId="6A1082E4" w14:textId="77777777" w:rsidR="00EA5973" w:rsidRPr="0056013E" w:rsidRDefault="00EA5973" w:rsidP="00EA5973">
      <w:pPr>
        <w:pStyle w:val="Sangra3detindependiente"/>
        <w:spacing w:after="0"/>
        <w:ind w:left="0"/>
        <w:rPr>
          <w:rFonts w:cs="Arial"/>
          <w:u w:val="single"/>
          <w:lang w:val="es-CL"/>
        </w:rPr>
      </w:pPr>
    </w:p>
    <w:p w14:paraId="167A4CC2" w14:textId="77777777" w:rsidR="00EA5973" w:rsidRPr="0056013E" w:rsidRDefault="00EA5973" w:rsidP="00EF7096">
      <w:pPr>
        <w:pStyle w:val="Sangra3detindependiente"/>
        <w:numPr>
          <w:ilvl w:val="0"/>
          <w:numId w:val="5"/>
        </w:numPr>
        <w:ind w:left="1276" w:hanging="425"/>
        <w:rPr>
          <w:rFonts w:cs="Arial"/>
          <w:sz w:val="24"/>
          <w:szCs w:val="24"/>
          <w:lang w:val="es-CL"/>
        </w:rPr>
      </w:pPr>
      <w:r w:rsidRPr="0056013E">
        <w:rPr>
          <w:rFonts w:cs="Arial"/>
          <w:sz w:val="24"/>
          <w:szCs w:val="24"/>
          <w:lang w:val="es-CL"/>
        </w:rPr>
        <w:t xml:space="preserve">CARÁTULA: Es una hoja independiente al comienzo del trabajo sólo con lo siguiente </w:t>
      </w:r>
      <w:r w:rsidRPr="006024F4">
        <w:rPr>
          <w:rFonts w:cs="Arial"/>
          <w:b/>
          <w:sz w:val="24"/>
          <w:szCs w:val="24"/>
          <w:u w:val="single"/>
          <w:lang w:val="es-CL"/>
        </w:rPr>
        <w:t>centrado</w:t>
      </w:r>
      <w:r w:rsidRPr="0056013E">
        <w:rPr>
          <w:rFonts w:cs="Arial"/>
          <w:sz w:val="24"/>
          <w:szCs w:val="24"/>
          <w:lang w:val="es-CL"/>
        </w:rPr>
        <w:t xml:space="preserve"> </w:t>
      </w:r>
      <w:r w:rsidR="00CB7587">
        <w:rPr>
          <w:rFonts w:cs="Arial"/>
          <w:sz w:val="24"/>
          <w:szCs w:val="24"/>
          <w:lang w:val="es-CL"/>
        </w:rPr>
        <w:t>(Arriba/Abajo e Izquierda/Derecha)</w:t>
      </w:r>
      <w:r w:rsidRPr="0056013E">
        <w:rPr>
          <w:rFonts w:cs="Arial"/>
          <w:sz w:val="24"/>
          <w:szCs w:val="24"/>
          <w:lang w:val="es-CL"/>
        </w:rPr>
        <w:t>:</w:t>
      </w:r>
    </w:p>
    <w:p w14:paraId="6CDF5F7A" w14:textId="77777777" w:rsidR="00EA5973" w:rsidRPr="0056013E" w:rsidRDefault="00EA5973" w:rsidP="00EA5973">
      <w:pPr>
        <w:tabs>
          <w:tab w:val="left" w:pos="5670"/>
        </w:tabs>
        <w:jc w:val="center"/>
        <w:rPr>
          <w:rFonts w:cs="Arial"/>
          <w:b/>
          <w:szCs w:val="24"/>
          <w:lang w:val="es-CL"/>
        </w:rPr>
      </w:pPr>
      <w:r w:rsidRPr="0056013E">
        <w:rPr>
          <w:rFonts w:cs="Arial"/>
          <w:b/>
          <w:szCs w:val="24"/>
          <w:lang w:val="es-CL"/>
        </w:rPr>
        <w:t xml:space="preserve">TRABAJO DE HISTORIA NAVAL APLICADA II  </w:t>
      </w:r>
    </w:p>
    <w:p w14:paraId="505EC394" w14:textId="77777777" w:rsidR="00EA5973" w:rsidRPr="0056013E" w:rsidRDefault="00EA5973" w:rsidP="00EA5973">
      <w:pPr>
        <w:jc w:val="center"/>
        <w:rPr>
          <w:rFonts w:cs="Arial"/>
          <w:b/>
          <w:szCs w:val="24"/>
          <w:lang w:val="es-CL"/>
        </w:rPr>
      </w:pPr>
    </w:p>
    <w:p w14:paraId="5E81F322" w14:textId="77777777" w:rsidR="00EA5973" w:rsidRPr="0056013E" w:rsidRDefault="00EA5973" w:rsidP="00EA5973">
      <w:pPr>
        <w:jc w:val="center"/>
        <w:rPr>
          <w:rFonts w:cs="Arial"/>
          <w:b/>
          <w:szCs w:val="24"/>
          <w:lang w:val="es-CL"/>
        </w:rPr>
      </w:pPr>
      <w:r w:rsidRPr="0056013E">
        <w:rPr>
          <w:rFonts w:cs="Arial"/>
          <w:b/>
          <w:szCs w:val="24"/>
          <w:lang w:val="es-CL"/>
        </w:rPr>
        <w:t>“</w:t>
      </w:r>
      <w:r w:rsidRPr="0056013E">
        <w:rPr>
          <w:rFonts w:cs="Arial"/>
          <w:i/>
          <w:szCs w:val="24"/>
          <w:lang w:val="es-CL"/>
        </w:rPr>
        <w:t>TÍTULO DEL TEMA</w:t>
      </w:r>
      <w:r w:rsidRPr="0056013E">
        <w:rPr>
          <w:rFonts w:cs="Arial"/>
          <w:b/>
          <w:szCs w:val="24"/>
          <w:lang w:val="es-CL"/>
        </w:rPr>
        <w:t>”</w:t>
      </w:r>
    </w:p>
    <w:p w14:paraId="3A594E8C" w14:textId="77777777" w:rsidR="00EA5973" w:rsidRPr="0056013E" w:rsidRDefault="00EA5973" w:rsidP="00EA5973">
      <w:pPr>
        <w:ind w:left="2160"/>
        <w:jc w:val="center"/>
        <w:rPr>
          <w:rFonts w:cs="Arial"/>
          <w:u w:val="single"/>
          <w:lang w:val="es-CL"/>
        </w:rPr>
      </w:pPr>
    </w:p>
    <w:p w14:paraId="0F27199E" w14:textId="77777777" w:rsidR="00EA5973" w:rsidRPr="0056013E" w:rsidRDefault="00EA5973" w:rsidP="006024F4">
      <w:pPr>
        <w:rPr>
          <w:lang w:val="es-CL"/>
        </w:rPr>
      </w:pPr>
      <w:r w:rsidRPr="0056013E">
        <w:rPr>
          <w:lang w:val="es-CL"/>
        </w:rPr>
        <w:t xml:space="preserve">En el quinto </w:t>
      </w:r>
      <w:r w:rsidRPr="00CB7587">
        <w:rPr>
          <w:b/>
          <w:lang w:val="es-CL"/>
        </w:rPr>
        <w:t>inferior</w:t>
      </w:r>
      <w:r w:rsidRPr="0056013E">
        <w:rPr>
          <w:lang w:val="es-CL"/>
        </w:rPr>
        <w:t xml:space="preserve"> derecho de la hoja </w:t>
      </w:r>
      <w:r w:rsidR="006024F4">
        <w:rPr>
          <w:lang w:val="es-CL"/>
        </w:rPr>
        <w:t>colocar el nombre de la siguiente manera</w:t>
      </w:r>
      <w:r w:rsidRPr="0056013E">
        <w:rPr>
          <w:lang w:val="es-CL"/>
        </w:rPr>
        <w:t>:</w:t>
      </w:r>
    </w:p>
    <w:p w14:paraId="6A0E842F" w14:textId="77777777" w:rsidR="00EA5973" w:rsidRPr="006024F4" w:rsidRDefault="00EA5973" w:rsidP="00113FDE">
      <w:pPr>
        <w:ind w:left="2112"/>
        <w:jc w:val="right"/>
        <w:rPr>
          <w:lang w:val="es-CL"/>
        </w:rPr>
      </w:pPr>
      <w:r w:rsidRPr="006024F4">
        <w:rPr>
          <w:lang w:val="es-CL"/>
        </w:rPr>
        <w:t>CADETE</w:t>
      </w:r>
      <w:r w:rsidR="00113FDE">
        <w:rPr>
          <w:lang w:val="es-CL"/>
        </w:rPr>
        <w:tab/>
      </w:r>
      <w:r w:rsidRPr="006024F4">
        <w:rPr>
          <w:lang w:val="es-CL"/>
        </w:rPr>
        <w:t xml:space="preserve">:  </w:t>
      </w:r>
      <w:r w:rsidRPr="00101E37">
        <w:rPr>
          <w:color w:val="FFFFFF" w:themeColor="background1"/>
          <w:lang w:val="es-CL"/>
        </w:rPr>
        <w:t>.....................................................</w:t>
      </w:r>
    </w:p>
    <w:p w14:paraId="49F1EB58" w14:textId="318CC228" w:rsidR="00EA5973" w:rsidRPr="006024F4" w:rsidRDefault="00113FDE" w:rsidP="00113FDE">
      <w:pPr>
        <w:ind w:left="2820"/>
        <w:jc w:val="right"/>
        <w:rPr>
          <w:lang w:val="es-CL"/>
        </w:rPr>
      </w:pPr>
      <w:r>
        <w:rPr>
          <w:lang w:val="es-CL"/>
        </w:rPr>
        <w:t>CURSO</w:t>
      </w:r>
      <w:r>
        <w:rPr>
          <w:lang w:val="es-CL"/>
        </w:rPr>
        <w:tab/>
      </w:r>
      <w:r w:rsidR="00EA5973" w:rsidRPr="006024F4">
        <w:rPr>
          <w:lang w:val="es-CL"/>
        </w:rPr>
        <w:t xml:space="preserve">:  3° </w:t>
      </w:r>
      <w:r w:rsidR="00EA5973" w:rsidRPr="00101E37">
        <w:rPr>
          <w:color w:val="FFFFFF" w:themeColor="background1"/>
          <w:lang w:val="es-CL"/>
        </w:rPr>
        <w:t>…</w:t>
      </w:r>
      <w:r w:rsidRPr="00101E37">
        <w:rPr>
          <w:color w:val="FFFFFF" w:themeColor="background1"/>
          <w:lang w:val="es-CL"/>
        </w:rPr>
        <w:t>………………………</w:t>
      </w:r>
      <w:r w:rsidR="00DF2D8E" w:rsidRPr="00101E37">
        <w:rPr>
          <w:color w:val="FFFFFF" w:themeColor="background1"/>
          <w:lang w:val="es-CL"/>
        </w:rPr>
        <w:t>……</w:t>
      </w:r>
      <w:r w:rsidR="00EA5973" w:rsidRPr="00101E37">
        <w:rPr>
          <w:color w:val="FFFFFF" w:themeColor="background1"/>
          <w:lang w:val="es-CL"/>
        </w:rPr>
        <w:t>….</w:t>
      </w:r>
    </w:p>
    <w:p w14:paraId="60DE7ADD" w14:textId="78E8ED1F" w:rsidR="00EA5973" w:rsidRPr="006024F4" w:rsidRDefault="00113FDE" w:rsidP="00113FDE">
      <w:pPr>
        <w:ind w:left="2820"/>
        <w:jc w:val="right"/>
        <w:rPr>
          <w:lang w:val="es-CL"/>
        </w:rPr>
      </w:pPr>
      <w:r>
        <w:rPr>
          <w:lang w:val="es-CL"/>
        </w:rPr>
        <w:t>AÑO</w:t>
      </w:r>
      <w:r>
        <w:rPr>
          <w:lang w:val="es-CL"/>
        </w:rPr>
        <w:tab/>
      </w:r>
      <w:r>
        <w:rPr>
          <w:lang w:val="es-CL"/>
        </w:rPr>
        <w:tab/>
      </w:r>
      <w:r w:rsidR="00EA5973" w:rsidRPr="006024F4">
        <w:rPr>
          <w:lang w:val="es-CL"/>
        </w:rPr>
        <w:t>:  20</w:t>
      </w:r>
      <w:r w:rsidR="00101E37">
        <w:rPr>
          <w:lang w:val="es-CL"/>
        </w:rPr>
        <w:t>2</w:t>
      </w:r>
      <w:r w:rsidR="00F802B8">
        <w:rPr>
          <w:lang w:val="es-CL"/>
        </w:rPr>
        <w:t>4</w:t>
      </w:r>
      <w:r w:rsidRPr="00101E37">
        <w:rPr>
          <w:color w:val="FFFFFF" w:themeColor="background1"/>
          <w:lang w:val="es-CL"/>
        </w:rPr>
        <w:t>…………………………</w:t>
      </w:r>
      <w:r w:rsidR="00DF2D8E" w:rsidRPr="00101E37">
        <w:rPr>
          <w:color w:val="FFFFFF" w:themeColor="background1"/>
          <w:lang w:val="es-CL"/>
        </w:rPr>
        <w:t>……</w:t>
      </w:r>
      <w:r w:rsidRPr="00101E37">
        <w:rPr>
          <w:color w:val="FFFFFF" w:themeColor="background1"/>
          <w:lang w:val="es-CL"/>
        </w:rPr>
        <w:t>.</w:t>
      </w:r>
    </w:p>
    <w:p w14:paraId="54721589" w14:textId="77777777" w:rsidR="005A5076" w:rsidRDefault="005A5076" w:rsidP="005A5076">
      <w:pPr>
        <w:rPr>
          <w:b/>
          <w:bCs/>
          <w:lang w:val="es-CL"/>
        </w:rPr>
      </w:pPr>
    </w:p>
    <w:p w14:paraId="25905A0E" w14:textId="1CF7407F" w:rsidR="00EA5973" w:rsidRPr="005A5076" w:rsidRDefault="005A5076" w:rsidP="005A5076">
      <w:pPr>
        <w:rPr>
          <w:b/>
          <w:bCs/>
          <w:lang w:val="es-CL"/>
        </w:rPr>
      </w:pPr>
      <w:r w:rsidRPr="005A5076">
        <w:rPr>
          <w:b/>
          <w:bCs/>
          <w:lang w:val="es-CL"/>
        </w:rPr>
        <w:t>No colocar fotos, escudos ni imágenes de cualquier tipo</w:t>
      </w:r>
    </w:p>
    <w:p w14:paraId="2DDB8083" w14:textId="77777777" w:rsidR="00EA5973" w:rsidRPr="0056013E" w:rsidRDefault="00EA5973" w:rsidP="00021514">
      <w:pPr>
        <w:pStyle w:val="Ttulo3"/>
      </w:pPr>
      <w:bookmarkStart w:id="28" w:name="_Toc64198645"/>
      <w:bookmarkStart w:id="29" w:name="_Toc64199000"/>
      <w:r w:rsidRPr="0056013E">
        <w:t>EL TRABAJO ESCRITO:</w:t>
      </w:r>
      <w:bookmarkEnd w:id="28"/>
      <w:bookmarkEnd w:id="29"/>
    </w:p>
    <w:p w14:paraId="58DDE89F" w14:textId="53184A77" w:rsidR="00EA5973" w:rsidRDefault="00EA5973" w:rsidP="006024F4">
      <w:pPr>
        <w:rPr>
          <w:lang w:val="es-CL"/>
        </w:rPr>
      </w:pPr>
      <w:r w:rsidRPr="0056013E">
        <w:rPr>
          <w:lang w:val="es-CL"/>
        </w:rPr>
        <w:t xml:space="preserve">La primera página de las tres que contienen la parte expositiva del trabajo se encabeza con el título del tema (el mismo de la Carátula). A </w:t>
      </w:r>
      <w:r w:rsidR="00DF2D8E" w:rsidRPr="0056013E">
        <w:rPr>
          <w:lang w:val="es-CL"/>
        </w:rPr>
        <w:t>continuación,</w:t>
      </w:r>
      <w:r w:rsidRPr="0056013E">
        <w:rPr>
          <w:lang w:val="es-CL"/>
        </w:rPr>
        <w:t xml:space="preserve"> van los subtítulos que se indican más adelante, con mayúscula y negrilla:</w:t>
      </w:r>
    </w:p>
    <w:p w14:paraId="619B664F" w14:textId="77777777" w:rsidR="00F802B8" w:rsidRDefault="005A5076" w:rsidP="006024F4">
      <w:pPr>
        <w:rPr>
          <w:lang w:val="es-CL"/>
        </w:rPr>
      </w:pPr>
      <w:r>
        <w:rPr>
          <w:lang w:val="es-CL"/>
        </w:rPr>
        <w:t xml:space="preserve">Ejemplo: </w:t>
      </w:r>
    </w:p>
    <w:p w14:paraId="65ED9590" w14:textId="48AAF590" w:rsidR="005A5076" w:rsidRPr="0056013E" w:rsidRDefault="005A5076" w:rsidP="00F802B8">
      <w:pPr>
        <w:pStyle w:val="Ttulo"/>
        <w:rPr>
          <w:lang w:val="es-CL"/>
        </w:rPr>
      </w:pPr>
      <w:r w:rsidRPr="005A5076">
        <w:rPr>
          <w:lang w:val="es-CL"/>
        </w:rPr>
        <w:t>Las aventuras de Perico</w:t>
      </w:r>
    </w:p>
    <w:p w14:paraId="5431FD18" w14:textId="77777777" w:rsidR="006024F4" w:rsidRDefault="00EA5973" w:rsidP="00021514">
      <w:pPr>
        <w:pStyle w:val="Ttulo4"/>
      </w:pPr>
      <w:bookmarkStart w:id="30" w:name="_Toc64198646"/>
      <w:r w:rsidRPr="0056013E">
        <w:t>SITUACIÓN HISTÓRICA:</w:t>
      </w:r>
      <w:bookmarkEnd w:id="30"/>
      <w:r w:rsidRPr="0056013E">
        <w:t xml:space="preserve"> </w:t>
      </w:r>
    </w:p>
    <w:p w14:paraId="1CC759B0" w14:textId="77777777" w:rsidR="00EA5973" w:rsidRPr="0056013E" w:rsidRDefault="00EA5973" w:rsidP="006024F4">
      <w:pPr>
        <w:rPr>
          <w:lang w:val="es-CL"/>
        </w:rPr>
      </w:pPr>
      <w:r w:rsidRPr="0056013E">
        <w:rPr>
          <w:lang w:val="es-CL"/>
        </w:rPr>
        <w:t>Breve narración de</w:t>
      </w:r>
      <w:r w:rsidR="00CB7587">
        <w:rPr>
          <w:lang w:val="es-CL"/>
        </w:rPr>
        <w:t>l contexto</w:t>
      </w:r>
      <w:r w:rsidRPr="0056013E">
        <w:rPr>
          <w:lang w:val="es-CL"/>
        </w:rPr>
        <w:t xml:space="preserve"> histórico</w:t>
      </w:r>
      <w:r w:rsidR="00CB7587">
        <w:rPr>
          <w:lang w:val="es-CL"/>
        </w:rPr>
        <w:t xml:space="preserve"> relacionado</w:t>
      </w:r>
      <w:r w:rsidRPr="0056013E">
        <w:rPr>
          <w:lang w:val="es-CL"/>
        </w:rPr>
        <w:t xml:space="preserve"> con la época y lugar en que se desarrolla el Tema para su mejor comprensión y ubicación espacio temporal. Extensión </w:t>
      </w:r>
      <w:r w:rsidRPr="00101E37">
        <w:rPr>
          <w:b/>
          <w:u w:val="single"/>
          <w:lang w:val="es-CL"/>
        </w:rPr>
        <w:t>media página</w:t>
      </w:r>
      <w:r w:rsidRPr="0056013E">
        <w:rPr>
          <w:lang w:val="es-CL"/>
        </w:rPr>
        <w:t>.</w:t>
      </w:r>
    </w:p>
    <w:p w14:paraId="26C871DB" w14:textId="2B391951" w:rsidR="00EA5973" w:rsidRPr="005A5076" w:rsidRDefault="005A5076" w:rsidP="005A5076">
      <w:pPr>
        <w:rPr>
          <w:i/>
          <w:iCs/>
          <w:lang w:val="es-CL"/>
        </w:rPr>
      </w:pPr>
      <w:r>
        <w:rPr>
          <w:lang w:val="es-CL"/>
        </w:rPr>
        <w:t xml:space="preserve">Ejemplo: </w:t>
      </w:r>
      <w:r w:rsidRPr="005A5076">
        <w:rPr>
          <w:i/>
          <w:iCs/>
          <w:lang w:val="es-CL"/>
        </w:rPr>
        <w:t xml:space="preserve">La historia de Perico ocurre en Chile, en medio de la pandemia de COVID 19. Perico es </w:t>
      </w:r>
      <w:r>
        <w:rPr>
          <w:i/>
          <w:iCs/>
          <w:lang w:val="es-CL"/>
        </w:rPr>
        <w:t>un padre muy preocupado y decide hacer un cambio radical en su vida para proteger a su familia.</w:t>
      </w:r>
    </w:p>
    <w:p w14:paraId="72C4ABE2" w14:textId="77777777" w:rsidR="006024F4" w:rsidRDefault="00EA5973" w:rsidP="00021514">
      <w:pPr>
        <w:pStyle w:val="Ttulo4"/>
      </w:pPr>
      <w:bookmarkStart w:id="31" w:name="_Toc64198647"/>
      <w:r w:rsidRPr="0056013E">
        <w:t>DESARROLLO:</w:t>
      </w:r>
      <w:bookmarkEnd w:id="31"/>
    </w:p>
    <w:p w14:paraId="7E02E852" w14:textId="11C1898B" w:rsidR="00EA5973" w:rsidRDefault="00EA5973" w:rsidP="006024F4">
      <w:pPr>
        <w:rPr>
          <w:b/>
          <w:lang w:val="es-CL"/>
        </w:rPr>
      </w:pPr>
      <w:r w:rsidRPr="0056013E">
        <w:rPr>
          <w:lang w:val="es-CL"/>
        </w:rPr>
        <w:t>Redacción</w:t>
      </w:r>
      <w:r w:rsidR="007E2792">
        <w:rPr>
          <w:lang w:val="es-CL"/>
        </w:rPr>
        <w:t>,</w:t>
      </w:r>
      <w:r w:rsidRPr="0056013E">
        <w:rPr>
          <w:lang w:val="es-CL"/>
        </w:rPr>
        <w:t xml:space="preserve"> del </w:t>
      </w:r>
      <w:r w:rsidR="005A5076">
        <w:rPr>
          <w:lang w:val="es-CL"/>
        </w:rPr>
        <w:t>esta parte</w:t>
      </w:r>
      <w:r w:rsidR="007E2792">
        <w:rPr>
          <w:lang w:val="es-CL"/>
        </w:rPr>
        <w:t>,</w:t>
      </w:r>
      <w:r w:rsidR="005A5076">
        <w:rPr>
          <w:lang w:val="es-CL"/>
        </w:rPr>
        <w:t xml:space="preserve"> puede contar con</w:t>
      </w:r>
      <w:r w:rsidRPr="0056013E">
        <w:rPr>
          <w:lang w:val="es-CL"/>
        </w:rPr>
        <w:t xml:space="preserve"> subtítulos para ordenar las materias</w:t>
      </w:r>
      <w:r w:rsidR="00DF2D8E" w:rsidRPr="0056013E">
        <w:rPr>
          <w:lang w:val="es-CL"/>
        </w:rPr>
        <w:t>.</w:t>
      </w:r>
      <w:r w:rsidRPr="0056013E">
        <w:rPr>
          <w:lang w:val="es-CL"/>
        </w:rPr>
        <w:t xml:space="preserve"> El escrito contendrá básicamente el </w:t>
      </w:r>
      <w:r w:rsidRPr="0056013E">
        <w:rPr>
          <w:b/>
          <w:lang w:val="es-CL"/>
        </w:rPr>
        <w:t>aspecto naval</w:t>
      </w:r>
      <w:r w:rsidRPr="0056013E">
        <w:rPr>
          <w:lang w:val="es-CL"/>
        </w:rPr>
        <w:t xml:space="preserve"> </w:t>
      </w:r>
      <w:r w:rsidRPr="0056013E">
        <w:rPr>
          <w:b/>
          <w:lang w:val="es-CL"/>
        </w:rPr>
        <w:t xml:space="preserve">de los hechos con aplicación de los términos y conceptos </w:t>
      </w:r>
      <w:r w:rsidR="004A0435">
        <w:rPr>
          <w:b/>
          <w:lang w:val="es-CL"/>
        </w:rPr>
        <w:t>enseñados</w:t>
      </w:r>
      <w:r w:rsidRPr="0056013E">
        <w:rPr>
          <w:b/>
          <w:lang w:val="es-CL"/>
        </w:rPr>
        <w:t>,</w:t>
      </w:r>
      <w:r w:rsidRPr="0056013E">
        <w:rPr>
          <w:lang w:val="es-CL"/>
        </w:rPr>
        <w:t xml:space="preserve"> y sólo lo pertinente de la situación socio política y de las acciones terrestres y/o aéreas producidas. La extensión de esta parte del trabajo (</w:t>
      </w:r>
      <w:r w:rsidRPr="00DF2D8E">
        <w:rPr>
          <w:b/>
          <w:bCs/>
          <w:u w:val="single"/>
          <w:lang w:val="es-CL"/>
        </w:rPr>
        <w:t>una y media</w:t>
      </w:r>
      <w:r w:rsidRPr="0056013E">
        <w:rPr>
          <w:lang w:val="es-CL"/>
        </w:rPr>
        <w:t xml:space="preserve"> páginas excluyendo el Comentario Personal, que se explica a continuación) requiere una capacidad de síntesis que se logra </w:t>
      </w:r>
      <w:r w:rsidRPr="0056013E">
        <w:rPr>
          <w:b/>
          <w:lang w:val="es-CL"/>
        </w:rPr>
        <w:t>sólo con el conocimiento cabal</w:t>
      </w:r>
      <w:r w:rsidRPr="0056013E">
        <w:rPr>
          <w:lang w:val="es-CL"/>
        </w:rPr>
        <w:t xml:space="preserve"> del tema asignado, </w:t>
      </w:r>
      <w:r w:rsidRPr="0056013E">
        <w:rPr>
          <w:b/>
          <w:lang w:val="es-CL"/>
        </w:rPr>
        <w:t>pues éste debe ser reflejado integralmente al redactarlo.</w:t>
      </w:r>
    </w:p>
    <w:p w14:paraId="616113AD" w14:textId="77777777" w:rsidR="00EA5973" w:rsidRPr="0056013E" w:rsidRDefault="00EA5973" w:rsidP="006024F4">
      <w:pPr>
        <w:rPr>
          <w:lang w:val="es-CL"/>
        </w:rPr>
      </w:pPr>
      <w:r w:rsidRPr="0056013E">
        <w:rPr>
          <w:lang w:val="es-CL"/>
        </w:rPr>
        <w:t>Aquí también se puede indicar muy brevemente uno o varios de los siguientes puntos en recuadros independientes, cuando se relacionen con el tema asignado y su época:</w:t>
      </w:r>
    </w:p>
    <w:p w14:paraId="643CAF1C" w14:textId="77777777" w:rsidR="00EA5973" w:rsidRPr="006024F4" w:rsidRDefault="00EA5973" w:rsidP="00EF7096">
      <w:pPr>
        <w:pStyle w:val="Prrafodelista"/>
        <w:numPr>
          <w:ilvl w:val="1"/>
          <w:numId w:val="4"/>
        </w:numPr>
        <w:ind w:left="1276" w:hanging="567"/>
        <w:rPr>
          <w:lang w:val="es-CL"/>
        </w:rPr>
      </w:pPr>
      <w:r w:rsidRPr="006024F4">
        <w:rPr>
          <w:lang w:val="es-CL"/>
        </w:rPr>
        <w:t>Inventos o avances tecnológicos en la guerra naval.</w:t>
      </w:r>
    </w:p>
    <w:p w14:paraId="0716A828" w14:textId="77777777" w:rsidR="00EA5973" w:rsidRPr="006024F4" w:rsidRDefault="00EA5973" w:rsidP="00EF7096">
      <w:pPr>
        <w:pStyle w:val="Prrafodelista"/>
        <w:numPr>
          <w:ilvl w:val="1"/>
          <w:numId w:val="4"/>
        </w:numPr>
        <w:ind w:left="1276" w:hanging="567"/>
        <w:rPr>
          <w:lang w:val="es-CL"/>
        </w:rPr>
      </w:pPr>
      <w:r w:rsidRPr="006024F4">
        <w:rPr>
          <w:lang w:val="es-CL"/>
        </w:rPr>
        <w:t>Cambio en las formas de combatir y maniobrar en el mar.</w:t>
      </w:r>
    </w:p>
    <w:p w14:paraId="0B3DB7FD" w14:textId="77777777" w:rsidR="00EA5973" w:rsidRDefault="00EA5973" w:rsidP="00EF7096">
      <w:pPr>
        <w:pStyle w:val="Prrafodelista"/>
        <w:numPr>
          <w:ilvl w:val="1"/>
          <w:numId w:val="4"/>
        </w:numPr>
        <w:ind w:left="1276" w:hanging="567"/>
        <w:rPr>
          <w:lang w:val="es-CL"/>
        </w:rPr>
      </w:pPr>
      <w:r w:rsidRPr="006024F4">
        <w:rPr>
          <w:lang w:val="es-CL"/>
        </w:rPr>
        <w:t>Aspectos destacados de la situación en el resto del mundo y/o en Chile.</w:t>
      </w:r>
    </w:p>
    <w:p w14:paraId="1A897FFA" w14:textId="77777777" w:rsidR="007B0962" w:rsidRDefault="005A5076" w:rsidP="005A5076">
      <w:pPr>
        <w:rPr>
          <w:i/>
          <w:iCs/>
          <w:lang w:val="es-CL"/>
        </w:rPr>
      </w:pPr>
      <w:r w:rsidRPr="005A5076">
        <w:rPr>
          <w:lang w:val="es-CL"/>
        </w:rPr>
        <w:lastRenderedPageBreak/>
        <w:t>Ejemplo</w:t>
      </w:r>
      <w:r>
        <w:rPr>
          <w:i/>
          <w:iCs/>
          <w:lang w:val="es-CL"/>
        </w:rPr>
        <w:t>:</w:t>
      </w:r>
    </w:p>
    <w:p w14:paraId="6BAFE765" w14:textId="5646FB30" w:rsidR="00EA5973" w:rsidRDefault="005A5076" w:rsidP="005A5076">
      <w:pPr>
        <w:rPr>
          <w:i/>
          <w:iCs/>
          <w:lang w:val="es-CL"/>
        </w:rPr>
      </w:pPr>
      <w:r>
        <w:rPr>
          <w:i/>
          <w:iCs/>
          <w:lang w:val="es-CL"/>
        </w:rPr>
        <w:t xml:space="preserve">Perico, muy nervioso, reúne a su familia y les informa que se irán a vivir a una isla lejana, en Chiloé, para evitar el contagio. Agrega que ha arrendado una cabaña equipada y que cuenta con red satelital, de modo que </w:t>
      </w:r>
      <w:r w:rsidR="007B0962">
        <w:rPr>
          <w:i/>
          <w:iCs/>
          <w:lang w:val="es-CL"/>
        </w:rPr>
        <w:t>los niños, de 14 y 10 años, podrán asistir a clases on line sin problemas.</w:t>
      </w:r>
    </w:p>
    <w:p w14:paraId="78E5B621" w14:textId="545D5EBD" w:rsidR="007B0962" w:rsidRDefault="007B0962" w:rsidP="005A5076">
      <w:pPr>
        <w:rPr>
          <w:i/>
          <w:iCs/>
          <w:lang w:val="es-CL"/>
        </w:rPr>
      </w:pPr>
      <w:r>
        <w:rPr>
          <w:i/>
          <w:iCs/>
          <w:lang w:val="es-CL"/>
        </w:rPr>
        <w:t>Eduvigis, su señora, lo apoya dudosamente, pero en bien de la paz familiar, no hace observaciones en la reunión. Isabela, la mayor, instantáneamente se opone; “no podré ver a mis amigas ni salir a carretear…”, aunque en secreto teme dejar de ver a Clodoveo, ese rubio, con rulos tiernos, de 2° medio. Camilo el menor acepta con entusiasmo, ya que será una buena aventura en un mundo salvaje y aislado.</w:t>
      </w:r>
    </w:p>
    <w:p w14:paraId="1D086B87" w14:textId="440B3259" w:rsidR="007B0962" w:rsidRDefault="007B0962" w:rsidP="005A5076">
      <w:pPr>
        <w:rPr>
          <w:i/>
          <w:iCs/>
          <w:lang w:val="es-CL"/>
        </w:rPr>
      </w:pPr>
      <w:r>
        <w:rPr>
          <w:i/>
          <w:iCs/>
          <w:lang w:val="es-CL"/>
        </w:rPr>
        <w:t>Aquí continua la trama, durante 1 ½ página donde se relata la historia de lo ocurrido, la cual debe concluir con el término y resultado de la batalla o hecho de armas o la muerte de la persona si es una biografía.</w:t>
      </w:r>
      <w:r w:rsidR="00041053">
        <w:rPr>
          <w:i/>
          <w:iCs/>
          <w:lang w:val="es-CL"/>
        </w:rPr>
        <w:t xml:space="preserve"> </w:t>
      </w:r>
    </w:p>
    <w:p w14:paraId="1B6EA28A" w14:textId="27F09DB8" w:rsidR="007B0962" w:rsidRDefault="007B0962" w:rsidP="005A5076">
      <w:pPr>
        <w:rPr>
          <w:i/>
          <w:iCs/>
          <w:lang w:val="es-CL"/>
        </w:rPr>
      </w:pPr>
      <w:r>
        <w:rPr>
          <w:i/>
          <w:iCs/>
          <w:lang w:val="es-CL"/>
        </w:rPr>
        <w:t>Perico abatido inicia el regreso a casa</w:t>
      </w:r>
      <w:r w:rsidR="00041053">
        <w:rPr>
          <w:i/>
          <w:iCs/>
          <w:lang w:val="es-CL"/>
        </w:rPr>
        <w:t xml:space="preserve">. Había llegado la vacuna y la peste había terminado </w:t>
      </w:r>
      <w:r>
        <w:rPr>
          <w:i/>
          <w:iCs/>
          <w:lang w:val="es-CL"/>
        </w:rPr>
        <w:t>…. Ed</w:t>
      </w:r>
      <w:r w:rsidR="00041053">
        <w:rPr>
          <w:i/>
          <w:iCs/>
          <w:lang w:val="es-CL"/>
        </w:rPr>
        <w:t>u</w:t>
      </w:r>
      <w:r>
        <w:rPr>
          <w:i/>
          <w:iCs/>
          <w:lang w:val="es-CL"/>
        </w:rPr>
        <w:t>vigis había regresado</w:t>
      </w:r>
      <w:r w:rsidR="00041053">
        <w:rPr>
          <w:i/>
          <w:iCs/>
          <w:lang w:val="es-CL"/>
        </w:rPr>
        <w:t>,</w:t>
      </w:r>
      <w:r>
        <w:rPr>
          <w:i/>
          <w:iCs/>
          <w:lang w:val="es-CL"/>
        </w:rPr>
        <w:t xml:space="preserve"> </w:t>
      </w:r>
      <w:r w:rsidR="00041053">
        <w:rPr>
          <w:i/>
          <w:iCs/>
          <w:lang w:val="es-CL"/>
        </w:rPr>
        <w:t>hace 3 meses,</w:t>
      </w:r>
      <w:r>
        <w:rPr>
          <w:i/>
          <w:iCs/>
          <w:lang w:val="es-CL"/>
        </w:rPr>
        <w:t xml:space="preserve"> con Isabela porque no soportaban el encierro en esta isla lluviosa y esa cabaña abandonada y en ruinas que habían arrendado…. La lancha que supuestamente los abastecería cada semana, con suerte la veían a </w:t>
      </w:r>
      <w:r w:rsidR="00041053">
        <w:rPr>
          <w:i/>
          <w:iCs/>
          <w:lang w:val="es-CL"/>
        </w:rPr>
        <w:t xml:space="preserve">cada 20 días y los productos eran caros y malos. </w:t>
      </w:r>
    </w:p>
    <w:p w14:paraId="4D1F569C" w14:textId="5E0CDC52" w:rsidR="00041053" w:rsidRPr="005A5076" w:rsidRDefault="00041053" w:rsidP="005A5076">
      <w:pPr>
        <w:rPr>
          <w:i/>
          <w:iCs/>
          <w:lang w:val="es-CL"/>
        </w:rPr>
      </w:pPr>
      <w:r>
        <w:rPr>
          <w:i/>
          <w:iCs/>
          <w:lang w:val="es-CL"/>
        </w:rPr>
        <w:t>El único triste era Camilo. Se había convertido en un salvaje nativo de la isla y convivía feliz con la fauna y la flora del lugar. Pese a ello, tendría muchas aventuras que contar a sus amigos sobres estas “vacaciones salvajes” en pandemia.</w:t>
      </w:r>
    </w:p>
    <w:p w14:paraId="564CF82A" w14:textId="77777777" w:rsidR="006024F4" w:rsidRDefault="00EA5973" w:rsidP="00021514">
      <w:pPr>
        <w:pStyle w:val="Ttulo4"/>
      </w:pPr>
      <w:bookmarkStart w:id="32" w:name="_Toc64198648"/>
      <w:r w:rsidRPr="0056013E">
        <w:t>COMENTARIO PERSONAL:</w:t>
      </w:r>
      <w:bookmarkEnd w:id="32"/>
      <w:r w:rsidRPr="0056013E">
        <w:t xml:space="preserve"> </w:t>
      </w:r>
    </w:p>
    <w:p w14:paraId="61D94171" w14:textId="33AEBC7B" w:rsidR="00101E37" w:rsidRDefault="00EA5973" w:rsidP="006024F4">
      <w:pPr>
        <w:rPr>
          <w:lang w:val="es-CL"/>
        </w:rPr>
      </w:pPr>
      <w:r w:rsidRPr="0056013E">
        <w:rPr>
          <w:lang w:val="es-CL"/>
        </w:rPr>
        <w:t xml:space="preserve">Teniendo en cuenta los conceptos básicos de </w:t>
      </w:r>
      <w:r w:rsidR="004A0435">
        <w:rPr>
          <w:lang w:val="es-CL"/>
        </w:rPr>
        <w:t>Guerra Naval</w:t>
      </w:r>
      <w:r w:rsidRPr="0056013E">
        <w:rPr>
          <w:lang w:val="es-CL"/>
        </w:rPr>
        <w:t xml:space="preserve"> contenidos en</w:t>
      </w:r>
      <w:r w:rsidR="00CA2136">
        <w:rPr>
          <w:lang w:val="es-CL"/>
        </w:rPr>
        <w:t xml:space="preserve"> los Programa de Historia Naval</w:t>
      </w:r>
      <w:r w:rsidR="004A0435">
        <w:rPr>
          <w:lang w:val="es-CL"/>
        </w:rPr>
        <w:t>,</w:t>
      </w:r>
      <w:r w:rsidRPr="0056013E">
        <w:rPr>
          <w:lang w:val="es-CL"/>
        </w:rPr>
        <w:t xml:space="preserve"> aquí se emite una </w:t>
      </w:r>
      <w:r w:rsidR="00DF2D8E" w:rsidRPr="0056013E">
        <w:rPr>
          <w:lang w:val="es-CL"/>
        </w:rPr>
        <w:t>opinión</w:t>
      </w:r>
      <w:r w:rsidRPr="0056013E">
        <w:rPr>
          <w:lang w:val="es-CL"/>
        </w:rPr>
        <w:t xml:space="preserve"> sobre su aplicación a los hechos históricos del Tema asignado. </w:t>
      </w:r>
      <w:r w:rsidR="00101E37">
        <w:rPr>
          <w:lang w:val="es-CL"/>
        </w:rPr>
        <w:t>En este análisis se deben indicar y explicar expresamente los conceptos de Guerra Naval que correspondieran</w:t>
      </w:r>
      <w:r w:rsidR="00041053">
        <w:rPr>
          <w:lang w:val="es-CL"/>
        </w:rPr>
        <w:t xml:space="preserve"> (lo que normalmente no se aplica en las biografías)</w:t>
      </w:r>
      <w:r w:rsidR="00101E37">
        <w:rPr>
          <w:lang w:val="es-CL"/>
        </w:rPr>
        <w:t>.</w:t>
      </w:r>
    </w:p>
    <w:p w14:paraId="66B07240" w14:textId="4E3C4C00" w:rsidR="00101E37" w:rsidRDefault="00101E37" w:rsidP="006024F4">
      <w:pPr>
        <w:rPr>
          <w:lang w:val="es-CL"/>
        </w:rPr>
      </w:pPr>
      <w:r>
        <w:rPr>
          <w:lang w:val="es-CL"/>
        </w:rPr>
        <w:t xml:space="preserve">En este comentario </w:t>
      </w:r>
      <w:r w:rsidRPr="00041053">
        <w:rPr>
          <w:b/>
          <w:bCs/>
          <w:u w:val="single"/>
          <w:lang w:val="es-CL"/>
        </w:rPr>
        <w:t>no</w:t>
      </w:r>
      <w:r>
        <w:rPr>
          <w:lang w:val="es-CL"/>
        </w:rPr>
        <w:t xml:space="preserve"> se deben agregar hechos nuevos </w:t>
      </w:r>
      <w:r w:rsidR="00041053">
        <w:rPr>
          <w:lang w:val="es-CL"/>
        </w:rPr>
        <w:t xml:space="preserve">o </w:t>
      </w:r>
      <w:r w:rsidR="00041053" w:rsidRPr="00041053">
        <w:rPr>
          <w:b/>
          <w:bCs/>
          <w:u w:val="single"/>
          <w:lang w:val="es-CL"/>
        </w:rPr>
        <w:t>no</w:t>
      </w:r>
      <w:r w:rsidR="00041053">
        <w:rPr>
          <w:lang w:val="es-CL"/>
        </w:rPr>
        <w:t xml:space="preserve"> </w:t>
      </w:r>
      <w:r>
        <w:rPr>
          <w:lang w:val="es-CL"/>
        </w:rPr>
        <w:t>mencionados con anterioridad.</w:t>
      </w:r>
    </w:p>
    <w:p w14:paraId="1A1BF82A" w14:textId="77777777" w:rsidR="00EA5973" w:rsidRPr="0056013E" w:rsidRDefault="00EA5973" w:rsidP="006024F4">
      <w:pPr>
        <w:rPr>
          <w:b/>
          <w:lang w:val="es-CL"/>
        </w:rPr>
      </w:pPr>
      <w:r w:rsidRPr="0056013E">
        <w:rPr>
          <w:b/>
          <w:lang w:val="es-CL"/>
        </w:rPr>
        <w:t xml:space="preserve">La extensión de este comentario personal debe ser de </w:t>
      </w:r>
      <w:r w:rsidRPr="00DF2D8E">
        <w:rPr>
          <w:b/>
          <w:u w:val="single"/>
          <w:lang w:val="es-CL"/>
        </w:rPr>
        <w:t>una página</w:t>
      </w:r>
      <w:r w:rsidRPr="0056013E">
        <w:rPr>
          <w:b/>
          <w:lang w:val="es-CL"/>
        </w:rPr>
        <w:t>.</w:t>
      </w:r>
    </w:p>
    <w:p w14:paraId="3E0C20D9" w14:textId="0DE2FE80" w:rsidR="00EA5973" w:rsidRPr="00041053" w:rsidRDefault="00041053" w:rsidP="00041053">
      <w:pPr>
        <w:rPr>
          <w:i/>
          <w:iCs/>
          <w:lang w:val="es-CL"/>
        </w:rPr>
      </w:pPr>
      <w:r>
        <w:rPr>
          <w:lang w:val="es-CL"/>
        </w:rPr>
        <w:t xml:space="preserve">Ejemplo: </w:t>
      </w:r>
      <w:r>
        <w:rPr>
          <w:i/>
          <w:iCs/>
          <w:lang w:val="es-CL"/>
        </w:rPr>
        <w:t>Perico cometió un grave error a no estudiar el campo táctico ni la personalidad de los afectados. La cabaña no era de la calidad esperada, casi insalubre. La logística prevista no funcionó ya que no contempló la impuntualidad de los lugareños… etc.</w:t>
      </w:r>
    </w:p>
    <w:p w14:paraId="2E76C44E" w14:textId="77777777" w:rsidR="00041053" w:rsidRDefault="00041053" w:rsidP="004A0435">
      <w:pPr>
        <w:rPr>
          <w:lang w:val="es-CL"/>
        </w:rPr>
      </w:pPr>
    </w:p>
    <w:p w14:paraId="72550A82" w14:textId="56727723" w:rsidR="00EA5973" w:rsidRPr="0056013E" w:rsidRDefault="00041053" w:rsidP="00021514">
      <w:pPr>
        <w:pStyle w:val="Ttulo4"/>
      </w:pPr>
      <w:bookmarkStart w:id="33" w:name="_Toc64198649"/>
      <w:r>
        <w:t>ANEXOS</w:t>
      </w:r>
      <w:bookmarkEnd w:id="33"/>
    </w:p>
    <w:p w14:paraId="438109B9" w14:textId="79E640AA" w:rsidR="00EA5973" w:rsidRDefault="00041053" w:rsidP="00041053">
      <w:pPr>
        <w:pStyle w:val="Ttulo5"/>
      </w:pPr>
      <w:r>
        <w:t>Mapas o Ilustraciones</w:t>
      </w:r>
    </w:p>
    <w:p w14:paraId="114BBB9D" w14:textId="527425EC" w:rsidR="008F0E9E" w:rsidRDefault="008F0E9E" w:rsidP="008F0E9E">
      <w:r>
        <w:t>Aquí deben colocarse los mapas e ilustraciones que faciliten la comprensión del texto. Normalmente tienen un título o nota aclaratoria.</w:t>
      </w:r>
    </w:p>
    <w:p w14:paraId="4CDFB204" w14:textId="5AFCBE2E" w:rsidR="008F0E9E" w:rsidRPr="008F0E9E" w:rsidRDefault="008F0E9E" w:rsidP="008F0E9E">
      <w:r>
        <w:t>Este anexo no tiene limitación de páginas.</w:t>
      </w:r>
    </w:p>
    <w:p w14:paraId="3B391F51" w14:textId="277F1C79" w:rsidR="004A0435" w:rsidRDefault="008F0E9E" w:rsidP="008F0E9E">
      <w:pPr>
        <w:pStyle w:val="Ttulo5"/>
      </w:pPr>
      <w:r w:rsidRPr="0056013E">
        <w:lastRenderedPageBreak/>
        <w:t>Bibliografía</w:t>
      </w:r>
      <w:r w:rsidR="00EA5973" w:rsidRPr="0056013E">
        <w:t>:</w:t>
      </w:r>
    </w:p>
    <w:p w14:paraId="19734942" w14:textId="77777777" w:rsidR="00EA5973" w:rsidRPr="0056013E" w:rsidRDefault="00EA5973" w:rsidP="004A0435">
      <w:pPr>
        <w:rPr>
          <w:lang w:val="es-CL"/>
        </w:rPr>
      </w:pPr>
      <w:r w:rsidRPr="0056013E">
        <w:rPr>
          <w:lang w:val="es-CL"/>
        </w:rPr>
        <w:t>Registro de todas</w:t>
      </w:r>
      <w:r w:rsidRPr="0056013E">
        <w:rPr>
          <w:b/>
          <w:lang w:val="es-CL"/>
        </w:rPr>
        <w:t xml:space="preserve"> </w:t>
      </w:r>
      <w:r w:rsidRPr="0056013E">
        <w:rPr>
          <w:lang w:val="es-CL"/>
        </w:rPr>
        <w:t xml:space="preserve">las publicaciones o fuentes consultadas para el trabajo, primero las publicaciones y después lo obtenido de Internet. Cumplir las normas dadas en Lenguaje y Comunicación y en Habilidades Lingüísticas. </w:t>
      </w:r>
    </w:p>
    <w:p w14:paraId="76CE32DA" w14:textId="12A8F784" w:rsidR="00883363" w:rsidRDefault="00883363">
      <w:pPr>
        <w:spacing w:after="160" w:line="259" w:lineRule="auto"/>
        <w:ind w:firstLine="0"/>
        <w:jc w:val="left"/>
        <w:rPr>
          <w:lang w:val="es-CL"/>
        </w:rPr>
      </w:pPr>
      <w:r>
        <w:rPr>
          <w:lang w:val="es-CL"/>
        </w:rPr>
        <w:br w:type="page"/>
      </w:r>
    </w:p>
    <w:p w14:paraId="27BE5610" w14:textId="517275AC" w:rsidR="00883363" w:rsidRPr="00021514" w:rsidRDefault="00021514" w:rsidP="00021514">
      <w:pPr>
        <w:pStyle w:val="Ttulo1"/>
      </w:pPr>
      <w:bookmarkStart w:id="34" w:name="_Toc64198650"/>
      <w:bookmarkStart w:id="35" w:name="_Toc64199001"/>
      <w:r w:rsidRPr="00021514">
        <w:lastRenderedPageBreak/>
        <w:t>ANEXO “C”</w:t>
      </w:r>
      <w:bookmarkEnd w:id="34"/>
      <w:bookmarkEnd w:id="35"/>
    </w:p>
    <w:p w14:paraId="1930BDA6" w14:textId="456EBB28" w:rsidR="00883363" w:rsidRPr="00021514" w:rsidRDefault="00021514" w:rsidP="00021514">
      <w:pPr>
        <w:pStyle w:val="Ttulo1"/>
      </w:pPr>
      <w:bookmarkStart w:id="36" w:name="_Toc64198651"/>
      <w:bookmarkStart w:id="37" w:name="_Toc64199002"/>
      <w:r w:rsidRPr="00021514">
        <w:t>RÚBRICA PARA TRABAJOS ESCRITOS HN</w:t>
      </w:r>
      <w:bookmarkEnd w:id="36"/>
      <w:r>
        <w:t>A</w:t>
      </w:r>
      <w:bookmarkEnd w:id="37"/>
    </w:p>
    <w:p w14:paraId="7DE83D14" w14:textId="08B74CF9" w:rsidR="00883363" w:rsidRDefault="007B704A" w:rsidP="00021514">
      <w:pPr>
        <w:pStyle w:val="Ttulo2"/>
      </w:pPr>
      <w:bookmarkStart w:id="38" w:name="_Toc64198652"/>
      <w:bookmarkStart w:id="39" w:name="_Toc64199003"/>
      <w:r>
        <w:t xml:space="preserve">A.- </w:t>
      </w:r>
      <w:r w:rsidRPr="007B704A">
        <w:t>FORMA</w:t>
      </w:r>
      <w:r w:rsidR="00883363">
        <w:t>:</w:t>
      </w:r>
      <w:bookmarkEnd w:id="38"/>
      <w:bookmarkEnd w:id="39"/>
    </w:p>
    <w:p w14:paraId="517C15CF" w14:textId="77777777" w:rsidR="00883363" w:rsidRPr="007650D6" w:rsidRDefault="00883363" w:rsidP="00EF7096">
      <w:pPr>
        <w:pStyle w:val="Ttulo4"/>
        <w:numPr>
          <w:ilvl w:val="0"/>
          <w:numId w:val="9"/>
        </w:numPr>
      </w:pPr>
      <w:r w:rsidRPr="007650D6">
        <w:t>Carátula</w:t>
      </w:r>
      <w:r>
        <w:t xml:space="preserve"> (Hasta -5)</w:t>
      </w:r>
    </w:p>
    <w:tbl>
      <w:tblPr>
        <w:tblStyle w:val="Tablaconcuadrcula"/>
        <w:tblW w:w="0" w:type="auto"/>
        <w:tblLook w:val="04A0" w:firstRow="1" w:lastRow="0" w:firstColumn="1" w:lastColumn="0" w:noHBand="0" w:noVBand="1"/>
      </w:tblPr>
      <w:tblGrid>
        <w:gridCol w:w="6091"/>
        <w:gridCol w:w="2737"/>
      </w:tblGrid>
      <w:tr w:rsidR="00883363" w:rsidRPr="00A51333" w14:paraId="0F72973D" w14:textId="77777777" w:rsidTr="00AE2199">
        <w:tc>
          <w:tcPr>
            <w:tcW w:w="6091" w:type="dxa"/>
          </w:tcPr>
          <w:p w14:paraId="205D959F" w14:textId="77777777" w:rsidR="00883363" w:rsidRPr="00A51333" w:rsidRDefault="00883363" w:rsidP="00883363">
            <w:pPr>
              <w:ind w:firstLine="0"/>
            </w:pPr>
            <w:r w:rsidRPr="00A51333">
              <w:t>Título Incompleto</w:t>
            </w:r>
          </w:p>
        </w:tc>
        <w:tc>
          <w:tcPr>
            <w:tcW w:w="2737" w:type="dxa"/>
          </w:tcPr>
          <w:p w14:paraId="4141AC0F" w14:textId="77777777" w:rsidR="00883363" w:rsidRPr="00A51333" w:rsidRDefault="00883363" w:rsidP="00AE2199">
            <w:pPr>
              <w:jc w:val="right"/>
            </w:pPr>
            <w:r w:rsidRPr="00A51333">
              <w:t>-2</w:t>
            </w:r>
          </w:p>
        </w:tc>
      </w:tr>
      <w:tr w:rsidR="00883363" w:rsidRPr="00A51333" w14:paraId="01CA1B52" w14:textId="77777777" w:rsidTr="00AE2199">
        <w:tc>
          <w:tcPr>
            <w:tcW w:w="6091" w:type="dxa"/>
          </w:tcPr>
          <w:p w14:paraId="3A20C631" w14:textId="77777777" w:rsidR="00883363" w:rsidRPr="00A51333" w:rsidRDefault="00883363" w:rsidP="00883363">
            <w:pPr>
              <w:ind w:firstLine="0"/>
            </w:pPr>
            <w:r w:rsidRPr="00A51333">
              <w:t>Título o Identificación Descentrada</w:t>
            </w:r>
          </w:p>
        </w:tc>
        <w:tc>
          <w:tcPr>
            <w:tcW w:w="2737" w:type="dxa"/>
          </w:tcPr>
          <w:p w14:paraId="16602723" w14:textId="77777777" w:rsidR="00883363" w:rsidRPr="00A51333" w:rsidRDefault="00883363" w:rsidP="00AE2199">
            <w:pPr>
              <w:jc w:val="right"/>
            </w:pPr>
            <w:r w:rsidRPr="00A51333">
              <w:t>-2 c/u</w:t>
            </w:r>
          </w:p>
        </w:tc>
      </w:tr>
      <w:tr w:rsidR="00883363" w:rsidRPr="00A51333" w14:paraId="4EDD577E" w14:textId="77777777" w:rsidTr="00AE2199">
        <w:tc>
          <w:tcPr>
            <w:tcW w:w="6091" w:type="dxa"/>
          </w:tcPr>
          <w:p w14:paraId="4186D5B5" w14:textId="77777777" w:rsidR="00883363" w:rsidRPr="00A51333" w:rsidRDefault="00883363" w:rsidP="00883363">
            <w:pPr>
              <w:ind w:firstLine="0"/>
            </w:pPr>
            <w:r w:rsidRPr="00A51333">
              <w:t>Logo, errores en identificación de Trabajo u otro</w:t>
            </w:r>
          </w:p>
        </w:tc>
        <w:tc>
          <w:tcPr>
            <w:tcW w:w="2737" w:type="dxa"/>
          </w:tcPr>
          <w:p w14:paraId="6CC14E14" w14:textId="77777777" w:rsidR="00883363" w:rsidRPr="00A51333" w:rsidRDefault="00883363" w:rsidP="00AE2199">
            <w:pPr>
              <w:jc w:val="right"/>
            </w:pPr>
            <w:r w:rsidRPr="00A51333">
              <w:t>-2</w:t>
            </w:r>
          </w:p>
        </w:tc>
      </w:tr>
      <w:tr w:rsidR="00883363" w:rsidRPr="00A51333" w14:paraId="12C6F034" w14:textId="77777777" w:rsidTr="00AE2199">
        <w:tc>
          <w:tcPr>
            <w:tcW w:w="6091" w:type="dxa"/>
          </w:tcPr>
          <w:p w14:paraId="1C724AED" w14:textId="77777777" w:rsidR="00883363" w:rsidRPr="00A51333" w:rsidRDefault="00883363" w:rsidP="00883363">
            <w:pPr>
              <w:ind w:firstLine="0"/>
            </w:pPr>
            <w:r w:rsidRPr="00A51333">
              <w:t>Carátula numerada</w:t>
            </w:r>
          </w:p>
        </w:tc>
        <w:tc>
          <w:tcPr>
            <w:tcW w:w="2737" w:type="dxa"/>
          </w:tcPr>
          <w:p w14:paraId="67B12AE1" w14:textId="77777777" w:rsidR="00883363" w:rsidRPr="00A51333" w:rsidRDefault="00883363" w:rsidP="00AE2199">
            <w:pPr>
              <w:jc w:val="right"/>
            </w:pPr>
            <w:r w:rsidRPr="00A51333">
              <w:t>-2</w:t>
            </w:r>
          </w:p>
        </w:tc>
      </w:tr>
      <w:tr w:rsidR="00883363" w:rsidRPr="00A51333" w14:paraId="4836AB06" w14:textId="77777777" w:rsidTr="00AE2199">
        <w:tc>
          <w:tcPr>
            <w:tcW w:w="6091" w:type="dxa"/>
          </w:tcPr>
          <w:p w14:paraId="74F9B508" w14:textId="77777777" w:rsidR="00883363" w:rsidRPr="00A51333" w:rsidRDefault="00883363" w:rsidP="00883363">
            <w:pPr>
              <w:ind w:firstLine="0"/>
            </w:pPr>
            <w:r w:rsidRPr="00A51333">
              <w:t>Máximo</w:t>
            </w:r>
          </w:p>
        </w:tc>
        <w:tc>
          <w:tcPr>
            <w:tcW w:w="2737" w:type="dxa"/>
          </w:tcPr>
          <w:p w14:paraId="2AA2F250" w14:textId="77777777" w:rsidR="00883363" w:rsidRPr="00A51333" w:rsidRDefault="00883363" w:rsidP="00AE2199">
            <w:pPr>
              <w:jc w:val="right"/>
            </w:pPr>
            <w:r w:rsidRPr="00A51333">
              <w:t>-5</w:t>
            </w:r>
          </w:p>
        </w:tc>
      </w:tr>
    </w:tbl>
    <w:p w14:paraId="744BD55A" w14:textId="72EF30E1" w:rsidR="00883363" w:rsidRPr="007650D6" w:rsidRDefault="00883363" w:rsidP="00021514">
      <w:pPr>
        <w:pStyle w:val="Ttulo4"/>
      </w:pPr>
      <w:r>
        <w:t>Escritura</w:t>
      </w:r>
      <w:r w:rsidR="007B704A">
        <w:t xml:space="preserve"> general</w:t>
      </w:r>
      <w:r>
        <w:t>: (Hasta -10)</w:t>
      </w:r>
    </w:p>
    <w:tbl>
      <w:tblPr>
        <w:tblStyle w:val="Tablaconcuadrcula"/>
        <w:tblW w:w="0" w:type="auto"/>
        <w:tblLook w:val="04A0" w:firstRow="1" w:lastRow="0" w:firstColumn="1" w:lastColumn="0" w:noHBand="0" w:noVBand="1"/>
      </w:tblPr>
      <w:tblGrid>
        <w:gridCol w:w="6091"/>
        <w:gridCol w:w="2737"/>
      </w:tblGrid>
      <w:tr w:rsidR="00883363" w:rsidRPr="00A51333" w14:paraId="4591F469" w14:textId="77777777" w:rsidTr="00AE2199">
        <w:tc>
          <w:tcPr>
            <w:tcW w:w="6091" w:type="dxa"/>
          </w:tcPr>
          <w:p w14:paraId="1C44C52C" w14:textId="77777777" w:rsidR="00883363" w:rsidRPr="00A51333" w:rsidRDefault="00883363" w:rsidP="00883363">
            <w:pPr>
              <w:ind w:firstLine="0"/>
            </w:pPr>
            <w:r w:rsidRPr="00A51333">
              <w:t>1 margen mal</w:t>
            </w:r>
          </w:p>
        </w:tc>
        <w:tc>
          <w:tcPr>
            <w:tcW w:w="2737" w:type="dxa"/>
          </w:tcPr>
          <w:p w14:paraId="154CFCFB" w14:textId="77777777" w:rsidR="00883363" w:rsidRPr="00A51333" w:rsidRDefault="00883363" w:rsidP="00AE2199">
            <w:pPr>
              <w:jc w:val="right"/>
            </w:pPr>
            <w:r w:rsidRPr="00A51333">
              <w:t>-3</w:t>
            </w:r>
          </w:p>
        </w:tc>
      </w:tr>
      <w:tr w:rsidR="00883363" w:rsidRPr="00A51333" w14:paraId="0734E32F" w14:textId="77777777" w:rsidTr="00AE2199">
        <w:tc>
          <w:tcPr>
            <w:tcW w:w="6091" w:type="dxa"/>
          </w:tcPr>
          <w:p w14:paraId="0B5A4813" w14:textId="77777777" w:rsidR="00883363" w:rsidRPr="00A51333" w:rsidRDefault="00883363" w:rsidP="00883363">
            <w:pPr>
              <w:ind w:firstLine="0"/>
            </w:pPr>
            <w:r w:rsidRPr="00A51333">
              <w:t>2 márgenes mal</w:t>
            </w:r>
          </w:p>
        </w:tc>
        <w:tc>
          <w:tcPr>
            <w:tcW w:w="2737" w:type="dxa"/>
          </w:tcPr>
          <w:p w14:paraId="218BB1E8" w14:textId="77777777" w:rsidR="00883363" w:rsidRPr="00A51333" w:rsidRDefault="00883363" w:rsidP="00AE2199">
            <w:pPr>
              <w:jc w:val="right"/>
            </w:pPr>
            <w:r w:rsidRPr="00A51333">
              <w:t>-4 o +</w:t>
            </w:r>
          </w:p>
        </w:tc>
      </w:tr>
      <w:tr w:rsidR="00883363" w:rsidRPr="00A51333" w14:paraId="32D9D5B7" w14:textId="77777777" w:rsidTr="00AE2199">
        <w:tc>
          <w:tcPr>
            <w:tcW w:w="6091" w:type="dxa"/>
          </w:tcPr>
          <w:p w14:paraId="12FC23A5" w14:textId="77777777" w:rsidR="00883363" w:rsidRPr="00A51333" w:rsidRDefault="00883363" w:rsidP="00883363">
            <w:pPr>
              <w:ind w:firstLine="0"/>
            </w:pPr>
            <w:r w:rsidRPr="00A51333">
              <w:t xml:space="preserve">Interlineado </w:t>
            </w:r>
          </w:p>
        </w:tc>
        <w:tc>
          <w:tcPr>
            <w:tcW w:w="2737" w:type="dxa"/>
          </w:tcPr>
          <w:p w14:paraId="6DF032CD" w14:textId="77777777" w:rsidR="00883363" w:rsidRPr="00A51333" w:rsidRDefault="00883363" w:rsidP="00AE2199">
            <w:pPr>
              <w:jc w:val="right"/>
            </w:pPr>
            <w:r w:rsidRPr="00A51333">
              <w:t>-4</w:t>
            </w:r>
          </w:p>
        </w:tc>
      </w:tr>
      <w:tr w:rsidR="00883363" w:rsidRPr="00A51333" w14:paraId="201771AF" w14:textId="77777777" w:rsidTr="00AE2199">
        <w:tc>
          <w:tcPr>
            <w:tcW w:w="6091" w:type="dxa"/>
          </w:tcPr>
          <w:p w14:paraId="69E88F0A" w14:textId="77777777" w:rsidR="00883363" w:rsidRPr="00A51333" w:rsidRDefault="00883363" w:rsidP="00883363">
            <w:pPr>
              <w:ind w:firstLine="0"/>
            </w:pPr>
            <w:r w:rsidRPr="00A51333">
              <w:t>Porte de letra (tipo)</w:t>
            </w:r>
          </w:p>
        </w:tc>
        <w:tc>
          <w:tcPr>
            <w:tcW w:w="2737" w:type="dxa"/>
          </w:tcPr>
          <w:p w14:paraId="19C4705D" w14:textId="77777777" w:rsidR="00883363" w:rsidRPr="00A51333" w:rsidRDefault="00883363" w:rsidP="00AE2199">
            <w:pPr>
              <w:jc w:val="right"/>
            </w:pPr>
            <w:r w:rsidRPr="00A51333">
              <w:t>-4 o +</w:t>
            </w:r>
          </w:p>
        </w:tc>
      </w:tr>
      <w:tr w:rsidR="00883363" w:rsidRPr="00A51333" w14:paraId="2EEE663C" w14:textId="77777777" w:rsidTr="00AE2199">
        <w:tc>
          <w:tcPr>
            <w:tcW w:w="6091" w:type="dxa"/>
          </w:tcPr>
          <w:p w14:paraId="3E710E81" w14:textId="77777777" w:rsidR="00883363" w:rsidRPr="00A51333" w:rsidRDefault="00883363" w:rsidP="00883363">
            <w:pPr>
              <w:ind w:firstLine="0"/>
            </w:pPr>
            <w:r w:rsidRPr="00A51333">
              <w:t>Páginas sin número</w:t>
            </w:r>
          </w:p>
        </w:tc>
        <w:tc>
          <w:tcPr>
            <w:tcW w:w="2737" w:type="dxa"/>
          </w:tcPr>
          <w:p w14:paraId="12465317" w14:textId="77777777" w:rsidR="00883363" w:rsidRPr="00A51333" w:rsidRDefault="00883363" w:rsidP="00AE2199">
            <w:pPr>
              <w:jc w:val="right"/>
            </w:pPr>
            <w:r w:rsidRPr="00A51333">
              <w:t>-2</w:t>
            </w:r>
          </w:p>
        </w:tc>
      </w:tr>
      <w:tr w:rsidR="00883363" w:rsidRPr="00A51333" w14:paraId="1A785880" w14:textId="77777777" w:rsidTr="00AE2199">
        <w:tc>
          <w:tcPr>
            <w:tcW w:w="6091" w:type="dxa"/>
          </w:tcPr>
          <w:p w14:paraId="0AD4CD36" w14:textId="77777777" w:rsidR="00883363" w:rsidRPr="00A51333" w:rsidRDefault="00883363" w:rsidP="00883363">
            <w:pPr>
              <w:ind w:firstLine="0"/>
            </w:pPr>
            <w:r w:rsidRPr="00A51333">
              <w:t>Justificado</w:t>
            </w:r>
          </w:p>
        </w:tc>
        <w:tc>
          <w:tcPr>
            <w:tcW w:w="2737" w:type="dxa"/>
          </w:tcPr>
          <w:p w14:paraId="20D15A0D" w14:textId="77777777" w:rsidR="00883363" w:rsidRPr="00A51333" w:rsidRDefault="00883363" w:rsidP="00AE2199">
            <w:pPr>
              <w:jc w:val="right"/>
            </w:pPr>
            <w:r w:rsidRPr="00A51333">
              <w:t>-3</w:t>
            </w:r>
          </w:p>
        </w:tc>
      </w:tr>
      <w:tr w:rsidR="00883363" w:rsidRPr="00A51333" w14:paraId="02A90D69" w14:textId="77777777" w:rsidTr="00AE2199">
        <w:tc>
          <w:tcPr>
            <w:tcW w:w="6091" w:type="dxa"/>
          </w:tcPr>
          <w:p w14:paraId="15E7EDAF" w14:textId="77777777" w:rsidR="00883363" w:rsidRPr="00A51333" w:rsidRDefault="00883363" w:rsidP="00883363">
            <w:pPr>
              <w:ind w:firstLine="0"/>
            </w:pPr>
            <w:r w:rsidRPr="00A51333">
              <w:t>Espaciamiento de párrafos</w:t>
            </w:r>
          </w:p>
        </w:tc>
        <w:tc>
          <w:tcPr>
            <w:tcW w:w="2737" w:type="dxa"/>
          </w:tcPr>
          <w:p w14:paraId="7D961B7A" w14:textId="77777777" w:rsidR="00883363" w:rsidRPr="00A51333" w:rsidRDefault="00883363" w:rsidP="00AE2199">
            <w:pPr>
              <w:jc w:val="right"/>
            </w:pPr>
            <w:r w:rsidRPr="00A51333">
              <w:t>-3</w:t>
            </w:r>
          </w:p>
        </w:tc>
      </w:tr>
      <w:tr w:rsidR="00883363" w:rsidRPr="00A51333" w14:paraId="6C0F2CD8" w14:textId="77777777" w:rsidTr="00AE2199">
        <w:tc>
          <w:tcPr>
            <w:tcW w:w="6091" w:type="dxa"/>
          </w:tcPr>
          <w:p w14:paraId="2A7432D0" w14:textId="77777777" w:rsidR="00883363" w:rsidRPr="00A51333" w:rsidRDefault="00883363" w:rsidP="00883363">
            <w:pPr>
              <w:ind w:firstLine="0"/>
            </w:pPr>
            <w:r w:rsidRPr="00A51333">
              <w:t>Guiones en automático</w:t>
            </w:r>
          </w:p>
        </w:tc>
        <w:tc>
          <w:tcPr>
            <w:tcW w:w="2737" w:type="dxa"/>
          </w:tcPr>
          <w:p w14:paraId="46CE1BD9" w14:textId="77777777" w:rsidR="00883363" w:rsidRPr="00A51333" w:rsidRDefault="00883363" w:rsidP="00AE2199">
            <w:pPr>
              <w:jc w:val="right"/>
            </w:pPr>
            <w:r w:rsidRPr="00A51333">
              <w:t>-2</w:t>
            </w:r>
          </w:p>
        </w:tc>
      </w:tr>
    </w:tbl>
    <w:p w14:paraId="1D385295" w14:textId="77777777" w:rsidR="00883363" w:rsidRPr="007650D6" w:rsidRDefault="00883363" w:rsidP="00021514">
      <w:pPr>
        <w:pStyle w:val="Ttulo4"/>
      </w:pPr>
      <w:r>
        <w:t>Cuerpo Principal (Hasta -10)</w:t>
      </w:r>
    </w:p>
    <w:tbl>
      <w:tblPr>
        <w:tblStyle w:val="Tablaconcuadrcula"/>
        <w:tblW w:w="0" w:type="auto"/>
        <w:tblLook w:val="04A0" w:firstRow="1" w:lastRow="0" w:firstColumn="1" w:lastColumn="0" w:noHBand="0" w:noVBand="1"/>
      </w:tblPr>
      <w:tblGrid>
        <w:gridCol w:w="6091"/>
        <w:gridCol w:w="2737"/>
      </w:tblGrid>
      <w:tr w:rsidR="00883363" w:rsidRPr="00A51333" w14:paraId="44F5F4F4" w14:textId="77777777" w:rsidTr="00AE2199">
        <w:tc>
          <w:tcPr>
            <w:tcW w:w="6091" w:type="dxa"/>
          </w:tcPr>
          <w:p w14:paraId="14C4D834" w14:textId="77777777" w:rsidR="00883363" w:rsidRPr="00A51333" w:rsidRDefault="00883363" w:rsidP="00883363">
            <w:pPr>
              <w:ind w:firstLine="0"/>
            </w:pPr>
            <w:r w:rsidRPr="00A51333">
              <w:t>Título- malo o falta</w:t>
            </w:r>
          </w:p>
        </w:tc>
        <w:tc>
          <w:tcPr>
            <w:tcW w:w="2737" w:type="dxa"/>
          </w:tcPr>
          <w:p w14:paraId="5EA6ED99" w14:textId="77777777" w:rsidR="00883363" w:rsidRPr="00A51333" w:rsidRDefault="00883363" w:rsidP="00AE2199">
            <w:pPr>
              <w:jc w:val="right"/>
            </w:pPr>
            <w:r w:rsidRPr="00A51333">
              <w:t>-2 o -3</w:t>
            </w:r>
          </w:p>
        </w:tc>
      </w:tr>
      <w:tr w:rsidR="00883363" w:rsidRPr="00A51333" w14:paraId="5700D544" w14:textId="77777777" w:rsidTr="00AE2199">
        <w:tc>
          <w:tcPr>
            <w:tcW w:w="6091" w:type="dxa"/>
          </w:tcPr>
          <w:p w14:paraId="2AC2FD79" w14:textId="77777777" w:rsidR="00883363" w:rsidRPr="00A51333" w:rsidRDefault="00883363" w:rsidP="00883363">
            <w:pPr>
              <w:ind w:firstLine="0"/>
            </w:pPr>
            <w:r w:rsidRPr="00A51333">
              <w:t>Intercala Subtítulo Contenido</w:t>
            </w:r>
          </w:p>
        </w:tc>
        <w:tc>
          <w:tcPr>
            <w:tcW w:w="2737" w:type="dxa"/>
          </w:tcPr>
          <w:p w14:paraId="1582D3B7" w14:textId="77777777" w:rsidR="00883363" w:rsidRPr="00A51333" w:rsidRDefault="00883363" w:rsidP="00AE2199">
            <w:pPr>
              <w:jc w:val="right"/>
            </w:pPr>
            <w:r w:rsidRPr="00A51333">
              <w:t>-3</w:t>
            </w:r>
          </w:p>
        </w:tc>
      </w:tr>
      <w:tr w:rsidR="00883363" w:rsidRPr="00A51333" w14:paraId="127F5D1E" w14:textId="77777777" w:rsidTr="00AE2199">
        <w:tc>
          <w:tcPr>
            <w:tcW w:w="6091" w:type="dxa"/>
          </w:tcPr>
          <w:p w14:paraId="56027DF9" w14:textId="77777777" w:rsidR="00883363" w:rsidRPr="00A51333" w:rsidRDefault="00883363" w:rsidP="00883363">
            <w:pPr>
              <w:ind w:firstLine="0"/>
            </w:pPr>
            <w:r w:rsidRPr="00A51333">
              <w:t xml:space="preserve">Situación Histórica </w:t>
            </w:r>
          </w:p>
        </w:tc>
        <w:tc>
          <w:tcPr>
            <w:tcW w:w="2737" w:type="dxa"/>
          </w:tcPr>
          <w:p w14:paraId="38A7A55B" w14:textId="77777777" w:rsidR="00883363" w:rsidRPr="00A51333" w:rsidRDefault="00883363" w:rsidP="00AE2199">
            <w:pPr>
              <w:jc w:val="right"/>
            </w:pPr>
            <w:r w:rsidRPr="00A51333">
              <w:t>-3</w:t>
            </w:r>
          </w:p>
        </w:tc>
      </w:tr>
      <w:tr w:rsidR="00883363" w:rsidRPr="00A51333" w14:paraId="3A51E3AC" w14:textId="77777777" w:rsidTr="00AE2199">
        <w:tc>
          <w:tcPr>
            <w:tcW w:w="6091" w:type="dxa"/>
          </w:tcPr>
          <w:p w14:paraId="3B23FF32" w14:textId="77777777" w:rsidR="00883363" w:rsidRPr="00A51333" w:rsidRDefault="00883363" w:rsidP="00883363">
            <w:pPr>
              <w:ind w:firstLine="0"/>
            </w:pPr>
            <w:r w:rsidRPr="00A51333">
              <w:t>Desarrollo sin subtítulos o muy corto/largo</w:t>
            </w:r>
          </w:p>
        </w:tc>
        <w:tc>
          <w:tcPr>
            <w:tcW w:w="2737" w:type="dxa"/>
          </w:tcPr>
          <w:p w14:paraId="6F01FCF3" w14:textId="77777777" w:rsidR="00883363" w:rsidRPr="00A51333" w:rsidRDefault="00883363" w:rsidP="00AE2199">
            <w:pPr>
              <w:jc w:val="right"/>
            </w:pPr>
            <w:r w:rsidRPr="00A51333">
              <w:t>-3/-2</w:t>
            </w:r>
          </w:p>
        </w:tc>
      </w:tr>
      <w:tr w:rsidR="00883363" w:rsidRPr="00A51333" w14:paraId="31E58142" w14:textId="77777777" w:rsidTr="00AE2199">
        <w:tc>
          <w:tcPr>
            <w:tcW w:w="6091" w:type="dxa"/>
          </w:tcPr>
          <w:p w14:paraId="72981ED0" w14:textId="77777777" w:rsidR="00883363" w:rsidRPr="00A51333" w:rsidRDefault="00883363" w:rsidP="00883363">
            <w:pPr>
              <w:ind w:firstLine="0"/>
            </w:pPr>
            <w:r w:rsidRPr="00A51333">
              <w:t>Otros</w:t>
            </w:r>
          </w:p>
        </w:tc>
        <w:tc>
          <w:tcPr>
            <w:tcW w:w="2737" w:type="dxa"/>
          </w:tcPr>
          <w:p w14:paraId="50E30FE4" w14:textId="77777777" w:rsidR="00883363" w:rsidRPr="00A51333" w:rsidRDefault="00883363" w:rsidP="00AE2199">
            <w:pPr>
              <w:jc w:val="right"/>
            </w:pPr>
            <w:r w:rsidRPr="00A51333">
              <w:t xml:space="preserve"> -2</w:t>
            </w:r>
          </w:p>
        </w:tc>
      </w:tr>
    </w:tbl>
    <w:p w14:paraId="4C9C9C3D" w14:textId="6B48E614" w:rsidR="00883363" w:rsidRPr="007650D6" w:rsidRDefault="00883363" w:rsidP="00021514">
      <w:pPr>
        <w:pStyle w:val="Ttulo4"/>
      </w:pPr>
      <w:r>
        <w:t>Bibliografía (De -5 a -10)</w:t>
      </w:r>
    </w:p>
    <w:tbl>
      <w:tblPr>
        <w:tblStyle w:val="Tablaconcuadrcula"/>
        <w:tblW w:w="0" w:type="auto"/>
        <w:tblLook w:val="04A0" w:firstRow="1" w:lastRow="0" w:firstColumn="1" w:lastColumn="0" w:noHBand="0" w:noVBand="1"/>
      </w:tblPr>
      <w:tblGrid>
        <w:gridCol w:w="6091"/>
        <w:gridCol w:w="2737"/>
      </w:tblGrid>
      <w:tr w:rsidR="00883363" w:rsidRPr="00A51333" w14:paraId="531C7D89" w14:textId="77777777" w:rsidTr="00AE2199">
        <w:tc>
          <w:tcPr>
            <w:tcW w:w="6091" w:type="dxa"/>
          </w:tcPr>
          <w:p w14:paraId="2F22B324" w14:textId="77777777" w:rsidR="00883363" w:rsidRPr="00A51333" w:rsidRDefault="00883363" w:rsidP="00883363">
            <w:pPr>
              <w:ind w:firstLine="0"/>
            </w:pPr>
            <w:r w:rsidRPr="00A51333">
              <w:t>Datos no en hoja aparte</w:t>
            </w:r>
          </w:p>
        </w:tc>
        <w:tc>
          <w:tcPr>
            <w:tcW w:w="2737" w:type="dxa"/>
          </w:tcPr>
          <w:p w14:paraId="613F43E4" w14:textId="77777777" w:rsidR="00883363" w:rsidRPr="00A51333" w:rsidRDefault="00883363" w:rsidP="00AE2199">
            <w:pPr>
              <w:jc w:val="right"/>
            </w:pPr>
            <w:r w:rsidRPr="00A51333">
              <w:t>-3</w:t>
            </w:r>
          </w:p>
        </w:tc>
      </w:tr>
      <w:tr w:rsidR="00883363" w:rsidRPr="00A51333" w14:paraId="088D48C4" w14:textId="77777777" w:rsidTr="00AE2199">
        <w:tc>
          <w:tcPr>
            <w:tcW w:w="6091" w:type="dxa"/>
          </w:tcPr>
          <w:p w14:paraId="6A393516" w14:textId="77777777" w:rsidR="00883363" w:rsidRPr="00A51333" w:rsidRDefault="00883363" w:rsidP="00883363">
            <w:pPr>
              <w:ind w:firstLine="0"/>
            </w:pPr>
            <w:r w:rsidRPr="00A51333">
              <w:t xml:space="preserve">Desorden en subtítulos </w:t>
            </w:r>
          </w:p>
        </w:tc>
        <w:tc>
          <w:tcPr>
            <w:tcW w:w="2737" w:type="dxa"/>
          </w:tcPr>
          <w:p w14:paraId="2FB68807" w14:textId="77777777" w:rsidR="00883363" w:rsidRPr="00A51333" w:rsidRDefault="00883363" w:rsidP="00AE2199">
            <w:pPr>
              <w:jc w:val="right"/>
            </w:pPr>
            <w:r w:rsidRPr="00A51333">
              <w:t>-3</w:t>
            </w:r>
          </w:p>
        </w:tc>
      </w:tr>
      <w:tr w:rsidR="00883363" w:rsidRPr="00A51333" w14:paraId="2196D44F" w14:textId="77777777" w:rsidTr="00AE2199">
        <w:tc>
          <w:tcPr>
            <w:tcW w:w="6091" w:type="dxa"/>
          </w:tcPr>
          <w:p w14:paraId="2F2D40F9" w14:textId="77777777" w:rsidR="00883363" w:rsidRPr="00A51333" w:rsidRDefault="00883363" w:rsidP="00883363">
            <w:pPr>
              <w:ind w:firstLine="0"/>
            </w:pPr>
            <w:r w:rsidRPr="00A51333">
              <w:t>Bibliografía mal registrada</w:t>
            </w:r>
          </w:p>
        </w:tc>
        <w:tc>
          <w:tcPr>
            <w:tcW w:w="2737" w:type="dxa"/>
          </w:tcPr>
          <w:p w14:paraId="76226C04" w14:textId="77777777" w:rsidR="00883363" w:rsidRPr="00A51333" w:rsidRDefault="00883363" w:rsidP="00AE2199">
            <w:pPr>
              <w:jc w:val="right"/>
            </w:pPr>
            <w:r w:rsidRPr="00A51333">
              <w:t>-4 o +</w:t>
            </w:r>
          </w:p>
        </w:tc>
      </w:tr>
      <w:tr w:rsidR="00883363" w:rsidRPr="00A51333" w14:paraId="016B6E20" w14:textId="77777777" w:rsidTr="00AE2199">
        <w:tc>
          <w:tcPr>
            <w:tcW w:w="6091" w:type="dxa"/>
          </w:tcPr>
          <w:p w14:paraId="325BA21B" w14:textId="77777777" w:rsidR="00883363" w:rsidRPr="00A51333" w:rsidRDefault="00883363" w:rsidP="00883363">
            <w:pPr>
              <w:ind w:firstLine="0"/>
            </w:pPr>
            <w:r w:rsidRPr="00A51333">
              <w:t>Bibliografía desordenada</w:t>
            </w:r>
          </w:p>
        </w:tc>
        <w:tc>
          <w:tcPr>
            <w:tcW w:w="2737" w:type="dxa"/>
          </w:tcPr>
          <w:p w14:paraId="0066C39F" w14:textId="77777777" w:rsidR="00883363" w:rsidRPr="00A51333" w:rsidRDefault="00883363" w:rsidP="00AE2199">
            <w:pPr>
              <w:jc w:val="right"/>
            </w:pPr>
            <w:r w:rsidRPr="00A51333">
              <w:t>-3</w:t>
            </w:r>
          </w:p>
        </w:tc>
      </w:tr>
      <w:tr w:rsidR="00883363" w:rsidRPr="00A51333" w14:paraId="04868E79" w14:textId="77777777" w:rsidTr="00AE2199">
        <w:tc>
          <w:tcPr>
            <w:tcW w:w="6091" w:type="dxa"/>
          </w:tcPr>
          <w:p w14:paraId="116C806B" w14:textId="77777777" w:rsidR="00883363" w:rsidRPr="00A51333" w:rsidRDefault="00883363" w:rsidP="00883363">
            <w:pPr>
              <w:ind w:firstLine="0"/>
            </w:pPr>
            <w:r w:rsidRPr="00A51333">
              <w:t>Bibliografía con error menor</w:t>
            </w:r>
          </w:p>
        </w:tc>
        <w:tc>
          <w:tcPr>
            <w:tcW w:w="2737" w:type="dxa"/>
          </w:tcPr>
          <w:p w14:paraId="0A8752F7" w14:textId="77777777" w:rsidR="00883363" w:rsidRPr="00A51333" w:rsidRDefault="00883363" w:rsidP="00AE2199">
            <w:pPr>
              <w:jc w:val="right"/>
            </w:pPr>
            <w:r w:rsidRPr="00A51333">
              <w:t>-2</w:t>
            </w:r>
          </w:p>
        </w:tc>
      </w:tr>
    </w:tbl>
    <w:p w14:paraId="382EB125" w14:textId="4B8875AF" w:rsidR="00883363" w:rsidRPr="007650D6" w:rsidRDefault="00883363" w:rsidP="00021514">
      <w:pPr>
        <w:pStyle w:val="Ttulo4"/>
      </w:pPr>
      <w:r>
        <w:t>Extensión</w:t>
      </w:r>
      <w:r w:rsidR="007B704A">
        <w:t xml:space="preserve"> </w:t>
      </w:r>
      <w:r>
        <w:t>Situación Histórica 1/2 Página (hasta -</w:t>
      </w:r>
      <w:r w:rsidR="007B704A">
        <w:t xml:space="preserve"> </w:t>
      </w:r>
      <w:r>
        <w:t>5)</w:t>
      </w:r>
    </w:p>
    <w:tbl>
      <w:tblPr>
        <w:tblStyle w:val="Tablaconcuadrcula"/>
        <w:tblW w:w="0" w:type="auto"/>
        <w:tblLook w:val="04A0" w:firstRow="1" w:lastRow="0" w:firstColumn="1" w:lastColumn="0" w:noHBand="0" w:noVBand="1"/>
      </w:tblPr>
      <w:tblGrid>
        <w:gridCol w:w="2207"/>
        <w:gridCol w:w="2207"/>
        <w:gridCol w:w="2207"/>
        <w:gridCol w:w="2207"/>
      </w:tblGrid>
      <w:tr w:rsidR="00883363" w:rsidRPr="00A51333" w14:paraId="3C72E722" w14:textId="77777777" w:rsidTr="00AE2199">
        <w:tc>
          <w:tcPr>
            <w:tcW w:w="2207" w:type="dxa"/>
          </w:tcPr>
          <w:p w14:paraId="724EA0F8" w14:textId="77777777" w:rsidR="00883363" w:rsidRPr="00A51333" w:rsidRDefault="00883363" w:rsidP="007B704A">
            <w:pPr>
              <w:ind w:firstLine="0"/>
            </w:pPr>
            <w:r w:rsidRPr="00A51333">
              <w:t>19</w:t>
            </w:r>
            <w:r>
              <w:t>-</w:t>
            </w:r>
            <w:r w:rsidRPr="00A51333">
              <w:t>20 líneas</w:t>
            </w:r>
          </w:p>
        </w:tc>
        <w:tc>
          <w:tcPr>
            <w:tcW w:w="2207" w:type="dxa"/>
          </w:tcPr>
          <w:p w14:paraId="4D8243B4" w14:textId="77777777" w:rsidR="00883363" w:rsidRPr="00A51333" w:rsidRDefault="00883363" w:rsidP="00AE2199">
            <w:pPr>
              <w:jc w:val="right"/>
            </w:pPr>
            <w:r w:rsidRPr="00A51333">
              <w:t>-5</w:t>
            </w:r>
          </w:p>
        </w:tc>
        <w:tc>
          <w:tcPr>
            <w:tcW w:w="2207" w:type="dxa"/>
          </w:tcPr>
          <w:p w14:paraId="196C22BD" w14:textId="77777777" w:rsidR="00883363" w:rsidRPr="00A51333" w:rsidRDefault="00883363" w:rsidP="007B704A">
            <w:pPr>
              <w:ind w:firstLine="0"/>
            </w:pPr>
            <w:r w:rsidRPr="00A51333">
              <w:t>14 líneas</w:t>
            </w:r>
          </w:p>
        </w:tc>
        <w:tc>
          <w:tcPr>
            <w:tcW w:w="2207" w:type="dxa"/>
          </w:tcPr>
          <w:p w14:paraId="647D7809" w14:textId="77777777" w:rsidR="00883363" w:rsidRPr="00A51333" w:rsidRDefault="00883363" w:rsidP="00AE2199">
            <w:pPr>
              <w:jc w:val="right"/>
            </w:pPr>
            <w:r w:rsidRPr="00A51333">
              <w:t>-1</w:t>
            </w:r>
          </w:p>
        </w:tc>
      </w:tr>
      <w:tr w:rsidR="00883363" w:rsidRPr="00A51333" w14:paraId="0F384CF0" w14:textId="77777777" w:rsidTr="00AE2199">
        <w:tc>
          <w:tcPr>
            <w:tcW w:w="2207" w:type="dxa"/>
          </w:tcPr>
          <w:p w14:paraId="1F19D27A" w14:textId="77777777" w:rsidR="00883363" w:rsidRPr="00A51333" w:rsidRDefault="00883363" w:rsidP="007B704A">
            <w:pPr>
              <w:ind w:firstLine="0"/>
            </w:pPr>
            <w:r w:rsidRPr="00A51333">
              <w:t>18 líneas</w:t>
            </w:r>
          </w:p>
        </w:tc>
        <w:tc>
          <w:tcPr>
            <w:tcW w:w="2207" w:type="dxa"/>
          </w:tcPr>
          <w:p w14:paraId="3CAC64F7" w14:textId="77777777" w:rsidR="00883363" w:rsidRPr="00A51333" w:rsidRDefault="00883363" w:rsidP="00AE2199">
            <w:pPr>
              <w:jc w:val="right"/>
            </w:pPr>
            <w:r w:rsidRPr="00A51333">
              <w:t>-3</w:t>
            </w:r>
          </w:p>
        </w:tc>
        <w:tc>
          <w:tcPr>
            <w:tcW w:w="2207" w:type="dxa"/>
          </w:tcPr>
          <w:p w14:paraId="3CAA3EFB" w14:textId="77777777" w:rsidR="00883363" w:rsidRPr="00A51333" w:rsidRDefault="00883363" w:rsidP="007B704A">
            <w:pPr>
              <w:ind w:firstLine="0"/>
            </w:pPr>
            <w:r w:rsidRPr="00A51333">
              <w:t>13 líneas</w:t>
            </w:r>
          </w:p>
        </w:tc>
        <w:tc>
          <w:tcPr>
            <w:tcW w:w="2207" w:type="dxa"/>
          </w:tcPr>
          <w:p w14:paraId="6A3F088F" w14:textId="77777777" w:rsidR="00883363" w:rsidRPr="00A51333" w:rsidRDefault="00883363" w:rsidP="00AE2199">
            <w:pPr>
              <w:jc w:val="right"/>
            </w:pPr>
            <w:r w:rsidRPr="00A51333">
              <w:t>-2</w:t>
            </w:r>
          </w:p>
        </w:tc>
      </w:tr>
      <w:tr w:rsidR="00883363" w:rsidRPr="00A51333" w14:paraId="5CB7E945" w14:textId="77777777" w:rsidTr="00AE2199">
        <w:tc>
          <w:tcPr>
            <w:tcW w:w="2207" w:type="dxa"/>
          </w:tcPr>
          <w:p w14:paraId="7DEC57BE" w14:textId="77777777" w:rsidR="00883363" w:rsidRPr="00A51333" w:rsidRDefault="00883363" w:rsidP="007B704A">
            <w:pPr>
              <w:ind w:firstLine="0"/>
            </w:pPr>
            <w:r w:rsidRPr="00A51333">
              <w:t>17 líneas</w:t>
            </w:r>
          </w:p>
        </w:tc>
        <w:tc>
          <w:tcPr>
            <w:tcW w:w="2207" w:type="dxa"/>
          </w:tcPr>
          <w:p w14:paraId="6EEF1BF1" w14:textId="77777777" w:rsidR="00883363" w:rsidRPr="00A51333" w:rsidRDefault="00883363" w:rsidP="00AE2199">
            <w:pPr>
              <w:jc w:val="right"/>
            </w:pPr>
            <w:r w:rsidRPr="00A51333">
              <w:t>-2</w:t>
            </w:r>
          </w:p>
        </w:tc>
        <w:tc>
          <w:tcPr>
            <w:tcW w:w="2207" w:type="dxa"/>
          </w:tcPr>
          <w:p w14:paraId="660FD992" w14:textId="77777777" w:rsidR="00883363" w:rsidRPr="00A51333" w:rsidRDefault="00883363" w:rsidP="007B704A">
            <w:pPr>
              <w:ind w:firstLine="0"/>
            </w:pPr>
            <w:r w:rsidRPr="00A51333">
              <w:t>12 líneas</w:t>
            </w:r>
          </w:p>
        </w:tc>
        <w:tc>
          <w:tcPr>
            <w:tcW w:w="2207" w:type="dxa"/>
          </w:tcPr>
          <w:p w14:paraId="091A9AF9" w14:textId="77777777" w:rsidR="00883363" w:rsidRPr="00A51333" w:rsidRDefault="00883363" w:rsidP="00AE2199">
            <w:pPr>
              <w:jc w:val="right"/>
            </w:pPr>
            <w:r w:rsidRPr="00A51333">
              <w:t>-3</w:t>
            </w:r>
          </w:p>
        </w:tc>
      </w:tr>
      <w:tr w:rsidR="00883363" w:rsidRPr="00A51333" w14:paraId="5835FC14" w14:textId="77777777" w:rsidTr="00AE2199">
        <w:tc>
          <w:tcPr>
            <w:tcW w:w="2207" w:type="dxa"/>
          </w:tcPr>
          <w:p w14:paraId="167CD95B" w14:textId="77777777" w:rsidR="00883363" w:rsidRPr="00A51333" w:rsidRDefault="00883363" w:rsidP="007B704A">
            <w:pPr>
              <w:ind w:firstLine="0"/>
            </w:pPr>
            <w:r w:rsidRPr="00A51333">
              <w:t>16 líneas</w:t>
            </w:r>
          </w:p>
        </w:tc>
        <w:tc>
          <w:tcPr>
            <w:tcW w:w="2207" w:type="dxa"/>
          </w:tcPr>
          <w:p w14:paraId="4EAB3101" w14:textId="77777777" w:rsidR="00883363" w:rsidRPr="00A51333" w:rsidRDefault="00883363" w:rsidP="00AE2199">
            <w:pPr>
              <w:jc w:val="right"/>
            </w:pPr>
            <w:r w:rsidRPr="00A51333">
              <w:t>-1</w:t>
            </w:r>
          </w:p>
        </w:tc>
        <w:tc>
          <w:tcPr>
            <w:tcW w:w="2207" w:type="dxa"/>
          </w:tcPr>
          <w:p w14:paraId="1883CF01" w14:textId="77777777" w:rsidR="00883363" w:rsidRPr="00A51333" w:rsidRDefault="00883363" w:rsidP="007B704A">
            <w:pPr>
              <w:ind w:firstLine="0"/>
            </w:pPr>
            <w:r w:rsidRPr="00A51333">
              <w:t>11 líneas</w:t>
            </w:r>
          </w:p>
        </w:tc>
        <w:tc>
          <w:tcPr>
            <w:tcW w:w="2207" w:type="dxa"/>
          </w:tcPr>
          <w:p w14:paraId="13A91276" w14:textId="77777777" w:rsidR="00883363" w:rsidRPr="00A51333" w:rsidRDefault="00883363" w:rsidP="00AE2199">
            <w:pPr>
              <w:jc w:val="right"/>
            </w:pPr>
            <w:r w:rsidRPr="00A51333">
              <w:t>-5</w:t>
            </w:r>
          </w:p>
        </w:tc>
      </w:tr>
    </w:tbl>
    <w:p w14:paraId="7BB6EA6D" w14:textId="77777777" w:rsidR="00D73DFC" w:rsidRDefault="00D73DFC" w:rsidP="00D73DFC">
      <w:pPr>
        <w:ind w:firstLine="0"/>
        <w:rPr>
          <w:b/>
          <w:bCs/>
          <w:szCs w:val="36"/>
          <w:lang w:eastAsia="es-CL"/>
        </w:rPr>
      </w:pPr>
    </w:p>
    <w:p w14:paraId="609E7685" w14:textId="77777777" w:rsidR="00974E7A" w:rsidRDefault="00974E7A">
      <w:pPr>
        <w:spacing w:after="160" w:line="259" w:lineRule="auto"/>
        <w:ind w:firstLine="0"/>
        <w:jc w:val="left"/>
        <w:rPr>
          <w:b/>
          <w:bCs/>
          <w:szCs w:val="36"/>
          <w:lang w:eastAsia="es-CL"/>
        </w:rPr>
      </w:pPr>
      <w:r>
        <w:rPr>
          <w:b/>
          <w:bCs/>
          <w:szCs w:val="36"/>
          <w:lang w:eastAsia="es-CL"/>
        </w:rPr>
        <w:br w:type="page"/>
      </w:r>
    </w:p>
    <w:p w14:paraId="3D62562E" w14:textId="1843158D" w:rsidR="00883363" w:rsidRPr="007B704A" w:rsidRDefault="007B704A" w:rsidP="007B704A">
      <w:pPr>
        <w:ind w:firstLine="0"/>
        <w:rPr>
          <w:b/>
          <w:bCs/>
          <w:szCs w:val="36"/>
          <w:lang w:eastAsia="es-CL"/>
        </w:rPr>
      </w:pPr>
      <w:r>
        <w:rPr>
          <w:b/>
          <w:bCs/>
          <w:szCs w:val="36"/>
          <w:lang w:eastAsia="es-CL"/>
        </w:rPr>
        <w:lastRenderedPageBreak/>
        <w:t xml:space="preserve">B.- </w:t>
      </w:r>
      <w:r w:rsidRPr="007B704A">
        <w:rPr>
          <w:b/>
          <w:bCs/>
          <w:szCs w:val="36"/>
          <w:lang w:eastAsia="es-CL"/>
        </w:rPr>
        <w:t>DE</w:t>
      </w:r>
      <w:r>
        <w:t xml:space="preserve"> </w:t>
      </w:r>
      <w:r w:rsidRPr="007B704A">
        <w:rPr>
          <w:b/>
          <w:bCs/>
          <w:szCs w:val="36"/>
          <w:lang w:eastAsia="es-CL"/>
        </w:rPr>
        <w:t xml:space="preserve">FONDO, </w:t>
      </w:r>
      <w:r w:rsidR="00D73DFC">
        <w:rPr>
          <w:b/>
          <w:bCs/>
          <w:szCs w:val="36"/>
          <w:lang w:eastAsia="es-CL"/>
        </w:rPr>
        <w:t>DESARROLLO</w:t>
      </w:r>
      <w:r w:rsidRPr="007B704A">
        <w:rPr>
          <w:b/>
          <w:bCs/>
          <w:szCs w:val="36"/>
          <w:lang w:eastAsia="es-CL"/>
        </w:rPr>
        <w:t xml:space="preserve"> </w:t>
      </w:r>
      <w:r w:rsidR="00883363" w:rsidRPr="007B704A">
        <w:rPr>
          <w:b/>
          <w:bCs/>
          <w:szCs w:val="36"/>
          <w:lang w:eastAsia="es-CL"/>
        </w:rPr>
        <w:t>(50 Puntos)</w:t>
      </w:r>
    </w:p>
    <w:p w14:paraId="00910492" w14:textId="77777777" w:rsidR="00883363" w:rsidRPr="00F9688F" w:rsidRDefault="00883363" w:rsidP="00EF7096">
      <w:pPr>
        <w:pStyle w:val="Ttulo4"/>
        <w:numPr>
          <w:ilvl w:val="0"/>
          <w:numId w:val="10"/>
        </w:numPr>
      </w:pPr>
      <w:r w:rsidRPr="00F9688F">
        <w:t>Concepto (30 puntos)</w:t>
      </w:r>
    </w:p>
    <w:tbl>
      <w:tblPr>
        <w:tblStyle w:val="Tablaconcuadrcula"/>
        <w:tblW w:w="0" w:type="auto"/>
        <w:tblLook w:val="04A0" w:firstRow="1" w:lastRow="0" w:firstColumn="1" w:lastColumn="0" w:noHBand="0" w:noVBand="1"/>
      </w:tblPr>
      <w:tblGrid>
        <w:gridCol w:w="6374"/>
        <w:gridCol w:w="2454"/>
      </w:tblGrid>
      <w:tr w:rsidR="00883363" w:rsidRPr="00A51333" w14:paraId="436CE384" w14:textId="77777777" w:rsidTr="00AE2199">
        <w:tc>
          <w:tcPr>
            <w:tcW w:w="6374" w:type="dxa"/>
          </w:tcPr>
          <w:p w14:paraId="5669110E" w14:textId="77777777" w:rsidR="00883363" w:rsidRPr="00A51333" w:rsidRDefault="00883363" w:rsidP="007B704A">
            <w:pPr>
              <w:ind w:firstLine="0"/>
            </w:pPr>
            <w:r w:rsidRPr="00A51333">
              <w:t>No indica concepto a destacar al inicio desarrollo</w:t>
            </w:r>
          </w:p>
        </w:tc>
        <w:tc>
          <w:tcPr>
            <w:tcW w:w="2454" w:type="dxa"/>
          </w:tcPr>
          <w:p w14:paraId="17C032E3" w14:textId="77777777" w:rsidR="00883363" w:rsidRPr="00A51333" w:rsidRDefault="00883363" w:rsidP="00AE2199">
            <w:pPr>
              <w:jc w:val="right"/>
            </w:pPr>
            <w:r w:rsidRPr="00A51333">
              <w:t>-5</w:t>
            </w:r>
          </w:p>
        </w:tc>
      </w:tr>
      <w:tr w:rsidR="00883363" w:rsidRPr="00A51333" w14:paraId="02B78192" w14:textId="77777777" w:rsidTr="00AE2199">
        <w:tc>
          <w:tcPr>
            <w:tcW w:w="6374" w:type="dxa"/>
          </w:tcPr>
          <w:p w14:paraId="43610982" w14:textId="77777777" w:rsidR="00883363" w:rsidRPr="00A51333" w:rsidRDefault="00883363" w:rsidP="007B704A">
            <w:pPr>
              <w:ind w:firstLine="0"/>
            </w:pPr>
            <w:r w:rsidRPr="00A51333">
              <w:t xml:space="preserve">No aplica concepto de Guerra Naval mencionado </w:t>
            </w:r>
          </w:p>
        </w:tc>
        <w:tc>
          <w:tcPr>
            <w:tcW w:w="2454" w:type="dxa"/>
          </w:tcPr>
          <w:p w14:paraId="7CB68FCC" w14:textId="77777777" w:rsidR="00883363" w:rsidRPr="00A51333" w:rsidRDefault="00883363" w:rsidP="00AE2199">
            <w:pPr>
              <w:jc w:val="right"/>
            </w:pPr>
            <w:r w:rsidRPr="00A51333">
              <w:t>-5</w:t>
            </w:r>
          </w:p>
        </w:tc>
      </w:tr>
      <w:tr w:rsidR="00883363" w:rsidRPr="00A51333" w14:paraId="2E382CEB" w14:textId="77777777" w:rsidTr="00AE2199">
        <w:tc>
          <w:tcPr>
            <w:tcW w:w="6374" w:type="dxa"/>
          </w:tcPr>
          <w:p w14:paraId="54F26646" w14:textId="77777777" w:rsidR="00883363" w:rsidRPr="00A51333" w:rsidRDefault="00883363" w:rsidP="007B704A">
            <w:pPr>
              <w:ind w:firstLine="0"/>
            </w:pPr>
            <w:r w:rsidRPr="00A51333">
              <w:t>Narración no coherente. No corresponde a realidad</w:t>
            </w:r>
          </w:p>
        </w:tc>
        <w:tc>
          <w:tcPr>
            <w:tcW w:w="2454" w:type="dxa"/>
          </w:tcPr>
          <w:p w14:paraId="724A7A06" w14:textId="77777777" w:rsidR="00883363" w:rsidRPr="00A51333" w:rsidRDefault="00883363" w:rsidP="00AE2199">
            <w:pPr>
              <w:jc w:val="right"/>
            </w:pPr>
            <w:r w:rsidRPr="00A51333">
              <w:t>Hasta -8</w:t>
            </w:r>
          </w:p>
        </w:tc>
      </w:tr>
      <w:tr w:rsidR="00883363" w:rsidRPr="00A51333" w14:paraId="1E09CA46" w14:textId="77777777" w:rsidTr="00AE2199">
        <w:tc>
          <w:tcPr>
            <w:tcW w:w="6374" w:type="dxa"/>
          </w:tcPr>
          <w:p w14:paraId="3C200D36" w14:textId="77777777" w:rsidR="00883363" w:rsidRPr="00A51333" w:rsidRDefault="00883363" w:rsidP="007B704A">
            <w:pPr>
              <w:ind w:firstLine="0"/>
            </w:pPr>
            <w:r w:rsidRPr="00A51333">
              <w:t>No emplea bien términos de Guerra Naval</w:t>
            </w:r>
          </w:p>
        </w:tc>
        <w:tc>
          <w:tcPr>
            <w:tcW w:w="2454" w:type="dxa"/>
          </w:tcPr>
          <w:p w14:paraId="34A7A24A" w14:textId="77777777" w:rsidR="00883363" w:rsidRPr="00A51333" w:rsidRDefault="00883363" w:rsidP="00AE2199">
            <w:pPr>
              <w:jc w:val="right"/>
            </w:pPr>
            <w:r w:rsidRPr="00A51333">
              <w:t>Hasta -7</w:t>
            </w:r>
          </w:p>
        </w:tc>
      </w:tr>
    </w:tbl>
    <w:p w14:paraId="78A1ADA7" w14:textId="77777777" w:rsidR="00883363" w:rsidRPr="00F9688F" w:rsidRDefault="00883363" w:rsidP="00021514">
      <w:pPr>
        <w:pStyle w:val="Ttulo4"/>
      </w:pPr>
      <w:r w:rsidRPr="00F9688F">
        <w:t>Originalidad (05 puntos)</w:t>
      </w:r>
    </w:p>
    <w:tbl>
      <w:tblPr>
        <w:tblStyle w:val="Tablaconcuadrcula"/>
        <w:tblW w:w="0" w:type="auto"/>
        <w:tblLook w:val="04A0" w:firstRow="1" w:lastRow="0" w:firstColumn="1" w:lastColumn="0" w:noHBand="0" w:noVBand="1"/>
      </w:tblPr>
      <w:tblGrid>
        <w:gridCol w:w="6516"/>
        <w:gridCol w:w="2312"/>
      </w:tblGrid>
      <w:tr w:rsidR="00883363" w:rsidRPr="00A51333" w14:paraId="7AC11276" w14:textId="77777777" w:rsidTr="00AE2199">
        <w:tc>
          <w:tcPr>
            <w:tcW w:w="6516" w:type="dxa"/>
          </w:tcPr>
          <w:p w14:paraId="6D8FD1C8" w14:textId="77777777" w:rsidR="00883363" w:rsidRPr="00A51333" w:rsidRDefault="00883363" w:rsidP="007B704A">
            <w:pPr>
              <w:ind w:firstLine="0"/>
            </w:pPr>
            <w:r w:rsidRPr="00A51333">
              <w:t>Contenido inédito, sólo resumen de otros textos</w:t>
            </w:r>
          </w:p>
        </w:tc>
        <w:tc>
          <w:tcPr>
            <w:tcW w:w="2312" w:type="dxa"/>
          </w:tcPr>
          <w:p w14:paraId="416FD812" w14:textId="77777777" w:rsidR="00883363" w:rsidRPr="00A51333" w:rsidRDefault="00883363" w:rsidP="00AE2199">
            <w:pPr>
              <w:jc w:val="right"/>
            </w:pPr>
            <w:r w:rsidRPr="00A51333">
              <w:t>-5</w:t>
            </w:r>
          </w:p>
        </w:tc>
      </w:tr>
    </w:tbl>
    <w:p w14:paraId="5BEE3698" w14:textId="77777777" w:rsidR="00883363" w:rsidRPr="00F9688F" w:rsidRDefault="00883363" w:rsidP="00021514">
      <w:pPr>
        <w:pStyle w:val="Ttulo4"/>
      </w:pPr>
      <w:r w:rsidRPr="00F9688F">
        <w:t>Profundidad (10 puntos)</w:t>
      </w:r>
    </w:p>
    <w:tbl>
      <w:tblPr>
        <w:tblStyle w:val="Tablaconcuadrcula"/>
        <w:tblW w:w="0" w:type="auto"/>
        <w:tblLook w:val="04A0" w:firstRow="1" w:lastRow="0" w:firstColumn="1" w:lastColumn="0" w:noHBand="0" w:noVBand="1"/>
      </w:tblPr>
      <w:tblGrid>
        <w:gridCol w:w="6374"/>
        <w:gridCol w:w="2454"/>
      </w:tblGrid>
      <w:tr w:rsidR="00883363" w:rsidRPr="00A51333" w14:paraId="0FF6E60C" w14:textId="77777777" w:rsidTr="00AE2199">
        <w:tc>
          <w:tcPr>
            <w:tcW w:w="6374" w:type="dxa"/>
          </w:tcPr>
          <w:p w14:paraId="5CB15DA1" w14:textId="77777777" w:rsidR="00883363" w:rsidRPr="00A51333" w:rsidRDefault="00883363" w:rsidP="007B704A">
            <w:pPr>
              <w:ind w:firstLine="0"/>
            </w:pPr>
            <w:r w:rsidRPr="00A51333">
              <w:t>Cubre todo el tema</w:t>
            </w:r>
          </w:p>
        </w:tc>
        <w:tc>
          <w:tcPr>
            <w:tcW w:w="2454" w:type="dxa"/>
          </w:tcPr>
          <w:p w14:paraId="1B61BF5C" w14:textId="77777777" w:rsidR="00883363" w:rsidRPr="00A51333" w:rsidRDefault="00883363" w:rsidP="00AE2199">
            <w:pPr>
              <w:jc w:val="right"/>
            </w:pPr>
            <w:r w:rsidRPr="00A51333">
              <w:t>Hasta -3</w:t>
            </w:r>
          </w:p>
        </w:tc>
      </w:tr>
      <w:tr w:rsidR="00883363" w:rsidRPr="00A51333" w14:paraId="65EEFBB8" w14:textId="77777777" w:rsidTr="00AE2199">
        <w:tc>
          <w:tcPr>
            <w:tcW w:w="6374" w:type="dxa"/>
          </w:tcPr>
          <w:p w14:paraId="0DE401A0" w14:textId="77777777" w:rsidR="00883363" w:rsidRPr="00A51333" w:rsidRDefault="00883363" w:rsidP="007B704A">
            <w:pPr>
              <w:ind w:firstLine="0"/>
            </w:pPr>
            <w:r w:rsidRPr="00A51333">
              <w:t>Investigación, esfuerzo personal</w:t>
            </w:r>
          </w:p>
        </w:tc>
        <w:tc>
          <w:tcPr>
            <w:tcW w:w="2454" w:type="dxa"/>
          </w:tcPr>
          <w:p w14:paraId="7F1F117E" w14:textId="77777777" w:rsidR="00883363" w:rsidRPr="00A51333" w:rsidRDefault="00883363" w:rsidP="00AE2199">
            <w:pPr>
              <w:jc w:val="right"/>
            </w:pPr>
            <w:r w:rsidRPr="00A51333">
              <w:t>Hasta -10</w:t>
            </w:r>
          </w:p>
        </w:tc>
      </w:tr>
      <w:tr w:rsidR="00883363" w:rsidRPr="00A51333" w14:paraId="348A2628" w14:textId="77777777" w:rsidTr="00AE2199">
        <w:tc>
          <w:tcPr>
            <w:tcW w:w="6374" w:type="dxa"/>
          </w:tcPr>
          <w:p w14:paraId="1C3B9FE2" w14:textId="77777777" w:rsidR="00883363" w:rsidRPr="00A51333" w:rsidRDefault="00883363" w:rsidP="007B704A">
            <w:pPr>
              <w:ind w:firstLine="0"/>
            </w:pPr>
            <w:r w:rsidRPr="00A51333">
              <w:t>Análisis de situaciones, aporte, opiniones</w:t>
            </w:r>
          </w:p>
        </w:tc>
        <w:tc>
          <w:tcPr>
            <w:tcW w:w="2454" w:type="dxa"/>
          </w:tcPr>
          <w:p w14:paraId="36715301" w14:textId="77777777" w:rsidR="00883363" w:rsidRPr="00A51333" w:rsidRDefault="00883363" w:rsidP="00AE2199">
            <w:pPr>
              <w:jc w:val="right"/>
            </w:pPr>
            <w:r w:rsidRPr="00A51333">
              <w:t>Hasta -10</w:t>
            </w:r>
          </w:p>
        </w:tc>
      </w:tr>
    </w:tbl>
    <w:p w14:paraId="23F71253" w14:textId="77777777" w:rsidR="007B704A" w:rsidRDefault="007B704A" w:rsidP="007B704A">
      <w:pPr>
        <w:ind w:firstLine="0"/>
        <w:rPr>
          <w:b/>
          <w:bCs/>
          <w:szCs w:val="36"/>
          <w:lang w:eastAsia="es-CL"/>
        </w:rPr>
      </w:pPr>
    </w:p>
    <w:p w14:paraId="32E68960" w14:textId="6903AD60" w:rsidR="00883363" w:rsidRDefault="007B704A" w:rsidP="007B704A">
      <w:pPr>
        <w:ind w:firstLine="0"/>
        <w:rPr>
          <w:noProof/>
          <w:lang w:eastAsia="es-CL"/>
        </w:rPr>
      </w:pPr>
      <w:r>
        <w:rPr>
          <w:b/>
          <w:bCs/>
          <w:szCs w:val="36"/>
          <w:lang w:eastAsia="es-CL"/>
        </w:rPr>
        <w:t xml:space="preserve">C.- </w:t>
      </w:r>
      <w:r w:rsidRPr="007B704A">
        <w:rPr>
          <w:b/>
          <w:bCs/>
          <w:szCs w:val="36"/>
          <w:lang w:eastAsia="es-CL"/>
        </w:rPr>
        <w:t>ANÁLISIS</w:t>
      </w:r>
      <w:r w:rsidRPr="007B704A">
        <w:rPr>
          <w:b/>
          <w:bCs/>
          <w:noProof/>
          <w:lang w:eastAsia="es-CL"/>
        </w:rPr>
        <w:t xml:space="preserve"> PERSONAL</w:t>
      </w:r>
      <w:r>
        <w:rPr>
          <w:noProof/>
          <w:lang w:eastAsia="es-CL"/>
        </w:rPr>
        <w:t xml:space="preserve"> </w:t>
      </w:r>
      <w:r w:rsidR="00883363" w:rsidRPr="007B704A">
        <w:rPr>
          <w:b/>
          <w:bCs/>
          <w:noProof/>
          <w:lang w:eastAsia="es-CL"/>
        </w:rPr>
        <w:t>(30 puntos</w:t>
      </w:r>
      <w:r w:rsidRPr="007B704A">
        <w:rPr>
          <w:b/>
          <w:bCs/>
          <w:noProof/>
          <w:lang w:eastAsia="es-CL"/>
        </w:rPr>
        <w:t>)</w:t>
      </w:r>
    </w:p>
    <w:p w14:paraId="5130EE3B" w14:textId="77777777" w:rsidR="00883363" w:rsidRDefault="00883363" w:rsidP="00EF7096">
      <w:pPr>
        <w:pStyle w:val="Ttulo4"/>
        <w:numPr>
          <w:ilvl w:val="0"/>
          <w:numId w:val="11"/>
        </w:numPr>
      </w:pPr>
      <w:r>
        <w:t>Extensión (1 página) (10puntos)</w:t>
      </w:r>
    </w:p>
    <w:tbl>
      <w:tblPr>
        <w:tblStyle w:val="Tablaconcuadrcula"/>
        <w:tblW w:w="0" w:type="auto"/>
        <w:tblLook w:val="04A0" w:firstRow="1" w:lastRow="0" w:firstColumn="1" w:lastColumn="0" w:noHBand="0" w:noVBand="1"/>
      </w:tblPr>
      <w:tblGrid>
        <w:gridCol w:w="6374"/>
        <w:gridCol w:w="2454"/>
      </w:tblGrid>
      <w:tr w:rsidR="00883363" w:rsidRPr="00A51333" w14:paraId="59CCC774" w14:textId="77777777" w:rsidTr="00AE2199">
        <w:tc>
          <w:tcPr>
            <w:tcW w:w="6374" w:type="dxa"/>
          </w:tcPr>
          <w:p w14:paraId="5D303CC7" w14:textId="77777777" w:rsidR="00883363" w:rsidRPr="00A51333" w:rsidRDefault="00883363" w:rsidP="007B704A">
            <w:pPr>
              <w:ind w:firstLine="0"/>
            </w:pPr>
            <w:r w:rsidRPr="00A51333">
              <w:t>29 líneas</w:t>
            </w:r>
          </w:p>
        </w:tc>
        <w:tc>
          <w:tcPr>
            <w:tcW w:w="2454" w:type="dxa"/>
          </w:tcPr>
          <w:p w14:paraId="1E9874FD" w14:textId="77777777" w:rsidR="00883363" w:rsidRPr="00A51333" w:rsidRDefault="00883363" w:rsidP="00AE2199">
            <w:pPr>
              <w:jc w:val="right"/>
            </w:pPr>
            <w:r w:rsidRPr="00A51333">
              <w:t>-1</w:t>
            </w:r>
          </w:p>
        </w:tc>
      </w:tr>
      <w:tr w:rsidR="00883363" w:rsidRPr="00A51333" w14:paraId="2200BAF6" w14:textId="77777777" w:rsidTr="00AE2199">
        <w:tc>
          <w:tcPr>
            <w:tcW w:w="6374" w:type="dxa"/>
          </w:tcPr>
          <w:p w14:paraId="200C9A2A" w14:textId="77777777" w:rsidR="00883363" w:rsidRPr="00A51333" w:rsidRDefault="00883363" w:rsidP="007B704A">
            <w:pPr>
              <w:ind w:firstLine="0"/>
            </w:pPr>
            <w:r w:rsidRPr="00A51333">
              <w:t>28 líneas</w:t>
            </w:r>
          </w:p>
        </w:tc>
        <w:tc>
          <w:tcPr>
            <w:tcW w:w="2454" w:type="dxa"/>
          </w:tcPr>
          <w:p w14:paraId="1E82FBC0" w14:textId="77777777" w:rsidR="00883363" w:rsidRPr="00A51333" w:rsidRDefault="00883363" w:rsidP="00AE2199">
            <w:pPr>
              <w:jc w:val="right"/>
            </w:pPr>
            <w:r w:rsidRPr="00A51333">
              <w:t>-2</w:t>
            </w:r>
          </w:p>
        </w:tc>
      </w:tr>
      <w:tr w:rsidR="00883363" w:rsidRPr="00A51333" w14:paraId="1BF2276D" w14:textId="77777777" w:rsidTr="00AE2199">
        <w:tc>
          <w:tcPr>
            <w:tcW w:w="6374" w:type="dxa"/>
          </w:tcPr>
          <w:p w14:paraId="11112A6A" w14:textId="77777777" w:rsidR="00883363" w:rsidRPr="00A51333" w:rsidRDefault="00883363" w:rsidP="007B704A">
            <w:pPr>
              <w:ind w:firstLine="0"/>
            </w:pPr>
            <w:r w:rsidRPr="00A51333">
              <w:t>27 líneas</w:t>
            </w:r>
          </w:p>
        </w:tc>
        <w:tc>
          <w:tcPr>
            <w:tcW w:w="2454" w:type="dxa"/>
          </w:tcPr>
          <w:p w14:paraId="5A94DD14" w14:textId="77777777" w:rsidR="00883363" w:rsidRPr="00A51333" w:rsidRDefault="00883363" w:rsidP="00AE2199">
            <w:pPr>
              <w:jc w:val="right"/>
            </w:pPr>
            <w:r w:rsidRPr="00A51333">
              <w:t>-3</w:t>
            </w:r>
          </w:p>
        </w:tc>
      </w:tr>
      <w:tr w:rsidR="00883363" w:rsidRPr="00A51333" w14:paraId="56F83C86" w14:textId="77777777" w:rsidTr="00AE2199">
        <w:tc>
          <w:tcPr>
            <w:tcW w:w="6374" w:type="dxa"/>
          </w:tcPr>
          <w:p w14:paraId="33DF4E4D" w14:textId="77777777" w:rsidR="00883363" w:rsidRPr="00A51333" w:rsidRDefault="00883363" w:rsidP="007B704A">
            <w:pPr>
              <w:ind w:firstLine="0"/>
            </w:pPr>
            <w:r w:rsidRPr="00A51333">
              <w:t>26 líneas</w:t>
            </w:r>
          </w:p>
        </w:tc>
        <w:tc>
          <w:tcPr>
            <w:tcW w:w="2454" w:type="dxa"/>
          </w:tcPr>
          <w:p w14:paraId="18CBA150" w14:textId="77777777" w:rsidR="00883363" w:rsidRPr="00A51333" w:rsidRDefault="00883363" w:rsidP="00AE2199">
            <w:pPr>
              <w:jc w:val="right"/>
            </w:pPr>
            <w:r w:rsidRPr="00A51333">
              <w:t xml:space="preserve">-4 </w:t>
            </w:r>
          </w:p>
        </w:tc>
      </w:tr>
      <w:tr w:rsidR="00883363" w:rsidRPr="00A51333" w14:paraId="00F697DA" w14:textId="77777777" w:rsidTr="00AE2199">
        <w:tc>
          <w:tcPr>
            <w:tcW w:w="6374" w:type="dxa"/>
          </w:tcPr>
          <w:p w14:paraId="0C36BEF1" w14:textId="77777777" w:rsidR="00883363" w:rsidRPr="00A51333" w:rsidRDefault="00883363" w:rsidP="007B704A">
            <w:pPr>
              <w:ind w:firstLine="0"/>
            </w:pPr>
            <w:r w:rsidRPr="00A51333">
              <w:t>25 líneas</w:t>
            </w:r>
          </w:p>
        </w:tc>
        <w:tc>
          <w:tcPr>
            <w:tcW w:w="2454" w:type="dxa"/>
          </w:tcPr>
          <w:p w14:paraId="2B47EA5C" w14:textId="77777777" w:rsidR="00883363" w:rsidRPr="00A51333" w:rsidRDefault="00883363" w:rsidP="00AE2199">
            <w:pPr>
              <w:jc w:val="right"/>
            </w:pPr>
            <w:r w:rsidRPr="00A51333">
              <w:t>-5</w:t>
            </w:r>
          </w:p>
        </w:tc>
      </w:tr>
      <w:tr w:rsidR="00883363" w:rsidRPr="00A51333" w14:paraId="17F7C51E" w14:textId="77777777" w:rsidTr="00AE2199">
        <w:tc>
          <w:tcPr>
            <w:tcW w:w="6374" w:type="dxa"/>
          </w:tcPr>
          <w:p w14:paraId="0F2C442A" w14:textId="77777777" w:rsidR="00883363" w:rsidRPr="00A51333" w:rsidRDefault="00883363" w:rsidP="007B704A">
            <w:pPr>
              <w:ind w:firstLine="0"/>
            </w:pPr>
            <w:r w:rsidRPr="00A51333">
              <w:t>24 líneas</w:t>
            </w:r>
          </w:p>
        </w:tc>
        <w:tc>
          <w:tcPr>
            <w:tcW w:w="2454" w:type="dxa"/>
          </w:tcPr>
          <w:p w14:paraId="303FBB0E" w14:textId="77777777" w:rsidR="00883363" w:rsidRPr="00A51333" w:rsidRDefault="00883363" w:rsidP="00AE2199">
            <w:pPr>
              <w:jc w:val="right"/>
            </w:pPr>
            <w:r w:rsidRPr="00A51333">
              <w:t>-7</w:t>
            </w:r>
          </w:p>
        </w:tc>
      </w:tr>
      <w:tr w:rsidR="00883363" w:rsidRPr="00A51333" w14:paraId="14BE5745" w14:textId="77777777" w:rsidTr="00AE2199">
        <w:tc>
          <w:tcPr>
            <w:tcW w:w="6374" w:type="dxa"/>
          </w:tcPr>
          <w:p w14:paraId="1751D480" w14:textId="77777777" w:rsidR="00883363" w:rsidRPr="00A51333" w:rsidRDefault="00883363" w:rsidP="007B704A">
            <w:pPr>
              <w:ind w:firstLine="0"/>
            </w:pPr>
            <w:r w:rsidRPr="00A51333">
              <w:t xml:space="preserve">Menos </w:t>
            </w:r>
          </w:p>
        </w:tc>
        <w:tc>
          <w:tcPr>
            <w:tcW w:w="2454" w:type="dxa"/>
          </w:tcPr>
          <w:p w14:paraId="3951DDFF" w14:textId="77777777" w:rsidR="00883363" w:rsidRPr="00A51333" w:rsidRDefault="00883363" w:rsidP="00AE2199">
            <w:pPr>
              <w:jc w:val="right"/>
            </w:pPr>
            <w:r w:rsidRPr="00A51333">
              <w:t>-10</w:t>
            </w:r>
          </w:p>
        </w:tc>
      </w:tr>
    </w:tbl>
    <w:p w14:paraId="6526A2C5" w14:textId="77777777" w:rsidR="00883363" w:rsidRDefault="00883363" w:rsidP="00021514">
      <w:pPr>
        <w:pStyle w:val="Ttulo4"/>
      </w:pPr>
      <w:r>
        <w:rPr>
          <w:lang w:eastAsia="es-ES"/>
        </w:rPr>
        <w:t>Contenido</w:t>
      </w:r>
      <w:r>
        <w:rPr>
          <w:noProof/>
        </w:rPr>
        <w:t xml:space="preserve"> (20 puntos)</w:t>
      </w:r>
    </w:p>
    <w:p w14:paraId="163F3BF5" w14:textId="77777777" w:rsidR="00883363" w:rsidRDefault="00883363" w:rsidP="00EF7096">
      <w:pPr>
        <w:pStyle w:val="Prrafodelista"/>
        <w:numPr>
          <w:ilvl w:val="0"/>
          <w:numId w:val="7"/>
        </w:numPr>
      </w:pPr>
      <w:r>
        <w:t>Corresponde a lo medular del tema</w:t>
      </w:r>
    </w:p>
    <w:p w14:paraId="12EBD80F" w14:textId="77777777" w:rsidR="00883363" w:rsidRDefault="00883363" w:rsidP="00EF7096">
      <w:pPr>
        <w:pStyle w:val="Prrafodelista"/>
        <w:numPr>
          <w:ilvl w:val="0"/>
          <w:numId w:val="7"/>
        </w:numPr>
      </w:pPr>
      <w:r>
        <w:t>Aplica bien conceptos de guerra naval</w:t>
      </w:r>
    </w:p>
    <w:p w14:paraId="7CCC77CF" w14:textId="77777777" w:rsidR="00883363" w:rsidRDefault="00883363" w:rsidP="00EF7096">
      <w:pPr>
        <w:pStyle w:val="Prrafodelista"/>
        <w:numPr>
          <w:ilvl w:val="0"/>
          <w:numId w:val="7"/>
        </w:numPr>
      </w:pPr>
      <w:r>
        <w:t>Capacidad de análisis</w:t>
      </w:r>
    </w:p>
    <w:p w14:paraId="4B1D4186" w14:textId="4EAEB325" w:rsidR="00883363" w:rsidRDefault="00883363" w:rsidP="00EF7096">
      <w:pPr>
        <w:pStyle w:val="Prrafodelista"/>
        <w:numPr>
          <w:ilvl w:val="0"/>
          <w:numId w:val="7"/>
        </w:numPr>
      </w:pPr>
      <w:r>
        <w:t>Aporta comentarios personales válidos</w:t>
      </w:r>
    </w:p>
    <w:p w14:paraId="1F1B6D1B" w14:textId="77777777" w:rsidR="007B704A" w:rsidRDefault="007B704A" w:rsidP="007B704A"/>
    <w:p w14:paraId="3C679F4D" w14:textId="7E5016C6" w:rsidR="00883363" w:rsidRDefault="007B704A" w:rsidP="00883363">
      <w:pPr>
        <w:pStyle w:val="Ttulo2"/>
      </w:pPr>
      <w:bookmarkStart w:id="40" w:name="_Toc64198653"/>
      <w:bookmarkStart w:id="41" w:name="_Toc64199004"/>
      <w:r>
        <w:t>D.-TABLA DE ORTOGRAFÍA</w:t>
      </w:r>
      <w:r w:rsidR="00D73DFC">
        <w:t xml:space="preserve"> GENERAL</w:t>
      </w:r>
      <w:bookmarkEnd w:id="40"/>
      <w:bookmarkEnd w:id="41"/>
    </w:p>
    <w:tbl>
      <w:tblPr>
        <w:tblStyle w:val="Tablaconcuadrcula"/>
        <w:tblW w:w="0" w:type="auto"/>
        <w:tblLook w:val="04A0" w:firstRow="1" w:lastRow="0" w:firstColumn="1" w:lastColumn="0" w:noHBand="0" w:noVBand="1"/>
      </w:tblPr>
      <w:tblGrid>
        <w:gridCol w:w="2207"/>
        <w:gridCol w:w="2207"/>
        <w:gridCol w:w="2207"/>
        <w:gridCol w:w="2207"/>
      </w:tblGrid>
      <w:tr w:rsidR="00883363" w:rsidRPr="00A51333" w14:paraId="04CF3454" w14:textId="77777777" w:rsidTr="00AE2199">
        <w:tc>
          <w:tcPr>
            <w:tcW w:w="2207" w:type="dxa"/>
          </w:tcPr>
          <w:p w14:paraId="6E571CD8" w14:textId="77777777" w:rsidR="00883363" w:rsidRPr="00A51333" w:rsidRDefault="00883363" w:rsidP="007B704A">
            <w:pPr>
              <w:ind w:firstLine="0"/>
            </w:pPr>
            <w:r w:rsidRPr="00A51333">
              <w:t>1</w:t>
            </w:r>
          </w:p>
        </w:tc>
        <w:tc>
          <w:tcPr>
            <w:tcW w:w="2207" w:type="dxa"/>
          </w:tcPr>
          <w:p w14:paraId="1EFA7C70" w14:textId="77777777" w:rsidR="00883363" w:rsidRPr="00A51333" w:rsidRDefault="00883363" w:rsidP="00AE2199">
            <w:pPr>
              <w:jc w:val="right"/>
            </w:pPr>
            <w:r w:rsidRPr="00A51333">
              <w:t>-0</w:t>
            </w:r>
          </w:p>
        </w:tc>
        <w:tc>
          <w:tcPr>
            <w:tcW w:w="2207" w:type="dxa"/>
          </w:tcPr>
          <w:p w14:paraId="0A8492CF" w14:textId="77777777" w:rsidR="00883363" w:rsidRPr="00A51333" w:rsidRDefault="00883363" w:rsidP="007B704A">
            <w:pPr>
              <w:ind w:firstLine="0"/>
            </w:pPr>
            <w:r w:rsidRPr="00A51333">
              <w:t>10-11</w:t>
            </w:r>
          </w:p>
        </w:tc>
        <w:tc>
          <w:tcPr>
            <w:tcW w:w="2207" w:type="dxa"/>
          </w:tcPr>
          <w:p w14:paraId="1B00B291" w14:textId="77777777" w:rsidR="00883363" w:rsidRPr="00A51333" w:rsidRDefault="00883363" w:rsidP="00AE2199">
            <w:pPr>
              <w:jc w:val="right"/>
            </w:pPr>
            <w:r w:rsidRPr="00A51333">
              <w:t>-6</w:t>
            </w:r>
          </w:p>
        </w:tc>
      </w:tr>
      <w:tr w:rsidR="00883363" w:rsidRPr="00A51333" w14:paraId="0E8639EF" w14:textId="77777777" w:rsidTr="00AE2199">
        <w:tc>
          <w:tcPr>
            <w:tcW w:w="2207" w:type="dxa"/>
          </w:tcPr>
          <w:p w14:paraId="1C173137" w14:textId="77777777" w:rsidR="00883363" w:rsidRPr="00A51333" w:rsidRDefault="00883363" w:rsidP="007B704A">
            <w:pPr>
              <w:ind w:firstLine="0"/>
            </w:pPr>
            <w:r w:rsidRPr="00A51333">
              <w:t>2</w:t>
            </w:r>
          </w:p>
        </w:tc>
        <w:tc>
          <w:tcPr>
            <w:tcW w:w="2207" w:type="dxa"/>
          </w:tcPr>
          <w:p w14:paraId="40C7D562" w14:textId="77777777" w:rsidR="00883363" w:rsidRPr="00A51333" w:rsidRDefault="00883363" w:rsidP="00AE2199">
            <w:pPr>
              <w:jc w:val="right"/>
            </w:pPr>
            <w:r w:rsidRPr="00A51333">
              <w:t>-1</w:t>
            </w:r>
          </w:p>
        </w:tc>
        <w:tc>
          <w:tcPr>
            <w:tcW w:w="2207" w:type="dxa"/>
          </w:tcPr>
          <w:p w14:paraId="4D51F89A" w14:textId="77777777" w:rsidR="00883363" w:rsidRPr="00A51333" w:rsidRDefault="00883363" w:rsidP="007B704A">
            <w:pPr>
              <w:ind w:firstLine="0"/>
            </w:pPr>
            <w:r w:rsidRPr="00A51333">
              <w:t>12</w:t>
            </w:r>
          </w:p>
        </w:tc>
        <w:tc>
          <w:tcPr>
            <w:tcW w:w="2207" w:type="dxa"/>
          </w:tcPr>
          <w:p w14:paraId="5CBB0A47" w14:textId="77777777" w:rsidR="00883363" w:rsidRPr="00A51333" w:rsidRDefault="00883363" w:rsidP="00AE2199">
            <w:pPr>
              <w:jc w:val="right"/>
            </w:pPr>
            <w:r w:rsidRPr="00A51333">
              <w:t>-7</w:t>
            </w:r>
          </w:p>
        </w:tc>
      </w:tr>
      <w:tr w:rsidR="00883363" w:rsidRPr="00A51333" w14:paraId="3513F225" w14:textId="77777777" w:rsidTr="00AE2199">
        <w:tc>
          <w:tcPr>
            <w:tcW w:w="2207" w:type="dxa"/>
          </w:tcPr>
          <w:p w14:paraId="4E694E21" w14:textId="77777777" w:rsidR="00883363" w:rsidRPr="00A51333" w:rsidRDefault="00883363" w:rsidP="007B704A">
            <w:pPr>
              <w:ind w:firstLine="0"/>
            </w:pPr>
            <w:r w:rsidRPr="00A51333">
              <w:t>3</w:t>
            </w:r>
          </w:p>
        </w:tc>
        <w:tc>
          <w:tcPr>
            <w:tcW w:w="2207" w:type="dxa"/>
          </w:tcPr>
          <w:p w14:paraId="38E72CB1" w14:textId="77777777" w:rsidR="00883363" w:rsidRPr="00A51333" w:rsidRDefault="00883363" w:rsidP="00AE2199">
            <w:pPr>
              <w:jc w:val="right"/>
            </w:pPr>
            <w:r w:rsidRPr="00A51333">
              <w:t>-2</w:t>
            </w:r>
          </w:p>
        </w:tc>
        <w:tc>
          <w:tcPr>
            <w:tcW w:w="2207" w:type="dxa"/>
          </w:tcPr>
          <w:p w14:paraId="17AA60F0" w14:textId="77777777" w:rsidR="00883363" w:rsidRPr="00A51333" w:rsidRDefault="00883363" w:rsidP="007B704A">
            <w:pPr>
              <w:ind w:firstLine="0"/>
            </w:pPr>
            <w:r w:rsidRPr="00A51333">
              <w:t>13</w:t>
            </w:r>
          </w:p>
        </w:tc>
        <w:tc>
          <w:tcPr>
            <w:tcW w:w="2207" w:type="dxa"/>
          </w:tcPr>
          <w:p w14:paraId="7E559A78" w14:textId="77777777" w:rsidR="00883363" w:rsidRPr="00A51333" w:rsidRDefault="00883363" w:rsidP="00AE2199">
            <w:pPr>
              <w:jc w:val="right"/>
            </w:pPr>
            <w:r w:rsidRPr="00A51333">
              <w:t>-8</w:t>
            </w:r>
          </w:p>
        </w:tc>
      </w:tr>
      <w:tr w:rsidR="00883363" w:rsidRPr="00A51333" w14:paraId="7DE4EACE" w14:textId="77777777" w:rsidTr="00AE2199">
        <w:tc>
          <w:tcPr>
            <w:tcW w:w="2207" w:type="dxa"/>
          </w:tcPr>
          <w:p w14:paraId="593D355B" w14:textId="77777777" w:rsidR="00883363" w:rsidRPr="00A51333" w:rsidRDefault="00883363" w:rsidP="007B704A">
            <w:pPr>
              <w:ind w:firstLine="0"/>
            </w:pPr>
            <w:r w:rsidRPr="00A51333">
              <w:t>4-5</w:t>
            </w:r>
          </w:p>
        </w:tc>
        <w:tc>
          <w:tcPr>
            <w:tcW w:w="2207" w:type="dxa"/>
          </w:tcPr>
          <w:p w14:paraId="1C34BB94" w14:textId="77777777" w:rsidR="00883363" w:rsidRPr="00A51333" w:rsidRDefault="00883363" w:rsidP="00AE2199">
            <w:pPr>
              <w:jc w:val="right"/>
            </w:pPr>
            <w:r w:rsidRPr="00A51333">
              <w:t>-3</w:t>
            </w:r>
          </w:p>
        </w:tc>
        <w:tc>
          <w:tcPr>
            <w:tcW w:w="2207" w:type="dxa"/>
          </w:tcPr>
          <w:p w14:paraId="2E0CD63D" w14:textId="77777777" w:rsidR="00883363" w:rsidRPr="00A51333" w:rsidRDefault="00883363" w:rsidP="007B704A">
            <w:pPr>
              <w:ind w:firstLine="0"/>
            </w:pPr>
            <w:r w:rsidRPr="00A51333">
              <w:t>14</w:t>
            </w:r>
          </w:p>
        </w:tc>
        <w:tc>
          <w:tcPr>
            <w:tcW w:w="2207" w:type="dxa"/>
          </w:tcPr>
          <w:p w14:paraId="3D83A1DA" w14:textId="77777777" w:rsidR="00883363" w:rsidRPr="00A51333" w:rsidRDefault="00883363" w:rsidP="00AE2199">
            <w:pPr>
              <w:jc w:val="right"/>
            </w:pPr>
            <w:r w:rsidRPr="00A51333">
              <w:t>-9</w:t>
            </w:r>
          </w:p>
        </w:tc>
      </w:tr>
      <w:tr w:rsidR="00883363" w:rsidRPr="00A51333" w14:paraId="17266E58" w14:textId="77777777" w:rsidTr="00AE2199">
        <w:tc>
          <w:tcPr>
            <w:tcW w:w="2207" w:type="dxa"/>
          </w:tcPr>
          <w:p w14:paraId="5210CD08" w14:textId="77777777" w:rsidR="00883363" w:rsidRPr="00A51333" w:rsidRDefault="00883363" w:rsidP="007B704A">
            <w:pPr>
              <w:ind w:firstLine="0"/>
            </w:pPr>
            <w:r w:rsidRPr="00A51333">
              <w:t>6-7</w:t>
            </w:r>
          </w:p>
        </w:tc>
        <w:tc>
          <w:tcPr>
            <w:tcW w:w="2207" w:type="dxa"/>
          </w:tcPr>
          <w:p w14:paraId="699690D5" w14:textId="77777777" w:rsidR="00883363" w:rsidRPr="00A51333" w:rsidRDefault="00883363" w:rsidP="00AE2199">
            <w:pPr>
              <w:jc w:val="right"/>
            </w:pPr>
            <w:r w:rsidRPr="00A51333">
              <w:t>-4</w:t>
            </w:r>
          </w:p>
        </w:tc>
        <w:tc>
          <w:tcPr>
            <w:tcW w:w="2207" w:type="dxa"/>
          </w:tcPr>
          <w:p w14:paraId="503F2EEB" w14:textId="77777777" w:rsidR="00883363" w:rsidRPr="00A51333" w:rsidRDefault="00883363" w:rsidP="007B704A">
            <w:pPr>
              <w:ind w:firstLine="0"/>
            </w:pPr>
            <w:r w:rsidRPr="00A51333">
              <w:t>15 o +</w:t>
            </w:r>
          </w:p>
        </w:tc>
        <w:tc>
          <w:tcPr>
            <w:tcW w:w="2207" w:type="dxa"/>
          </w:tcPr>
          <w:p w14:paraId="22F7CAA9" w14:textId="77777777" w:rsidR="00883363" w:rsidRPr="00A51333" w:rsidRDefault="00883363" w:rsidP="00AE2199">
            <w:pPr>
              <w:jc w:val="right"/>
            </w:pPr>
            <w:r w:rsidRPr="00A51333">
              <w:t>-10</w:t>
            </w:r>
          </w:p>
        </w:tc>
      </w:tr>
      <w:tr w:rsidR="00883363" w:rsidRPr="00A51333" w14:paraId="0CA9E3A1" w14:textId="77777777" w:rsidTr="00AE2199">
        <w:tc>
          <w:tcPr>
            <w:tcW w:w="2207" w:type="dxa"/>
          </w:tcPr>
          <w:p w14:paraId="3863DB3E" w14:textId="77777777" w:rsidR="00883363" w:rsidRPr="00A51333" w:rsidRDefault="00883363" w:rsidP="007B704A">
            <w:pPr>
              <w:ind w:firstLine="0"/>
            </w:pPr>
            <w:r w:rsidRPr="00A51333">
              <w:t>8-9</w:t>
            </w:r>
          </w:p>
        </w:tc>
        <w:tc>
          <w:tcPr>
            <w:tcW w:w="2207" w:type="dxa"/>
          </w:tcPr>
          <w:p w14:paraId="69DEB8FB" w14:textId="77777777" w:rsidR="00883363" w:rsidRPr="00A51333" w:rsidRDefault="00883363" w:rsidP="00AE2199">
            <w:pPr>
              <w:jc w:val="right"/>
            </w:pPr>
            <w:r w:rsidRPr="00A51333">
              <w:t>-5</w:t>
            </w:r>
          </w:p>
        </w:tc>
        <w:tc>
          <w:tcPr>
            <w:tcW w:w="2207" w:type="dxa"/>
          </w:tcPr>
          <w:p w14:paraId="206B5EC3" w14:textId="77777777" w:rsidR="00883363" w:rsidRPr="00A51333" w:rsidRDefault="00883363" w:rsidP="007B704A">
            <w:pPr>
              <w:ind w:firstLine="0"/>
            </w:pPr>
          </w:p>
        </w:tc>
        <w:tc>
          <w:tcPr>
            <w:tcW w:w="2207" w:type="dxa"/>
          </w:tcPr>
          <w:p w14:paraId="521F0FB1" w14:textId="77777777" w:rsidR="00883363" w:rsidRPr="00A51333" w:rsidRDefault="00883363" w:rsidP="00AE2199">
            <w:pPr>
              <w:jc w:val="right"/>
            </w:pPr>
          </w:p>
        </w:tc>
      </w:tr>
    </w:tbl>
    <w:p w14:paraId="6C8E414C" w14:textId="464D79B3" w:rsidR="00974E7A" w:rsidRDefault="00974E7A" w:rsidP="00883363"/>
    <w:p w14:paraId="2542AC95" w14:textId="77777777" w:rsidR="00974E7A" w:rsidRDefault="00974E7A">
      <w:pPr>
        <w:spacing w:after="160" w:line="259" w:lineRule="auto"/>
        <w:ind w:firstLine="0"/>
        <w:jc w:val="left"/>
      </w:pPr>
      <w:r>
        <w:br w:type="page"/>
      </w:r>
    </w:p>
    <w:p w14:paraId="5FD9A83E" w14:textId="15E35D91" w:rsidR="00974E7A" w:rsidRPr="00021514" w:rsidRDefault="00974E7A" w:rsidP="00974E7A">
      <w:pPr>
        <w:pStyle w:val="Ttulo1"/>
      </w:pPr>
      <w:r w:rsidRPr="00021514">
        <w:lastRenderedPageBreak/>
        <w:t>ANEXO “</w:t>
      </w:r>
      <w:r>
        <w:t>D</w:t>
      </w:r>
      <w:r w:rsidRPr="00021514">
        <w:t>”</w:t>
      </w:r>
    </w:p>
    <w:p w14:paraId="5C7D4424" w14:textId="17174F35" w:rsidR="00974E7A" w:rsidRDefault="00974E7A" w:rsidP="00974E7A">
      <w:pPr>
        <w:pStyle w:val="Ttulo1"/>
      </w:pPr>
      <w:r>
        <w:t>RÚBRICA PARA EXPOSICIONES ORALES HNA</w:t>
      </w:r>
    </w:p>
    <w:p w14:paraId="4CAC0B1E" w14:textId="77777777" w:rsidR="00974E7A" w:rsidRDefault="00974E7A" w:rsidP="00EF7096">
      <w:pPr>
        <w:pStyle w:val="Ttulo2"/>
        <w:numPr>
          <w:ilvl w:val="0"/>
          <w:numId w:val="12"/>
        </w:numPr>
        <w:ind w:left="426" w:hanging="426"/>
      </w:pPr>
      <w:r>
        <w:t>Exposición</w:t>
      </w:r>
    </w:p>
    <w:p w14:paraId="7F336944" w14:textId="77777777" w:rsidR="00974E7A" w:rsidRDefault="00974E7A" w:rsidP="00EF7096">
      <w:pPr>
        <w:pStyle w:val="Ttulo4"/>
      </w:pPr>
      <w:r>
        <w:t>Forma</w:t>
      </w:r>
    </w:p>
    <w:p w14:paraId="725A6111" w14:textId="77777777" w:rsidR="00974E7A" w:rsidRDefault="00974E7A" w:rsidP="00EF7096">
      <w:pPr>
        <w:pStyle w:val="Prrafodelista"/>
        <w:numPr>
          <w:ilvl w:val="0"/>
          <w:numId w:val="15"/>
        </w:numPr>
      </w:pPr>
      <w:r>
        <w:t>Expresión Oral, calidad y claridad</w:t>
      </w:r>
    </w:p>
    <w:p w14:paraId="104AC3B0" w14:textId="4745E880" w:rsidR="00974E7A" w:rsidRDefault="00974E7A" w:rsidP="00EF7096">
      <w:pPr>
        <w:pStyle w:val="Prrafodelista"/>
        <w:numPr>
          <w:ilvl w:val="0"/>
          <w:numId w:val="15"/>
        </w:numPr>
      </w:pPr>
      <w:r>
        <w:t>Seguridad y posturas al exponer. Dominio del escenario.</w:t>
      </w:r>
    </w:p>
    <w:p w14:paraId="1F41E9D1" w14:textId="77777777" w:rsidR="00974E7A" w:rsidRDefault="00974E7A" w:rsidP="00EF7096">
      <w:pPr>
        <w:pStyle w:val="Prrafodelista"/>
        <w:numPr>
          <w:ilvl w:val="0"/>
          <w:numId w:val="15"/>
        </w:numPr>
      </w:pPr>
      <w:r>
        <w:t>Tiempo. Ajuste a lo dispuesto.</w:t>
      </w:r>
    </w:p>
    <w:p w14:paraId="3EB3B737" w14:textId="77777777" w:rsidR="00974E7A" w:rsidRDefault="00974E7A" w:rsidP="00EF7096">
      <w:pPr>
        <w:pStyle w:val="Prrafodelista"/>
        <w:numPr>
          <w:ilvl w:val="0"/>
          <w:numId w:val="15"/>
        </w:numPr>
      </w:pPr>
      <w:r>
        <w:t>Apoyos a la exposición</w:t>
      </w:r>
    </w:p>
    <w:p w14:paraId="0F888CFA" w14:textId="77777777" w:rsidR="00974E7A" w:rsidRDefault="00974E7A" w:rsidP="00EF7096">
      <w:pPr>
        <w:pStyle w:val="Prrafodelista"/>
        <w:numPr>
          <w:ilvl w:val="0"/>
          <w:numId w:val="15"/>
        </w:numPr>
      </w:pPr>
      <w:r>
        <w:t>Lectura de textos.</w:t>
      </w:r>
    </w:p>
    <w:p w14:paraId="04951E0D" w14:textId="77777777" w:rsidR="00974E7A" w:rsidRDefault="00974E7A" w:rsidP="00EF7096">
      <w:pPr>
        <w:pStyle w:val="Ttulo4"/>
      </w:pPr>
      <w:r>
        <w:t>Fondo</w:t>
      </w:r>
    </w:p>
    <w:p w14:paraId="67AE9A48" w14:textId="77777777" w:rsidR="00974E7A" w:rsidRDefault="00974E7A" w:rsidP="00EF7096">
      <w:pPr>
        <w:pStyle w:val="Prrafodelista"/>
        <w:numPr>
          <w:ilvl w:val="0"/>
          <w:numId w:val="13"/>
        </w:numPr>
      </w:pPr>
      <w:r>
        <w:t>Dominio del tema</w:t>
      </w:r>
    </w:p>
    <w:p w14:paraId="3061B9E3" w14:textId="77777777" w:rsidR="00974E7A" w:rsidRDefault="00974E7A" w:rsidP="00EF7096">
      <w:pPr>
        <w:pStyle w:val="Prrafodelista"/>
        <w:numPr>
          <w:ilvl w:val="0"/>
          <w:numId w:val="13"/>
        </w:numPr>
      </w:pPr>
      <w:r>
        <w:t>Comprensión y empleo de conceptos</w:t>
      </w:r>
    </w:p>
    <w:p w14:paraId="30250B5D" w14:textId="77777777" w:rsidR="00974E7A" w:rsidRDefault="00974E7A" w:rsidP="00EF7096">
      <w:pPr>
        <w:pStyle w:val="Prrafodelista"/>
        <w:numPr>
          <w:ilvl w:val="0"/>
          <w:numId w:val="13"/>
        </w:numPr>
      </w:pPr>
      <w:r>
        <w:t>Cobertura del tema</w:t>
      </w:r>
    </w:p>
    <w:p w14:paraId="1831B6B8" w14:textId="022128D7" w:rsidR="00974E7A" w:rsidRDefault="00974E7A" w:rsidP="00EF7096">
      <w:pPr>
        <w:pStyle w:val="Ttulo2"/>
        <w:numPr>
          <w:ilvl w:val="0"/>
          <w:numId w:val="12"/>
        </w:numPr>
        <w:ind w:left="426" w:hanging="426"/>
      </w:pPr>
      <w:r>
        <w:t>Calificación</w:t>
      </w:r>
    </w:p>
    <w:p w14:paraId="463B72B5" w14:textId="77777777" w:rsidR="00974E7A" w:rsidRDefault="00974E7A" w:rsidP="00EF7096">
      <w:pPr>
        <w:pStyle w:val="Ttulo4"/>
        <w:numPr>
          <w:ilvl w:val="0"/>
          <w:numId w:val="16"/>
        </w:numPr>
      </w:pPr>
      <w:r>
        <w:t>Letras</w:t>
      </w:r>
    </w:p>
    <w:tbl>
      <w:tblPr>
        <w:tblStyle w:val="Tablaconcuadrcula"/>
        <w:tblW w:w="0" w:type="auto"/>
        <w:jc w:val="center"/>
        <w:tblLook w:val="04A0" w:firstRow="1" w:lastRow="0" w:firstColumn="1" w:lastColumn="0" w:noHBand="0" w:noVBand="1"/>
      </w:tblPr>
      <w:tblGrid>
        <w:gridCol w:w="1250"/>
        <w:gridCol w:w="7276"/>
      </w:tblGrid>
      <w:tr w:rsidR="00974E7A" w:rsidRPr="00242A40" w14:paraId="1C886836" w14:textId="77777777" w:rsidTr="00AE2199">
        <w:trPr>
          <w:jc w:val="center"/>
        </w:trPr>
        <w:tc>
          <w:tcPr>
            <w:tcW w:w="0" w:type="auto"/>
          </w:tcPr>
          <w:p w14:paraId="71AC56A1" w14:textId="77777777" w:rsidR="00974E7A" w:rsidRPr="00242A40" w:rsidRDefault="00974E7A" w:rsidP="00AE2199">
            <w:r w:rsidRPr="00242A40">
              <w:t>A+</w:t>
            </w:r>
          </w:p>
        </w:tc>
        <w:tc>
          <w:tcPr>
            <w:tcW w:w="0" w:type="auto"/>
          </w:tcPr>
          <w:p w14:paraId="7B844643" w14:textId="77777777" w:rsidR="00974E7A" w:rsidRPr="00242A40" w:rsidRDefault="00974E7A" w:rsidP="00974E7A">
            <w:pPr>
              <w:ind w:firstLine="56"/>
            </w:pPr>
            <w:r w:rsidRPr="00242A40">
              <w:t>Completo, original y profundo. Creativo y sin faltas</w:t>
            </w:r>
          </w:p>
        </w:tc>
      </w:tr>
      <w:tr w:rsidR="00974E7A" w:rsidRPr="00242A40" w14:paraId="00DF4C02" w14:textId="77777777" w:rsidTr="00AE2199">
        <w:trPr>
          <w:jc w:val="center"/>
        </w:trPr>
        <w:tc>
          <w:tcPr>
            <w:tcW w:w="0" w:type="auto"/>
          </w:tcPr>
          <w:p w14:paraId="38129A70" w14:textId="77777777" w:rsidR="00974E7A" w:rsidRPr="00242A40" w:rsidRDefault="00974E7A" w:rsidP="00AE2199">
            <w:r w:rsidRPr="00242A40">
              <w:t>A</w:t>
            </w:r>
          </w:p>
        </w:tc>
        <w:tc>
          <w:tcPr>
            <w:tcW w:w="0" w:type="auto"/>
          </w:tcPr>
          <w:p w14:paraId="3CBB84B8" w14:textId="77777777" w:rsidR="00974E7A" w:rsidRPr="00242A40" w:rsidRDefault="00974E7A" w:rsidP="00974E7A">
            <w:pPr>
              <w:ind w:firstLine="56"/>
            </w:pPr>
            <w:r w:rsidRPr="00242A40">
              <w:t xml:space="preserve"> Sobre el promedio esperado. Original sin faltas ni observaciones.</w:t>
            </w:r>
          </w:p>
        </w:tc>
      </w:tr>
      <w:tr w:rsidR="00974E7A" w:rsidRPr="00242A40" w14:paraId="34096A8F" w14:textId="77777777" w:rsidTr="00AE2199">
        <w:trPr>
          <w:jc w:val="center"/>
        </w:trPr>
        <w:tc>
          <w:tcPr>
            <w:tcW w:w="0" w:type="auto"/>
          </w:tcPr>
          <w:p w14:paraId="11738EF1" w14:textId="77777777" w:rsidR="00974E7A" w:rsidRPr="00242A40" w:rsidRDefault="00974E7A" w:rsidP="00AE2199">
            <w:r w:rsidRPr="00242A40">
              <w:t xml:space="preserve">A-  </w:t>
            </w:r>
          </w:p>
        </w:tc>
        <w:tc>
          <w:tcPr>
            <w:tcW w:w="0" w:type="auto"/>
            <w:vAlign w:val="center"/>
          </w:tcPr>
          <w:p w14:paraId="193F7F75" w14:textId="77777777" w:rsidR="00974E7A" w:rsidRPr="00242A40" w:rsidRDefault="00974E7A" w:rsidP="00974E7A">
            <w:pPr>
              <w:ind w:firstLine="56"/>
            </w:pPr>
            <w:r w:rsidRPr="00242A40">
              <w:t>Levemente sobre el promedio, Pocas observaciones menores.</w:t>
            </w:r>
          </w:p>
        </w:tc>
      </w:tr>
      <w:tr w:rsidR="00974E7A" w:rsidRPr="00242A40" w14:paraId="76FF95CA" w14:textId="77777777" w:rsidTr="00AE2199">
        <w:trPr>
          <w:jc w:val="center"/>
        </w:trPr>
        <w:tc>
          <w:tcPr>
            <w:tcW w:w="0" w:type="auto"/>
          </w:tcPr>
          <w:p w14:paraId="6849B0DF" w14:textId="77777777" w:rsidR="00974E7A" w:rsidRPr="00242A40" w:rsidRDefault="00974E7A" w:rsidP="00AE2199">
            <w:r w:rsidRPr="00242A40">
              <w:t>B+</w:t>
            </w:r>
          </w:p>
        </w:tc>
        <w:tc>
          <w:tcPr>
            <w:tcW w:w="0" w:type="auto"/>
          </w:tcPr>
          <w:p w14:paraId="6E13570E" w14:textId="77777777" w:rsidR="00974E7A" w:rsidRPr="00242A40" w:rsidRDefault="00974E7A" w:rsidP="00974E7A">
            <w:pPr>
              <w:ind w:firstLine="56"/>
            </w:pPr>
            <w:r w:rsidRPr="00242A40">
              <w:t>Promedio</w:t>
            </w:r>
          </w:p>
        </w:tc>
      </w:tr>
      <w:tr w:rsidR="00974E7A" w:rsidRPr="00242A40" w14:paraId="40B2EE64" w14:textId="77777777" w:rsidTr="00AE2199">
        <w:trPr>
          <w:jc w:val="center"/>
        </w:trPr>
        <w:tc>
          <w:tcPr>
            <w:tcW w:w="0" w:type="auto"/>
          </w:tcPr>
          <w:p w14:paraId="46226131" w14:textId="77777777" w:rsidR="00974E7A" w:rsidRPr="00242A40" w:rsidRDefault="00974E7A" w:rsidP="00AE2199">
            <w:r w:rsidRPr="00242A40">
              <w:t>B</w:t>
            </w:r>
          </w:p>
        </w:tc>
        <w:tc>
          <w:tcPr>
            <w:tcW w:w="0" w:type="auto"/>
          </w:tcPr>
          <w:p w14:paraId="2FF7638D" w14:textId="77777777" w:rsidR="00974E7A" w:rsidRPr="00242A40" w:rsidRDefault="00974E7A" w:rsidP="00974E7A">
            <w:pPr>
              <w:ind w:firstLine="56"/>
            </w:pPr>
            <w:r w:rsidRPr="00242A40">
              <w:t>Observaciones menores de forma y fondo.</w:t>
            </w:r>
          </w:p>
        </w:tc>
      </w:tr>
      <w:tr w:rsidR="00974E7A" w:rsidRPr="00242A40" w14:paraId="085D1BFB" w14:textId="77777777" w:rsidTr="00AE2199">
        <w:trPr>
          <w:jc w:val="center"/>
        </w:trPr>
        <w:tc>
          <w:tcPr>
            <w:tcW w:w="0" w:type="auto"/>
          </w:tcPr>
          <w:p w14:paraId="2B7047D3" w14:textId="77777777" w:rsidR="00974E7A" w:rsidRPr="00242A40" w:rsidRDefault="00974E7A" w:rsidP="00AE2199">
            <w:r w:rsidRPr="00242A40">
              <w:t xml:space="preserve">B-  </w:t>
            </w:r>
          </w:p>
        </w:tc>
        <w:tc>
          <w:tcPr>
            <w:tcW w:w="0" w:type="auto"/>
          </w:tcPr>
          <w:p w14:paraId="0D8026CC" w14:textId="77777777" w:rsidR="00974E7A" w:rsidRPr="00242A40" w:rsidRDefault="00974E7A" w:rsidP="00974E7A">
            <w:pPr>
              <w:ind w:firstLine="56"/>
            </w:pPr>
            <w:r w:rsidRPr="00242A40">
              <w:t>Falta desarrollo y errores de forma y fondo.</w:t>
            </w:r>
          </w:p>
        </w:tc>
      </w:tr>
      <w:tr w:rsidR="00974E7A" w:rsidRPr="00242A40" w14:paraId="5550E450" w14:textId="77777777" w:rsidTr="00AE2199">
        <w:trPr>
          <w:jc w:val="center"/>
        </w:trPr>
        <w:tc>
          <w:tcPr>
            <w:tcW w:w="0" w:type="auto"/>
          </w:tcPr>
          <w:p w14:paraId="770724AD" w14:textId="77777777" w:rsidR="00974E7A" w:rsidRPr="00242A40" w:rsidRDefault="00974E7A" w:rsidP="00AE2199">
            <w:r w:rsidRPr="00242A40">
              <w:t>C+</w:t>
            </w:r>
          </w:p>
        </w:tc>
        <w:tc>
          <w:tcPr>
            <w:tcW w:w="0" w:type="auto"/>
          </w:tcPr>
          <w:p w14:paraId="6816FF66" w14:textId="77777777" w:rsidR="00974E7A" w:rsidRPr="00242A40" w:rsidRDefault="00974E7A" w:rsidP="00974E7A">
            <w:pPr>
              <w:ind w:firstLine="56"/>
            </w:pPr>
            <w:r w:rsidRPr="00242A40">
              <w:t>Errores importantes de forma y fondo.</w:t>
            </w:r>
          </w:p>
        </w:tc>
      </w:tr>
      <w:tr w:rsidR="00974E7A" w:rsidRPr="00242A40" w14:paraId="2E223366" w14:textId="77777777" w:rsidTr="00AE2199">
        <w:trPr>
          <w:jc w:val="center"/>
        </w:trPr>
        <w:tc>
          <w:tcPr>
            <w:tcW w:w="0" w:type="auto"/>
          </w:tcPr>
          <w:p w14:paraId="1B53BF5C" w14:textId="77777777" w:rsidR="00974E7A" w:rsidRPr="00242A40" w:rsidRDefault="00974E7A" w:rsidP="00AE2199">
            <w:r w:rsidRPr="00242A40">
              <w:t>C</w:t>
            </w:r>
          </w:p>
        </w:tc>
        <w:tc>
          <w:tcPr>
            <w:tcW w:w="0" w:type="auto"/>
          </w:tcPr>
          <w:p w14:paraId="76E0EE48" w14:textId="77777777" w:rsidR="00974E7A" w:rsidRPr="00242A40" w:rsidRDefault="00974E7A" w:rsidP="00974E7A">
            <w:pPr>
              <w:ind w:firstLine="56"/>
            </w:pPr>
            <w:r w:rsidRPr="00242A40">
              <w:t>Bajo lo esperado.</w:t>
            </w:r>
          </w:p>
        </w:tc>
      </w:tr>
    </w:tbl>
    <w:p w14:paraId="711A919D" w14:textId="77777777" w:rsidR="00974E7A" w:rsidRDefault="00974E7A" w:rsidP="00EF7096">
      <w:pPr>
        <w:pStyle w:val="Ttulo4"/>
        <w:numPr>
          <w:ilvl w:val="0"/>
          <w:numId w:val="16"/>
        </w:numPr>
      </w:pPr>
      <w:r>
        <w:t>Criterios</w:t>
      </w:r>
    </w:p>
    <w:tbl>
      <w:tblPr>
        <w:tblStyle w:val="Tablaconcuadrcula"/>
        <w:tblW w:w="0" w:type="auto"/>
        <w:jc w:val="center"/>
        <w:tblLook w:val="04A0" w:firstRow="1" w:lastRow="0" w:firstColumn="1" w:lastColumn="0" w:noHBand="0" w:noVBand="1"/>
      </w:tblPr>
      <w:tblGrid>
        <w:gridCol w:w="2138"/>
        <w:gridCol w:w="1010"/>
      </w:tblGrid>
      <w:tr w:rsidR="00974E7A" w:rsidRPr="00242A40" w14:paraId="779CB31D" w14:textId="77777777" w:rsidTr="00AE2199">
        <w:trPr>
          <w:jc w:val="center"/>
        </w:trPr>
        <w:tc>
          <w:tcPr>
            <w:tcW w:w="0" w:type="auto"/>
            <w:vAlign w:val="center"/>
          </w:tcPr>
          <w:p w14:paraId="235131C4" w14:textId="77777777" w:rsidR="00974E7A" w:rsidRPr="00242A40" w:rsidRDefault="00974E7A" w:rsidP="00974E7A">
            <w:pPr>
              <w:ind w:firstLine="0"/>
            </w:pPr>
            <w:r w:rsidRPr="00242A40">
              <w:t>Excelente</w:t>
            </w:r>
          </w:p>
        </w:tc>
        <w:tc>
          <w:tcPr>
            <w:tcW w:w="0" w:type="auto"/>
            <w:vAlign w:val="center"/>
          </w:tcPr>
          <w:p w14:paraId="7CEEFE3F" w14:textId="77777777" w:rsidR="00974E7A" w:rsidRPr="00242A40" w:rsidRDefault="00974E7A" w:rsidP="00974E7A">
            <w:pPr>
              <w:ind w:firstLine="0"/>
            </w:pPr>
            <w:r w:rsidRPr="00242A40">
              <w:t>A+, A</w:t>
            </w:r>
          </w:p>
        </w:tc>
      </w:tr>
      <w:tr w:rsidR="00974E7A" w:rsidRPr="00242A40" w14:paraId="44FEDFF4" w14:textId="77777777" w:rsidTr="00AE2199">
        <w:trPr>
          <w:jc w:val="center"/>
        </w:trPr>
        <w:tc>
          <w:tcPr>
            <w:tcW w:w="0" w:type="auto"/>
            <w:vAlign w:val="center"/>
          </w:tcPr>
          <w:p w14:paraId="51906608" w14:textId="77777777" w:rsidR="00974E7A" w:rsidRPr="00242A40" w:rsidRDefault="00974E7A" w:rsidP="00974E7A">
            <w:pPr>
              <w:ind w:firstLine="0"/>
            </w:pPr>
            <w:r w:rsidRPr="00242A40">
              <w:t>Muy Bueno</w:t>
            </w:r>
          </w:p>
        </w:tc>
        <w:tc>
          <w:tcPr>
            <w:tcW w:w="0" w:type="auto"/>
            <w:vAlign w:val="center"/>
          </w:tcPr>
          <w:p w14:paraId="2BA71C8C" w14:textId="7B5BA3A9" w:rsidR="00974E7A" w:rsidRPr="00242A40" w:rsidRDefault="00974E7A" w:rsidP="00974E7A">
            <w:pPr>
              <w:ind w:firstLine="0"/>
            </w:pPr>
            <w:r w:rsidRPr="00242A40">
              <w:t>A</w:t>
            </w:r>
            <w:r w:rsidR="00616140" w:rsidRPr="00242A40">
              <w:t>- y</w:t>
            </w:r>
            <w:r w:rsidRPr="00242A40">
              <w:t xml:space="preserve"> B+</w:t>
            </w:r>
          </w:p>
        </w:tc>
      </w:tr>
      <w:tr w:rsidR="00974E7A" w:rsidRPr="00242A40" w14:paraId="3DF82E7D" w14:textId="77777777" w:rsidTr="00AE2199">
        <w:trPr>
          <w:jc w:val="center"/>
        </w:trPr>
        <w:tc>
          <w:tcPr>
            <w:tcW w:w="0" w:type="auto"/>
            <w:vAlign w:val="center"/>
          </w:tcPr>
          <w:p w14:paraId="00E27D38" w14:textId="77777777" w:rsidR="00974E7A" w:rsidRPr="00242A40" w:rsidRDefault="00974E7A" w:rsidP="00974E7A">
            <w:pPr>
              <w:ind w:firstLine="0"/>
            </w:pPr>
            <w:r w:rsidRPr="00242A40">
              <w:t>Bueno</w:t>
            </w:r>
          </w:p>
        </w:tc>
        <w:tc>
          <w:tcPr>
            <w:tcW w:w="0" w:type="auto"/>
            <w:vAlign w:val="center"/>
          </w:tcPr>
          <w:p w14:paraId="0BEA7E33" w14:textId="77777777" w:rsidR="00974E7A" w:rsidRPr="00242A40" w:rsidRDefault="00974E7A" w:rsidP="00974E7A">
            <w:pPr>
              <w:ind w:firstLine="0"/>
            </w:pPr>
            <w:r w:rsidRPr="00242A40">
              <w:t>B</w:t>
            </w:r>
          </w:p>
        </w:tc>
      </w:tr>
      <w:tr w:rsidR="00974E7A" w:rsidRPr="00242A40" w14:paraId="1F159483" w14:textId="77777777" w:rsidTr="00AE2199">
        <w:trPr>
          <w:jc w:val="center"/>
        </w:trPr>
        <w:tc>
          <w:tcPr>
            <w:tcW w:w="0" w:type="auto"/>
            <w:vAlign w:val="center"/>
          </w:tcPr>
          <w:p w14:paraId="751C4D15" w14:textId="77777777" w:rsidR="00974E7A" w:rsidRPr="00242A40" w:rsidRDefault="00974E7A" w:rsidP="00974E7A">
            <w:pPr>
              <w:ind w:firstLine="0"/>
            </w:pPr>
            <w:r w:rsidRPr="00242A40">
              <w:t xml:space="preserve">Suficiente </w:t>
            </w:r>
          </w:p>
        </w:tc>
        <w:tc>
          <w:tcPr>
            <w:tcW w:w="0" w:type="auto"/>
            <w:vAlign w:val="center"/>
          </w:tcPr>
          <w:p w14:paraId="59C614B7" w14:textId="77777777" w:rsidR="00974E7A" w:rsidRPr="00242A40" w:rsidRDefault="00974E7A" w:rsidP="00974E7A">
            <w:pPr>
              <w:ind w:firstLine="0"/>
            </w:pPr>
            <w:r w:rsidRPr="00242A40">
              <w:t xml:space="preserve">B- </w:t>
            </w:r>
          </w:p>
        </w:tc>
      </w:tr>
      <w:tr w:rsidR="00974E7A" w:rsidRPr="00242A40" w14:paraId="5FC99AC7" w14:textId="77777777" w:rsidTr="00AE2199">
        <w:trPr>
          <w:jc w:val="center"/>
        </w:trPr>
        <w:tc>
          <w:tcPr>
            <w:tcW w:w="0" w:type="auto"/>
            <w:vAlign w:val="center"/>
          </w:tcPr>
          <w:p w14:paraId="19EF2BE0" w14:textId="77777777" w:rsidR="00974E7A" w:rsidRPr="00242A40" w:rsidRDefault="00974E7A" w:rsidP="00974E7A">
            <w:pPr>
              <w:ind w:firstLine="0"/>
            </w:pPr>
            <w:r w:rsidRPr="00242A40">
              <w:t>Menos que bueno</w:t>
            </w:r>
          </w:p>
        </w:tc>
        <w:tc>
          <w:tcPr>
            <w:tcW w:w="0" w:type="auto"/>
            <w:vAlign w:val="center"/>
          </w:tcPr>
          <w:p w14:paraId="0772F264" w14:textId="77777777" w:rsidR="00974E7A" w:rsidRPr="00242A40" w:rsidRDefault="00974E7A" w:rsidP="00974E7A">
            <w:pPr>
              <w:ind w:firstLine="0"/>
            </w:pPr>
            <w:r w:rsidRPr="00242A40">
              <w:t>C+</w:t>
            </w:r>
          </w:p>
        </w:tc>
      </w:tr>
      <w:tr w:rsidR="00974E7A" w:rsidRPr="002D4BA1" w14:paraId="4CF03F42" w14:textId="77777777" w:rsidTr="00AE2199">
        <w:trPr>
          <w:jc w:val="center"/>
        </w:trPr>
        <w:tc>
          <w:tcPr>
            <w:tcW w:w="0" w:type="auto"/>
            <w:vAlign w:val="center"/>
          </w:tcPr>
          <w:p w14:paraId="5443A3D3" w14:textId="77777777" w:rsidR="00974E7A" w:rsidRPr="00242A40" w:rsidRDefault="00974E7A" w:rsidP="00974E7A">
            <w:pPr>
              <w:ind w:firstLine="0"/>
            </w:pPr>
            <w:r w:rsidRPr="00242A40">
              <w:t>Malo</w:t>
            </w:r>
          </w:p>
        </w:tc>
        <w:tc>
          <w:tcPr>
            <w:tcW w:w="0" w:type="auto"/>
            <w:vAlign w:val="center"/>
          </w:tcPr>
          <w:p w14:paraId="41F0C632" w14:textId="77777777" w:rsidR="00974E7A" w:rsidRPr="002D4BA1" w:rsidRDefault="00974E7A" w:rsidP="00974E7A">
            <w:pPr>
              <w:ind w:firstLine="0"/>
            </w:pPr>
            <w:r w:rsidRPr="00242A40">
              <w:t>C</w:t>
            </w:r>
          </w:p>
        </w:tc>
      </w:tr>
    </w:tbl>
    <w:p w14:paraId="1D280680" w14:textId="50E5785F" w:rsidR="00974E7A" w:rsidRDefault="00974E7A" w:rsidP="00EF7096">
      <w:pPr>
        <w:pStyle w:val="Ttulo2"/>
        <w:numPr>
          <w:ilvl w:val="0"/>
          <w:numId w:val="12"/>
        </w:numPr>
        <w:ind w:left="426" w:hanging="426"/>
      </w:pPr>
      <w:r>
        <w:t>Notas</w:t>
      </w:r>
    </w:p>
    <w:tbl>
      <w:tblPr>
        <w:tblStyle w:val="Tablaconcuadrcula"/>
        <w:tblW w:w="0" w:type="auto"/>
        <w:jc w:val="center"/>
        <w:tblLook w:val="04A0" w:firstRow="1" w:lastRow="0" w:firstColumn="1" w:lastColumn="0" w:noHBand="0" w:noVBand="1"/>
      </w:tblPr>
      <w:tblGrid>
        <w:gridCol w:w="517"/>
        <w:gridCol w:w="1524"/>
        <w:gridCol w:w="517"/>
        <w:gridCol w:w="1524"/>
        <w:gridCol w:w="530"/>
        <w:gridCol w:w="1537"/>
      </w:tblGrid>
      <w:tr w:rsidR="00974E7A" w:rsidRPr="00242A40" w14:paraId="77CCA244" w14:textId="77777777" w:rsidTr="00AE2199">
        <w:trPr>
          <w:jc w:val="center"/>
        </w:trPr>
        <w:tc>
          <w:tcPr>
            <w:tcW w:w="0" w:type="auto"/>
            <w:vAlign w:val="center"/>
          </w:tcPr>
          <w:p w14:paraId="238E2F5F" w14:textId="77777777" w:rsidR="00974E7A" w:rsidRPr="00242A40" w:rsidRDefault="00974E7A" w:rsidP="00974E7A">
            <w:pPr>
              <w:ind w:firstLine="0"/>
            </w:pPr>
            <w:r w:rsidRPr="00242A40">
              <w:t>A+</w:t>
            </w:r>
          </w:p>
        </w:tc>
        <w:tc>
          <w:tcPr>
            <w:tcW w:w="0" w:type="auto"/>
            <w:vAlign w:val="center"/>
          </w:tcPr>
          <w:p w14:paraId="20BC254F" w14:textId="77777777" w:rsidR="00974E7A" w:rsidRPr="00242A40" w:rsidRDefault="00974E7A" w:rsidP="00974E7A">
            <w:pPr>
              <w:ind w:firstLine="0"/>
            </w:pPr>
            <w:r w:rsidRPr="00242A40">
              <w:t>De 10 a 9,0</w:t>
            </w:r>
          </w:p>
        </w:tc>
        <w:tc>
          <w:tcPr>
            <w:tcW w:w="0" w:type="auto"/>
          </w:tcPr>
          <w:p w14:paraId="6CEFFA59" w14:textId="77777777" w:rsidR="00974E7A" w:rsidRPr="00242A40" w:rsidRDefault="00974E7A" w:rsidP="00974E7A">
            <w:pPr>
              <w:ind w:firstLine="0"/>
            </w:pPr>
            <w:r>
              <w:t>B+</w:t>
            </w:r>
          </w:p>
        </w:tc>
        <w:tc>
          <w:tcPr>
            <w:tcW w:w="0" w:type="auto"/>
          </w:tcPr>
          <w:p w14:paraId="4D642071" w14:textId="77777777" w:rsidR="00974E7A" w:rsidRPr="00242A40" w:rsidRDefault="00974E7A" w:rsidP="00974E7A">
            <w:pPr>
              <w:ind w:firstLine="0"/>
            </w:pPr>
            <w:r>
              <w:t>De 7,9 a7,5</w:t>
            </w:r>
          </w:p>
        </w:tc>
        <w:tc>
          <w:tcPr>
            <w:tcW w:w="0" w:type="auto"/>
          </w:tcPr>
          <w:p w14:paraId="153D6F7D" w14:textId="77777777" w:rsidR="00974E7A" w:rsidRPr="00242A40" w:rsidRDefault="00974E7A" w:rsidP="00974E7A">
            <w:pPr>
              <w:ind w:firstLine="0"/>
            </w:pPr>
            <w:r>
              <w:t>C+</w:t>
            </w:r>
          </w:p>
        </w:tc>
        <w:tc>
          <w:tcPr>
            <w:tcW w:w="0" w:type="auto"/>
          </w:tcPr>
          <w:p w14:paraId="70EAB91E" w14:textId="77777777" w:rsidR="00974E7A" w:rsidRPr="00242A40" w:rsidRDefault="00974E7A" w:rsidP="00974E7A">
            <w:pPr>
              <w:ind w:firstLine="0"/>
            </w:pPr>
            <w:r>
              <w:t>De 5,9 a 5,0</w:t>
            </w:r>
          </w:p>
        </w:tc>
      </w:tr>
      <w:tr w:rsidR="00974E7A" w:rsidRPr="00242A40" w14:paraId="03D327EE" w14:textId="77777777" w:rsidTr="00AE2199">
        <w:trPr>
          <w:jc w:val="center"/>
        </w:trPr>
        <w:tc>
          <w:tcPr>
            <w:tcW w:w="0" w:type="auto"/>
            <w:vAlign w:val="center"/>
          </w:tcPr>
          <w:p w14:paraId="0079F9FA" w14:textId="77777777" w:rsidR="00974E7A" w:rsidRPr="00242A40" w:rsidRDefault="00974E7A" w:rsidP="00974E7A">
            <w:pPr>
              <w:ind w:firstLine="0"/>
            </w:pPr>
            <w:r w:rsidRPr="00242A40">
              <w:t>A</w:t>
            </w:r>
          </w:p>
        </w:tc>
        <w:tc>
          <w:tcPr>
            <w:tcW w:w="0" w:type="auto"/>
            <w:vAlign w:val="center"/>
          </w:tcPr>
          <w:p w14:paraId="62779541" w14:textId="77777777" w:rsidR="00974E7A" w:rsidRPr="00242A40" w:rsidRDefault="00974E7A" w:rsidP="00974E7A">
            <w:pPr>
              <w:ind w:firstLine="0"/>
            </w:pPr>
            <w:r w:rsidRPr="00242A40">
              <w:t>De 8,9 a 8,5</w:t>
            </w:r>
          </w:p>
        </w:tc>
        <w:tc>
          <w:tcPr>
            <w:tcW w:w="0" w:type="auto"/>
          </w:tcPr>
          <w:p w14:paraId="20A5C99D" w14:textId="77777777" w:rsidR="00974E7A" w:rsidRPr="00242A40" w:rsidRDefault="00974E7A" w:rsidP="00974E7A">
            <w:pPr>
              <w:ind w:firstLine="0"/>
            </w:pPr>
            <w:r>
              <w:t>B</w:t>
            </w:r>
          </w:p>
        </w:tc>
        <w:tc>
          <w:tcPr>
            <w:tcW w:w="0" w:type="auto"/>
          </w:tcPr>
          <w:p w14:paraId="133459AA" w14:textId="77777777" w:rsidR="00974E7A" w:rsidRPr="00242A40" w:rsidRDefault="00974E7A" w:rsidP="00974E7A">
            <w:pPr>
              <w:ind w:firstLine="0"/>
            </w:pPr>
            <w:r>
              <w:t>De 7,4 a 7,0</w:t>
            </w:r>
          </w:p>
        </w:tc>
        <w:tc>
          <w:tcPr>
            <w:tcW w:w="0" w:type="auto"/>
          </w:tcPr>
          <w:p w14:paraId="5A608920" w14:textId="77777777" w:rsidR="00974E7A" w:rsidRPr="00242A40" w:rsidRDefault="00974E7A" w:rsidP="00974E7A">
            <w:pPr>
              <w:ind w:firstLine="0"/>
            </w:pPr>
            <w:r>
              <w:t>C</w:t>
            </w:r>
          </w:p>
        </w:tc>
        <w:tc>
          <w:tcPr>
            <w:tcW w:w="0" w:type="auto"/>
          </w:tcPr>
          <w:p w14:paraId="44797D92" w14:textId="77777777" w:rsidR="00974E7A" w:rsidRPr="00242A40" w:rsidRDefault="00974E7A" w:rsidP="00974E7A">
            <w:pPr>
              <w:ind w:firstLine="0"/>
            </w:pPr>
            <w:r>
              <w:t>4,9 o menos</w:t>
            </w:r>
          </w:p>
        </w:tc>
      </w:tr>
      <w:tr w:rsidR="00974E7A" w:rsidRPr="002D4BA1" w14:paraId="212307B6" w14:textId="77777777" w:rsidTr="00AE2199">
        <w:trPr>
          <w:jc w:val="center"/>
        </w:trPr>
        <w:tc>
          <w:tcPr>
            <w:tcW w:w="0" w:type="auto"/>
            <w:vAlign w:val="center"/>
          </w:tcPr>
          <w:p w14:paraId="56AF796D" w14:textId="77777777" w:rsidR="00974E7A" w:rsidRPr="00242A40" w:rsidRDefault="00974E7A" w:rsidP="00974E7A">
            <w:pPr>
              <w:ind w:firstLine="0"/>
            </w:pPr>
            <w:r w:rsidRPr="00242A40">
              <w:t>A-</w:t>
            </w:r>
          </w:p>
        </w:tc>
        <w:tc>
          <w:tcPr>
            <w:tcW w:w="0" w:type="auto"/>
            <w:vAlign w:val="center"/>
          </w:tcPr>
          <w:p w14:paraId="24D22BA2" w14:textId="77777777" w:rsidR="00974E7A" w:rsidRPr="002D4BA1" w:rsidRDefault="00974E7A" w:rsidP="00974E7A">
            <w:pPr>
              <w:ind w:firstLine="0"/>
            </w:pPr>
            <w:r w:rsidRPr="00242A40">
              <w:t>De 8,4 a 8,0</w:t>
            </w:r>
          </w:p>
        </w:tc>
        <w:tc>
          <w:tcPr>
            <w:tcW w:w="0" w:type="auto"/>
          </w:tcPr>
          <w:p w14:paraId="2DE0A1F2" w14:textId="77777777" w:rsidR="00974E7A" w:rsidRPr="00242A40" w:rsidRDefault="00974E7A" w:rsidP="00974E7A">
            <w:pPr>
              <w:ind w:firstLine="0"/>
            </w:pPr>
            <w:r>
              <w:t>B-</w:t>
            </w:r>
          </w:p>
        </w:tc>
        <w:tc>
          <w:tcPr>
            <w:tcW w:w="0" w:type="auto"/>
          </w:tcPr>
          <w:p w14:paraId="1DB18E51" w14:textId="77777777" w:rsidR="00974E7A" w:rsidRPr="00242A40" w:rsidRDefault="00974E7A" w:rsidP="00974E7A">
            <w:pPr>
              <w:ind w:firstLine="0"/>
            </w:pPr>
            <w:r>
              <w:t>De 6,9 a 6,0</w:t>
            </w:r>
          </w:p>
        </w:tc>
        <w:tc>
          <w:tcPr>
            <w:tcW w:w="0" w:type="auto"/>
          </w:tcPr>
          <w:p w14:paraId="3FAD8541" w14:textId="77777777" w:rsidR="00974E7A" w:rsidRPr="00242A40" w:rsidRDefault="00974E7A" w:rsidP="00974E7A">
            <w:pPr>
              <w:ind w:firstLine="0"/>
            </w:pPr>
          </w:p>
        </w:tc>
        <w:tc>
          <w:tcPr>
            <w:tcW w:w="0" w:type="auto"/>
          </w:tcPr>
          <w:p w14:paraId="7EDDE18E" w14:textId="77777777" w:rsidR="00974E7A" w:rsidRPr="00242A40" w:rsidRDefault="00974E7A" w:rsidP="00974E7A">
            <w:pPr>
              <w:ind w:firstLine="0"/>
            </w:pPr>
          </w:p>
        </w:tc>
      </w:tr>
    </w:tbl>
    <w:p w14:paraId="207F14CB" w14:textId="77777777" w:rsidR="00883363" w:rsidRDefault="00883363" w:rsidP="00974E7A">
      <w:pPr>
        <w:ind w:firstLine="0"/>
      </w:pPr>
    </w:p>
    <w:sectPr w:rsidR="00883363" w:rsidSect="008044A3">
      <w:headerReference w:type="even" r:id="rId8"/>
      <w:headerReference w:type="default" r:id="rId9"/>
      <w:footerReference w:type="even" r:id="rId10"/>
      <w:footerReference w:type="default" r:id="rId11"/>
      <w:headerReference w:type="first" r:id="rId12"/>
      <w:footerReference w:type="first" r:id="rId13"/>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E8A6E" w14:textId="77777777" w:rsidR="00E0529F" w:rsidRDefault="00E0529F" w:rsidP="00FC7DA4">
      <w:r>
        <w:separator/>
      </w:r>
    </w:p>
  </w:endnote>
  <w:endnote w:type="continuationSeparator" w:id="0">
    <w:p w14:paraId="5A358D1B" w14:textId="77777777" w:rsidR="00E0529F" w:rsidRDefault="00E0529F" w:rsidP="00FC7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FBE0" w14:textId="77777777" w:rsidR="004549BE" w:rsidRDefault="004549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73441"/>
      <w:docPartObj>
        <w:docPartGallery w:val="Page Numbers (Bottom of Page)"/>
        <w:docPartUnique/>
      </w:docPartObj>
    </w:sdtPr>
    <w:sdtContent>
      <w:p w14:paraId="3AECFEB3" w14:textId="1A2EDB05" w:rsidR="004549BE" w:rsidRDefault="004549BE">
        <w:pPr>
          <w:pStyle w:val="Piedepgina"/>
          <w:jc w:val="right"/>
        </w:pPr>
        <w:r>
          <w:fldChar w:fldCharType="begin"/>
        </w:r>
        <w:r>
          <w:instrText>PAGE   \* MERGEFORMAT</w:instrText>
        </w:r>
        <w:r>
          <w:fldChar w:fldCharType="separate"/>
        </w:r>
        <w:r>
          <w:rPr>
            <w:lang w:val="es-ES"/>
          </w:rPr>
          <w:t>2</w:t>
        </w:r>
        <w:r>
          <w:fldChar w:fldCharType="end"/>
        </w:r>
      </w:p>
    </w:sdtContent>
  </w:sdt>
  <w:p w14:paraId="67E599E8" w14:textId="77777777" w:rsidR="004549BE" w:rsidRDefault="004549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B4D7D" w14:textId="77777777" w:rsidR="004549BE" w:rsidRDefault="004549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DCC21" w14:textId="77777777" w:rsidR="00E0529F" w:rsidRDefault="00E0529F" w:rsidP="00FC7DA4">
      <w:r>
        <w:separator/>
      </w:r>
    </w:p>
  </w:footnote>
  <w:footnote w:type="continuationSeparator" w:id="0">
    <w:p w14:paraId="4FA0A6FD" w14:textId="77777777" w:rsidR="00E0529F" w:rsidRDefault="00E0529F" w:rsidP="00FC7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D308" w14:textId="77777777" w:rsidR="004549BE" w:rsidRDefault="004549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1BDAE" w14:textId="77777777" w:rsidR="004549BE" w:rsidRDefault="004549B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AEE78" w14:textId="77777777" w:rsidR="004549BE" w:rsidRDefault="004549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C6AA7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530C92"/>
    <w:multiLevelType w:val="hybridMultilevel"/>
    <w:tmpl w:val="A45ABF66"/>
    <w:lvl w:ilvl="0" w:tplc="7922A98A">
      <w:start w:val="1"/>
      <w:numFmt w:val="decimal"/>
      <w:lvlText w:val="%1.-"/>
      <w:lvlJc w:val="left"/>
      <w:pPr>
        <w:ind w:left="1429" w:hanging="360"/>
      </w:pPr>
      <w:rPr>
        <w:rFonts w:hint="default"/>
      </w:r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2" w15:restartNumberingAfterBreak="0">
    <w:nsid w:val="0F3E7A08"/>
    <w:multiLevelType w:val="hybridMultilevel"/>
    <w:tmpl w:val="A9387024"/>
    <w:lvl w:ilvl="0" w:tplc="2E2CA1DC">
      <w:start w:val="1"/>
      <w:numFmt w:val="lowerLetter"/>
      <w:pStyle w:val="Ttulo6"/>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C3011CB"/>
    <w:multiLevelType w:val="hybridMultilevel"/>
    <w:tmpl w:val="801AD9FA"/>
    <w:lvl w:ilvl="0" w:tplc="340A0001">
      <w:start w:val="1"/>
      <w:numFmt w:val="bullet"/>
      <w:lvlText w:val=""/>
      <w:lvlJc w:val="left"/>
      <w:pPr>
        <w:ind w:left="2149" w:hanging="360"/>
      </w:pPr>
      <w:rPr>
        <w:rFonts w:ascii="Symbol" w:hAnsi="Symbol" w:hint="default"/>
      </w:rPr>
    </w:lvl>
    <w:lvl w:ilvl="1" w:tplc="340A0003" w:tentative="1">
      <w:start w:val="1"/>
      <w:numFmt w:val="bullet"/>
      <w:lvlText w:val="o"/>
      <w:lvlJc w:val="left"/>
      <w:pPr>
        <w:ind w:left="2869" w:hanging="360"/>
      </w:pPr>
      <w:rPr>
        <w:rFonts w:ascii="Courier New" w:hAnsi="Courier New" w:cs="Courier New" w:hint="default"/>
      </w:rPr>
    </w:lvl>
    <w:lvl w:ilvl="2" w:tplc="340A0005" w:tentative="1">
      <w:start w:val="1"/>
      <w:numFmt w:val="bullet"/>
      <w:lvlText w:val=""/>
      <w:lvlJc w:val="left"/>
      <w:pPr>
        <w:ind w:left="3589" w:hanging="360"/>
      </w:pPr>
      <w:rPr>
        <w:rFonts w:ascii="Wingdings" w:hAnsi="Wingdings" w:hint="default"/>
      </w:rPr>
    </w:lvl>
    <w:lvl w:ilvl="3" w:tplc="340A0001" w:tentative="1">
      <w:start w:val="1"/>
      <w:numFmt w:val="bullet"/>
      <w:lvlText w:val=""/>
      <w:lvlJc w:val="left"/>
      <w:pPr>
        <w:ind w:left="4309" w:hanging="360"/>
      </w:pPr>
      <w:rPr>
        <w:rFonts w:ascii="Symbol" w:hAnsi="Symbol" w:hint="default"/>
      </w:rPr>
    </w:lvl>
    <w:lvl w:ilvl="4" w:tplc="340A0003" w:tentative="1">
      <w:start w:val="1"/>
      <w:numFmt w:val="bullet"/>
      <w:lvlText w:val="o"/>
      <w:lvlJc w:val="left"/>
      <w:pPr>
        <w:ind w:left="5029" w:hanging="360"/>
      </w:pPr>
      <w:rPr>
        <w:rFonts w:ascii="Courier New" w:hAnsi="Courier New" w:cs="Courier New" w:hint="default"/>
      </w:rPr>
    </w:lvl>
    <w:lvl w:ilvl="5" w:tplc="340A0005" w:tentative="1">
      <w:start w:val="1"/>
      <w:numFmt w:val="bullet"/>
      <w:lvlText w:val=""/>
      <w:lvlJc w:val="left"/>
      <w:pPr>
        <w:ind w:left="5749" w:hanging="360"/>
      </w:pPr>
      <w:rPr>
        <w:rFonts w:ascii="Wingdings" w:hAnsi="Wingdings" w:hint="default"/>
      </w:rPr>
    </w:lvl>
    <w:lvl w:ilvl="6" w:tplc="340A0001" w:tentative="1">
      <w:start w:val="1"/>
      <w:numFmt w:val="bullet"/>
      <w:lvlText w:val=""/>
      <w:lvlJc w:val="left"/>
      <w:pPr>
        <w:ind w:left="6469" w:hanging="360"/>
      </w:pPr>
      <w:rPr>
        <w:rFonts w:ascii="Symbol" w:hAnsi="Symbol" w:hint="default"/>
      </w:rPr>
    </w:lvl>
    <w:lvl w:ilvl="7" w:tplc="340A0003" w:tentative="1">
      <w:start w:val="1"/>
      <w:numFmt w:val="bullet"/>
      <w:lvlText w:val="o"/>
      <w:lvlJc w:val="left"/>
      <w:pPr>
        <w:ind w:left="7189" w:hanging="360"/>
      </w:pPr>
      <w:rPr>
        <w:rFonts w:ascii="Courier New" w:hAnsi="Courier New" w:cs="Courier New" w:hint="default"/>
      </w:rPr>
    </w:lvl>
    <w:lvl w:ilvl="8" w:tplc="340A0005" w:tentative="1">
      <w:start w:val="1"/>
      <w:numFmt w:val="bullet"/>
      <w:lvlText w:val=""/>
      <w:lvlJc w:val="left"/>
      <w:pPr>
        <w:ind w:left="7909" w:hanging="360"/>
      </w:pPr>
      <w:rPr>
        <w:rFonts w:ascii="Wingdings" w:hAnsi="Wingdings" w:hint="default"/>
      </w:rPr>
    </w:lvl>
  </w:abstractNum>
  <w:abstractNum w:abstractNumId="4" w15:restartNumberingAfterBreak="0">
    <w:nsid w:val="1D963CDC"/>
    <w:multiLevelType w:val="hybridMultilevel"/>
    <w:tmpl w:val="10E0AA32"/>
    <w:lvl w:ilvl="0" w:tplc="C9A8BA56">
      <w:start w:val="1"/>
      <w:numFmt w:val="decimal"/>
      <w:lvlText w:val="%1.-"/>
      <w:lvlJc w:val="left"/>
      <w:pPr>
        <w:ind w:left="1440" w:hanging="360"/>
      </w:pPr>
      <w:rPr>
        <w:rFonts w:hint="default"/>
      </w:rPr>
    </w:lvl>
    <w:lvl w:ilvl="1" w:tplc="340A0001">
      <w:start w:val="1"/>
      <w:numFmt w:val="bullet"/>
      <w:lvlText w:val=""/>
      <w:lvlJc w:val="left"/>
      <w:pPr>
        <w:ind w:left="2490" w:hanging="690"/>
      </w:pPr>
      <w:rPr>
        <w:rFonts w:ascii="Symbol" w:hAnsi="Symbol" w:hint="default"/>
      </w:r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5" w15:restartNumberingAfterBreak="0">
    <w:nsid w:val="26FE151C"/>
    <w:multiLevelType w:val="hybridMultilevel"/>
    <w:tmpl w:val="1B32A584"/>
    <w:lvl w:ilvl="0" w:tplc="C9A8BA56">
      <w:start w:val="1"/>
      <w:numFmt w:val="decimal"/>
      <w:lvlText w:val="%1.-"/>
      <w:lvlJc w:val="left"/>
      <w:pPr>
        <w:ind w:left="1440" w:hanging="360"/>
      </w:pPr>
      <w:rPr>
        <w:rFonts w:hint="default"/>
      </w:rPr>
    </w:lvl>
    <w:lvl w:ilvl="1" w:tplc="340A0001">
      <w:start w:val="1"/>
      <w:numFmt w:val="bullet"/>
      <w:lvlText w:val=""/>
      <w:lvlJc w:val="left"/>
      <w:pPr>
        <w:ind w:left="2490" w:hanging="690"/>
      </w:pPr>
      <w:rPr>
        <w:rFonts w:ascii="Symbol" w:hAnsi="Symbol" w:hint="default"/>
      </w:r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6" w15:restartNumberingAfterBreak="0">
    <w:nsid w:val="32897470"/>
    <w:multiLevelType w:val="hybridMultilevel"/>
    <w:tmpl w:val="D98C7EF8"/>
    <w:lvl w:ilvl="0" w:tplc="1D245EBC">
      <w:start w:val="1"/>
      <w:numFmt w:val="lowerLetter"/>
      <w:pStyle w:val="Ttulo5"/>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9F24386"/>
    <w:multiLevelType w:val="hybridMultilevel"/>
    <w:tmpl w:val="7B1AF31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BB721A6"/>
    <w:multiLevelType w:val="hybridMultilevel"/>
    <w:tmpl w:val="0832C762"/>
    <w:lvl w:ilvl="0" w:tplc="5628C9EC">
      <w:start w:val="1"/>
      <w:numFmt w:val="decimal"/>
      <w:pStyle w:val="Ttulo4"/>
      <w:lvlText w:val="%1."/>
      <w:lvlJc w:val="left"/>
      <w:pPr>
        <w:ind w:left="720" w:hanging="360"/>
      </w:pPr>
      <w:rPr>
        <w:rFonts w:ascii="Arial" w:hAnsi="Arial" w:hint="default"/>
        <w:caps w:val="0"/>
        <w:strike w:val="0"/>
        <w:dstrike w:val="0"/>
        <w:vanish w:val="0"/>
        <w:vertAlign w:val="baseli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4C202DE6"/>
    <w:multiLevelType w:val="hybridMultilevel"/>
    <w:tmpl w:val="9EE06668"/>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63225ADC"/>
    <w:multiLevelType w:val="hybridMultilevel"/>
    <w:tmpl w:val="D9B6AEE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70AC5850"/>
    <w:multiLevelType w:val="hybridMultilevel"/>
    <w:tmpl w:val="5F5263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371153357">
    <w:abstractNumId w:val="0"/>
  </w:num>
  <w:num w:numId="2" w16cid:durableId="1089158766">
    <w:abstractNumId w:val="1"/>
  </w:num>
  <w:num w:numId="3" w16cid:durableId="1754738334">
    <w:abstractNumId w:val="4"/>
  </w:num>
  <w:num w:numId="4" w16cid:durableId="795950956">
    <w:abstractNumId w:val="5"/>
  </w:num>
  <w:num w:numId="5" w16cid:durableId="1315791332">
    <w:abstractNumId w:val="3"/>
  </w:num>
  <w:num w:numId="6" w16cid:durableId="1119639432">
    <w:abstractNumId w:val="6"/>
  </w:num>
  <w:num w:numId="7" w16cid:durableId="428239142">
    <w:abstractNumId w:val="11"/>
  </w:num>
  <w:num w:numId="8" w16cid:durableId="444083615">
    <w:abstractNumId w:val="2"/>
  </w:num>
  <w:num w:numId="9" w16cid:durableId="852576820">
    <w:abstractNumId w:val="8"/>
    <w:lvlOverride w:ilvl="0">
      <w:startOverride w:val="1"/>
    </w:lvlOverride>
  </w:num>
  <w:num w:numId="10" w16cid:durableId="656805875">
    <w:abstractNumId w:val="8"/>
    <w:lvlOverride w:ilvl="0">
      <w:startOverride w:val="1"/>
    </w:lvlOverride>
  </w:num>
  <w:num w:numId="11" w16cid:durableId="759523606">
    <w:abstractNumId w:val="8"/>
    <w:lvlOverride w:ilvl="0">
      <w:startOverride w:val="1"/>
    </w:lvlOverride>
  </w:num>
  <w:num w:numId="12" w16cid:durableId="2106464010">
    <w:abstractNumId w:val="9"/>
  </w:num>
  <w:num w:numId="13" w16cid:durableId="297762626">
    <w:abstractNumId w:val="10"/>
  </w:num>
  <w:num w:numId="14" w16cid:durableId="849872086">
    <w:abstractNumId w:val="8"/>
  </w:num>
  <w:num w:numId="15" w16cid:durableId="1018120315">
    <w:abstractNumId w:val="7"/>
  </w:num>
  <w:num w:numId="16" w16cid:durableId="131945102">
    <w:abstractNumId w:val="8"/>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13"/>
  <w:proofState w:spelling="clean"/>
  <w:defaultTabStop w:val="708"/>
  <w:autoHyphenation/>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8B"/>
    <w:rsid w:val="00021514"/>
    <w:rsid w:val="00024DB4"/>
    <w:rsid w:val="0002792C"/>
    <w:rsid w:val="00041053"/>
    <w:rsid w:val="00063599"/>
    <w:rsid w:val="00066FFA"/>
    <w:rsid w:val="000754D6"/>
    <w:rsid w:val="0008597C"/>
    <w:rsid w:val="000873D8"/>
    <w:rsid w:val="0009379B"/>
    <w:rsid w:val="000A4E79"/>
    <w:rsid w:val="000A7D5A"/>
    <w:rsid w:val="000B0FED"/>
    <w:rsid w:val="000C25C8"/>
    <w:rsid w:val="000D1A37"/>
    <w:rsid w:val="000D5B7B"/>
    <w:rsid w:val="000F79AC"/>
    <w:rsid w:val="00100DA6"/>
    <w:rsid w:val="00101E37"/>
    <w:rsid w:val="00104D52"/>
    <w:rsid w:val="00112EB1"/>
    <w:rsid w:val="00113FDE"/>
    <w:rsid w:val="001244DC"/>
    <w:rsid w:val="0014588B"/>
    <w:rsid w:val="00161DC4"/>
    <w:rsid w:val="00180A97"/>
    <w:rsid w:val="001A2364"/>
    <w:rsid w:val="001C744C"/>
    <w:rsid w:val="001E3698"/>
    <w:rsid w:val="001F03B1"/>
    <w:rsid w:val="001F2EE4"/>
    <w:rsid w:val="00203FA1"/>
    <w:rsid w:val="002074AB"/>
    <w:rsid w:val="00210E6E"/>
    <w:rsid w:val="00213278"/>
    <w:rsid w:val="002210B9"/>
    <w:rsid w:val="00223053"/>
    <w:rsid w:val="00250FBD"/>
    <w:rsid w:val="00261F74"/>
    <w:rsid w:val="00271CE6"/>
    <w:rsid w:val="002720A1"/>
    <w:rsid w:val="00275D18"/>
    <w:rsid w:val="00276B8B"/>
    <w:rsid w:val="00287336"/>
    <w:rsid w:val="00294DEA"/>
    <w:rsid w:val="002950E6"/>
    <w:rsid w:val="002A435A"/>
    <w:rsid w:val="002A770E"/>
    <w:rsid w:val="002B286D"/>
    <w:rsid w:val="002B7329"/>
    <w:rsid w:val="002C78C1"/>
    <w:rsid w:val="002D4886"/>
    <w:rsid w:val="002E4664"/>
    <w:rsid w:val="002E6FFB"/>
    <w:rsid w:val="002F1902"/>
    <w:rsid w:val="002F207D"/>
    <w:rsid w:val="00320D19"/>
    <w:rsid w:val="003239CE"/>
    <w:rsid w:val="003251ED"/>
    <w:rsid w:val="00331CB5"/>
    <w:rsid w:val="00353398"/>
    <w:rsid w:val="00376D8C"/>
    <w:rsid w:val="003A5E45"/>
    <w:rsid w:val="003E28C0"/>
    <w:rsid w:val="003E351D"/>
    <w:rsid w:val="003F0006"/>
    <w:rsid w:val="003F65D1"/>
    <w:rsid w:val="004270B1"/>
    <w:rsid w:val="00433632"/>
    <w:rsid w:val="00441C77"/>
    <w:rsid w:val="00447D4E"/>
    <w:rsid w:val="004549BE"/>
    <w:rsid w:val="00457B88"/>
    <w:rsid w:val="0046755F"/>
    <w:rsid w:val="004A0435"/>
    <w:rsid w:val="004A7831"/>
    <w:rsid w:val="004B0CD5"/>
    <w:rsid w:val="004B7BB8"/>
    <w:rsid w:val="004D4F7E"/>
    <w:rsid w:val="004E1DB9"/>
    <w:rsid w:val="00500E9D"/>
    <w:rsid w:val="00502A86"/>
    <w:rsid w:val="00515D3E"/>
    <w:rsid w:val="0052648F"/>
    <w:rsid w:val="00545715"/>
    <w:rsid w:val="0055018F"/>
    <w:rsid w:val="00551156"/>
    <w:rsid w:val="0056013E"/>
    <w:rsid w:val="00585FA3"/>
    <w:rsid w:val="005870CF"/>
    <w:rsid w:val="005A0D55"/>
    <w:rsid w:val="005A31C7"/>
    <w:rsid w:val="005A5076"/>
    <w:rsid w:val="005B08B4"/>
    <w:rsid w:val="005B630C"/>
    <w:rsid w:val="005C0333"/>
    <w:rsid w:val="005C73CD"/>
    <w:rsid w:val="005C7BD2"/>
    <w:rsid w:val="005D7B8B"/>
    <w:rsid w:val="005E6EA8"/>
    <w:rsid w:val="005E7E70"/>
    <w:rsid w:val="005F08D4"/>
    <w:rsid w:val="006024F4"/>
    <w:rsid w:val="00604F8C"/>
    <w:rsid w:val="00616140"/>
    <w:rsid w:val="006355A6"/>
    <w:rsid w:val="00640A2C"/>
    <w:rsid w:val="00643DAA"/>
    <w:rsid w:val="00661EE5"/>
    <w:rsid w:val="006734F1"/>
    <w:rsid w:val="00675CB2"/>
    <w:rsid w:val="00682276"/>
    <w:rsid w:val="00685963"/>
    <w:rsid w:val="00693E7E"/>
    <w:rsid w:val="006D28C3"/>
    <w:rsid w:val="006F14B6"/>
    <w:rsid w:val="006F34EB"/>
    <w:rsid w:val="007663F0"/>
    <w:rsid w:val="00787761"/>
    <w:rsid w:val="00790BA0"/>
    <w:rsid w:val="00791D43"/>
    <w:rsid w:val="007B0962"/>
    <w:rsid w:val="007B4871"/>
    <w:rsid w:val="007B704A"/>
    <w:rsid w:val="007D45C7"/>
    <w:rsid w:val="007E2792"/>
    <w:rsid w:val="008003DC"/>
    <w:rsid w:val="00804091"/>
    <w:rsid w:val="008044A3"/>
    <w:rsid w:val="00811167"/>
    <w:rsid w:val="00820B0C"/>
    <w:rsid w:val="008457C4"/>
    <w:rsid w:val="00845B59"/>
    <w:rsid w:val="00861274"/>
    <w:rsid w:val="00867087"/>
    <w:rsid w:val="00883363"/>
    <w:rsid w:val="008A2E2F"/>
    <w:rsid w:val="008B3B70"/>
    <w:rsid w:val="008C119D"/>
    <w:rsid w:val="008C5DFD"/>
    <w:rsid w:val="008F031F"/>
    <w:rsid w:val="008F0E9E"/>
    <w:rsid w:val="0090583F"/>
    <w:rsid w:val="009065C7"/>
    <w:rsid w:val="00911667"/>
    <w:rsid w:val="009121B0"/>
    <w:rsid w:val="00936904"/>
    <w:rsid w:val="00944117"/>
    <w:rsid w:val="00974E7A"/>
    <w:rsid w:val="00976799"/>
    <w:rsid w:val="00977CBC"/>
    <w:rsid w:val="00977E0B"/>
    <w:rsid w:val="00994D60"/>
    <w:rsid w:val="009C0ACF"/>
    <w:rsid w:val="009C1053"/>
    <w:rsid w:val="009D64C8"/>
    <w:rsid w:val="009D75D4"/>
    <w:rsid w:val="009E2E4B"/>
    <w:rsid w:val="009E50E2"/>
    <w:rsid w:val="009F6F94"/>
    <w:rsid w:val="00A15ABB"/>
    <w:rsid w:val="00A210FC"/>
    <w:rsid w:val="00A226EE"/>
    <w:rsid w:val="00A247B3"/>
    <w:rsid w:val="00A26A60"/>
    <w:rsid w:val="00A300D0"/>
    <w:rsid w:val="00A547F8"/>
    <w:rsid w:val="00AA1F54"/>
    <w:rsid w:val="00AA2540"/>
    <w:rsid w:val="00AA4525"/>
    <w:rsid w:val="00AB04CE"/>
    <w:rsid w:val="00AB3874"/>
    <w:rsid w:val="00AC5800"/>
    <w:rsid w:val="00AE08B6"/>
    <w:rsid w:val="00AE2199"/>
    <w:rsid w:val="00AF1B8A"/>
    <w:rsid w:val="00B26273"/>
    <w:rsid w:val="00B3401A"/>
    <w:rsid w:val="00B359F1"/>
    <w:rsid w:val="00B54500"/>
    <w:rsid w:val="00B65825"/>
    <w:rsid w:val="00BA7DEF"/>
    <w:rsid w:val="00BB0A6C"/>
    <w:rsid w:val="00BD268D"/>
    <w:rsid w:val="00BD339C"/>
    <w:rsid w:val="00C002C9"/>
    <w:rsid w:val="00C30168"/>
    <w:rsid w:val="00C35652"/>
    <w:rsid w:val="00C43D8E"/>
    <w:rsid w:val="00C44A44"/>
    <w:rsid w:val="00C569BD"/>
    <w:rsid w:val="00C64010"/>
    <w:rsid w:val="00C70DC6"/>
    <w:rsid w:val="00C72483"/>
    <w:rsid w:val="00C86369"/>
    <w:rsid w:val="00C9713B"/>
    <w:rsid w:val="00CA2136"/>
    <w:rsid w:val="00CB7587"/>
    <w:rsid w:val="00CD3B4A"/>
    <w:rsid w:val="00D01C80"/>
    <w:rsid w:val="00D10227"/>
    <w:rsid w:val="00D152FD"/>
    <w:rsid w:val="00D46E5B"/>
    <w:rsid w:val="00D73DFC"/>
    <w:rsid w:val="00D74DBA"/>
    <w:rsid w:val="00D903E3"/>
    <w:rsid w:val="00D92006"/>
    <w:rsid w:val="00D95124"/>
    <w:rsid w:val="00DA4313"/>
    <w:rsid w:val="00DC2339"/>
    <w:rsid w:val="00DD3DC9"/>
    <w:rsid w:val="00DE0EA3"/>
    <w:rsid w:val="00DF068A"/>
    <w:rsid w:val="00DF2D8E"/>
    <w:rsid w:val="00DF606D"/>
    <w:rsid w:val="00E0529F"/>
    <w:rsid w:val="00E05687"/>
    <w:rsid w:val="00E11C67"/>
    <w:rsid w:val="00E20077"/>
    <w:rsid w:val="00E406FE"/>
    <w:rsid w:val="00E4515C"/>
    <w:rsid w:val="00E453B7"/>
    <w:rsid w:val="00E50BF5"/>
    <w:rsid w:val="00E52209"/>
    <w:rsid w:val="00E57E53"/>
    <w:rsid w:val="00E648D0"/>
    <w:rsid w:val="00E8609F"/>
    <w:rsid w:val="00E9775F"/>
    <w:rsid w:val="00EA5973"/>
    <w:rsid w:val="00EB7A56"/>
    <w:rsid w:val="00EC6038"/>
    <w:rsid w:val="00EC7F7C"/>
    <w:rsid w:val="00ED2F99"/>
    <w:rsid w:val="00EF34F8"/>
    <w:rsid w:val="00EF7096"/>
    <w:rsid w:val="00F77258"/>
    <w:rsid w:val="00F77F88"/>
    <w:rsid w:val="00F802B8"/>
    <w:rsid w:val="00F81460"/>
    <w:rsid w:val="00F84BCA"/>
    <w:rsid w:val="00F903A0"/>
    <w:rsid w:val="00F9356F"/>
    <w:rsid w:val="00FA3676"/>
    <w:rsid w:val="00FA5997"/>
    <w:rsid w:val="00FC5FFF"/>
    <w:rsid w:val="00FC7DA4"/>
    <w:rsid w:val="00FE450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0F78E"/>
  <w15:docId w15:val="{4D4375FA-1841-46E7-BD06-0FEF0ACCC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698"/>
    <w:pPr>
      <w:spacing w:after="0" w:line="240" w:lineRule="auto"/>
      <w:ind w:firstLine="720"/>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autoRedefine/>
    <w:qFormat/>
    <w:rsid w:val="00974E7A"/>
    <w:pPr>
      <w:keepNext/>
      <w:keepLines/>
      <w:spacing w:before="120" w:after="120"/>
      <w:ind w:firstLine="0"/>
      <w:jc w:val="center"/>
      <w:outlineLvl w:val="0"/>
    </w:pPr>
    <w:rPr>
      <w:rFonts w:eastAsiaTheme="majorEastAsia" w:cs="Arial"/>
      <w:b/>
      <w:sz w:val="28"/>
      <w:szCs w:val="36"/>
    </w:rPr>
  </w:style>
  <w:style w:type="paragraph" w:styleId="Ttulo2">
    <w:name w:val="heading 2"/>
    <w:basedOn w:val="Normal"/>
    <w:link w:val="Ttulo2Car"/>
    <w:autoRedefine/>
    <w:qFormat/>
    <w:rsid w:val="007B704A"/>
    <w:pPr>
      <w:keepNext/>
      <w:keepLines/>
      <w:spacing w:before="120" w:after="120"/>
      <w:ind w:firstLine="0"/>
      <w:outlineLvl w:val="1"/>
    </w:pPr>
    <w:rPr>
      <w:b/>
      <w:bCs/>
      <w:szCs w:val="36"/>
      <w:lang w:eastAsia="es-CL"/>
    </w:rPr>
  </w:style>
  <w:style w:type="paragraph" w:styleId="Ttulo3">
    <w:name w:val="heading 3"/>
    <w:basedOn w:val="Normal"/>
    <w:next w:val="Normal"/>
    <w:link w:val="Ttulo3Car"/>
    <w:autoRedefine/>
    <w:uiPriority w:val="9"/>
    <w:unhideWhenUsed/>
    <w:qFormat/>
    <w:rsid w:val="007B704A"/>
    <w:pPr>
      <w:keepNext/>
      <w:keepLines/>
      <w:spacing w:before="120" w:after="120"/>
      <w:ind w:firstLine="0"/>
      <w:outlineLvl w:val="2"/>
    </w:pPr>
    <w:rPr>
      <w:rFonts w:eastAsiaTheme="majorEastAsia" w:cstheme="majorBidi"/>
      <w:b/>
      <w:szCs w:val="24"/>
      <w:lang w:val="es-CL"/>
    </w:rPr>
  </w:style>
  <w:style w:type="paragraph" w:styleId="Ttulo4">
    <w:name w:val="heading 4"/>
    <w:basedOn w:val="Normal"/>
    <w:link w:val="Ttulo4Car"/>
    <w:uiPriority w:val="9"/>
    <w:qFormat/>
    <w:rsid w:val="002C78C1"/>
    <w:pPr>
      <w:numPr>
        <w:numId w:val="14"/>
      </w:numPr>
      <w:spacing w:before="120" w:after="120"/>
      <w:outlineLvl w:val="3"/>
    </w:pPr>
    <w:rPr>
      <w:b/>
      <w:bCs/>
      <w:szCs w:val="24"/>
      <w:lang w:eastAsia="es-CL"/>
    </w:rPr>
  </w:style>
  <w:style w:type="paragraph" w:styleId="Ttulo5">
    <w:name w:val="heading 5"/>
    <w:basedOn w:val="Normal"/>
    <w:next w:val="Normal"/>
    <w:link w:val="Ttulo5Car"/>
    <w:uiPriority w:val="9"/>
    <w:unhideWhenUsed/>
    <w:qFormat/>
    <w:rsid w:val="00021514"/>
    <w:pPr>
      <w:keepNext/>
      <w:keepLines/>
      <w:numPr>
        <w:numId w:val="6"/>
      </w:numPr>
      <w:spacing w:before="120" w:after="120"/>
      <w:outlineLvl w:val="4"/>
    </w:pPr>
    <w:rPr>
      <w:rFonts w:eastAsiaTheme="majorEastAsia" w:cstheme="majorBidi"/>
      <w:b/>
      <w:sz w:val="20"/>
    </w:rPr>
  </w:style>
  <w:style w:type="paragraph" w:styleId="Ttulo6">
    <w:name w:val="heading 6"/>
    <w:basedOn w:val="Normal"/>
    <w:next w:val="Normal"/>
    <w:link w:val="Ttulo6Car"/>
    <w:uiPriority w:val="9"/>
    <w:unhideWhenUsed/>
    <w:qFormat/>
    <w:rsid w:val="007B704A"/>
    <w:pPr>
      <w:keepNext/>
      <w:keepLines/>
      <w:numPr>
        <w:numId w:val="8"/>
      </w:numPr>
      <w:spacing w:before="120" w:after="120"/>
      <w:outlineLvl w:val="5"/>
    </w:pPr>
    <w:rPr>
      <w:rFonts w:eastAsiaTheme="majorEastAsia" w:cstheme="majorBidi"/>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74E7A"/>
    <w:rPr>
      <w:rFonts w:ascii="Arial" w:eastAsiaTheme="majorEastAsia" w:hAnsi="Arial" w:cs="Arial"/>
      <w:b/>
      <w:sz w:val="28"/>
      <w:szCs w:val="36"/>
      <w:lang w:val="es-ES_tradnl" w:eastAsia="es-ES"/>
    </w:rPr>
  </w:style>
  <w:style w:type="character" w:customStyle="1" w:styleId="Ttulo2Car">
    <w:name w:val="Título 2 Car"/>
    <w:basedOn w:val="Fuentedeprrafopredeter"/>
    <w:link w:val="Ttulo2"/>
    <w:rsid w:val="007B704A"/>
    <w:rPr>
      <w:rFonts w:ascii="Arial" w:eastAsia="Times New Roman" w:hAnsi="Arial" w:cs="Times New Roman"/>
      <w:b/>
      <w:bCs/>
      <w:sz w:val="24"/>
      <w:szCs w:val="36"/>
      <w:lang w:val="es-ES_tradnl" w:eastAsia="es-CL"/>
    </w:rPr>
  </w:style>
  <w:style w:type="character" w:customStyle="1" w:styleId="Ttulo3Car">
    <w:name w:val="Título 3 Car"/>
    <w:basedOn w:val="Fuentedeprrafopredeter"/>
    <w:link w:val="Ttulo3"/>
    <w:uiPriority w:val="9"/>
    <w:rsid w:val="007B704A"/>
    <w:rPr>
      <w:rFonts w:ascii="Arial" w:eastAsiaTheme="majorEastAsia" w:hAnsi="Arial" w:cstheme="majorBidi"/>
      <w:b/>
      <w:sz w:val="24"/>
      <w:szCs w:val="24"/>
      <w:lang w:eastAsia="es-ES"/>
    </w:rPr>
  </w:style>
  <w:style w:type="character" w:customStyle="1" w:styleId="Ttulo4Car">
    <w:name w:val="Título 4 Car"/>
    <w:basedOn w:val="Fuentedeprrafopredeter"/>
    <w:link w:val="Ttulo4"/>
    <w:uiPriority w:val="9"/>
    <w:rsid w:val="002C78C1"/>
    <w:rPr>
      <w:rFonts w:ascii="Arial" w:eastAsia="Times New Roman" w:hAnsi="Arial" w:cs="Times New Roman"/>
      <w:b/>
      <w:bCs/>
      <w:sz w:val="24"/>
      <w:szCs w:val="24"/>
      <w:lang w:val="es-ES_tradnl" w:eastAsia="es-CL"/>
    </w:rPr>
  </w:style>
  <w:style w:type="paragraph" w:styleId="NormalWeb">
    <w:name w:val="Normal (Web)"/>
    <w:basedOn w:val="Normal"/>
    <w:uiPriority w:val="99"/>
    <w:semiHidden/>
    <w:unhideWhenUsed/>
    <w:rsid w:val="0014588B"/>
    <w:pPr>
      <w:spacing w:before="100" w:beforeAutospacing="1" w:after="100" w:afterAutospacing="1"/>
      <w:ind w:firstLine="0"/>
      <w:jc w:val="left"/>
    </w:pPr>
    <w:rPr>
      <w:szCs w:val="24"/>
      <w:lang w:eastAsia="es-CL"/>
    </w:rPr>
  </w:style>
  <w:style w:type="character" w:styleId="Textoennegrita">
    <w:name w:val="Strong"/>
    <w:basedOn w:val="Fuentedeprrafopredeter"/>
    <w:uiPriority w:val="22"/>
    <w:qFormat/>
    <w:rsid w:val="0014588B"/>
    <w:rPr>
      <w:b/>
      <w:bCs/>
    </w:rPr>
  </w:style>
  <w:style w:type="character" w:styleId="Hipervnculo">
    <w:name w:val="Hyperlink"/>
    <w:basedOn w:val="Fuentedeprrafopredeter"/>
    <w:uiPriority w:val="99"/>
    <w:unhideWhenUsed/>
    <w:rsid w:val="0014588B"/>
    <w:rPr>
      <w:color w:val="0000FF"/>
      <w:u w:val="single"/>
    </w:rPr>
  </w:style>
  <w:style w:type="character" w:styleId="Hipervnculovisitado">
    <w:name w:val="FollowedHyperlink"/>
    <w:basedOn w:val="Fuentedeprrafopredeter"/>
    <w:uiPriority w:val="99"/>
    <w:semiHidden/>
    <w:unhideWhenUsed/>
    <w:rsid w:val="0014588B"/>
    <w:rPr>
      <w:color w:val="800080"/>
      <w:u w:val="single"/>
    </w:rPr>
  </w:style>
  <w:style w:type="character" w:styleId="CdigoHTML">
    <w:name w:val="HTML Code"/>
    <w:basedOn w:val="Fuentedeprrafopredeter"/>
    <w:uiPriority w:val="99"/>
    <w:semiHidden/>
    <w:unhideWhenUsed/>
    <w:rsid w:val="0014588B"/>
    <w:rPr>
      <w:rFonts w:ascii="Courier New" w:eastAsia="Times New Roman" w:hAnsi="Courier New" w:cs="Courier New"/>
      <w:sz w:val="20"/>
      <w:szCs w:val="20"/>
    </w:rPr>
  </w:style>
  <w:style w:type="character" w:customStyle="1" w:styleId="flagicon">
    <w:name w:val="flagicon"/>
    <w:basedOn w:val="Fuentedeprrafopredeter"/>
    <w:rsid w:val="0014588B"/>
  </w:style>
  <w:style w:type="character" w:customStyle="1" w:styleId="plainlinks">
    <w:name w:val="plainlinks"/>
    <w:basedOn w:val="Fuentedeprrafopredeter"/>
    <w:rsid w:val="0014588B"/>
  </w:style>
  <w:style w:type="character" w:customStyle="1" w:styleId="tocnumber">
    <w:name w:val="tocnumber"/>
    <w:basedOn w:val="Fuentedeprrafopredeter"/>
    <w:rsid w:val="0014588B"/>
  </w:style>
  <w:style w:type="character" w:customStyle="1" w:styleId="toctext">
    <w:name w:val="toctext"/>
    <w:basedOn w:val="Fuentedeprrafopredeter"/>
    <w:rsid w:val="0014588B"/>
  </w:style>
  <w:style w:type="character" w:customStyle="1" w:styleId="mw-headline">
    <w:name w:val="mw-headline"/>
    <w:basedOn w:val="Fuentedeprrafopredeter"/>
    <w:rsid w:val="0014588B"/>
  </w:style>
  <w:style w:type="character" w:customStyle="1" w:styleId="location">
    <w:name w:val="location"/>
    <w:basedOn w:val="Fuentedeprrafopredeter"/>
    <w:rsid w:val="0014588B"/>
  </w:style>
  <w:style w:type="character" w:customStyle="1" w:styleId="collapsebutton">
    <w:name w:val="collapsebutton"/>
    <w:basedOn w:val="Fuentedeprrafopredeter"/>
    <w:rsid w:val="0014588B"/>
  </w:style>
  <w:style w:type="character" w:customStyle="1" w:styleId="mbox-text-span">
    <w:name w:val="mbox-text-span"/>
    <w:basedOn w:val="Fuentedeprrafopredeter"/>
    <w:rsid w:val="0014588B"/>
  </w:style>
  <w:style w:type="character" w:customStyle="1" w:styleId="hide-when-compact">
    <w:name w:val="hide-when-compact"/>
    <w:basedOn w:val="Fuentedeprrafopredeter"/>
    <w:rsid w:val="0014588B"/>
  </w:style>
  <w:style w:type="character" w:customStyle="1" w:styleId="nowrap">
    <w:name w:val="nowrap"/>
    <w:basedOn w:val="Fuentedeprrafopredeter"/>
    <w:rsid w:val="0014588B"/>
  </w:style>
  <w:style w:type="paragraph" w:styleId="TtuloTDC">
    <w:name w:val="TOC Heading"/>
    <w:basedOn w:val="Ttulo1"/>
    <w:next w:val="Normal"/>
    <w:uiPriority w:val="39"/>
    <w:unhideWhenUsed/>
    <w:qFormat/>
    <w:rsid w:val="002E4664"/>
    <w:pPr>
      <w:spacing w:before="240" w:after="0" w:line="259" w:lineRule="auto"/>
      <w:jc w:val="left"/>
      <w:outlineLvl w:val="9"/>
    </w:pPr>
    <w:rPr>
      <w:rFonts w:asciiTheme="majorHAnsi" w:hAnsiTheme="majorHAnsi"/>
      <w:b w:val="0"/>
      <w:color w:val="2E74B5" w:themeColor="accent1" w:themeShade="BF"/>
      <w:sz w:val="32"/>
      <w:szCs w:val="32"/>
      <w:lang w:eastAsia="es-CL"/>
    </w:rPr>
  </w:style>
  <w:style w:type="paragraph" w:styleId="TDC1">
    <w:name w:val="toc 1"/>
    <w:basedOn w:val="Normal"/>
    <w:next w:val="Normal"/>
    <w:autoRedefine/>
    <w:uiPriority w:val="39"/>
    <w:unhideWhenUsed/>
    <w:rsid w:val="002E4664"/>
    <w:pPr>
      <w:spacing w:after="100"/>
    </w:pPr>
  </w:style>
  <w:style w:type="paragraph" w:styleId="TDC2">
    <w:name w:val="toc 2"/>
    <w:basedOn w:val="Normal"/>
    <w:next w:val="Normal"/>
    <w:autoRedefine/>
    <w:uiPriority w:val="39"/>
    <w:unhideWhenUsed/>
    <w:rsid w:val="002E4664"/>
    <w:pPr>
      <w:spacing w:after="100"/>
      <w:ind w:left="240"/>
    </w:pPr>
  </w:style>
  <w:style w:type="paragraph" w:styleId="TDC3">
    <w:name w:val="toc 3"/>
    <w:basedOn w:val="Normal"/>
    <w:next w:val="Normal"/>
    <w:autoRedefine/>
    <w:uiPriority w:val="39"/>
    <w:unhideWhenUsed/>
    <w:rsid w:val="002E4664"/>
    <w:pPr>
      <w:spacing w:after="100"/>
      <w:ind w:left="480"/>
    </w:pPr>
  </w:style>
  <w:style w:type="paragraph" w:styleId="Prrafodelista">
    <w:name w:val="List Paragraph"/>
    <w:basedOn w:val="Normal"/>
    <w:uiPriority w:val="34"/>
    <w:qFormat/>
    <w:rsid w:val="002E4664"/>
    <w:pPr>
      <w:ind w:left="720"/>
      <w:contextualSpacing/>
    </w:pPr>
  </w:style>
  <w:style w:type="paragraph" w:styleId="Sinespaciado">
    <w:name w:val="No Spacing"/>
    <w:uiPriority w:val="1"/>
    <w:qFormat/>
    <w:rsid w:val="002E4664"/>
    <w:pPr>
      <w:spacing w:after="0" w:line="240" w:lineRule="auto"/>
      <w:ind w:firstLine="709"/>
      <w:jc w:val="both"/>
    </w:pPr>
    <w:rPr>
      <w:rFonts w:ascii="Arial" w:hAnsi="Arial"/>
      <w:sz w:val="24"/>
    </w:rPr>
  </w:style>
  <w:style w:type="character" w:customStyle="1" w:styleId="geo-dms">
    <w:name w:val="geo-dms"/>
    <w:basedOn w:val="Fuentedeprrafopredeter"/>
    <w:rsid w:val="002B7329"/>
  </w:style>
  <w:style w:type="character" w:customStyle="1" w:styleId="latitude">
    <w:name w:val="latitude"/>
    <w:basedOn w:val="Fuentedeprrafopredeter"/>
    <w:rsid w:val="002B7329"/>
  </w:style>
  <w:style w:type="character" w:customStyle="1" w:styleId="longitude">
    <w:name w:val="longitude"/>
    <w:basedOn w:val="Fuentedeprrafopredeter"/>
    <w:rsid w:val="002B7329"/>
  </w:style>
  <w:style w:type="character" w:customStyle="1" w:styleId="mw-tmh-playtext">
    <w:name w:val="mw-tmh-playtext"/>
    <w:basedOn w:val="Fuentedeprrafopredeter"/>
    <w:rsid w:val="002B7329"/>
  </w:style>
  <w:style w:type="character" w:customStyle="1" w:styleId="geo-default">
    <w:name w:val="geo-default"/>
    <w:basedOn w:val="Fuentedeprrafopredeter"/>
    <w:rsid w:val="002B7329"/>
  </w:style>
  <w:style w:type="character" w:customStyle="1" w:styleId="metadata">
    <w:name w:val="metadata"/>
    <w:basedOn w:val="Fuentedeprrafopredeter"/>
    <w:rsid w:val="002B7329"/>
  </w:style>
  <w:style w:type="character" w:customStyle="1" w:styleId="tnihongokanji">
    <w:name w:val="t_nihongo_kanji"/>
    <w:basedOn w:val="Fuentedeprrafopredeter"/>
    <w:rsid w:val="002B7329"/>
  </w:style>
  <w:style w:type="character" w:customStyle="1" w:styleId="tnihongoicon">
    <w:name w:val="t_nihongo_icon"/>
    <w:basedOn w:val="Fuentedeprrafopredeter"/>
    <w:rsid w:val="002B7329"/>
  </w:style>
  <w:style w:type="table" w:styleId="Tablaconcuadrcula">
    <w:name w:val="Table Grid"/>
    <w:basedOn w:val="Tablanormal"/>
    <w:uiPriority w:val="39"/>
    <w:rsid w:val="00693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
    <w:name w:val="byline"/>
    <w:basedOn w:val="Fuentedeprrafopredeter"/>
    <w:rsid w:val="001C744C"/>
  </w:style>
  <w:style w:type="character" w:customStyle="1" w:styleId="author">
    <w:name w:val="author"/>
    <w:basedOn w:val="Fuentedeprrafopredeter"/>
    <w:rsid w:val="001C744C"/>
  </w:style>
  <w:style w:type="paragraph" w:customStyle="1" w:styleId="wp-caption-text">
    <w:name w:val="wp-caption-text"/>
    <w:basedOn w:val="Normal"/>
    <w:rsid w:val="001C744C"/>
    <w:pPr>
      <w:spacing w:before="100" w:beforeAutospacing="1" w:after="100" w:afterAutospacing="1"/>
      <w:ind w:firstLine="0"/>
      <w:jc w:val="left"/>
    </w:pPr>
    <w:rPr>
      <w:szCs w:val="24"/>
      <w:lang w:eastAsia="es-CL"/>
    </w:rPr>
  </w:style>
  <w:style w:type="character" w:styleId="nfasis">
    <w:name w:val="Emphasis"/>
    <w:basedOn w:val="Fuentedeprrafopredeter"/>
    <w:qFormat/>
    <w:rsid w:val="001C744C"/>
    <w:rPr>
      <w:i/>
      <w:iCs/>
    </w:rPr>
  </w:style>
  <w:style w:type="paragraph" w:styleId="TDC4">
    <w:name w:val="toc 4"/>
    <w:basedOn w:val="Normal"/>
    <w:next w:val="Normal"/>
    <w:autoRedefine/>
    <w:uiPriority w:val="39"/>
    <w:unhideWhenUsed/>
    <w:rsid w:val="005B08B4"/>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39"/>
    <w:unhideWhenUsed/>
    <w:rsid w:val="005B08B4"/>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7">
    <w:name w:val="toc 7"/>
    <w:basedOn w:val="Normal"/>
    <w:next w:val="Normal"/>
    <w:autoRedefine/>
    <w:uiPriority w:val="39"/>
    <w:unhideWhenUsed/>
    <w:rsid w:val="005B08B4"/>
    <w:pPr>
      <w:suppressAutoHyphens/>
      <w:ind w:left="720" w:hanging="720"/>
    </w:pPr>
    <w:rPr>
      <w:lang w:val="en-US"/>
    </w:rPr>
  </w:style>
  <w:style w:type="paragraph" w:styleId="TDC8">
    <w:name w:val="toc 8"/>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9">
    <w:name w:val="toc 9"/>
    <w:basedOn w:val="Normal"/>
    <w:next w:val="Normal"/>
    <w:autoRedefine/>
    <w:uiPriority w:val="39"/>
    <w:unhideWhenUsed/>
    <w:rsid w:val="005B08B4"/>
    <w:pPr>
      <w:tabs>
        <w:tab w:val="left" w:leader="dot" w:pos="9000"/>
        <w:tab w:val="right" w:pos="9360"/>
      </w:tabs>
      <w:suppressAutoHyphens/>
      <w:ind w:left="720" w:hanging="720"/>
    </w:pPr>
    <w:rPr>
      <w:lang w:val="en-US"/>
    </w:rPr>
  </w:style>
  <w:style w:type="paragraph" w:styleId="Piedepgina">
    <w:name w:val="footer"/>
    <w:basedOn w:val="Normal"/>
    <w:link w:val="PiedepginaCar"/>
    <w:uiPriority w:val="99"/>
    <w:unhideWhenUsed/>
    <w:rsid w:val="005B08B4"/>
    <w:pPr>
      <w:tabs>
        <w:tab w:val="center" w:pos="4252"/>
        <w:tab w:val="right" w:pos="8504"/>
      </w:tabs>
    </w:pPr>
  </w:style>
  <w:style w:type="character" w:customStyle="1" w:styleId="PiedepginaCar">
    <w:name w:val="Pie de página Car"/>
    <w:basedOn w:val="Fuentedeprrafopredeter"/>
    <w:link w:val="Piedepgina"/>
    <w:uiPriority w:val="99"/>
    <w:rsid w:val="005B08B4"/>
    <w:rPr>
      <w:rFonts w:ascii="Times New Roman" w:eastAsia="Times New Roman" w:hAnsi="Times New Roman" w:cs="Times New Roman"/>
      <w:sz w:val="24"/>
      <w:szCs w:val="20"/>
      <w:lang w:val="es-ES_tradnl" w:eastAsia="es-ES"/>
    </w:rPr>
  </w:style>
  <w:style w:type="paragraph" w:styleId="Ttulo">
    <w:name w:val="Title"/>
    <w:basedOn w:val="Normal"/>
    <w:link w:val="TtuloCar"/>
    <w:qFormat/>
    <w:rsid w:val="00E9775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120" w:after="120"/>
      <w:ind w:firstLine="0"/>
      <w:jc w:val="center"/>
    </w:pPr>
    <w:rPr>
      <w:b/>
      <w:caps/>
      <w:spacing w:val="-3"/>
      <w:sz w:val="28"/>
    </w:rPr>
  </w:style>
  <w:style w:type="character" w:customStyle="1" w:styleId="TtuloCar">
    <w:name w:val="Título Car"/>
    <w:basedOn w:val="Fuentedeprrafopredeter"/>
    <w:link w:val="Ttulo"/>
    <w:rsid w:val="00E9775F"/>
    <w:rPr>
      <w:rFonts w:ascii="Arial" w:eastAsia="Times New Roman" w:hAnsi="Arial" w:cs="Times New Roman"/>
      <w:b/>
      <w:caps/>
      <w:spacing w:val="-3"/>
      <w:sz w:val="28"/>
      <w:szCs w:val="20"/>
      <w:lang w:val="es-ES_tradnl" w:eastAsia="es-ES"/>
    </w:rPr>
  </w:style>
  <w:style w:type="paragraph" w:styleId="Textoindependiente">
    <w:name w:val="Body Text"/>
    <w:basedOn w:val="Normal"/>
    <w:link w:val="TextoindependienteCar"/>
    <w:unhideWhenUsed/>
    <w:rsid w:val="005B08B4"/>
    <w:pPr>
      <w:tabs>
        <w:tab w:val="left" w:pos="709"/>
        <w:tab w:val="center" w:pos="4767"/>
        <w:tab w:val="left" w:pos="4956"/>
        <w:tab w:val="left" w:pos="5664"/>
        <w:tab w:val="left" w:pos="6372"/>
        <w:tab w:val="left" w:pos="7080"/>
        <w:tab w:val="left" w:pos="7788"/>
        <w:tab w:val="left" w:pos="8496"/>
      </w:tabs>
      <w:suppressAutoHyphens/>
    </w:pPr>
    <w:rPr>
      <w:spacing w:val="-3"/>
    </w:rPr>
  </w:style>
  <w:style w:type="character" w:customStyle="1" w:styleId="TextoindependienteCar">
    <w:name w:val="Texto independiente Car"/>
    <w:basedOn w:val="Fuentedeprrafopredeter"/>
    <w:link w:val="Textoindependiente"/>
    <w:rsid w:val="005B08B4"/>
    <w:rPr>
      <w:rFonts w:ascii="Times New Roman" w:eastAsia="Times New Roman" w:hAnsi="Times New Roman" w:cs="Times New Roman"/>
      <w:spacing w:val="-3"/>
      <w:sz w:val="24"/>
      <w:szCs w:val="20"/>
      <w:lang w:val="es-ES_tradnl" w:eastAsia="es-ES"/>
    </w:rPr>
  </w:style>
  <w:style w:type="paragraph" w:styleId="Sangradetextonormal">
    <w:name w:val="Body Text Indent"/>
    <w:basedOn w:val="Normal"/>
    <w:link w:val="SangradetextonormalCar"/>
    <w:unhideWhenUsed/>
    <w:rsid w:val="005B08B4"/>
    <w:pPr>
      <w:spacing w:after="120"/>
      <w:ind w:left="283"/>
    </w:pPr>
  </w:style>
  <w:style w:type="character" w:customStyle="1" w:styleId="SangradetextonormalCar">
    <w:name w:val="Sangría de texto normal Car"/>
    <w:basedOn w:val="Fuentedeprrafopredeter"/>
    <w:link w:val="Sangradetextonormal"/>
    <w:rsid w:val="005B08B4"/>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semiHidden/>
    <w:unhideWhenUsed/>
    <w:rsid w:val="005B08B4"/>
    <w:pPr>
      <w:spacing w:after="120" w:line="480" w:lineRule="auto"/>
    </w:pPr>
  </w:style>
  <w:style w:type="character" w:customStyle="1" w:styleId="Textoindependiente2Car">
    <w:name w:val="Texto independiente 2 Car"/>
    <w:basedOn w:val="Fuentedeprrafopredeter"/>
    <w:link w:val="Textoindependiente2"/>
    <w:semiHidden/>
    <w:rsid w:val="005B08B4"/>
    <w:rPr>
      <w:rFonts w:ascii="Times New Roman" w:eastAsia="Times New Roman" w:hAnsi="Times New Roman" w:cs="Times New Roman"/>
      <w:sz w:val="24"/>
      <w:szCs w:val="20"/>
      <w:lang w:val="es-ES_tradnl" w:eastAsia="es-ES"/>
    </w:rPr>
  </w:style>
  <w:style w:type="paragraph" w:styleId="Textoindependiente3">
    <w:name w:val="Body Text 3"/>
    <w:basedOn w:val="Normal"/>
    <w:link w:val="Textoindependiente3Car"/>
    <w:semiHidden/>
    <w:unhideWhenUsed/>
    <w:rsid w:val="005B08B4"/>
    <w:pPr>
      <w:spacing w:after="120"/>
    </w:pPr>
    <w:rPr>
      <w:sz w:val="16"/>
      <w:szCs w:val="16"/>
    </w:rPr>
  </w:style>
  <w:style w:type="character" w:customStyle="1" w:styleId="Textoindependiente3Car">
    <w:name w:val="Texto independiente 3 Car"/>
    <w:basedOn w:val="Fuentedeprrafopredeter"/>
    <w:link w:val="Textoindependiente3"/>
    <w:semiHidden/>
    <w:rsid w:val="005B08B4"/>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semiHidden/>
    <w:unhideWhenUsed/>
    <w:rsid w:val="005B08B4"/>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5B08B4"/>
    <w:rPr>
      <w:rFonts w:ascii="Times New Roman" w:eastAsia="Times New Roman" w:hAnsi="Times New Roman" w:cs="Times New Roman"/>
      <w:sz w:val="24"/>
      <w:szCs w:val="20"/>
      <w:lang w:val="es-ES_tradnl" w:eastAsia="es-ES"/>
    </w:rPr>
  </w:style>
  <w:style w:type="paragraph" w:styleId="Sangra3detindependiente">
    <w:name w:val="Body Text Indent 3"/>
    <w:basedOn w:val="Normal"/>
    <w:link w:val="Sangra3detindependienteCar"/>
    <w:semiHidden/>
    <w:unhideWhenUsed/>
    <w:rsid w:val="005B08B4"/>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5B08B4"/>
    <w:rPr>
      <w:rFonts w:ascii="Times New Roman" w:eastAsia="Times New Roman" w:hAnsi="Times New Roman" w:cs="Times New Roman"/>
      <w:sz w:val="16"/>
      <w:szCs w:val="16"/>
      <w:lang w:val="es-ES_tradnl" w:eastAsia="es-ES"/>
    </w:rPr>
  </w:style>
  <w:style w:type="paragraph" w:customStyle="1" w:styleId="ndice1">
    <w:name w:val="índice 1"/>
    <w:basedOn w:val="Normal"/>
    <w:rsid w:val="005B08B4"/>
    <w:pPr>
      <w:tabs>
        <w:tab w:val="left" w:leader="dot" w:pos="9000"/>
        <w:tab w:val="right" w:pos="9360"/>
      </w:tabs>
      <w:suppressAutoHyphens/>
      <w:ind w:left="1440" w:right="720" w:hanging="1440"/>
    </w:pPr>
    <w:rPr>
      <w:lang w:val="en-US"/>
    </w:rPr>
  </w:style>
  <w:style w:type="paragraph" w:customStyle="1" w:styleId="ndice2">
    <w:name w:val="índice 2"/>
    <w:basedOn w:val="Normal"/>
    <w:rsid w:val="005B08B4"/>
    <w:pPr>
      <w:tabs>
        <w:tab w:val="left" w:leader="dot" w:pos="9000"/>
        <w:tab w:val="right" w:pos="9360"/>
      </w:tabs>
      <w:suppressAutoHyphens/>
      <w:ind w:left="1440" w:right="720" w:hanging="720"/>
    </w:pPr>
    <w:rPr>
      <w:lang w:val="en-US"/>
    </w:rPr>
  </w:style>
  <w:style w:type="paragraph" w:customStyle="1" w:styleId="toa">
    <w:name w:val="toa"/>
    <w:basedOn w:val="Normal"/>
    <w:rsid w:val="005B08B4"/>
    <w:pPr>
      <w:tabs>
        <w:tab w:val="left" w:pos="9000"/>
        <w:tab w:val="right" w:pos="9360"/>
      </w:tabs>
      <w:suppressAutoHyphens/>
    </w:pPr>
    <w:rPr>
      <w:lang w:val="en-US"/>
    </w:rPr>
  </w:style>
  <w:style w:type="paragraph" w:customStyle="1" w:styleId="epgrafe">
    <w:name w:val="epígrafe"/>
    <w:basedOn w:val="Normal"/>
    <w:rsid w:val="005B08B4"/>
  </w:style>
  <w:style w:type="paragraph" w:customStyle="1" w:styleId="TxBrc1">
    <w:name w:val="TxBr_c1"/>
    <w:basedOn w:val="Normal"/>
    <w:rsid w:val="005B08B4"/>
    <w:pPr>
      <w:widowControl w:val="0"/>
      <w:spacing w:line="240" w:lineRule="atLeast"/>
      <w:jc w:val="center"/>
    </w:pPr>
    <w:rPr>
      <w:lang w:val="es-ES"/>
    </w:rPr>
  </w:style>
  <w:style w:type="paragraph" w:customStyle="1" w:styleId="TxBrp7">
    <w:name w:val="TxBr_p7"/>
    <w:basedOn w:val="Normal"/>
    <w:rsid w:val="005B08B4"/>
    <w:pPr>
      <w:widowControl w:val="0"/>
      <w:tabs>
        <w:tab w:val="left" w:pos="204"/>
      </w:tabs>
      <w:spacing w:line="240" w:lineRule="atLeast"/>
    </w:pPr>
    <w:rPr>
      <w:lang w:val="es-ES"/>
    </w:rPr>
  </w:style>
  <w:style w:type="character" w:customStyle="1" w:styleId="Fuentedeencabezadopredeter">
    <w:name w:val="Fuente de encabezado predeter."/>
    <w:rsid w:val="005B08B4"/>
  </w:style>
  <w:style w:type="character" w:customStyle="1" w:styleId="EquationCaption">
    <w:name w:val="_Equation Caption"/>
    <w:rsid w:val="005B08B4"/>
  </w:style>
  <w:style w:type="character" w:customStyle="1" w:styleId="Ttulo5Car">
    <w:name w:val="Título 5 Car"/>
    <w:basedOn w:val="Fuentedeprrafopredeter"/>
    <w:link w:val="Ttulo5"/>
    <w:uiPriority w:val="9"/>
    <w:rsid w:val="002C78C1"/>
    <w:rPr>
      <w:rFonts w:ascii="Arial" w:eastAsiaTheme="majorEastAsia" w:hAnsi="Arial" w:cstheme="majorBidi"/>
      <w:b/>
      <w:sz w:val="20"/>
      <w:szCs w:val="20"/>
      <w:lang w:val="es-ES_tradnl" w:eastAsia="es-ES"/>
    </w:rPr>
  </w:style>
  <w:style w:type="paragraph" w:styleId="Lista2">
    <w:name w:val="List 2"/>
    <w:basedOn w:val="Normal"/>
    <w:uiPriority w:val="99"/>
    <w:unhideWhenUsed/>
    <w:rsid w:val="00112EB1"/>
    <w:pPr>
      <w:ind w:left="566" w:hanging="283"/>
      <w:contextualSpacing/>
    </w:pPr>
  </w:style>
  <w:style w:type="paragraph" w:styleId="Saludo">
    <w:name w:val="Salutation"/>
    <w:basedOn w:val="Normal"/>
    <w:next w:val="Normal"/>
    <w:link w:val="SaludoCar"/>
    <w:uiPriority w:val="99"/>
    <w:unhideWhenUsed/>
    <w:rsid w:val="00112EB1"/>
  </w:style>
  <w:style w:type="character" w:customStyle="1" w:styleId="SaludoCar">
    <w:name w:val="Saludo Car"/>
    <w:basedOn w:val="Fuentedeprrafopredeter"/>
    <w:link w:val="Saludo"/>
    <w:uiPriority w:val="99"/>
    <w:rsid w:val="00112EB1"/>
    <w:rPr>
      <w:rFonts w:ascii="Times New Roman" w:eastAsia="Times New Roman" w:hAnsi="Times New Roman" w:cs="Times New Roman"/>
      <w:sz w:val="24"/>
      <w:szCs w:val="20"/>
      <w:lang w:val="es-ES_tradnl" w:eastAsia="es-ES"/>
    </w:rPr>
  </w:style>
  <w:style w:type="paragraph" w:styleId="Listaconvietas2">
    <w:name w:val="List Bullet 2"/>
    <w:basedOn w:val="Normal"/>
    <w:uiPriority w:val="99"/>
    <w:unhideWhenUsed/>
    <w:rsid w:val="00112EB1"/>
    <w:pPr>
      <w:numPr>
        <w:numId w:val="1"/>
      </w:numPr>
      <w:contextualSpacing/>
    </w:pPr>
  </w:style>
  <w:style w:type="paragraph" w:styleId="Textoindependienteprimerasangra">
    <w:name w:val="Body Text First Indent"/>
    <w:basedOn w:val="Textoindependiente"/>
    <w:link w:val="TextoindependienteprimerasangraCar"/>
    <w:uiPriority w:val="99"/>
    <w:unhideWhenUsed/>
    <w:rsid w:val="00112EB1"/>
    <w:pPr>
      <w:tabs>
        <w:tab w:val="clear" w:pos="709"/>
        <w:tab w:val="clear" w:pos="4767"/>
        <w:tab w:val="clear" w:pos="4956"/>
        <w:tab w:val="clear" w:pos="5664"/>
        <w:tab w:val="clear" w:pos="6372"/>
        <w:tab w:val="clear" w:pos="7080"/>
        <w:tab w:val="clear" w:pos="7788"/>
        <w:tab w:val="clear" w:pos="8496"/>
      </w:tabs>
      <w:suppressAutoHyphens w:val="0"/>
      <w:ind w:firstLine="360"/>
    </w:pPr>
    <w:rPr>
      <w:spacing w:val="0"/>
    </w:rPr>
  </w:style>
  <w:style w:type="character" w:customStyle="1" w:styleId="TextoindependienteprimerasangraCar">
    <w:name w:val="Texto independiente primera sangría Car"/>
    <w:basedOn w:val="TextoindependienteCar"/>
    <w:link w:val="Textoindependienteprimerasangra"/>
    <w:uiPriority w:val="99"/>
    <w:rsid w:val="00112EB1"/>
    <w:rPr>
      <w:rFonts w:ascii="Times New Roman" w:eastAsia="Times New Roman" w:hAnsi="Times New Roman" w:cs="Times New Roman"/>
      <w:spacing w:val="-3"/>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112EB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12EB1"/>
    <w:rPr>
      <w:rFonts w:ascii="Times New Roman" w:eastAsia="Times New Roman" w:hAnsi="Times New Roman" w:cs="Times New Roman"/>
      <w:sz w:val="24"/>
      <w:szCs w:val="20"/>
      <w:lang w:val="es-ES_tradnl" w:eastAsia="es-ES"/>
    </w:rPr>
  </w:style>
  <w:style w:type="character" w:styleId="Ttulodellibro">
    <w:name w:val="Book Title"/>
    <w:basedOn w:val="Fuentedeprrafopredeter"/>
    <w:uiPriority w:val="33"/>
    <w:qFormat/>
    <w:rsid w:val="00FC7DA4"/>
    <w:rPr>
      <w:rFonts w:ascii="Arial" w:hAnsi="Arial" w:cs="Arial" w:hint="default"/>
      <w:b/>
      <w:bCs/>
      <w:i w:val="0"/>
      <w:iCs/>
      <w:color w:val="auto"/>
      <w:spacing w:val="5"/>
      <w:sz w:val="32"/>
      <w:u w:val="double"/>
    </w:rPr>
  </w:style>
  <w:style w:type="paragraph" w:styleId="Textonotapie">
    <w:name w:val="footnote text"/>
    <w:basedOn w:val="Normal"/>
    <w:link w:val="TextonotapieCar"/>
    <w:uiPriority w:val="99"/>
    <w:semiHidden/>
    <w:unhideWhenUsed/>
    <w:rsid w:val="00FC7DA4"/>
    <w:pPr>
      <w:ind w:firstLine="709"/>
    </w:pPr>
    <w:rPr>
      <w:rFonts w:eastAsiaTheme="minorHAnsi" w:cstheme="minorBidi"/>
      <w:sz w:val="20"/>
      <w:lang w:val="es-CL" w:eastAsia="en-US"/>
    </w:rPr>
  </w:style>
  <w:style w:type="character" w:customStyle="1" w:styleId="TextonotapieCar">
    <w:name w:val="Texto nota pie Car"/>
    <w:basedOn w:val="Fuentedeprrafopredeter"/>
    <w:link w:val="Textonotapie"/>
    <w:uiPriority w:val="99"/>
    <w:semiHidden/>
    <w:rsid w:val="00FC7DA4"/>
    <w:rPr>
      <w:rFonts w:ascii="Arial" w:hAnsi="Arial"/>
      <w:sz w:val="20"/>
      <w:szCs w:val="20"/>
    </w:rPr>
  </w:style>
  <w:style w:type="character" w:styleId="Refdenotaalpie">
    <w:name w:val="footnote reference"/>
    <w:basedOn w:val="Fuentedeprrafopredeter"/>
    <w:uiPriority w:val="99"/>
    <w:semiHidden/>
    <w:unhideWhenUsed/>
    <w:rsid w:val="00FC7DA4"/>
    <w:rPr>
      <w:vertAlign w:val="superscript"/>
    </w:rPr>
  </w:style>
  <w:style w:type="character" w:customStyle="1" w:styleId="Ttulo6Car">
    <w:name w:val="Título 6 Car"/>
    <w:basedOn w:val="Fuentedeprrafopredeter"/>
    <w:link w:val="Ttulo6"/>
    <w:uiPriority w:val="9"/>
    <w:rsid w:val="007B704A"/>
    <w:rPr>
      <w:rFonts w:ascii="Arial" w:eastAsiaTheme="majorEastAsia" w:hAnsi="Arial" w:cstheme="majorBidi"/>
      <w:b/>
      <w:sz w:val="24"/>
      <w:szCs w:val="20"/>
      <w:lang w:val="es-ES_tradnl" w:eastAsia="es-ES"/>
    </w:rPr>
  </w:style>
  <w:style w:type="paragraph" w:styleId="Encabezado">
    <w:name w:val="header"/>
    <w:basedOn w:val="Normal"/>
    <w:link w:val="EncabezadoCar"/>
    <w:uiPriority w:val="99"/>
    <w:unhideWhenUsed/>
    <w:rsid w:val="004549BE"/>
    <w:pPr>
      <w:tabs>
        <w:tab w:val="center" w:pos="4419"/>
        <w:tab w:val="right" w:pos="8838"/>
      </w:tabs>
    </w:pPr>
  </w:style>
  <w:style w:type="character" w:customStyle="1" w:styleId="EncabezadoCar">
    <w:name w:val="Encabezado Car"/>
    <w:basedOn w:val="Fuentedeprrafopredeter"/>
    <w:link w:val="Encabezado"/>
    <w:uiPriority w:val="99"/>
    <w:rsid w:val="004549BE"/>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25223">
      <w:bodyDiv w:val="1"/>
      <w:marLeft w:val="0"/>
      <w:marRight w:val="0"/>
      <w:marTop w:val="0"/>
      <w:marBottom w:val="0"/>
      <w:divBdr>
        <w:top w:val="none" w:sz="0" w:space="0" w:color="auto"/>
        <w:left w:val="none" w:sz="0" w:space="0" w:color="auto"/>
        <w:bottom w:val="none" w:sz="0" w:space="0" w:color="auto"/>
        <w:right w:val="none" w:sz="0" w:space="0" w:color="auto"/>
      </w:divBdr>
      <w:divsChild>
        <w:div w:id="641737995">
          <w:marLeft w:val="0"/>
          <w:marRight w:val="0"/>
          <w:marTop w:val="0"/>
          <w:marBottom w:val="0"/>
          <w:divBdr>
            <w:top w:val="none" w:sz="0" w:space="0" w:color="auto"/>
            <w:left w:val="none" w:sz="0" w:space="0" w:color="auto"/>
            <w:bottom w:val="none" w:sz="0" w:space="0" w:color="auto"/>
            <w:right w:val="none" w:sz="0" w:space="0" w:color="auto"/>
          </w:divBdr>
          <w:divsChild>
            <w:div w:id="1225600495">
              <w:marLeft w:val="0"/>
              <w:marRight w:val="0"/>
              <w:marTop w:val="0"/>
              <w:marBottom w:val="0"/>
              <w:divBdr>
                <w:top w:val="none" w:sz="0" w:space="0" w:color="auto"/>
                <w:left w:val="none" w:sz="0" w:space="0" w:color="auto"/>
                <w:bottom w:val="none" w:sz="0" w:space="0" w:color="auto"/>
                <w:right w:val="none" w:sz="0" w:space="0" w:color="auto"/>
              </w:divBdr>
            </w:div>
          </w:divsChild>
        </w:div>
        <w:div w:id="757091829">
          <w:marLeft w:val="0"/>
          <w:marRight w:val="0"/>
          <w:marTop w:val="0"/>
          <w:marBottom w:val="0"/>
          <w:divBdr>
            <w:top w:val="none" w:sz="0" w:space="0" w:color="auto"/>
            <w:left w:val="none" w:sz="0" w:space="0" w:color="auto"/>
            <w:bottom w:val="none" w:sz="0" w:space="0" w:color="auto"/>
            <w:right w:val="none" w:sz="0" w:space="0" w:color="auto"/>
          </w:divBdr>
        </w:div>
        <w:div w:id="1644891760">
          <w:marLeft w:val="0"/>
          <w:marRight w:val="0"/>
          <w:marTop w:val="0"/>
          <w:marBottom w:val="0"/>
          <w:divBdr>
            <w:top w:val="none" w:sz="0" w:space="0" w:color="auto"/>
            <w:left w:val="none" w:sz="0" w:space="0" w:color="auto"/>
            <w:bottom w:val="none" w:sz="0" w:space="0" w:color="auto"/>
            <w:right w:val="none" w:sz="0" w:space="0" w:color="auto"/>
          </w:divBdr>
        </w:div>
        <w:div w:id="1317876843">
          <w:marLeft w:val="0"/>
          <w:marRight w:val="0"/>
          <w:marTop w:val="0"/>
          <w:marBottom w:val="0"/>
          <w:divBdr>
            <w:top w:val="none" w:sz="0" w:space="0" w:color="auto"/>
            <w:left w:val="none" w:sz="0" w:space="0" w:color="auto"/>
            <w:bottom w:val="none" w:sz="0" w:space="0" w:color="auto"/>
            <w:right w:val="none" w:sz="0" w:space="0" w:color="auto"/>
          </w:divBdr>
          <w:divsChild>
            <w:div w:id="1837962971">
              <w:marLeft w:val="0"/>
              <w:marRight w:val="0"/>
              <w:marTop w:val="0"/>
              <w:marBottom w:val="0"/>
              <w:divBdr>
                <w:top w:val="none" w:sz="0" w:space="0" w:color="auto"/>
                <w:left w:val="none" w:sz="0" w:space="0" w:color="auto"/>
                <w:bottom w:val="none" w:sz="0" w:space="0" w:color="auto"/>
                <w:right w:val="none" w:sz="0" w:space="0" w:color="auto"/>
              </w:divBdr>
            </w:div>
          </w:divsChild>
        </w:div>
        <w:div w:id="2011522265">
          <w:marLeft w:val="0"/>
          <w:marRight w:val="0"/>
          <w:marTop w:val="0"/>
          <w:marBottom w:val="0"/>
          <w:divBdr>
            <w:top w:val="none" w:sz="0" w:space="0" w:color="auto"/>
            <w:left w:val="none" w:sz="0" w:space="0" w:color="auto"/>
            <w:bottom w:val="none" w:sz="0" w:space="0" w:color="auto"/>
            <w:right w:val="none" w:sz="0" w:space="0" w:color="auto"/>
          </w:divBdr>
        </w:div>
        <w:div w:id="943269337">
          <w:marLeft w:val="0"/>
          <w:marRight w:val="0"/>
          <w:marTop w:val="0"/>
          <w:marBottom w:val="0"/>
          <w:divBdr>
            <w:top w:val="none" w:sz="0" w:space="0" w:color="auto"/>
            <w:left w:val="none" w:sz="0" w:space="0" w:color="auto"/>
            <w:bottom w:val="none" w:sz="0" w:space="0" w:color="auto"/>
            <w:right w:val="none" w:sz="0" w:space="0" w:color="auto"/>
          </w:divBdr>
          <w:divsChild>
            <w:div w:id="1976829597">
              <w:marLeft w:val="0"/>
              <w:marRight w:val="0"/>
              <w:marTop w:val="0"/>
              <w:marBottom w:val="0"/>
              <w:divBdr>
                <w:top w:val="none" w:sz="0" w:space="0" w:color="auto"/>
                <w:left w:val="none" w:sz="0" w:space="0" w:color="auto"/>
                <w:bottom w:val="none" w:sz="0" w:space="0" w:color="auto"/>
                <w:right w:val="none" w:sz="0" w:space="0" w:color="auto"/>
              </w:divBdr>
            </w:div>
          </w:divsChild>
        </w:div>
        <w:div w:id="650326021">
          <w:marLeft w:val="0"/>
          <w:marRight w:val="0"/>
          <w:marTop w:val="0"/>
          <w:marBottom w:val="0"/>
          <w:divBdr>
            <w:top w:val="none" w:sz="0" w:space="0" w:color="auto"/>
            <w:left w:val="none" w:sz="0" w:space="0" w:color="auto"/>
            <w:bottom w:val="none" w:sz="0" w:space="0" w:color="auto"/>
            <w:right w:val="none" w:sz="0" w:space="0" w:color="auto"/>
          </w:divBdr>
          <w:divsChild>
            <w:div w:id="2013681084">
              <w:marLeft w:val="0"/>
              <w:marRight w:val="0"/>
              <w:marTop w:val="0"/>
              <w:marBottom w:val="0"/>
              <w:divBdr>
                <w:top w:val="none" w:sz="0" w:space="0" w:color="auto"/>
                <w:left w:val="none" w:sz="0" w:space="0" w:color="auto"/>
                <w:bottom w:val="none" w:sz="0" w:space="0" w:color="auto"/>
                <w:right w:val="none" w:sz="0" w:space="0" w:color="auto"/>
              </w:divBdr>
              <w:divsChild>
                <w:div w:id="205392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79162">
          <w:marLeft w:val="0"/>
          <w:marRight w:val="0"/>
          <w:marTop w:val="0"/>
          <w:marBottom w:val="0"/>
          <w:divBdr>
            <w:top w:val="none" w:sz="0" w:space="0" w:color="auto"/>
            <w:left w:val="none" w:sz="0" w:space="0" w:color="auto"/>
            <w:bottom w:val="none" w:sz="0" w:space="0" w:color="auto"/>
            <w:right w:val="none" w:sz="0" w:space="0" w:color="auto"/>
          </w:divBdr>
          <w:divsChild>
            <w:div w:id="1404839061">
              <w:marLeft w:val="0"/>
              <w:marRight w:val="0"/>
              <w:marTop w:val="0"/>
              <w:marBottom w:val="0"/>
              <w:divBdr>
                <w:top w:val="none" w:sz="0" w:space="0" w:color="auto"/>
                <w:left w:val="none" w:sz="0" w:space="0" w:color="auto"/>
                <w:bottom w:val="none" w:sz="0" w:space="0" w:color="auto"/>
                <w:right w:val="none" w:sz="0" w:space="0" w:color="auto"/>
              </w:divBdr>
            </w:div>
          </w:divsChild>
        </w:div>
        <w:div w:id="539902878">
          <w:marLeft w:val="0"/>
          <w:marRight w:val="0"/>
          <w:marTop w:val="0"/>
          <w:marBottom w:val="0"/>
          <w:divBdr>
            <w:top w:val="none" w:sz="0" w:space="0" w:color="auto"/>
            <w:left w:val="none" w:sz="0" w:space="0" w:color="auto"/>
            <w:bottom w:val="none" w:sz="0" w:space="0" w:color="auto"/>
            <w:right w:val="none" w:sz="0" w:space="0" w:color="auto"/>
          </w:divBdr>
          <w:divsChild>
            <w:div w:id="20715789">
              <w:marLeft w:val="0"/>
              <w:marRight w:val="0"/>
              <w:marTop w:val="0"/>
              <w:marBottom w:val="0"/>
              <w:divBdr>
                <w:top w:val="none" w:sz="0" w:space="0" w:color="auto"/>
                <w:left w:val="none" w:sz="0" w:space="0" w:color="auto"/>
                <w:bottom w:val="none" w:sz="0" w:space="0" w:color="auto"/>
                <w:right w:val="none" w:sz="0" w:space="0" w:color="auto"/>
              </w:divBdr>
              <w:divsChild>
                <w:div w:id="8729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34106">
          <w:marLeft w:val="0"/>
          <w:marRight w:val="0"/>
          <w:marTop w:val="0"/>
          <w:marBottom w:val="0"/>
          <w:divBdr>
            <w:top w:val="none" w:sz="0" w:space="0" w:color="auto"/>
            <w:left w:val="none" w:sz="0" w:space="0" w:color="auto"/>
            <w:bottom w:val="none" w:sz="0" w:space="0" w:color="auto"/>
            <w:right w:val="none" w:sz="0" w:space="0" w:color="auto"/>
          </w:divBdr>
          <w:divsChild>
            <w:div w:id="1931497700">
              <w:marLeft w:val="0"/>
              <w:marRight w:val="0"/>
              <w:marTop w:val="0"/>
              <w:marBottom w:val="0"/>
              <w:divBdr>
                <w:top w:val="none" w:sz="0" w:space="0" w:color="auto"/>
                <w:left w:val="none" w:sz="0" w:space="0" w:color="auto"/>
                <w:bottom w:val="none" w:sz="0" w:space="0" w:color="auto"/>
                <w:right w:val="none" w:sz="0" w:space="0" w:color="auto"/>
              </w:divBdr>
              <w:divsChild>
                <w:div w:id="86579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59673">
          <w:marLeft w:val="0"/>
          <w:marRight w:val="0"/>
          <w:marTop w:val="0"/>
          <w:marBottom w:val="0"/>
          <w:divBdr>
            <w:top w:val="none" w:sz="0" w:space="0" w:color="auto"/>
            <w:left w:val="none" w:sz="0" w:space="0" w:color="auto"/>
            <w:bottom w:val="none" w:sz="0" w:space="0" w:color="auto"/>
            <w:right w:val="none" w:sz="0" w:space="0" w:color="auto"/>
          </w:divBdr>
          <w:divsChild>
            <w:div w:id="515581968">
              <w:marLeft w:val="0"/>
              <w:marRight w:val="0"/>
              <w:marTop w:val="0"/>
              <w:marBottom w:val="0"/>
              <w:divBdr>
                <w:top w:val="none" w:sz="0" w:space="0" w:color="auto"/>
                <w:left w:val="none" w:sz="0" w:space="0" w:color="auto"/>
                <w:bottom w:val="none" w:sz="0" w:space="0" w:color="auto"/>
                <w:right w:val="none" w:sz="0" w:space="0" w:color="auto"/>
              </w:divBdr>
              <w:divsChild>
                <w:div w:id="163304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6711">
          <w:marLeft w:val="0"/>
          <w:marRight w:val="0"/>
          <w:marTop w:val="0"/>
          <w:marBottom w:val="0"/>
          <w:divBdr>
            <w:top w:val="none" w:sz="0" w:space="0" w:color="auto"/>
            <w:left w:val="none" w:sz="0" w:space="0" w:color="auto"/>
            <w:bottom w:val="none" w:sz="0" w:space="0" w:color="auto"/>
            <w:right w:val="none" w:sz="0" w:space="0" w:color="auto"/>
          </w:divBdr>
          <w:divsChild>
            <w:div w:id="1937207049">
              <w:marLeft w:val="0"/>
              <w:marRight w:val="0"/>
              <w:marTop w:val="0"/>
              <w:marBottom w:val="0"/>
              <w:divBdr>
                <w:top w:val="none" w:sz="0" w:space="0" w:color="auto"/>
                <w:left w:val="none" w:sz="0" w:space="0" w:color="auto"/>
                <w:bottom w:val="none" w:sz="0" w:space="0" w:color="auto"/>
                <w:right w:val="none" w:sz="0" w:space="0" w:color="auto"/>
              </w:divBdr>
              <w:divsChild>
                <w:div w:id="9276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28791">
          <w:marLeft w:val="0"/>
          <w:marRight w:val="0"/>
          <w:marTop w:val="0"/>
          <w:marBottom w:val="0"/>
          <w:divBdr>
            <w:top w:val="none" w:sz="0" w:space="0" w:color="auto"/>
            <w:left w:val="none" w:sz="0" w:space="0" w:color="auto"/>
            <w:bottom w:val="none" w:sz="0" w:space="0" w:color="auto"/>
            <w:right w:val="none" w:sz="0" w:space="0" w:color="auto"/>
          </w:divBdr>
        </w:div>
        <w:div w:id="1876044155">
          <w:marLeft w:val="0"/>
          <w:marRight w:val="0"/>
          <w:marTop w:val="0"/>
          <w:marBottom w:val="0"/>
          <w:divBdr>
            <w:top w:val="none" w:sz="0" w:space="0" w:color="auto"/>
            <w:left w:val="none" w:sz="0" w:space="0" w:color="auto"/>
            <w:bottom w:val="none" w:sz="0" w:space="0" w:color="auto"/>
            <w:right w:val="none" w:sz="0" w:space="0" w:color="auto"/>
          </w:divBdr>
        </w:div>
        <w:div w:id="1565018784">
          <w:marLeft w:val="0"/>
          <w:marRight w:val="0"/>
          <w:marTop w:val="0"/>
          <w:marBottom w:val="0"/>
          <w:divBdr>
            <w:top w:val="none" w:sz="0" w:space="0" w:color="auto"/>
            <w:left w:val="none" w:sz="0" w:space="0" w:color="auto"/>
            <w:bottom w:val="none" w:sz="0" w:space="0" w:color="auto"/>
            <w:right w:val="none" w:sz="0" w:space="0" w:color="auto"/>
          </w:divBdr>
        </w:div>
      </w:divsChild>
    </w:div>
    <w:div w:id="66536653">
      <w:bodyDiv w:val="1"/>
      <w:marLeft w:val="0"/>
      <w:marRight w:val="0"/>
      <w:marTop w:val="0"/>
      <w:marBottom w:val="0"/>
      <w:divBdr>
        <w:top w:val="none" w:sz="0" w:space="0" w:color="auto"/>
        <w:left w:val="none" w:sz="0" w:space="0" w:color="auto"/>
        <w:bottom w:val="none" w:sz="0" w:space="0" w:color="auto"/>
        <w:right w:val="none" w:sz="0" w:space="0" w:color="auto"/>
      </w:divBdr>
    </w:div>
    <w:div w:id="81682053">
      <w:bodyDiv w:val="1"/>
      <w:marLeft w:val="0"/>
      <w:marRight w:val="0"/>
      <w:marTop w:val="0"/>
      <w:marBottom w:val="0"/>
      <w:divBdr>
        <w:top w:val="none" w:sz="0" w:space="0" w:color="auto"/>
        <w:left w:val="none" w:sz="0" w:space="0" w:color="auto"/>
        <w:bottom w:val="none" w:sz="0" w:space="0" w:color="auto"/>
        <w:right w:val="none" w:sz="0" w:space="0" w:color="auto"/>
      </w:divBdr>
    </w:div>
    <w:div w:id="92171725">
      <w:bodyDiv w:val="1"/>
      <w:marLeft w:val="0"/>
      <w:marRight w:val="0"/>
      <w:marTop w:val="0"/>
      <w:marBottom w:val="0"/>
      <w:divBdr>
        <w:top w:val="none" w:sz="0" w:space="0" w:color="auto"/>
        <w:left w:val="none" w:sz="0" w:space="0" w:color="auto"/>
        <w:bottom w:val="none" w:sz="0" w:space="0" w:color="auto"/>
        <w:right w:val="none" w:sz="0" w:space="0" w:color="auto"/>
      </w:divBdr>
    </w:div>
    <w:div w:id="133379102">
      <w:bodyDiv w:val="1"/>
      <w:marLeft w:val="0"/>
      <w:marRight w:val="0"/>
      <w:marTop w:val="0"/>
      <w:marBottom w:val="0"/>
      <w:divBdr>
        <w:top w:val="none" w:sz="0" w:space="0" w:color="auto"/>
        <w:left w:val="none" w:sz="0" w:space="0" w:color="auto"/>
        <w:bottom w:val="none" w:sz="0" w:space="0" w:color="auto"/>
        <w:right w:val="none" w:sz="0" w:space="0" w:color="auto"/>
      </w:divBdr>
      <w:divsChild>
        <w:div w:id="1297757235">
          <w:marLeft w:val="0"/>
          <w:marRight w:val="0"/>
          <w:marTop w:val="0"/>
          <w:marBottom w:val="0"/>
          <w:divBdr>
            <w:top w:val="none" w:sz="0" w:space="0" w:color="auto"/>
            <w:left w:val="none" w:sz="0" w:space="0" w:color="auto"/>
            <w:bottom w:val="none" w:sz="0" w:space="0" w:color="auto"/>
            <w:right w:val="none" w:sz="0" w:space="0" w:color="auto"/>
          </w:divBdr>
          <w:divsChild>
            <w:div w:id="1477335669">
              <w:marLeft w:val="0"/>
              <w:marRight w:val="0"/>
              <w:marTop w:val="0"/>
              <w:marBottom w:val="0"/>
              <w:divBdr>
                <w:top w:val="none" w:sz="0" w:space="0" w:color="auto"/>
                <w:left w:val="none" w:sz="0" w:space="0" w:color="auto"/>
                <w:bottom w:val="none" w:sz="0" w:space="0" w:color="auto"/>
                <w:right w:val="none" w:sz="0" w:space="0" w:color="auto"/>
              </w:divBdr>
            </w:div>
          </w:divsChild>
        </w:div>
        <w:div w:id="1690981431">
          <w:marLeft w:val="0"/>
          <w:marRight w:val="0"/>
          <w:marTop w:val="0"/>
          <w:marBottom w:val="0"/>
          <w:divBdr>
            <w:top w:val="none" w:sz="0" w:space="0" w:color="auto"/>
            <w:left w:val="none" w:sz="0" w:space="0" w:color="auto"/>
            <w:bottom w:val="none" w:sz="0" w:space="0" w:color="auto"/>
            <w:right w:val="none" w:sz="0" w:space="0" w:color="auto"/>
          </w:divBdr>
          <w:divsChild>
            <w:div w:id="505481738">
              <w:marLeft w:val="0"/>
              <w:marRight w:val="0"/>
              <w:marTop w:val="0"/>
              <w:marBottom w:val="0"/>
              <w:divBdr>
                <w:top w:val="none" w:sz="0" w:space="0" w:color="auto"/>
                <w:left w:val="none" w:sz="0" w:space="0" w:color="auto"/>
                <w:bottom w:val="none" w:sz="0" w:space="0" w:color="auto"/>
                <w:right w:val="none" w:sz="0" w:space="0" w:color="auto"/>
              </w:divBdr>
            </w:div>
            <w:div w:id="844133753">
              <w:marLeft w:val="0"/>
              <w:marRight w:val="0"/>
              <w:marTop w:val="0"/>
              <w:marBottom w:val="0"/>
              <w:divBdr>
                <w:top w:val="none" w:sz="0" w:space="0" w:color="auto"/>
                <w:left w:val="none" w:sz="0" w:space="0" w:color="auto"/>
                <w:bottom w:val="none" w:sz="0" w:space="0" w:color="auto"/>
                <w:right w:val="none" w:sz="0" w:space="0" w:color="auto"/>
              </w:divBdr>
            </w:div>
            <w:div w:id="1569268426">
              <w:marLeft w:val="0"/>
              <w:marRight w:val="0"/>
              <w:marTop w:val="0"/>
              <w:marBottom w:val="0"/>
              <w:divBdr>
                <w:top w:val="none" w:sz="0" w:space="0" w:color="auto"/>
                <w:left w:val="none" w:sz="0" w:space="0" w:color="auto"/>
                <w:bottom w:val="none" w:sz="0" w:space="0" w:color="auto"/>
                <w:right w:val="none" w:sz="0" w:space="0" w:color="auto"/>
              </w:divBdr>
            </w:div>
            <w:div w:id="2047755860">
              <w:marLeft w:val="0"/>
              <w:marRight w:val="0"/>
              <w:marTop w:val="0"/>
              <w:marBottom w:val="0"/>
              <w:divBdr>
                <w:top w:val="none" w:sz="0" w:space="0" w:color="auto"/>
                <w:left w:val="none" w:sz="0" w:space="0" w:color="auto"/>
                <w:bottom w:val="none" w:sz="0" w:space="0" w:color="auto"/>
                <w:right w:val="none" w:sz="0" w:space="0" w:color="auto"/>
              </w:divBdr>
              <w:divsChild>
                <w:div w:id="2141262472">
                  <w:marLeft w:val="0"/>
                  <w:marRight w:val="0"/>
                  <w:marTop w:val="120"/>
                  <w:marBottom w:val="120"/>
                  <w:divBdr>
                    <w:top w:val="none" w:sz="0" w:space="0" w:color="auto"/>
                    <w:left w:val="none" w:sz="0" w:space="0" w:color="auto"/>
                    <w:bottom w:val="none" w:sz="0" w:space="0" w:color="auto"/>
                    <w:right w:val="none" w:sz="0" w:space="0" w:color="auto"/>
                  </w:divBdr>
                  <w:divsChild>
                    <w:div w:id="722944555">
                      <w:marLeft w:val="0"/>
                      <w:marRight w:val="0"/>
                      <w:marTop w:val="0"/>
                      <w:marBottom w:val="120"/>
                      <w:divBdr>
                        <w:top w:val="none" w:sz="0" w:space="0" w:color="auto"/>
                        <w:left w:val="none" w:sz="0" w:space="0" w:color="auto"/>
                        <w:bottom w:val="none" w:sz="0" w:space="0" w:color="auto"/>
                        <w:right w:val="none" w:sz="0" w:space="0" w:color="auto"/>
                      </w:divBdr>
                    </w:div>
                    <w:div w:id="150092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431053">
              <w:marLeft w:val="0"/>
              <w:marRight w:val="0"/>
              <w:marTop w:val="0"/>
              <w:marBottom w:val="0"/>
              <w:divBdr>
                <w:top w:val="none" w:sz="0" w:space="0" w:color="auto"/>
                <w:left w:val="none" w:sz="0" w:space="0" w:color="auto"/>
                <w:bottom w:val="none" w:sz="0" w:space="0" w:color="auto"/>
                <w:right w:val="none" w:sz="0" w:space="0" w:color="auto"/>
              </w:divBdr>
              <w:divsChild>
                <w:div w:id="153140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97887">
          <w:marLeft w:val="0"/>
          <w:marRight w:val="0"/>
          <w:marTop w:val="0"/>
          <w:marBottom w:val="0"/>
          <w:divBdr>
            <w:top w:val="none" w:sz="0" w:space="0" w:color="auto"/>
            <w:left w:val="none" w:sz="0" w:space="0" w:color="auto"/>
            <w:bottom w:val="none" w:sz="0" w:space="0" w:color="auto"/>
            <w:right w:val="none" w:sz="0" w:space="0" w:color="auto"/>
          </w:divBdr>
        </w:div>
        <w:div w:id="1066876765">
          <w:marLeft w:val="0"/>
          <w:marRight w:val="0"/>
          <w:marTop w:val="0"/>
          <w:marBottom w:val="0"/>
          <w:divBdr>
            <w:top w:val="none" w:sz="0" w:space="0" w:color="auto"/>
            <w:left w:val="none" w:sz="0" w:space="0" w:color="auto"/>
            <w:bottom w:val="none" w:sz="0" w:space="0" w:color="auto"/>
            <w:right w:val="none" w:sz="0" w:space="0" w:color="auto"/>
          </w:divBdr>
        </w:div>
        <w:div w:id="1678073451">
          <w:marLeft w:val="0"/>
          <w:marRight w:val="0"/>
          <w:marTop w:val="0"/>
          <w:marBottom w:val="0"/>
          <w:divBdr>
            <w:top w:val="none" w:sz="0" w:space="0" w:color="auto"/>
            <w:left w:val="none" w:sz="0" w:space="0" w:color="auto"/>
            <w:bottom w:val="none" w:sz="0" w:space="0" w:color="auto"/>
            <w:right w:val="none" w:sz="0" w:space="0" w:color="auto"/>
          </w:divBdr>
          <w:divsChild>
            <w:div w:id="1899440390">
              <w:marLeft w:val="0"/>
              <w:marRight w:val="0"/>
              <w:marTop w:val="0"/>
              <w:marBottom w:val="0"/>
              <w:divBdr>
                <w:top w:val="none" w:sz="0" w:space="0" w:color="auto"/>
                <w:left w:val="none" w:sz="0" w:space="0" w:color="auto"/>
                <w:bottom w:val="none" w:sz="0" w:space="0" w:color="auto"/>
                <w:right w:val="none" w:sz="0" w:space="0" w:color="auto"/>
              </w:divBdr>
              <w:divsChild>
                <w:div w:id="1133711037">
                  <w:marLeft w:val="0"/>
                  <w:marRight w:val="0"/>
                  <w:marTop w:val="225"/>
                  <w:marBottom w:val="225"/>
                  <w:divBdr>
                    <w:top w:val="none" w:sz="0" w:space="0" w:color="auto"/>
                    <w:left w:val="none" w:sz="0" w:space="0" w:color="auto"/>
                    <w:bottom w:val="none" w:sz="0" w:space="0" w:color="auto"/>
                    <w:right w:val="none" w:sz="0" w:space="0" w:color="auto"/>
                  </w:divBdr>
                </w:div>
              </w:divsChild>
            </w:div>
            <w:div w:id="1754743969">
              <w:marLeft w:val="0"/>
              <w:marRight w:val="0"/>
              <w:marTop w:val="0"/>
              <w:marBottom w:val="0"/>
              <w:divBdr>
                <w:top w:val="none" w:sz="0" w:space="0" w:color="auto"/>
                <w:left w:val="none" w:sz="0" w:space="0" w:color="auto"/>
                <w:bottom w:val="none" w:sz="0" w:space="0" w:color="auto"/>
                <w:right w:val="none" w:sz="0" w:space="0" w:color="auto"/>
              </w:divBdr>
            </w:div>
          </w:divsChild>
        </w:div>
        <w:div w:id="1246261149">
          <w:marLeft w:val="0"/>
          <w:marRight w:val="0"/>
          <w:marTop w:val="0"/>
          <w:marBottom w:val="0"/>
          <w:divBdr>
            <w:top w:val="none" w:sz="0" w:space="0" w:color="auto"/>
            <w:left w:val="none" w:sz="0" w:space="0" w:color="auto"/>
            <w:bottom w:val="none" w:sz="0" w:space="0" w:color="auto"/>
            <w:right w:val="none" w:sz="0" w:space="0" w:color="auto"/>
          </w:divBdr>
          <w:divsChild>
            <w:div w:id="557669715">
              <w:marLeft w:val="0"/>
              <w:marRight w:val="0"/>
              <w:marTop w:val="0"/>
              <w:marBottom w:val="0"/>
              <w:divBdr>
                <w:top w:val="none" w:sz="0" w:space="0" w:color="auto"/>
                <w:left w:val="none" w:sz="0" w:space="0" w:color="auto"/>
                <w:bottom w:val="none" w:sz="0" w:space="0" w:color="auto"/>
                <w:right w:val="none" w:sz="0" w:space="0" w:color="auto"/>
              </w:divBdr>
              <w:divsChild>
                <w:div w:id="1680087019">
                  <w:marLeft w:val="0"/>
                  <w:marRight w:val="0"/>
                  <w:marTop w:val="225"/>
                  <w:marBottom w:val="225"/>
                  <w:divBdr>
                    <w:top w:val="none" w:sz="0" w:space="0" w:color="auto"/>
                    <w:left w:val="none" w:sz="0" w:space="0" w:color="auto"/>
                    <w:bottom w:val="none" w:sz="0" w:space="0" w:color="auto"/>
                    <w:right w:val="none" w:sz="0" w:space="0" w:color="auto"/>
                  </w:divBdr>
                </w:div>
              </w:divsChild>
            </w:div>
            <w:div w:id="1575121826">
              <w:marLeft w:val="0"/>
              <w:marRight w:val="0"/>
              <w:marTop w:val="0"/>
              <w:marBottom w:val="0"/>
              <w:divBdr>
                <w:top w:val="none" w:sz="0" w:space="0" w:color="auto"/>
                <w:left w:val="none" w:sz="0" w:space="0" w:color="auto"/>
                <w:bottom w:val="none" w:sz="0" w:space="0" w:color="auto"/>
                <w:right w:val="none" w:sz="0" w:space="0" w:color="auto"/>
              </w:divBdr>
            </w:div>
          </w:divsChild>
        </w:div>
        <w:div w:id="2124955970">
          <w:marLeft w:val="0"/>
          <w:marRight w:val="0"/>
          <w:marTop w:val="0"/>
          <w:marBottom w:val="0"/>
          <w:divBdr>
            <w:top w:val="none" w:sz="0" w:space="0" w:color="auto"/>
            <w:left w:val="none" w:sz="0" w:space="0" w:color="auto"/>
            <w:bottom w:val="none" w:sz="0" w:space="0" w:color="auto"/>
            <w:right w:val="none" w:sz="0" w:space="0" w:color="auto"/>
          </w:divBdr>
          <w:divsChild>
            <w:div w:id="612858415">
              <w:marLeft w:val="0"/>
              <w:marRight w:val="0"/>
              <w:marTop w:val="0"/>
              <w:marBottom w:val="0"/>
              <w:divBdr>
                <w:top w:val="none" w:sz="0" w:space="0" w:color="auto"/>
                <w:left w:val="none" w:sz="0" w:space="0" w:color="auto"/>
                <w:bottom w:val="none" w:sz="0" w:space="0" w:color="auto"/>
                <w:right w:val="none" w:sz="0" w:space="0" w:color="auto"/>
              </w:divBdr>
              <w:divsChild>
                <w:div w:id="84083613">
                  <w:marLeft w:val="0"/>
                  <w:marRight w:val="0"/>
                  <w:marTop w:val="233"/>
                  <w:marBottom w:val="233"/>
                  <w:divBdr>
                    <w:top w:val="none" w:sz="0" w:space="0" w:color="auto"/>
                    <w:left w:val="none" w:sz="0" w:space="0" w:color="auto"/>
                    <w:bottom w:val="none" w:sz="0" w:space="0" w:color="auto"/>
                    <w:right w:val="none" w:sz="0" w:space="0" w:color="auto"/>
                  </w:divBdr>
                </w:div>
              </w:divsChild>
            </w:div>
            <w:div w:id="464589418">
              <w:marLeft w:val="0"/>
              <w:marRight w:val="0"/>
              <w:marTop w:val="0"/>
              <w:marBottom w:val="0"/>
              <w:divBdr>
                <w:top w:val="none" w:sz="0" w:space="0" w:color="auto"/>
                <w:left w:val="none" w:sz="0" w:space="0" w:color="auto"/>
                <w:bottom w:val="none" w:sz="0" w:space="0" w:color="auto"/>
                <w:right w:val="none" w:sz="0" w:space="0" w:color="auto"/>
              </w:divBdr>
            </w:div>
          </w:divsChild>
        </w:div>
        <w:div w:id="1735662417">
          <w:marLeft w:val="0"/>
          <w:marRight w:val="0"/>
          <w:marTop w:val="0"/>
          <w:marBottom w:val="0"/>
          <w:divBdr>
            <w:top w:val="none" w:sz="0" w:space="0" w:color="auto"/>
            <w:left w:val="none" w:sz="0" w:space="0" w:color="auto"/>
            <w:bottom w:val="none" w:sz="0" w:space="0" w:color="auto"/>
            <w:right w:val="none" w:sz="0" w:space="0" w:color="auto"/>
          </w:divBdr>
          <w:divsChild>
            <w:div w:id="778262483">
              <w:marLeft w:val="0"/>
              <w:marRight w:val="0"/>
              <w:marTop w:val="0"/>
              <w:marBottom w:val="0"/>
              <w:divBdr>
                <w:top w:val="none" w:sz="0" w:space="0" w:color="auto"/>
                <w:left w:val="none" w:sz="0" w:space="0" w:color="auto"/>
                <w:bottom w:val="none" w:sz="0" w:space="0" w:color="auto"/>
                <w:right w:val="none" w:sz="0" w:space="0" w:color="auto"/>
              </w:divBdr>
            </w:div>
          </w:divsChild>
        </w:div>
        <w:div w:id="589583461">
          <w:marLeft w:val="0"/>
          <w:marRight w:val="0"/>
          <w:marTop w:val="0"/>
          <w:marBottom w:val="0"/>
          <w:divBdr>
            <w:top w:val="none" w:sz="0" w:space="0" w:color="auto"/>
            <w:left w:val="none" w:sz="0" w:space="0" w:color="auto"/>
            <w:bottom w:val="none" w:sz="0" w:space="0" w:color="auto"/>
            <w:right w:val="none" w:sz="0" w:space="0" w:color="auto"/>
          </w:divBdr>
          <w:divsChild>
            <w:div w:id="1570338802">
              <w:marLeft w:val="0"/>
              <w:marRight w:val="0"/>
              <w:marTop w:val="0"/>
              <w:marBottom w:val="0"/>
              <w:divBdr>
                <w:top w:val="none" w:sz="0" w:space="0" w:color="auto"/>
                <w:left w:val="none" w:sz="0" w:space="0" w:color="auto"/>
                <w:bottom w:val="none" w:sz="0" w:space="0" w:color="auto"/>
                <w:right w:val="none" w:sz="0" w:space="0" w:color="auto"/>
              </w:divBdr>
              <w:divsChild>
                <w:div w:id="207442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598494">
          <w:marLeft w:val="0"/>
          <w:marRight w:val="0"/>
          <w:marTop w:val="0"/>
          <w:marBottom w:val="0"/>
          <w:divBdr>
            <w:top w:val="none" w:sz="0" w:space="0" w:color="auto"/>
            <w:left w:val="none" w:sz="0" w:space="0" w:color="auto"/>
            <w:bottom w:val="none" w:sz="0" w:space="0" w:color="auto"/>
            <w:right w:val="none" w:sz="0" w:space="0" w:color="auto"/>
          </w:divBdr>
          <w:divsChild>
            <w:div w:id="1221015414">
              <w:marLeft w:val="0"/>
              <w:marRight w:val="0"/>
              <w:marTop w:val="0"/>
              <w:marBottom w:val="0"/>
              <w:divBdr>
                <w:top w:val="none" w:sz="0" w:space="0" w:color="auto"/>
                <w:left w:val="none" w:sz="0" w:space="0" w:color="auto"/>
                <w:bottom w:val="none" w:sz="0" w:space="0" w:color="auto"/>
                <w:right w:val="none" w:sz="0" w:space="0" w:color="auto"/>
              </w:divBdr>
            </w:div>
          </w:divsChild>
        </w:div>
        <w:div w:id="1040547791">
          <w:marLeft w:val="0"/>
          <w:marRight w:val="0"/>
          <w:marTop w:val="0"/>
          <w:marBottom w:val="0"/>
          <w:divBdr>
            <w:top w:val="none" w:sz="0" w:space="0" w:color="auto"/>
            <w:left w:val="none" w:sz="0" w:space="0" w:color="auto"/>
            <w:bottom w:val="none" w:sz="0" w:space="0" w:color="auto"/>
            <w:right w:val="none" w:sz="0" w:space="0" w:color="auto"/>
          </w:divBdr>
          <w:divsChild>
            <w:div w:id="1739981906">
              <w:marLeft w:val="0"/>
              <w:marRight w:val="0"/>
              <w:marTop w:val="0"/>
              <w:marBottom w:val="0"/>
              <w:divBdr>
                <w:top w:val="none" w:sz="0" w:space="0" w:color="auto"/>
                <w:left w:val="none" w:sz="0" w:space="0" w:color="auto"/>
                <w:bottom w:val="none" w:sz="0" w:space="0" w:color="auto"/>
                <w:right w:val="none" w:sz="0" w:space="0" w:color="auto"/>
              </w:divBdr>
              <w:divsChild>
                <w:div w:id="188776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4684">
          <w:blockQuote w:val="1"/>
          <w:marLeft w:val="720"/>
          <w:marRight w:val="720"/>
          <w:marTop w:val="100"/>
          <w:marBottom w:val="100"/>
          <w:divBdr>
            <w:top w:val="none" w:sz="0" w:space="0" w:color="auto"/>
            <w:left w:val="none" w:sz="0" w:space="0" w:color="auto"/>
            <w:bottom w:val="none" w:sz="0" w:space="0" w:color="auto"/>
            <w:right w:val="none" w:sz="0" w:space="0" w:color="auto"/>
          </w:divBdr>
        </w:div>
        <w:div w:id="608896307">
          <w:blockQuote w:val="1"/>
          <w:marLeft w:val="720"/>
          <w:marRight w:val="720"/>
          <w:marTop w:val="100"/>
          <w:marBottom w:val="100"/>
          <w:divBdr>
            <w:top w:val="none" w:sz="0" w:space="0" w:color="auto"/>
            <w:left w:val="none" w:sz="0" w:space="0" w:color="auto"/>
            <w:bottom w:val="none" w:sz="0" w:space="0" w:color="auto"/>
            <w:right w:val="none" w:sz="0" w:space="0" w:color="auto"/>
          </w:divBdr>
        </w:div>
        <w:div w:id="90010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3918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02565">
          <w:marLeft w:val="0"/>
          <w:marRight w:val="0"/>
          <w:marTop w:val="0"/>
          <w:marBottom w:val="0"/>
          <w:divBdr>
            <w:top w:val="none" w:sz="0" w:space="0" w:color="auto"/>
            <w:left w:val="none" w:sz="0" w:space="0" w:color="auto"/>
            <w:bottom w:val="none" w:sz="0" w:space="0" w:color="auto"/>
            <w:right w:val="none" w:sz="0" w:space="0" w:color="auto"/>
          </w:divBdr>
          <w:divsChild>
            <w:div w:id="1038896460">
              <w:marLeft w:val="0"/>
              <w:marRight w:val="0"/>
              <w:marTop w:val="0"/>
              <w:marBottom w:val="0"/>
              <w:divBdr>
                <w:top w:val="none" w:sz="0" w:space="0" w:color="auto"/>
                <w:left w:val="none" w:sz="0" w:space="0" w:color="auto"/>
                <w:bottom w:val="none" w:sz="0" w:space="0" w:color="auto"/>
                <w:right w:val="none" w:sz="0" w:space="0" w:color="auto"/>
              </w:divBdr>
            </w:div>
          </w:divsChild>
        </w:div>
        <w:div w:id="637220284">
          <w:marLeft w:val="0"/>
          <w:marRight w:val="0"/>
          <w:marTop w:val="0"/>
          <w:marBottom w:val="0"/>
          <w:divBdr>
            <w:top w:val="none" w:sz="0" w:space="0" w:color="auto"/>
            <w:left w:val="none" w:sz="0" w:space="0" w:color="auto"/>
            <w:bottom w:val="none" w:sz="0" w:space="0" w:color="auto"/>
            <w:right w:val="none" w:sz="0" w:space="0" w:color="auto"/>
          </w:divBdr>
          <w:divsChild>
            <w:div w:id="1576931787">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0934">
          <w:marLeft w:val="0"/>
          <w:marRight w:val="0"/>
          <w:marTop w:val="0"/>
          <w:marBottom w:val="0"/>
          <w:divBdr>
            <w:top w:val="none" w:sz="0" w:space="0" w:color="auto"/>
            <w:left w:val="none" w:sz="0" w:space="0" w:color="auto"/>
            <w:bottom w:val="none" w:sz="0" w:space="0" w:color="auto"/>
            <w:right w:val="none" w:sz="0" w:space="0" w:color="auto"/>
          </w:divBdr>
          <w:divsChild>
            <w:div w:id="1979215023">
              <w:marLeft w:val="0"/>
              <w:marRight w:val="0"/>
              <w:marTop w:val="0"/>
              <w:marBottom w:val="0"/>
              <w:divBdr>
                <w:top w:val="none" w:sz="0" w:space="0" w:color="auto"/>
                <w:left w:val="none" w:sz="0" w:space="0" w:color="auto"/>
                <w:bottom w:val="none" w:sz="0" w:space="0" w:color="auto"/>
                <w:right w:val="none" w:sz="0" w:space="0" w:color="auto"/>
              </w:divBdr>
            </w:div>
          </w:divsChild>
        </w:div>
        <w:div w:id="828592327">
          <w:marLeft w:val="0"/>
          <w:marRight w:val="0"/>
          <w:marTop w:val="0"/>
          <w:marBottom w:val="0"/>
          <w:divBdr>
            <w:top w:val="none" w:sz="0" w:space="0" w:color="auto"/>
            <w:left w:val="none" w:sz="0" w:space="0" w:color="auto"/>
            <w:bottom w:val="none" w:sz="0" w:space="0" w:color="auto"/>
            <w:right w:val="none" w:sz="0" w:space="0" w:color="auto"/>
          </w:divBdr>
          <w:divsChild>
            <w:div w:id="103156211">
              <w:marLeft w:val="0"/>
              <w:marRight w:val="0"/>
              <w:marTop w:val="0"/>
              <w:marBottom w:val="0"/>
              <w:divBdr>
                <w:top w:val="none" w:sz="0" w:space="0" w:color="auto"/>
                <w:left w:val="none" w:sz="0" w:space="0" w:color="auto"/>
                <w:bottom w:val="none" w:sz="0" w:space="0" w:color="auto"/>
                <w:right w:val="none" w:sz="0" w:space="0" w:color="auto"/>
              </w:divBdr>
              <w:divsChild>
                <w:div w:id="19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62693">
          <w:blockQuote w:val="1"/>
          <w:marLeft w:val="720"/>
          <w:marRight w:val="720"/>
          <w:marTop w:val="100"/>
          <w:marBottom w:val="100"/>
          <w:divBdr>
            <w:top w:val="none" w:sz="0" w:space="0" w:color="auto"/>
            <w:left w:val="none" w:sz="0" w:space="0" w:color="auto"/>
            <w:bottom w:val="none" w:sz="0" w:space="0" w:color="auto"/>
            <w:right w:val="none" w:sz="0" w:space="0" w:color="auto"/>
          </w:divBdr>
        </w:div>
        <w:div w:id="417554555">
          <w:marLeft w:val="0"/>
          <w:marRight w:val="0"/>
          <w:marTop w:val="0"/>
          <w:marBottom w:val="0"/>
          <w:divBdr>
            <w:top w:val="none" w:sz="0" w:space="0" w:color="auto"/>
            <w:left w:val="none" w:sz="0" w:space="0" w:color="auto"/>
            <w:bottom w:val="none" w:sz="0" w:space="0" w:color="auto"/>
            <w:right w:val="none" w:sz="0" w:space="0" w:color="auto"/>
          </w:divBdr>
        </w:div>
        <w:div w:id="923300714">
          <w:marLeft w:val="0"/>
          <w:marRight w:val="0"/>
          <w:marTop w:val="0"/>
          <w:marBottom w:val="0"/>
          <w:divBdr>
            <w:top w:val="none" w:sz="0" w:space="0" w:color="auto"/>
            <w:left w:val="none" w:sz="0" w:space="0" w:color="auto"/>
            <w:bottom w:val="none" w:sz="0" w:space="0" w:color="auto"/>
            <w:right w:val="none" w:sz="0" w:space="0" w:color="auto"/>
          </w:divBdr>
          <w:divsChild>
            <w:div w:id="1825849370">
              <w:marLeft w:val="0"/>
              <w:marRight w:val="0"/>
              <w:marTop w:val="0"/>
              <w:marBottom w:val="0"/>
              <w:divBdr>
                <w:top w:val="none" w:sz="0" w:space="0" w:color="auto"/>
                <w:left w:val="none" w:sz="0" w:space="0" w:color="auto"/>
                <w:bottom w:val="none" w:sz="0" w:space="0" w:color="auto"/>
                <w:right w:val="none" w:sz="0" w:space="0" w:color="auto"/>
              </w:divBdr>
            </w:div>
          </w:divsChild>
        </w:div>
        <w:div w:id="1552185903">
          <w:marLeft w:val="0"/>
          <w:marRight w:val="0"/>
          <w:marTop w:val="0"/>
          <w:marBottom w:val="0"/>
          <w:divBdr>
            <w:top w:val="none" w:sz="0" w:space="0" w:color="auto"/>
            <w:left w:val="none" w:sz="0" w:space="0" w:color="auto"/>
            <w:bottom w:val="none" w:sz="0" w:space="0" w:color="auto"/>
            <w:right w:val="none" w:sz="0" w:space="0" w:color="auto"/>
          </w:divBdr>
          <w:divsChild>
            <w:div w:id="1818451086">
              <w:marLeft w:val="0"/>
              <w:marRight w:val="0"/>
              <w:marTop w:val="0"/>
              <w:marBottom w:val="0"/>
              <w:divBdr>
                <w:top w:val="none" w:sz="0" w:space="0" w:color="auto"/>
                <w:left w:val="none" w:sz="0" w:space="0" w:color="auto"/>
                <w:bottom w:val="none" w:sz="0" w:space="0" w:color="auto"/>
                <w:right w:val="none" w:sz="0" w:space="0" w:color="auto"/>
              </w:divBdr>
              <w:divsChild>
                <w:div w:id="133634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22619">
          <w:marLeft w:val="0"/>
          <w:marRight w:val="0"/>
          <w:marTop w:val="0"/>
          <w:marBottom w:val="0"/>
          <w:divBdr>
            <w:top w:val="none" w:sz="0" w:space="0" w:color="auto"/>
            <w:left w:val="none" w:sz="0" w:space="0" w:color="auto"/>
            <w:bottom w:val="none" w:sz="0" w:space="0" w:color="auto"/>
            <w:right w:val="none" w:sz="0" w:space="0" w:color="auto"/>
          </w:divBdr>
          <w:divsChild>
            <w:div w:id="2248506">
              <w:marLeft w:val="0"/>
              <w:marRight w:val="0"/>
              <w:marTop w:val="0"/>
              <w:marBottom w:val="0"/>
              <w:divBdr>
                <w:top w:val="none" w:sz="0" w:space="0" w:color="auto"/>
                <w:left w:val="none" w:sz="0" w:space="0" w:color="auto"/>
                <w:bottom w:val="none" w:sz="0" w:space="0" w:color="auto"/>
                <w:right w:val="none" w:sz="0" w:space="0" w:color="auto"/>
              </w:divBdr>
            </w:div>
          </w:divsChild>
        </w:div>
        <w:div w:id="755983260">
          <w:marLeft w:val="0"/>
          <w:marRight w:val="0"/>
          <w:marTop w:val="0"/>
          <w:marBottom w:val="0"/>
          <w:divBdr>
            <w:top w:val="none" w:sz="0" w:space="0" w:color="auto"/>
            <w:left w:val="none" w:sz="0" w:space="0" w:color="auto"/>
            <w:bottom w:val="none" w:sz="0" w:space="0" w:color="auto"/>
            <w:right w:val="none" w:sz="0" w:space="0" w:color="auto"/>
          </w:divBdr>
          <w:divsChild>
            <w:div w:id="1186404024">
              <w:marLeft w:val="0"/>
              <w:marRight w:val="0"/>
              <w:marTop w:val="0"/>
              <w:marBottom w:val="0"/>
              <w:divBdr>
                <w:top w:val="none" w:sz="0" w:space="0" w:color="auto"/>
                <w:left w:val="none" w:sz="0" w:space="0" w:color="auto"/>
                <w:bottom w:val="none" w:sz="0" w:space="0" w:color="auto"/>
                <w:right w:val="none" w:sz="0" w:space="0" w:color="auto"/>
              </w:divBdr>
              <w:divsChild>
                <w:div w:id="107389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85545">
          <w:marLeft w:val="0"/>
          <w:marRight w:val="0"/>
          <w:marTop w:val="0"/>
          <w:marBottom w:val="0"/>
          <w:divBdr>
            <w:top w:val="none" w:sz="0" w:space="0" w:color="auto"/>
            <w:left w:val="none" w:sz="0" w:space="0" w:color="auto"/>
            <w:bottom w:val="none" w:sz="0" w:space="0" w:color="auto"/>
            <w:right w:val="none" w:sz="0" w:space="0" w:color="auto"/>
          </w:divBdr>
          <w:divsChild>
            <w:div w:id="1570268935">
              <w:marLeft w:val="0"/>
              <w:marRight w:val="0"/>
              <w:marTop w:val="0"/>
              <w:marBottom w:val="0"/>
              <w:divBdr>
                <w:top w:val="none" w:sz="0" w:space="0" w:color="auto"/>
                <w:left w:val="none" w:sz="0" w:space="0" w:color="auto"/>
                <w:bottom w:val="none" w:sz="0" w:space="0" w:color="auto"/>
                <w:right w:val="none" w:sz="0" w:space="0" w:color="auto"/>
              </w:divBdr>
              <w:divsChild>
                <w:div w:id="1212694178">
                  <w:marLeft w:val="0"/>
                  <w:marRight w:val="0"/>
                  <w:marTop w:val="225"/>
                  <w:marBottom w:val="225"/>
                  <w:divBdr>
                    <w:top w:val="none" w:sz="0" w:space="0" w:color="auto"/>
                    <w:left w:val="none" w:sz="0" w:space="0" w:color="auto"/>
                    <w:bottom w:val="none" w:sz="0" w:space="0" w:color="auto"/>
                    <w:right w:val="none" w:sz="0" w:space="0" w:color="auto"/>
                  </w:divBdr>
                </w:div>
              </w:divsChild>
            </w:div>
            <w:div w:id="280382186">
              <w:marLeft w:val="0"/>
              <w:marRight w:val="0"/>
              <w:marTop w:val="0"/>
              <w:marBottom w:val="0"/>
              <w:divBdr>
                <w:top w:val="none" w:sz="0" w:space="0" w:color="auto"/>
                <w:left w:val="none" w:sz="0" w:space="0" w:color="auto"/>
                <w:bottom w:val="none" w:sz="0" w:space="0" w:color="auto"/>
                <w:right w:val="none" w:sz="0" w:space="0" w:color="auto"/>
              </w:divBdr>
            </w:div>
          </w:divsChild>
        </w:div>
        <w:div w:id="472602013">
          <w:marLeft w:val="0"/>
          <w:marRight w:val="0"/>
          <w:marTop w:val="0"/>
          <w:marBottom w:val="0"/>
          <w:divBdr>
            <w:top w:val="none" w:sz="0" w:space="0" w:color="auto"/>
            <w:left w:val="none" w:sz="0" w:space="0" w:color="auto"/>
            <w:bottom w:val="none" w:sz="0" w:space="0" w:color="auto"/>
            <w:right w:val="none" w:sz="0" w:space="0" w:color="auto"/>
          </w:divBdr>
          <w:divsChild>
            <w:div w:id="799344692">
              <w:marLeft w:val="0"/>
              <w:marRight w:val="0"/>
              <w:marTop w:val="0"/>
              <w:marBottom w:val="0"/>
              <w:divBdr>
                <w:top w:val="none" w:sz="0" w:space="0" w:color="auto"/>
                <w:left w:val="none" w:sz="0" w:space="0" w:color="auto"/>
                <w:bottom w:val="none" w:sz="0" w:space="0" w:color="auto"/>
                <w:right w:val="none" w:sz="0" w:space="0" w:color="auto"/>
              </w:divBdr>
              <w:divsChild>
                <w:div w:id="894583250">
                  <w:marLeft w:val="0"/>
                  <w:marRight w:val="0"/>
                  <w:marTop w:val="225"/>
                  <w:marBottom w:val="225"/>
                  <w:divBdr>
                    <w:top w:val="none" w:sz="0" w:space="0" w:color="auto"/>
                    <w:left w:val="none" w:sz="0" w:space="0" w:color="auto"/>
                    <w:bottom w:val="none" w:sz="0" w:space="0" w:color="auto"/>
                    <w:right w:val="none" w:sz="0" w:space="0" w:color="auto"/>
                  </w:divBdr>
                </w:div>
              </w:divsChild>
            </w:div>
            <w:div w:id="996035577">
              <w:marLeft w:val="0"/>
              <w:marRight w:val="0"/>
              <w:marTop w:val="0"/>
              <w:marBottom w:val="0"/>
              <w:divBdr>
                <w:top w:val="none" w:sz="0" w:space="0" w:color="auto"/>
                <w:left w:val="none" w:sz="0" w:space="0" w:color="auto"/>
                <w:bottom w:val="none" w:sz="0" w:space="0" w:color="auto"/>
                <w:right w:val="none" w:sz="0" w:space="0" w:color="auto"/>
              </w:divBdr>
            </w:div>
          </w:divsChild>
        </w:div>
        <w:div w:id="270284852">
          <w:marLeft w:val="0"/>
          <w:marRight w:val="0"/>
          <w:marTop w:val="0"/>
          <w:marBottom w:val="0"/>
          <w:divBdr>
            <w:top w:val="none" w:sz="0" w:space="0" w:color="auto"/>
            <w:left w:val="none" w:sz="0" w:space="0" w:color="auto"/>
            <w:bottom w:val="none" w:sz="0" w:space="0" w:color="auto"/>
            <w:right w:val="none" w:sz="0" w:space="0" w:color="auto"/>
          </w:divBdr>
          <w:divsChild>
            <w:div w:id="1121731738">
              <w:marLeft w:val="0"/>
              <w:marRight w:val="0"/>
              <w:marTop w:val="0"/>
              <w:marBottom w:val="0"/>
              <w:divBdr>
                <w:top w:val="none" w:sz="0" w:space="0" w:color="auto"/>
                <w:left w:val="none" w:sz="0" w:space="0" w:color="auto"/>
                <w:bottom w:val="none" w:sz="0" w:space="0" w:color="auto"/>
                <w:right w:val="none" w:sz="0" w:space="0" w:color="auto"/>
              </w:divBdr>
              <w:divsChild>
                <w:div w:id="93326815">
                  <w:marLeft w:val="0"/>
                  <w:marRight w:val="0"/>
                  <w:marTop w:val="225"/>
                  <w:marBottom w:val="225"/>
                  <w:divBdr>
                    <w:top w:val="none" w:sz="0" w:space="0" w:color="auto"/>
                    <w:left w:val="none" w:sz="0" w:space="0" w:color="auto"/>
                    <w:bottom w:val="none" w:sz="0" w:space="0" w:color="auto"/>
                    <w:right w:val="none" w:sz="0" w:space="0" w:color="auto"/>
                  </w:divBdr>
                </w:div>
              </w:divsChild>
            </w:div>
            <w:div w:id="1382628460">
              <w:marLeft w:val="0"/>
              <w:marRight w:val="0"/>
              <w:marTop w:val="0"/>
              <w:marBottom w:val="0"/>
              <w:divBdr>
                <w:top w:val="none" w:sz="0" w:space="0" w:color="auto"/>
                <w:left w:val="none" w:sz="0" w:space="0" w:color="auto"/>
                <w:bottom w:val="none" w:sz="0" w:space="0" w:color="auto"/>
                <w:right w:val="none" w:sz="0" w:space="0" w:color="auto"/>
              </w:divBdr>
            </w:div>
          </w:divsChild>
        </w:div>
        <w:div w:id="980110041">
          <w:marLeft w:val="0"/>
          <w:marRight w:val="0"/>
          <w:marTop w:val="0"/>
          <w:marBottom w:val="0"/>
          <w:divBdr>
            <w:top w:val="none" w:sz="0" w:space="0" w:color="auto"/>
            <w:left w:val="none" w:sz="0" w:space="0" w:color="auto"/>
            <w:bottom w:val="none" w:sz="0" w:space="0" w:color="auto"/>
            <w:right w:val="none" w:sz="0" w:space="0" w:color="auto"/>
          </w:divBdr>
          <w:divsChild>
            <w:div w:id="1409377435">
              <w:marLeft w:val="0"/>
              <w:marRight w:val="0"/>
              <w:marTop w:val="0"/>
              <w:marBottom w:val="0"/>
              <w:divBdr>
                <w:top w:val="none" w:sz="0" w:space="0" w:color="auto"/>
                <w:left w:val="none" w:sz="0" w:space="0" w:color="auto"/>
                <w:bottom w:val="none" w:sz="0" w:space="0" w:color="auto"/>
                <w:right w:val="none" w:sz="0" w:space="0" w:color="auto"/>
              </w:divBdr>
              <w:divsChild>
                <w:div w:id="924998958">
                  <w:marLeft w:val="0"/>
                  <w:marRight w:val="0"/>
                  <w:marTop w:val="2940"/>
                  <w:marBottom w:val="2940"/>
                  <w:divBdr>
                    <w:top w:val="none" w:sz="0" w:space="0" w:color="auto"/>
                    <w:left w:val="none" w:sz="0" w:space="0" w:color="auto"/>
                    <w:bottom w:val="none" w:sz="0" w:space="0" w:color="auto"/>
                    <w:right w:val="none" w:sz="0" w:space="0" w:color="auto"/>
                  </w:divBdr>
                </w:div>
              </w:divsChild>
            </w:div>
            <w:div w:id="6423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6132">
      <w:bodyDiv w:val="1"/>
      <w:marLeft w:val="0"/>
      <w:marRight w:val="0"/>
      <w:marTop w:val="0"/>
      <w:marBottom w:val="0"/>
      <w:divBdr>
        <w:top w:val="none" w:sz="0" w:space="0" w:color="auto"/>
        <w:left w:val="none" w:sz="0" w:space="0" w:color="auto"/>
        <w:bottom w:val="none" w:sz="0" w:space="0" w:color="auto"/>
        <w:right w:val="none" w:sz="0" w:space="0" w:color="auto"/>
      </w:divBdr>
    </w:div>
    <w:div w:id="171801758">
      <w:bodyDiv w:val="1"/>
      <w:marLeft w:val="0"/>
      <w:marRight w:val="0"/>
      <w:marTop w:val="0"/>
      <w:marBottom w:val="0"/>
      <w:divBdr>
        <w:top w:val="none" w:sz="0" w:space="0" w:color="auto"/>
        <w:left w:val="none" w:sz="0" w:space="0" w:color="auto"/>
        <w:bottom w:val="none" w:sz="0" w:space="0" w:color="auto"/>
        <w:right w:val="none" w:sz="0" w:space="0" w:color="auto"/>
      </w:divBdr>
      <w:divsChild>
        <w:div w:id="93481607">
          <w:marLeft w:val="0"/>
          <w:marRight w:val="0"/>
          <w:marTop w:val="0"/>
          <w:marBottom w:val="0"/>
          <w:divBdr>
            <w:top w:val="none" w:sz="0" w:space="0" w:color="auto"/>
            <w:left w:val="none" w:sz="0" w:space="0" w:color="auto"/>
            <w:bottom w:val="none" w:sz="0" w:space="0" w:color="auto"/>
            <w:right w:val="none" w:sz="0" w:space="0" w:color="auto"/>
          </w:divBdr>
          <w:divsChild>
            <w:div w:id="1452940387">
              <w:marLeft w:val="0"/>
              <w:marRight w:val="0"/>
              <w:marTop w:val="0"/>
              <w:marBottom w:val="0"/>
              <w:divBdr>
                <w:top w:val="none" w:sz="0" w:space="0" w:color="auto"/>
                <w:left w:val="none" w:sz="0" w:space="0" w:color="auto"/>
                <w:bottom w:val="none" w:sz="0" w:space="0" w:color="auto"/>
                <w:right w:val="none" w:sz="0" w:space="0" w:color="auto"/>
              </w:divBdr>
            </w:div>
          </w:divsChild>
        </w:div>
        <w:div w:id="2029485610">
          <w:marLeft w:val="0"/>
          <w:marRight w:val="0"/>
          <w:marTop w:val="0"/>
          <w:marBottom w:val="0"/>
          <w:divBdr>
            <w:top w:val="none" w:sz="0" w:space="0" w:color="auto"/>
            <w:left w:val="none" w:sz="0" w:space="0" w:color="auto"/>
            <w:bottom w:val="none" w:sz="0" w:space="0" w:color="auto"/>
            <w:right w:val="none" w:sz="0" w:space="0" w:color="auto"/>
          </w:divBdr>
          <w:divsChild>
            <w:div w:id="1831868237">
              <w:marLeft w:val="0"/>
              <w:marRight w:val="0"/>
              <w:marTop w:val="0"/>
              <w:marBottom w:val="0"/>
              <w:divBdr>
                <w:top w:val="none" w:sz="0" w:space="0" w:color="auto"/>
                <w:left w:val="none" w:sz="0" w:space="0" w:color="auto"/>
                <w:bottom w:val="none" w:sz="0" w:space="0" w:color="auto"/>
                <w:right w:val="none" w:sz="0" w:space="0" w:color="auto"/>
              </w:divBdr>
            </w:div>
            <w:div w:id="1961909102">
              <w:marLeft w:val="0"/>
              <w:marRight w:val="0"/>
              <w:marTop w:val="0"/>
              <w:marBottom w:val="0"/>
              <w:divBdr>
                <w:top w:val="none" w:sz="0" w:space="0" w:color="auto"/>
                <w:left w:val="none" w:sz="0" w:space="0" w:color="auto"/>
                <w:bottom w:val="none" w:sz="0" w:space="0" w:color="auto"/>
                <w:right w:val="none" w:sz="0" w:space="0" w:color="auto"/>
              </w:divBdr>
            </w:div>
            <w:div w:id="1855026208">
              <w:marLeft w:val="0"/>
              <w:marRight w:val="0"/>
              <w:marTop w:val="0"/>
              <w:marBottom w:val="0"/>
              <w:divBdr>
                <w:top w:val="none" w:sz="0" w:space="0" w:color="auto"/>
                <w:left w:val="none" w:sz="0" w:space="0" w:color="auto"/>
                <w:bottom w:val="none" w:sz="0" w:space="0" w:color="auto"/>
                <w:right w:val="none" w:sz="0" w:space="0" w:color="auto"/>
              </w:divBdr>
              <w:divsChild>
                <w:div w:id="1077020855">
                  <w:marLeft w:val="0"/>
                  <w:marRight w:val="0"/>
                  <w:marTop w:val="120"/>
                  <w:marBottom w:val="120"/>
                  <w:divBdr>
                    <w:top w:val="none" w:sz="0" w:space="0" w:color="auto"/>
                    <w:left w:val="none" w:sz="0" w:space="0" w:color="auto"/>
                    <w:bottom w:val="none" w:sz="0" w:space="0" w:color="auto"/>
                    <w:right w:val="none" w:sz="0" w:space="0" w:color="auto"/>
                  </w:divBdr>
                  <w:divsChild>
                    <w:div w:id="1937669946">
                      <w:marLeft w:val="0"/>
                      <w:marRight w:val="0"/>
                      <w:marTop w:val="0"/>
                      <w:marBottom w:val="120"/>
                      <w:divBdr>
                        <w:top w:val="none" w:sz="0" w:space="0" w:color="auto"/>
                        <w:left w:val="none" w:sz="0" w:space="0" w:color="auto"/>
                        <w:bottom w:val="none" w:sz="0" w:space="0" w:color="auto"/>
                        <w:right w:val="none" w:sz="0" w:space="0" w:color="auto"/>
                      </w:divBdr>
                    </w:div>
                    <w:div w:id="14766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3594">
              <w:marLeft w:val="0"/>
              <w:marRight w:val="0"/>
              <w:marTop w:val="0"/>
              <w:marBottom w:val="0"/>
              <w:divBdr>
                <w:top w:val="none" w:sz="0" w:space="0" w:color="auto"/>
                <w:left w:val="none" w:sz="0" w:space="0" w:color="auto"/>
                <w:bottom w:val="none" w:sz="0" w:space="0" w:color="auto"/>
                <w:right w:val="none" w:sz="0" w:space="0" w:color="auto"/>
              </w:divBdr>
              <w:divsChild>
                <w:div w:id="7979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04184">
          <w:marLeft w:val="0"/>
          <w:marRight w:val="0"/>
          <w:marTop w:val="0"/>
          <w:marBottom w:val="0"/>
          <w:divBdr>
            <w:top w:val="none" w:sz="0" w:space="0" w:color="auto"/>
            <w:left w:val="none" w:sz="0" w:space="0" w:color="auto"/>
            <w:bottom w:val="none" w:sz="0" w:space="0" w:color="auto"/>
            <w:right w:val="none" w:sz="0" w:space="0" w:color="auto"/>
          </w:divBdr>
        </w:div>
        <w:div w:id="2006475478">
          <w:marLeft w:val="0"/>
          <w:marRight w:val="0"/>
          <w:marTop w:val="0"/>
          <w:marBottom w:val="0"/>
          <w:divBdr>
            <w:top w:val="none" w:sz="0" w:space="0" w:color="auto"/>
            <w:left w:val="none" w:sz="0" w:space="0" w:color="auto"/>
            <w:bottom w:val="none" w:sz="0" w:space="0" w:color="auto"/>
            <w:right w:val="none" w:sz="0" w:space="0" w:color="auto"/>
          </w:divBdr>
          <w:divsChild>
            <w:div w:id="540748095">
              <w:marLeft w:val="0"/>
              <w:marRight w:val="0"/>
              <w:marTop w:val="0"/>
              <w:marBottom w:val="0"/>
              <w:divBdr>
                <w:top w:val="none" w:sz="0" w:space="0" w:color="auto"/>
                <w:left w:val="none" w:sz="0" w:space="0" w:color="auto"/>
                <w:bottom w:val="none" w:sz="0" w:space="0" w:color="auto"/>
                <w:right w:val="none" w:sz="0" w:space="0" w:color="auto"/>
              </w:divBdr>
            </w:div>
          </w:divsChild>
        </w:div>
        <w:div w:id="1923444167">
          <w:marLeft w:val="0"/>
          <w:marRight w:val="0"/>
          <w:marTop w:val="0"/>
          <w:marBottom w:val="0"/>
          <w:divBdr>
            <w:top w:val="none" w:sz="0" w:space="0" w:color="auto"/>
            <w:left w:val="none" w:sz="0" w:space="0" w:color="auto"/>
            <w:bottom w:val="none" w:sz="0" w:space="0" w:color="auto"/>
            <w:right w:val="none" w:sz="0" w:space="0" w:color="auto"/>
          </w:divBdr>
          <w:divsChild>
            <w:div w:id="1745491255">
              <w:marLeft w:val="0"/>
              <w:marRight w:val="0"/>
              <w:marTop w:val="0"/>
              <w:marBottom w:val="0"/>
              <w:divBdr>
                <w:top w:val="none" w:sz="0" w:space="0" w:color="auto"/>
                <w:left w:val="none" w:sz="0" w:space="0" w:color="auto"/>
                <w:bottom w:val="none" w:sz="0" w:space="0" w:color="auto"/>
                <w:right w:val="none" w:sz="0" w:space="0" w:color="auto"/>
              </w:divBdr>
              <w:divsChild>
                <w:div w:id="14367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5918">
          <w:marLeft w:val="0"/>
          <w:marRight w:val="0"/>
          <w:marTop w:val="0"/>
          <w:marBottom w:val="0"/>
          <w:divBdr>
            <w:top w:val="none" w:sz="0" w:space="0" w:color="auto"/>
            <w:left w:val="none" w:sz="0" w:space="0" w:color="auto"/>
            <w:bottom w:val="none" w:sz="0" w:space="0" w:color="auto"/>
            <w:right w:val="none" w:sz="0" w:space="0" w:color="auto"/>
          </w:divBdr>
          <w:divsChild>
            <w:div w:id="582685087">
              <w:marLeft w:val="0"/>
              <w:marRight w:val="0"/>
              <w:marTop w:val="0"/>
              <w:marBottom w:val="0"/>
              <w:divBdr>
                <w:top w:val="none" w:sz="0" w:space="0" w:color="auto"/>
                <w:left w:val="none" w:sz="0" w:space="0" w:color="auto"/>
                <w:bottom w:val="none" w:sz="0" w:space="0" w:color="auto"/>
                <w:right w:val="none" w:sz="0" w:space="0" w:color="auto"/>
              </w:divBdr>
            </w:div>
          </w:divsChild>
        </w:div>
        <w:div w:id="559289677">
          <w:marLeft w:val="0"/>
          <w:marRight w:val="0"/>
          <w:marTop w:val="0"/>
          <w:marBottom w:val="0"/>
          <w:divBdr>
            <w:top w:val="none" w:sz="0" w:space="0" w:color="auto"/>
            <w:left w:val="none" w:sz="0" w:space="0" w:color="auto"/>
            <w:bottom w:val="none" w:sz="0" w:space="0" w:color="auto"/>
            <w:right w:val="none" w:sz="0" w:space="0" w:color="auto"/>
          </w:divBdr>
          <w:divsChild>
            <w:div w:id="2025351913">
              <w:marLeft w:val="0"/>
              <w:marRight w:val="0"/>
              <w:marTop w:val="0"/>
              <w:marBottom w:val="0"/>
              <w:divBdr>
                <w:top w:val="none" w:sz="0" w:space="0" w:color="auto"/>
                <w:left w:val="none" w:sz="0" w:space="0" w:color="auto"/>
                <w:bottom w:val="none" w:sz="0" w:space="0" w:color="auto"/>
                <w:right w:val="none" w:sz="0" w:space="0" w:color="auto"/>
              </w:divBdr>
              <w:divsChild>
                <w:div w:id="13355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49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103431">
          <w:marLeft w:val="0"/>
          <w:marRight w:val="0"/>
          <w:marTop w:val="0"/>
          <w:marBottom w:val="0"/>
          <w:divBdr>
            <w:top w:val="none" w:sz="0" w:space="0" w:color="auto"/>
            <w:left w:val="none" w:sz="0" w:space="0" w:color="auto"/>
            <w:bottom w:val="none" w:sz="0" w:space="0" w:color="auto"/>
            <w:right w:val="none" w:sz="0" w:space="0" w:color="auto"/>
          </w:divBdr>
          <w:divsChild>
            <w:div w:id="1252011838">
              <w:marLeft w:val="0"/>
              <w:marRight w:val="0"/>
              <w:marTop w:val="0"/>
              <w:marBottom w:val="0"/>
              <w:divBdr>
                <w:top w:val="none" w:sz="0" w:space="0" w:color="auto"/>
                <w:left w:val="none" w:sz="0" w:space="0" w:color="auto"/>
                <w:bottom w:val="none" w:sz="0" w:space="0" w:color="auto"/>
                <w:right w:val="none" w:sz="0" w:space="0" w:color="auto"/>
              </w:divBdr>
            </w:div>
          </w:divsChild>
        </w:div>
        <w:div w:id="932514389">
          <w:marLeft w:val="0"/>
          <w:marRight w:val="0"/>
          <w:marTop w:val="0"/>
          <w:marBottom w:val="0"/>
          <w:divBdr>
            <w:top w:val="none" w:sz="0" w:space="0" w:color="auto"/>
            <w:left w:val="none" w:sz="0" w:space="0" w:color="auto"/>
            <w:bottom w:val="none" w:sz="0" w:space="0" w:color="auto"/>
            <w:right w:val="none" w:sz="0" w:space="0" w:color="auto"/>
          </w:divBdr>
          <w:divsChild>
            <w:div w:id="1411318719">
              <w:marLeft w:val="0"/>
              <w:marRight w:val="0"/>
              <w:marTop w:val="0"/>
              <w:marBottom w:val="0"/>
              <w:divBdr>
                <w:top w:val="none" w:sz="0" w:space="0" w:color="auto"/>
                <w:left w:val="none" w:sz="0" w:space="0" w:color="auto"/>
                <w:bottom w:val="none" w:sz="0" w:space="0" w:color="auto"/>
                <w:right w:val="none" w:sz="0" w:space="0" w:color="auto"/>
              </w:divBdr>
              <w:divsChild>
                <w:div w:id="21099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36083">
          <w:marLeft w:val="0"/>
          <w:marRight w:val="0"/>
          <w:marTop w:val="0"/>
          <w:marBottom w:val="0"/>
          <w:divBdr>
            <w:top w:val="none" w:sz="0" w:space="0" w:color="auto"/>
            <w:left w:val="none" w:sz="0" w:space="0" w:color="auto"/>
            <w:bottom w:val="none" w:sz="0" w:space="0" w:color="auto"/>
            <w:right w:val="none" w:sz="0" w:space="0" w:color="auto"/>
          </w:divBdr>
          <w:divsChild>
            <w:div w:id="1823085966">
              <w:marLeft w:val="0"/>
              <w:marRight w:val="0"/>
              <w:marTop w:val="0"/>
              <w:marBottom w:val="0"/>
              <w:divBdr>
                <w:top w:val="none" w:sz="0" w:space="0" w:color="auto"/>
                <w:left w:val="none" w:sz="0" w:space="0" w:color="auto"/>
                <w:bottom w:val="none" w:sz="0" w:space="0" w:color="auto"/>
                <w:right w:val="none" w:sz="0" w:space="0" w:color="auto"/>
              </w:divBdr>
            </w:div>
          </w:divsChild>
        </w:div>
        <w:div w:id="410930113">
          <w:marLeft w:val="0"/>
          <w:marRight w:val="0"/>
          <w:marTop w:val="0"/>
          <w:marBottom w:val="0"/>
          <w:divBdr>
            <w:top w:val="none" w:sz="0" w:space="0" w:color="auto"/>
            <w:left w:val="none" w:sz="0" w:space="0" w:color="auto"/>
            <w:bottom w:val="none" w:sz="0" w:space="0" w:color="auto"/>
            <w:right w:val="none" w:sz="0" w:space="0" w:color="auto"/>
          </w:divBdr>
          <w:divsChild>
            <w:div w:id="920140318">
              <w:marLeft w:val="0"/>
              <w:marRight w:val="0"/>
              <w:marTop w:val="0"/>
              <w:marBottom w:val="0"/>
              <w:divBdr>
                <w:top w:val="none" w:sz="0" w:space="0" w:color="auto"/>
                <w:left w:val="none" w:sz="0" w:space="0" w:color="auto"/>
                <w:bottom w:val="none" w:sz="0" w:space="0" w:color="auto"/>
                <w:right w:val="none" w:sz="0" w:space="0" w:color="auto"/>
              </w:divBdr>
              <w:divsChild>
                <w:div w:id="106321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53624">
          <w:marLeft w:val="0"/>
          <w:marRight w:val="0"/>
          <w:marTop w:val="0"/>
          <w:marBottom w:val="0"/>
          <w:divBdr>
            <w:top w:val="none" w:sz="0" w:space="0" w:color="auto"/>
            <w:left w:val="none" w:sz="0" w:space="0" w:color="auto"/>
            <w:bottom w:val="none" w:sz="0" w:space="0" w:color="auto"/>
            <w:right w:val="none" w:sz="0" w:space="0" w:color="auto"/>
          </w:divBdr>
          <w:divsChild>
            <w:div w:id="944769229">
              <w:marLeft w:val="0"/>
              <w:marRight w:val="0"/>
              <w:marTop w:val="0"/>
              <w:marBottom w:val="0"/>
              <w:divBdr>
                <w:top w:val="none" w:sz="0" w:space="0" w:color="auto"/>
                <w:left w:val="none" w:sz="0" w:space="0" w:color="auto"/>
                <w:bottom w:val="none" w:sz="0" w:space="0" w:color="auto"/>
                <w:right w:val="none" w:sz="0" w:space="0" w:color="auto"/>
              </w:divBdr>
            </w:div>
          </w:divsChild>
        </w:div>
        <w:div w:id="1288856995">
          <w:marLeft w:val="0"/>
          <w:marRight w:val="0"/>
          <w:marTop w:val="0"/>
          <w:marBottom w:val="0"/>
          <w:divBdr>
            <w:top w:val="none" w:sz="0" w:space="0" w:color="auto"/>
            <w:left w:val="none" w:sz="0" w:space="0" w:color="auto"/>
            <w:bottom w:val="none" w:sz="0" w:space="0" w:color="auto"/>
            <w:right w:val="none" w:sz="0" w:space="0" w:color="auto"/>
          </w:divBdr>
          <w:divsChild>
            <w:div w:id="948437197">
              <w:marLeft w:val="0"/>
              <w:marRight w:val="0"/>
              <w:marTop w:val="0"/>
              <w:marBottom w:val="0"/>
              <w:divBdr>
                <w:top w:val="none" w:sz="0" w:space="0" w:color="auto"/>
                <w:left w:val="none" w:sz="0" w:space="0" w:color="auto"/>
                <w:bottom w:val="none" w:sz="0" w:space="0" w:color="auto"/>
                <w:right w:val="none" w:sz="0" w:space="0" w:color="auto"/>
              </w:divBdr>
              <w:divsChild>
                <w:div w:id="14471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2337">
          <w:marLeft w:val="0"/>
          <w:marRight w:val="0"/>
          <w:marTop w:val="0"/>
          <w:marBottom w:val="0"/>
          <w:divBdr>
            <w:top w:val="none" w:sz="0" w:space="0" w:color="auto"/>
            <w:left w:val="none" w:sz="0" w:space="0" w:color="auto"/>
            <w:bottom w:val="none" w:sz="0" w:space="0" w:color="auto"/>
            <w:right w:val="none" w:sz="0" w:space="0" w:color="auto"/>
          </w:divBdr>
          <w:divsChild>
            <w:div w:id="81026358">
              <w:marLeft w:val="0"/>
              <w:marRight w:val="0"/>
              <w:marTop w:val="0"/>
              <w:marBottom w:val="0"/>
              <w:divBdr>
                <w:top w:val="none" w:sz="0" w:space="0" w:color="auto"/>
                <w:left w:val="none" w:sz="0" w:space="0" w:color="auto"/>
                <w:bottom w:val="none" w:sz="0" w:space="0" w:color="auto"/>
                <w:right w:val="none" w:sz="0" w:space="0" w:color="auto"/>
              </w:divBdr>
              <w:divsChild>
                <w:div w:id="204263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18933">
          <w:marLeft w:val="0"/>
          <w:marRight w:val="0"/>
          <w:marTop w:val="0"/>
          <w:marBottom w:val="0"/>
          <w:divBdr>
            <w:top w:val="none" w:sz="0" w:space="0" w:color="auto"/>
            <w:left w:val="none" w:sz="0" w:space="0" w:color="auto"/>
            <w:bottom w:val="none" w:sz="0" w:space="0" w:color="auto"/>
            <w:right w:val="none" w:sz="0" w:space="0" w:color="auto"/>
          </w:divBdr>
          <w:divsChild>
            <w:div w:id="564031214">
              <w:marLeft w:val="0"/>
              <w:marRight w:val="0"/>
              <w:marTop w:val="0"/>
              <w:marBottom w:val="0"/>
              <w:divBdr>
                <w:top w:val="none" w:sz="0" w:space="0" w:color="auto"/>
                <w:left w:val="none" w:sz="0" w:space="0" w:color="auto"/>
                <w:bottom w:val="none" w:sz="0" w:space="0" w:color="auto"/>
                <w:right w:val="none" w:sz="0" w:space="0" w:color="auto"/>
              </w:divBdr>
              <w:divsChild>
                <w:div w:id="4646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7602">
      <w:bodyDiv w:val="1"/>
      <w:marLeft w:val="0"/>
      <w:marRight w:val="0"/>
      <w:marTop w:val="0"/>
      <w:marBottom w:val="0"/>
      <w:divBdr>
        <w:top w:val="none" w:sz="0" w:space="0" w:color="auto"/>
        <w:left w:val="none" w:sz="0" w:space="0" w:color="auto"/>
        <w:bottom w:val="none" w:sz="0" w:space="0" w:color="auto"/>
        <w:right w:val="none" w:sz="0" w:space="0" w:color="auto"/>
      </w:divBdr>
    </w:div>
    <w:div w:id="183133697">
      <w:bodyDiv w:val="1"/>
      <w:marLeft w:val="0"/>
      <w:marRight w:val="0"/>
      <w:marTop w:val="0"/>
      <w:marBottom w:val="0"/>
      <w:divBdr>
        <w:top w:val="none" w:sz="0" w:space="0" w:color="auto"/>
        <w:left w:val="none" w:sz="0" w:space="0" w:color="auto"/>
        <w:bottom w:val="none" w:sz="0" w:space="0" w:color="auto"/>
        <w:right w:val="none" w:sz="0" w:space="0" w:color="auto"/>
      </w:divBdr>
    </w:div>
    <w:div w:id="240523689">
      <w:bodyDiv w:val="1"/>
      <w:marLeft w:val="0"/>
      <w:marRight w:val="0"/>
      <w:marTop w:val="0"/>
      <w:marBottom w:val="0"/>
      <w:divBdr>
        <w:top w:val="none" w:sz="0" w:space="0" w:color="auto"/>
        <w:left w:val="none" w:sz="0" w:space="0" w:color="auto"/>
        <w:bottom w:val="none" w:sz="0" w:space="0" w:color="auto"/>
        <w:right w:val="none" w:sz="0" w:space="0" w:color="auto"/>
      </w:divBdr>
    </w:div>
    <w:div w:id="280453675">
      <w:bodyDiv w:val="1"/>
      <w:marLeft w:val="0"/>
      <w:marRight w:val="0"/>
      <w:marTop w:val="0"/>
      <w:marBottom w:val="0"/>
      <w:divBdr>
        <w:top w:val="none" w:sz="0" w:space="0" w:color="auto"/>
        <w:left w:val="none" w:sz="0" w:space="0" w:color="auto"/>
        <w:bottom w:val="none" w:sz="0" w:space="0" w:color="auto"/>
        <w:right w:val="none" w:sz="0" w:space="0" w:color="auto"/>
      </w:divBdr>
    </w:div>
    <w:div w:id="335035793">
      <w:bodyDiv w:val="1"/>
      <w:marLeft w:val="0"/>
      <w:marRight w:val="0"/>
      <w:marTop w:val="0"/>
      <w:marBottom w:val="0"/>
      <w:divBdr>
        <w:top w:val="none" w:sz="0" w:space="0" w:color="auto"/>
        <w:left w:val="none" w:sz="0" w:space="0" w:color="auto"/>
        <w:bottom w:val="none" w:sz="0" w:space="0" w:color="auto"/>
        <w:right w:val="none" w:sz="0" w:space="0" w:color="auto"/>
      </w:divBdr>
    </w:div>
    <w:div w:id="352729432">
      <w:bodyDiv w:val="1"/>
      <w:marLeft w:val="0"/>
      <w:marRight w:val="0"/>
      <w:marTop w:val="0"/>
      <w:marBottom w:val="0"/>
      <w:divBdr>
        <w:top w:val="none" w:sz="0" w:space="0" w:color="auto"/>
        <w:left w:val="none" w:sz="0" w:space="0" w:color="auto"/>
        <w:bottom w:val="none" w:sz="0" w:space="0" w:color="auto"/>
        <w:right w:val="none" w:sz="0" w:space="0" w:color="auto"/>
      </w:divBdr>
    </w:div>
    <w:div w:id="389573583">
      <w:bodyDiv w:val="1"/>
      <w:marLeft w:val="0"/>
      <w:marRight w:val="0"/>
      <w:marTop w:val="0"/>
      <w:marBottom w:val="0"/>
      <w:divBdr>
        <w:top w:val="none" w:sz="0" w:space="0" w:color="auto"/>
        <w:left w:val="none" w:sz="0" w:space="0" w:color="auto"/>
        <w:bottom w:val="none" w:sz="0" w:space="0" w:color="auto"/>
        <w:right w:val="none" w:sz="0" w:space="0" w:color="auto"/>
      </w:divBdr>
    </w:div>
    <w:div w:id="409431474">
      <w:bodyDiv w:val="1"/>
      <w:marLeft w:val="0"/>
      <w:marRight w:val="0"/>
      <w:marTop w:val="0"/>
      <w:marBottom w:val="0"/>
      <w:divBdr>
        <w:top w:val="none" w:sz="0" w:space="0" w:color="auto"/>
        <w:left w:val="none" w:sz="0" w:space="0" w:color="auto"/>
        <w:bottom w:val="none" w:sz="0" w:space="0" w:color="auto"/>
        <w:right w:val="none" w:sz="0" w:space="0" w:color="auto"/>
      </w:divBdr>
      <w:divsChild>
        <w:div w:id="1390421198">
          <w:marLeft w:val="0"/>
          <w:marRight w:val="0"/>
          <w:marTop w:val="0"/>
          <w:marBottom w:val="0"/>
          <w:divBdr>
            <w:top w:val="none" w:sz="0" w:space="0" w:color="auto"/>
            <w:left w:val="none" w:sz="0" w:space="0" w:color="auto"/>
            <w:bottom w:val="none" w:sz="0" w:space="0" w:color="auto"/>
            <w:right w:val="none" w:sz="0" w:space="0" w:color="auto"/>
          </w:divBdr>
        </w:div>
        <w:div w:id="1968927452">
          <w:marLeft w:val="0"/>
          <w:marRight w:val="0"/>
          <w:marTop w:val="0"/>
          <w:marBottom w:val="0"/>
          <w:divBdr>
            <w:top w:val="none" w:sz="0" w:space="0" w:color="auto"/>
            <w:left w:val="none" w:sz="0" w:space="0" w:color="auto"/>
            <w:bottom w:val="none" w:sz="0" w:space="0" w:color="auto"/>
            <w:right w:val="none" w:sz="0" w:space="0" w:color="auto"/>
          </w:divBdr>
        </w:div>
        <w:div w:id="2119255393">
          <w:marLeft w:val="0"/>
          <w:marRight w:val="0"/>
          <w:marTop w:val="0"/>
          <w:marBottom w:val="0"/>
          <w:divBdr>
            <w:top w:val="none" w:sz="0" w:space="0" w:color="auto"/>
            <w:left w:val="none" w:sz="0" w:space="0" w:color="auto"/>
            <w:bottom w:val="none" w:sz="0" w:space="0" w:color="auto"/>
            <w:right w:val="none" w:sz="0" w:space="0" w:color="auto"/>
          </w:divBdr>
        </w:div>
        <w:div w:id="1140733879">
          <w:marLeft w:val="0"/>
          <w:marRight w:val="0"/>
          <w:marTop w:val="0"/>
          <w:marBottom w:val="0"/>
          <w:divBdr>
            <w:top w:val="none" w:sz="0" w:space="0" w:color="auto"/>
            <w:left w:val="none" w:sz="0" w:space="0" w:color="auto"/>
            <w:bottom w:val="none" w:sz="0" w:space="0" w:color="auto"/>
            <w:right w:val="none" w:sz="0" w:space="0" w:color="auto"/>
          </w:divBdr>
          <w:divsChild>
            <w:div w:id="1978679656">
              <w:marLeft w:val="0"/>
              <w:marRight w:val="0"/>
              <w:marTop w:val="0"/>
              <w:marBottom w:val="0"/>
              <w:divBdr>
                <w:top w:val="none" w:sz="0" w:space="0" w:color="auto"/>
                <w:left w:val="none" w:sz="0" w:space="0" w:color="auto"/>
                <w:bottom w:val="none" w:sz="0" w:space="0" w:color="auto"/>
                <w:right w:val="none" w:sz="0" w:space="0" w:color="auto"/>
              </w:divBdr>
            </w:div>
          </w:divsChild>
        </w:div>
        <w:div w:id="449476566">
          <w:marLeft w:val="0"/>
          <w:marRight w:val="0"/>
          <w:marTop w:val="0"/>
          <w:marBottom w:val="0"/>
          <w:divBdr>
            <w:top w:val="none" w:sz="0" w:space="0" w:color="auto"/>
            <w:left w:val="none" w:sz="0" w:space="0" w:color="auto"/>
            <w:bottom w:val="none" w:sz="0" w:space="0" w:color="auto"/>
            <w:right w:val="none" w:sz="0" w:space="0" w:color="auto"/>
          </w:divBdr>
        </w:div>
        <w:div w:id="1725175955">
          <w:marLeft w:val="0"/>
          <w:marRight w:val="0"/>
          <w:marTop w:val="0"/>
          <w:marBottom w:val="0"/>
          <w:divBdr>
            <w:top w:val="none" w:sz="0" w:space="0" w:color="auto"/>
            <w:left w:val="none" w:sz="0" w:space="0" w:color="auto"/>
            <w:bottom w:val="none" w:sz="0" w:space="0" w:color="auto"/>
            <w:right w:val="none" w:sz="0" w:space="0" w:color="auto"/>
          </w:divBdr>
          <w:divsChild>
            <w:div w:id="59984644">
              <w:marLeft w:val="0"/>
              <w:marRight w:val="0"/>
              <w:marTop w:val="0"/>
              <w:marBottom w:val="0"/>
              <w:divBdr>
                <w:top w:val="none" w:sz="0" w:space="0" w:color="auto"/>
                <w:left w:val="none" w:sz="0" w:space="0" w:color="auto"/>
                <w:bottom w:val="none" w:sz="0" w:space="0" w:color="auto"/>
                <w:right w:val="none" w:sz="0" w:space="0" w:color="auto"/>
              </w:divBdr>
            </w:div>
          </w:divsChild>
        </w:div>
        <w:div w:id="360517194">
          <w:marLeft w:val="0"/>
          <w:marRight w:val="0"/>
          <w:marTop w:val="0"/>
          <w:marBottom w:val="0"/>
          <w:divBdr>
            <w:top w:val="none" w:sz="0" w:space="0" w:color="auto"/>
            <w:left w:val="none" w:sz="0" w:space="0" w:color="auto"/>
            <w:bottom w:val="none" w:sz="0" w:space="0" w:color="auto"/>
            <w:right w:val="none" w:sz="0" w:space="0" w:color="auto"/>
          </w:divBdr>
          <w:divsChild>
            <w:div w:id="1880512448">
              <w:marLeft w:val="0"/>
              <w:marRight w:val="0"/>
              <w:marTop w:val="0"/>
              <w:marBottom w:val="0"/>
              <w:divBdr>
                <w:top w:val="none" w:sz="0" w:space="0" w:color="auto"/>
                <w:left w:val="none" w:sz="0" w:space="0" w:color="auto"/>
                <w:bottom w:val="none" w:sz="0" w:space="0" w:color="auto"/>
                <w:right w:val="none" w:sz="0" w:space="0" w:color="auto"/>
              </w:divBdr>
              <w:divsChild>
                <w:div w:id="16335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41154">
          <w:marLeft w:val="0"/>
          <w:marRight w:val="0"/>
          <w:marTop w:val="0"/>
          <w:marBottom w:val="0"/>
          <w:divBdr>
            <w:top w:val="none" w:sz="0" w:space="0" w:color="auto"/>
            <w:left w:val="none" w:sz="0" w:space="0" w:color="auto"/>
            <w:bottom w:val="none" w:sz="0" w:space="0" w:color="auto"/>
            <w:right w:val="none" w:sz="0" w:space="0" w:color="auto"/>
          </w:divBdr>
          <w:divsChild>
            <w:div w:id="585501389">
              <w:marLeft w:val="0"/>
              <w:marRight w:val="0"/>
              <w:marTop w:val="0"/>
              <w:marBottom w:val="0"/>
              <w:divBdr>
                <w:top w:val="none" w:sz="0" w:space="0" w:color="auto"/>
                <w:left w:val="none" w:sz="0" w:space="0" w:color="auto"/>
                <w:bottom w:val="none" w:sz="0" w:space="0" w:color="auto"/>
                <w:right w:val="none" w:sz="0" w:space="0" w:color="auto"/>
              </w:divBdr>
              <w:divsChild>
                <w:div w:id="598565365">
                  <w:marLeft w:val="0"/>
                  <w:marRight w:val="0"/>
                  <w:marTop w:val="0"/>
                  <w:marBottom w:val="0"/>
                  <w:divBdr>
                    <w:top w:val="none" w:sz="0" w:space="0" w:color="auto"/>
                    <w:left w:val="none" w:sz="0" w:space="0" w:color="auto"/>
                    <w:bottom w:val="none" w:sz="0" w:space="0" w:color="auto"/>
                    <w:right w:val="none" w:sz="0" w:space="0" w:color="auto"/>
                  </w:divBdr>
                  <w:divsChild>
                    <w:div w:id="68598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5994">
          <w:marLeft w:val="0"/>
          <w:marRight w:val="0"/>
          <w:marTop w:val="0"/>
          <w:marBottom w:val="0"/>
          <w:divBdr>
            <w:top w:val="none" w:sz="0" w:space="0" w:color="auto"/>
            <w:left w:val="none" w:sz="0" w:space="0" w:color="auto"/>
            <w:bottom w:val="none" w:sz="0" w:space="0" w:color="auto"/>
            <w:right w:val="none" w:sz="0" w:space="0" w:color="auto"/>
          </w:divBdr>
          <w:divsChild>
            <w:div w:id="1422020090">
              <w:marLeft w:val="0"/>
              <w:marRight w:val="0"/>
              <w:marTop w:val="0"/>
              <w:marBottom w:val="0"/>
              <w:divBdr>
                <w:top w:val="none" w:sz="0" w:space="0" w:color="auto"/>
                <w:left w:val="none" w:sz="0" w:space="0" w:color="auto"/>
                <w:bottom w:val="none" w:sz="0" w:space="0" w:color="auto"/>
                <w:right w:val="none" w:sz="0" w:space="0" w:color="auto"/>
              </w:divBdr>
              <w:divsChild>
                <w:div w:id="635839346">
                  <w:marLeft w:val="0"/>
                  <w:marRight w:val="0"/>
                  <w:marTop w:val="0"/>
                  <w:marBottom w:val="0"/>
                  <w:divBdr>
                    <w:top w:val="none" w:sz="0" w:space="0" w:color="auto"/>
                    <w:left w:val="none" w:sz="0" w:space="0" w:color="auto"/>
                    <w:bottom w:val="none" w:sz="0" w:space="0" w:color="auto"/>
                    <w:right w:val="none" w:sz="0" w:space="0" w:color="auto"/>
                  </w:divBdr>
                  <w:divsChild>
                    <w:div w:id="10193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899489">
      <w:bodyDiv w:val="1"/>
      <w:marLeft w:val="0"/>
      <w:marRight w:val="0"/>
      <w:marTop w:val="0"/>
      <w:marBottom w:val="0"/>
      <w:divBdr>
        <w:top w:val="none" w:sz="0" w:space="0" w:color="auto"/>
        <w:left w:val="none" w:sz="0" w:space="0" w:color="auto"/>
        <w:bottom w:val="none" w:sz="0" w:space="0" w:color="auto"/>
        <w:right w:val="none" w:sz="0" w:space="0" w:color="auto"/>
      </w:divBdr>
    </w:div>
    <w:div w:id="503594351">
      <w:bodyDiv w:val="1"/>
      <w:marLeft w:val="0"/>
      <w:marRight w:val="0"/>
      <w:marTop w:val="0"/>
      <w:marBottom w:val="0"/>
      <w:divBdr>
        <w:top w:val="none" w:sz="0" w:space="0" w:color="auto"/>
        <w:left w:val="none" w:sz="0" w:space="0" w:color="auto"/>
        <w:bottom w:val="none" w:sz="0" w:space="0" w:color="auto"/>
        <w:right w:val="none" w:sz="0" w:space="0" w:color="auto"/>
      </w:divBdr>
    </w:div>
    <w:div w:id="533543258">
      <w:bodyDiv w:val="1"/>
      <w:marLeft w:val="0"/>
      <w:marRight w:val="0"/>
      <w:marTop w:val="0"/>
      <w:marBottom w:val="0"/>
      <w:divBdr>
        <w:top w:val="none" w:sz="0" w:space="0" w:color="auto"/>
        <w:left w:val="none" w:sz="0" w:space="0" w:color="auto"/>
        <w:bottom w:val="none" w:sz="0" w:space="0" w:color="auto"/>
        <w:right w:val="none" w:sz="0" w:space="0" w:color="auto"/>
      </w:divBdr>
    </w:div>
    <w:div w:id="611474166">
      <w:bodyDiv w:val="1"/>
      <w:marLeft w:val="0"/>
      <w:marRight w:val="0"/>
      <w:marTop w:val="0"/>
      <w:marBottom w:val="0"/>
      <w:divBdr>
        <w:top w:val="none" w:sz="0" w:space="0" w:color="auto"/>
        <w:left w:val="none" w:sz="0" w:space="0" w:color="auto"/>
        <w:bottom w:val="none" w:sz="0" w:space="0" w:color="auto"/>
        <w:right w:val="none" w:sz="0" w:space="0" w:color="auto"/>
      </w:divBdr>
    </w:div>
    <w:div w:id="633562498">
      <w:bodyDiv w:val="1"/>
      <w:marLeft w:val="0"/>
      <w:marRight w:val="0"/>
      <w:marTop w:val="0"/>
      <w:marBottom w:val="0"/>
      <w:divBdr>
        <w:top w:val="none" w:sz="0" w:space="0" w:color="auto"/>
        <w:left w:val="none" w:sz="0" w:space="0" w:color="auto"/>
        <w:bottom w:val="none" w:sz="0" w:space="0" w:color="auto"/>
        <w:right w:val="none" w:sz="0" w:space="0" w:color="auto"/>
      </w:divBdr>
    </w:div>
    <w:div w:id="640307382">
      <w:bodyDiv w:val="1"/>
      <w:marLeft w:val="0"/>
      <w:marRight w:val="0"/>
      <w:marTop w:val="0"/>
      <w:marBottom w:val="0"/>
      <w:divBdr>
        <w:top w:val="none" w:sz="0" w:space="0" w:color="auto"/>
        <w:left w:val="none" w:sz="0" w:space="0" w:color="auto"/>
        <w:bottom w:val="none" w:sz="0" w:space="0" w:color="auto"/>
        <w:right w:val="none" w:sz="0" w:space="0" w:color="auto"/>
      </w:divBdr>
    </w:div>
    <w:div w:id="686758997">
      <w:bodyDiv w:val="1"/>
      <w:marLeft w:val="0"/>
      <w:marRight w:val="0"/>
      <w:marTop w:val="0"/>
      <w:marBottom w:val="0"/>
      <w:divBdr>
        <w:top w:val="none" w:sz="0" w:space="0" w:color="auto"/>
        <w:left w:val="none" w:sz="0" w:space="0" w:color="auto"/>
        <w:bottom w:val="none" w:sz="0" w:space="0" w:color="auto"/>
        <w:right w:val="none" w:sz="0" w:space="0" w:color="auto"/>
      </w:divBdr>
      <w:divsChild>
        <w:div w:id="786243337">
          <w:marLeft w:val="0"/>
          <w:marRight w:val="0"/>
          <w:marTop w:val="0"/>
          <w:marBottom w:val="0"/>
          <w:divBdr>
            <w:top w:val="none" w:sz="0" w:space="0" w:color="auto"/>
            <w:left w:val="none" w:sz="0" w:space="0" w:color="auto"/>
            <w:bottom w:val="none" w:sz="0" w:space="0" w:color="auto"/>
            <w:right w:val="none" w:sz="0" w:space="0" w:color="auto"/>
          </w:divBdr>
          <w:divsChild>
            <w:div w:id="613026791">
              <w:marLeft w:val="0"/>
              <w:marRight w:val="0"/>
              <w:marTop w:val="0"/>
              <w:marBottom w:val="0"/>
              <w:divBdr>
                <w:top w:val="none" w:sz="0" w:space="0" w:color="auto"/>
                <w:left w:val="none" w:sz="0" w:space="0" w:color="auto"/>
                <w:bottom w:val="none" w:sz="0" w:space="0" w:color="auto"/>
                <w:right w:val="none" w:sz="0" w:space="0" w:color="auto"/>
              </w:divBdr>
            </w:div>
          </w:divsChild>
        </w:div>
        <w:div w:id="181361753">
          <w:marLeft w:val="0"/>
          <w:marRight w:val="0"/>
          <w:marTop w:val="0"/>
          <w:marBottom w:val="0"/>
          <w:divBdr>
            <w:top w:val="none" w:sz="0" w:space="0" w:color="auto"/>
            <w:left w:val="none" w:sz="0" w:space="0" w:color="auto"/>
            <w:bottom w:val="none" w:sz="0" w:space="0" w:color="auto"/>
            <w:right w:val="none" w:sz="0" w:space="0" w:color="auto"/>
          </w:divBdr>
          <w:divsChild>
            <w:div w:id="1474832434">
              <w:marLeft w:val="0"/>
              <w:marRight w:val="0"/>
              <w:marTop w:val="0"/>
              <w:marBottom w:val="0"/>
              <w:divBdr>
                <w:top w:val="none" w:sz="0" w:space="0" w:color="auto"/>
                <w:left w:val="none" w:sz="0" w:space="0" w:color="auto"/>
                <w:bottom w:val="none" w:sz="0" w:space="0" w:color="auto"/>
                <w:right w:val="none" w:sz="0" w:space="0" w:color="auto"/>
              </w:divBdr>
            </w:div>
            <w:div w:id="419300057">
              <w:marLeft w:val="0"/>
              <w:marRight w:val="0"/>
              <w:marTop w:val="0"/>
              <w:marBottom w:val="0"/>
              <w:divBdr>
                <w:top w:val="none" w:sz="0" w:space="0" w:color="auto"/>
                <w:left w:val="none" w:sz="0" w:space="0" w:color="auto"/>
                <w:bottom w:val="none" w:sz="0" w:space="0" w:color="auto"/>
                <w:right w:val="none" w:sz="0" w:space="0" w:color="auto"/>
              </w:divBdr>
            </w:div>
            <w:div w:id="900596505">
              <w:marLeft w:val="0"/>
              <w:marRight w:val="0"/>
              <w:marTop w:val="0"/>
              <w:marBottom w:val="0"/>
              <w:divBdr>
                <w:top w:val="none" w:sz="0" w:space="0" w:color="auto"/>
                <w:left w:val="none" w:sz="0" w:space="0" w:color="auto"/>
                <w:bottom w:val="none" w:sz="0" w:space="0" w:color="auto"/>
                <w:right w:val="none" w:sz="0" w:space="0" w:color="auto"/>
              </w:divBdr>
              <w:divsChild>
                <w:div w:id="1694068518">
                  <w:marLeft w:val="0"/>
                  <w:marRight w:val="0"/>
                  <w:marTop w:val="120"/>
                  <w:marBottom w:val="120"/>
                  <w:divBdr>
                    <w:top w:val="none" w:sz="0" w:space="0" w:color="auto"/>
                    <w:left w:val="none" w:sz="0" w:space="0" w:color="auto"/>
                    <w:bottom w:val="none" w:sz="0" w:space="0" w:color="auto"/>
                    <w:right w:val="none" w:sz="0" w:space="0" w:color="auto"/>
                  </w:divBdr>
                  <w:divsChild>
                    <w:div w:id="2021080179">
                      <w:marLeft w:val="0"/>
                      <w:marRight w:val="0"/>
                      <w:marTop w:val="0"/>
                      <w:marBottom w:val="120"/>
                      <w:divBdr>
                        <w:top w:val="none" w:sz="0" w:space="0" w:color="auto"/>
                        <w:left w:val="none" w:sz="0" w:space="0" w:color="auto"/>
                        <w:bottom w:val="none" w:sz="0" w:space="0" w:color="auto"/>
                        <w:right w:val="none" w:sz="0" w:space="0" w:color="auto"/>
                      </w:divBdr>
                    </w:div>
                    <w:div w:id="164812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964038">
              <w:marLeft w:val="0"/>
              <w:marRight w:val="0"/>
              <w:marTop w:val="0"/>
              <w:marBottom w:val="0"/>
              <w:divBdr>
                <w:top w:val="none" w:sz="0" w:space="0" w:color="auto"/>
                <w:left w:val="none" w:sz="0" w:space="0" w:color="auto"/>
                <w:bottom w:val="none" w:sz="0" w:space="0" w:color="auto"/>
                <w:right w:val="none" w:sz="0" w:space="0" w:color="auto"/>
              </w:divBdr>
              <w:divsChild>
                <w:div w:id="19289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339053">
          <w:marLeft w:val="0"/>
          <w:marRight w:val="0"/>
          <w:marTop w:val="0"/>
          <w:marBottom w:val="0"/>
          <w:divBdr>
            <w:top w:val="none" w:sz="0" w:space="0" w:color="auto"/>
            <w:left w:val="none" w:sz="0" w:space="0" w:color="auto"/>
            <w:bottom w:val="none" w:sz="0" w:space="0" w:color="auto"/>
            <w:right w:val="none" w:sz="0" w:space="0" w:color="auto"/>
          </w:divBdr>
        </w:div>
        <w:div w:id="2065830887">
          <w:marLeft w:val="0"/>
          <w:marRight w:val="0"/>
          <w:marTop w:val="0"/>
          <w:marBottom w:val="0"/>
          <w:divBdr>
            <w:top w:val="none" w:sz="0" w:space="0" w:color="auto"/>
            <w:left w:val="none" w:sz="0" w:space="0" w:color="auto"/>
            <w:bottom w:val="none" w:sz="0" w:space="0" w:color="auto"/>
            <w:right w:val="none" w:sz="0" w:space="0" w:color="auto"/>
          </w:divBdr>
          <w:divsChild>
            <w:div w:id="1994723669">
              <w:marLeft w:val="0"/>
              <w:marRight w:val="0"/>
              <w:marTop w:val="0"/>
              <w:marBottom w:val="0"/>
              <w:divBdr>
                <w:top w:val="none" w:sz="0" w:space="0" w:color="auto"/>
                <w:left w:val="none" w:sz="0" w:space="0" w:color="auto"/>
                <w:bottom w:val="none" w:sz="0" w:space="0" w:color="auto"/>
                <w:right w:val="none" w:sz="0" w:space="0" w:color="auto"/>
              </w:divBdr>
            </w:div>
          </w:divsChild>
        </w:div>
        <w:div w:id="1548184139">
          <w:marLeft w:val="0"/>
          <w:marRight w:val="0"/>
          <w:marTop w:val="0"/>
          <w:marBottom w:val="0"/>
          <w:divBdr>
            <w:top w:val="none" w:sz="0" w:space="0" w:color="auto"/>
            <w:left w:val="none" w:sz="0" w:space="0" w:color="auto"/>
            <w:bottom w:val="none" w:sz="0" w:space="0" w:color="auto"/>
            <w:right w:val="none" w:sz="0" w:space="0" w:color="auto"/>
          </w:divBdr>
          <w:divsChild>
            <w:div w:id="1295869691">
              <w:marLeft w:val="0"/>
              <w:marRight w:val="0"/>
              <w:marTop w:val="0"/>
              <w:marBottom w:val="0"/>
              <w:divBdr>
                <w:top w:val="none" w:sz="0" w:space="0" w:color="auto"/>
                <w:left w:val="none" w:sz="0" w:space="0" w:color="auto"/>
                <w:bottom w:val="none" w:sz="0" w:space="0" w:color="auto"/>
                <w:right w:val="none" w:sz="0" w:space="0" w:color="auto"/>
              </w:divBdr>
              <w:divsChild>
                <w:div w:id="33175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00749">
          <w:marLeft w:val="0"/>
          <w:marRight w:val="0"/>
          <w:marTop w:val="0"/>
          <w:marBottom w:val="0"/>
          <w:divBdr>
            <w:top w:val="none" w:sz="0" w:space="0" w:color="auto"/>
            <w:left w:val="none" w:sz="0" w:space="0" w:color="auto"/>
            <w:bottom w:val="none" w:sz="0" w:space="0" w:color="auto"/>
            <w:right w:val="none" w:sz="0" w:space="0" w:color="auto"/>
          </w:divBdr>
          <w:divsChild>
            <w:div w:id="1815178207">
              <w:marLeft w:val="0"/>
              <w:marRight w:val="0"/>
              <w:marTop w:val="0"/>
              <w:marBottom w:val="0"/>
              <w:divBdr>
                <w:top w:val="none" w:sz="0" w:space="0" w:color="auto"/>
                <w:left w:val="none" w:sz="0" w:space="0" w:color="auto"/>
                <w:bottom w:val="none" w:sz="0" w:space="0" w:color="auto"/>
                <w:right w:val="none" w:sz="0" w:space="0" w:color="auto"/>
              </w:divBdr>
            </w:div>
          </w:divsChild>
        </w:div>
        <w:div w:id="192885789">
          <w:marLeft w:val="0"/>
          <w:marRight w:val="0"/>
          <w:marTop w:val="0"/>
          <w:marBottom w:val="0"/>
          <w:divBdr>
            <w:top w:val="none" w:sz="0" w:space="0" w:color="auto"/>
            <w:left w:val="none" w:sz="0" w:space="0" w:color="auto"/>
            <w:bottom w:val="none" w:sz="0" w:space="0" w:color="auto"/>
            <w:right w:val="none" w:sz="0" w:space="0" w:color="auto"/>
          </w:divBdr>
          <w:divsChild>
            <w:div w:id="1077943181">
              <w:marLeft w:val="0"/>
              <w:marRight w:val="0"/>
              <w:marTop w:val="0"/>
              <w:marBottom w:val="0"/>
              <w:divBdr>
                <w:top w:val="none" w:sz="0" w:space="0" w:color="auto"/>
                <w:left w:val="none" w:sz="0" w:space="0" w:color="auto"/>
                <w:bottom w:val="none" w:sz="0" w:space="0" w:color="auto"/>
                <w:right w:val="none" w:sz="0" w:space="0" w:color="auto"/>
              </w:divBdr>
              <w:divsChild>
                <w:div w:id="124900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08103">
          <w:blockQuote w:val="1"/>
          <w:marLeft w:val="720"/>
          <w:marRight w:val="720"/>
          <w:marTop w:val="100"/>
          <w:marBottom w:val="100"/>
          <w:divBdr>
            <w:top w:val="none" w:sz="0" w:space="0" w:color="auto"/>
            <w:left w:val="none" w:sz="0" w:space="0" w:color="auto"/>
            <w:bottom w:val="none" w:sz="0" w:space="0" w:color="auto"/>
            <w:right w:val="none" w:sz="0" w:space="0" w:color="auto"/>
          </w:divBdr>
        </w:div>
        <w:div w:id="395591962">
          <w:marLeft w:val="0"/>
          <w:marRight w:val="0"/>
          <w:marTop w:val="0"/>
          <w:marBottom w:val="0"/>
          <w:divBdr>
            <w:top w:val="none" w:sz="0" w:space="0" w:color="auto"/>
            <w:left w:val="none" w:sz="0" w:space="0" w:color="auto"/>
            <w:bottom w:val="none" w:sz="0" w:space="0" w:color="auto"/>
            <w:right w:val="none" w:sz="0" w:space="0" w:color="auto"/>
          </w:divBdr>
          <w:divsChild>
            <w:div w:id="348719699">
              <w:marLeft w:val="0"/>
              <w:marRight w:val="0"/>
              <w:marTop w:val="0"/>
              <w:marBottom w:val="0"/>
              <w:divBdr>
                <w:top w:val="none" w:sz="0" w:space="0" w:color="auto"/>
                <w:left w:val="none" w:sz="0" w:space="0" w:color="auto"/>
                <w:bottom w:val="none" w:sz="0" w:space="0" w:color="auto"/>
                <w:right w:val="none" w:sz="0" w:space="0" w:color="auto"/>
              </w:divBdr>
            </w:div>
          </w:divsChild>
        </w:div>
        <w:div w:id="1762605019">
          <w:marLeft w:val="0"/>
          <w:marRight w:val="0"/>
          <w:marTop w:val="0"/>
          <w:marBottom w:val="0"/>
          <w:divBdr>
            <w:top w:val="none" w:sz="0" w:space="0" w:color="auto"/>
            <w:left w:val="none" w:sz="0" w:space="0" w:color="auto"/>
            <w:bottom w:val="none" w:sz="0" w:space="0" w:color="auto"/>
            <w:right w:val="none" w:sz="0" w:space="0" w:color="auto"/>
          </w:divBdr>
          <w:divsChild>
            <w:div w:id="984435393">
              <w:marLeft w:val="0"/>
              <w:marRight w:val="0"/>
              <w:marTop w:val="0"/>
              <w:marBottom w:val="0"/>
              <w:divBdr>
                <w:top w:val="none" w:sz="0" w:space="0" w:color="auto"/>
                <w:left w:val="none" w:sz="0" w:space="0" w:color="auto"/>
                <w:bottom w:val="none" w:sz="0" w:space="0" w:color="auto"/>
                <w:right w:val="none" w:sz="0" w:space="0" w:color="auto"/>
              </w:divBdr>
              <w:divsChild>
                <w:div w:id="5948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157806">
          <w:marLeft w:val="0"/>
          <w:marRight w:val="0"/>
          <w:marTop w:val="0"/>
          <w:marBottom w:val="0"/>
          <w:divBdr>
            <w:top w:val="none" w:sz="0" w:space="0" w:color="auto"/>
            <w:left w:val="none" w:sz="0" w:space="0" w:color="auto"/>
            <w:bottom w:val="none" w:sz="0" w:space="0" w:color="auto"/>
            <w:right w:val="none" w:sz="0" w:space="0" w:color="auto"/>
          </w:divBdr>
          <w:divsChild>
            <w:div w:id="1531870018">
              <w:marLeft w:val="0"/>
              <w:marRight w:val="0"/>
              <w:marTop w:val="0"/>
              <w:marBottom w:val="0"/>
              <w:divBdr>
                <w:top w:val="none" w:sz="0" w:space="0" w:color="auto"/>
                <w:left w:val="none" w:sz="0" w:space="0" w:color="auto"/>
                <w:bottom w:val="none" w:sz="0" w:space="0" w:color="auto"/>
                <w:right w:val="none" w:sz="0" w:space="0" w:color="auto"/>
              </w:divBdr>
            </w:div>
          </w:divsChild>
        </w:div>
        <w:div w:id="1469783198">
          <w:marLeft w:val="0"/>
          <w:marRight w:val="0"/>
          <w:marTop w:val="0"/>
          <w:marBottom w:val="0"/>
          <w:divBdr>
            <w:top w:val="none" w:sz="0" w:space="0" w:color="auto"/>
            <w:left w:val="none" w:sz="0" w:space="0" w:color="auto"/>
            <w:bottom w:val="none" w:sz="0" w:space="0" w:color="auto"/>
            <w:right w:val="none" w:sz="0" w:space="0" w:color="auto"/>
          </w:divBdr>
          <w:divsChild>
            <w:div w:id="1008823089">
              <w:marLeft w:val="0"/>
              <w:marRight w:val="0"/>
              <w:marTop w:val="0"/>
              <w:marBottom w:val="0"/>
              <w:divBdr>
                <w:top w:val="none" w:sz="0" w:space="0" w:color="auto"/>
                <w:left w:val="none" w:sz="0" w:space="0" w:color="auto"/>
                <w:bottom w:val="none" w:sz="0" w:space="0" w:color="auto"/>
                <w:right w:val="none" w:sz="0" w:space="0" w:color="auto"/>
              </w:divBdr>
              <w:divsChild>
                <w:div w:id="10292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26193">
          <w:marLeft w:val="0"/>
          <w:marRight w:val="0"/>
          <w:marTop w:val="0"/>
          <w:marBottom w:val="0"/>
          <w:divBdr>
            <w:top w:val="none" w:sz="0" w:space="0" w:color="auto"/>
            <w:left w:val="none" w:sz="0" w:space="0" w:color="auto"/>
            <w:bottom w:val="none" w:sz="0" w:space="0" w:color="auto"/>
            <w:right w:val="none" w:sz="0" w:space="0" w:color="auto"/>
          </w:divBdr>
          <w:divsChild>
            <w:div w:id="1539317177">
              <w:marLeft w:val="0"/>
              <w:marRight w:val="0"/>
              <w:marTop w:val="0"/>
              <w:marBottom w:val="0"/>
              <w:divBdr>
                <w:top w:val="none" w:sz="0" w:space="0" w:color="auto"/>
                <w:left w:val="none" w:sz="0" w:space="0" w:color="auto"/>
                <w:bottom w:val="none" w:sz="0" w:space="0" w:color="auto"/>
                <w:right w:val="none" w:sz="0" w:space="0" w:color="auto"/>
              </w:divBdr>
            </w:div>
          </w:divsChild>
        </w:div>
        <w:div w:id="1216703253">
          <w:marLeft w:val="0"/>
          <w:marRight w:val="0"/>
          <w:marTop w:val="0"/>
          <w:marBottom w:val="0"/>
          <w:divBdr>
            <w:top w:val="none" w:sz="0" w:space="0" w:color="auto"/>
            <w:left w:val="none" w:sz="0" w:space="0" w:color="auto"/>
            <w:bottom w:val="none" w:sz="0" w:space="0" w:color="auto"/>
            <w:right w:val="none" w:sz="0" w:space="0" w:color="auto"/>
          </w:divBdr>
          <w:divsChild>
            <w:div w:id="434403648">
              <w:marLeft w:val="0"/>
              <w:marRight w:val="0"/>
              <w:marTop w:val="0"/>
              <w:marBottom w:val="0"/>
              <w:divBdr>
                <w:top w:val="none" w:sz="0" w:space="0" w:color="auto"/>
                <w:left w:val="none" w:sz="0" w:space="0" w:color="auto"/>
                <w:bottom w:val="none" w:sz="0" w:space="0" w:color="auto"/>
                <w:right w:val="none" w:sz="0" w:space="0" w:color="auto"/>
              </w:divBdr>
              <w:divsChild>
                <w:div w:id="91050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90382">
          <w:marLeft w:val="0"/>
          <w:marRight w:val="0"/>
          <w:marTop w:val="0"/>
          <w:marBottom w:val="0"/>
          <w:divBdr>
            <w:top w:val="none" w:sz="0" w:space="0" w:color="auto"/>
            <w:left w:val="none" w:sz="0" w:space="0" w:color="auto"/>
            <w:bottom w:val="none" w:sz="0" w:space="0" w:color="auto"/>
            <w:right w:val="none" w:sz="0" w:space="0" w:color="auto"/>
          </w:divBdr>
          <w:divsChild>
            <w:div w:id="2137985679">
              <w:marLeft w:val="0"/>
              <w:marRight w:val="0"/>
              <w:marTop w:val="0"/>
              <w:marBottom w:val="0"/>
              <w:divBdr>
                <w:top w:val="none" w:sz="0" w:space="0" w:color="auto"/>
                <w:left w:val="none" w:sz="0" w:space="0" w:color="auto"/>
                <w:bottom w:val="none" w:sz="0" w:space="0" w:color="auto"/>
                <w:right w:val="none" w:sz="0" w:space="0" w:color="auto"/>
              </w:divBdr>
              <w:divsChild>
                <w:div w:id="4712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832436">
          <w:marLeft w:val="0"/>
          <w:marRight w:val="0"/>
          <w:marTop w:val="0"/>
          <w:marBottom w:val="0"/>
          <w:divBdr>
            <w:top w:val="none" w:sz="0" w:space="0" w:color="auto"/>
            <w:left w:val="none" w:sz="0" w:space="0" w:color="auto"/>
            <w:bottom w:val="none" w:sz="0" w:space="0" w:color="auto"/>
            <w:right w:val="none" w:sz="0" w:space="0" w:color="auto"/>
          </w:divBdr>
          <w:divsChild>
            <w:div w:id="630719614">
              <w:marLeft w:val="0"/>
              <w:marRight w:val="0"/>
              <w:marTop w:val="0"/>
              <w:marBottom w:val="0"/>
              <w:divBdr>
                <w:top w:val="none" w:sz="0" w:space="0" w:color="auto"/>
                <w:left w:val="none" w:sz="0" w:space="0" w:color="auto"/>
                <w:bottom w:val="none" w:sz="0" w:space="0" w:color="auto"/>
                <w:right w:val="none" w:sz="0" w:space="0" w:color="auto"/>
              </w:divBdr>
              <w:divsChild>
                <w:div w:id="5111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66251">
      <w:bodyDiv w:val="1"/>
      <w:marLeft w:val="0"/>
      <w:marRight w:val="0"/>
      <w:marTop w:val="0"/>
      <w:marBottom w:val="0"/>
      <w:divBdr>
        <w:top w:val="none" w:sz="0" w:space="0" w:color="auto"/>
        <w:left w:val="none" w:sz="0" w:space="0" w:color="auto"/>
        <w:bottom w:val="none" w:sz="0" w:space="0" w:color="auto"/>
        <w:right w:val="none" w:sz="0" w:space="0" w:color="auto"/>
      </w:divBdr>
    </w:div>
    <w:div w:id="759251829">
      <w:bodyDiv w:val="1"/>
      <w:marLeft w:val="0"/>
      <w:marRight w:val="0"/>
      <w:marTop w:val="0"/>
      <w:marBottom w:val="0"/>
      <w:divBdr>
        <w:top w:val="none" w:sz="0" w:space="0" w:color="auto"/>
        <w:left w:val="none" w:sz="0" w:space="0" w:color="auto"/>
        <w:bottom w:val="none" w:sz="0" w:space="0" w:color="auto"/>
        <w:right w:val="none" w:sz="0" w:space="0" w:color="auto"/>
      </w:divBdr>
    </w:div>
    <w:div w:id="812715203">
      <w:bodyDiv w:val="1"/>
      <w:marLeft w:val="0"/>
      <w:marRight w:val="0"/>
      <w:marTop w:val="0"/>
      <w:marBottom w:val="0"/>
      <w:divBdr>
        <w:top w:val="none" w:sz="0" w:space="0" w:color="auto"/>
        <w:left w:val="none" w:sz="0" w:space="0" w:color="auto"/>
        <w:bottom w:val="none" w:sz="0" w:space="0" w:color="auto"/>
        <w:right w:val="none" w:sz="0" w:space="0" w:color="auto"/>
      </w:divBdr>
    </w:div>
    <w:div w:id="876548614">
      <w:bodyDiv w:val="1"/>
      <w:marLeft w:val="0"/>
      <w:marRight w:val="0"/>
      <w:marTop w:val="0"/>
      <w:marBottom w:val="0"/>
      <w:divBdr>
        <w:top w:val="none" w:sz="0" w:space="0" w:color="auto"/>
        <w:left w:val="none" w:sz="0" w:space="0" w:color="auto"/>
        <w:bottom w:val="none" w:sz="0" w:space="0" w:color="auto"/>
        <w:right w:val="none" w:sz="0" w:space="0" w:color="auto"/>
      </w:divBdr>
    </w:div>
    <w:div w:id="906379562">
      <w:bodyDiv w:val="1"/>
      <w:marLeft w:val="0"/>
      <w:marRight w:val="0"/>
      <w:marTop w:val="0"/>
      <w:marBottom w:val="0"/>
      <w:divBdr>
        <w:top w:val="none" w:sz="0" w:space="0" w:color="auto"/>
        <w:left w:val="none" w:sz="0" w:space="0" w:color="auto"/>
        <w:bottom w:val="none" w:sz="0" w:space="0" w:color="auto"/>
        <w:right w:val="none" w:sz="0" w:space="0" w:color="auto"/>
      </w:divBdr>
      <w:divsChild>
        <w:div w:id="1830365557">
          <w:marLeft w:val="0"/>
          <w:marRight w:val="0"/>
          <w:marTop w:val="0"/>
          <w:marBottom w:val="0"/>
          <w:divBdr>
            <w:top w:val="none" w:sz="0" w:space="0" w:color="auto"/>
            <w:left w:val="none" w:sz="0" w:space="0" w:color="auto"/>
            <w:bottom w:val="none" w:sz="0" w:space="0" w:color="auto"/>
            <w:right w:val="none" w:sz="0" w:space="0" w:color="auto"/>
          </w:divBdr>
          <w:divsChild>
            <w:div w:id="295646828">
              <w:marLeft w:val="0"/>
              <w:marRight w:val="0"/>
              <w:marTop w:val="0"/>
              <w:marBottom w:val="0"/>
              <w:divBdr>
                <w:top w:val="none" w:sz="0" w:space="0" w:color="auto"/>
                <w:left w:val="none" w:sz="0" w:space="0" w:color="auto"/>
                <w:bottom w:val="none" w:sz="0" w:space="0" w:color="auto"/>
                <w:right w:val="none" w:sz="0" w:space="0" w:color="auto"/>
              </w:divBdr>
            </w:div>
          </w:divsChild>
        </w:div>
        <w:div w:id="1786847294">
          <w:marLeft w:val="0"/>
          <w:marRight w:val="0"/>
          <w:marTop w:val="0"/>
          <w:marBottom w:val="0"/>
          <w:divBdr>
            <w:top w:val="none" w:sz="0" w:space="0" w:color="auto"/>
            <w:left w:val="none" w:sz="0" w:space="0" w:color="auto"/>
            <w:bottom w:val="none" w:sz="0" w:space="0" w:color="auto"/>
            <w:right w:val="none" w:sz="0" w:space="0" w:color="auto"/>
          </w:divBdr>
          <w:divsChild>
            <w:div w:id="58289637">
              <w:marLeft w:val="0"/>
              <w:marRight w:val="0"/>
              <w:marTop w:val="0"/>
              <w:marBottom w:val="0"/>
              <w:divBdr>
                <w:top w:val="none" w:sz="0" w:space="0" w:color="auto"/>
                <w:left w:val="none" w:sz="0" w:space="0" w:color="auto"/>
                <w:bottom w:val="none" w:sz="0" w:space="0" w:color="auto"/>
                <w:right w:val="none" w:sz="0" w:space="0" w:color="auto"/>
              </w:divBdr>
            </w:div>
            <w:div w:id="550072379">
              <w:marLeft w:val="0"/>
              <w:marRight w:val="0"/>
              <w:marTop w:val="0"/>
              <w:marBottom w:val="0"/>
              <w:divBdr>
                <w:top w:val="none" w:sz="0" w:space="0" w:color="auto"/>
                <w:left w:val="none" w:sz="0" w:space="0" w:color="auto"/>
                <w:bottom w:val="none" w:sz="0" w:space="0" w:color="auto"/>
                <w:right w:val="none" w:sz="0" w:space="0" w:color="auto"/>
              </w:divBdr>
            </w:div>
            <w:div w:id="2067140537">
              <w:marLeft w:val="0"/>
              <w:marRight w:val="0"/>
              <w:marTop w:val="0"/>
              <w:marBottom w:val="0"/>
              <w:divBdr>
                <w:top w:val="none" w:sz="0" w:space="0" w:color="auto"/>
                <w:left w:val="none" w:sz="0" w:space="0" w:color="auto"/>
                <w:bottom w:val="none" w:sz="0" w:space="0" w:color="auto"/>
                <w:right w:val="none" w:sz="0" w:space="0" w:color="auto"/>
              </w:divBdr>
            </w:div>
            <w:div w:id="760763818">
              <w:marLeft w:val="0"/>
              <w:marRight w:val="0"/>
              <w:marTop w:val="0"/>
              <w:marBottom w:val="0"/>
              <w:divBdr>
                <w:top w:val="none" w:sz="0" w:space="0" w:color="auto"/>
                <w:left w:val="none" w:sz="0" w:space="0" w:color="auto"/>
                <w:bottom w:val="none" w:sz="0" w:space="0" w:color="auto"/>
                <w:right w:val="none" w:sz="0" w:space="0" w:color="auto"/>
              </w:divBdr>
            </w:div>
            <w:div w:id="1568107219">
              <w:marLeft w:val="0"/>
              <w:marRight w:val="0"/>
              <w:marTop w:val="0"/>
              <w:marBottom w:val="0"/>
              <w:divBdr>
                <w:top w:val="none" w:sz="0" w:space="0" w:color="auto"/>
                <w:left w:val="none" w:sz="0" w:space="0" w:color="auto"/>
                <w:bottom w:val="none" w:sz="0" w:space="0" w:color="auto"/>
                <w:right w:val="none" w:sz="0" w:space="0" w:color="auto"/>
              </w:divBdr>
              <w:divsChild>
                <w:div w:id="1079327710">
                  <w:marLeft w:val="0"/>
                  <w:marRight w:val="0"/>
                  <w:marTop w:val="120"/>
                  <w:marBottom w:val="120"/>
                  <w:divBdr>
                    <w:top w:val="none" w:sz="0" w:space="0" w:color="auto"/>
                    <w:left w:val="none" w:sz="0" w:space="0" w:color="auto"/>
                    <w:bottom w:val="none" w:sz="0" w:space="0" w:color="auto"/>
                    <w:right w:val="none" w:sz="0" w:space="0" w:color="auto"/>
                  </w:divBdr>
                  <w:divsChild>
                    <w:div w:id="1036850518">
                      <w:marLeft w:val="0"/>
                      <w:marRight w:val="0"/>
                      <w:marTop w:val="0"/>
                      <w:marBottom w:val="120"/>
                      <w:divBdr>
                        <w:top w:val="none" w:sz="0" w:space="0" w:color="auto"/>
                        <w:left w:val="none" w:sz="0" w:space="0" w:color="auto"/>
                        <w:bottom w:val="none" w:sz="0" w:space="0" w:color="auto"/>
                        <w:right w:val="none" w:sz="0" w:space="0" w:color="auto"/>
                      </w:divBdr>
                    </w:div>
                    <w:div w:id="18882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12877">
              <w:marLeft w:val="0"/>
              <w:marRight w:val="0"/>
              <w:marTop w:val="0"/>
              <w:marBottom w:val="0"/>
              <w:divBdr>
                <w:top w:val="none" w:sz="0" w:space="0" w:color="auto"/>
                <w:left w:val="none" w:sz="0" w:space="0" w:color="auto"/>
                <w:bottom w:val="none" w:sz="0" w:space="0" w:color="auto"/>
                <w:right w:val="none" w:sz="0" w:space="0" w:color="auto"/>
              </w:divBdr>
              <w:divsChild>
                <w:div w:id="21199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4158">
          <w:marLeft w:val="0"/>
          <w:marRight w:val="0"/>
          <w:marTop w:val="0"/>
          <w:marBottom w:val="0"/>
          <w:divBdr>
            <w:top w:val="none" w:sz="0" w:space="0" w:color="auto"/>
            <w:left w:val="none" w:sz="0" w:space="0" w:color="auto"/>
            <w:bottom w:val="none" w:sz="0" w:space="0" w:color="auto"/>
            <w:right w:val="none" w:sz="0" w:space="0" w:color="auto"/>
          </w:divBdr>
        </w:div>
      </w:divsChild>
    </w:div>
    <w:div w:id="906497070">
      <w:bodyDiv w:val="1"/>
      <w:marLeft w:val="0"/>
      <w:marRight w:val="0"/>
      <w:marTop w:val="0"/>
      <w:marBottom w:val="0"/>
      <w:divBdr>
        <w:top w:val="none" w:sz="0" w:space="0" w:color="auto"/>
        <w:left w:val="none" w:sz="0" w:space="0" w:color="auto"/>
        <w:bottom w:val="none" w:sz="0" w:space="0" w:color="auto"/>
        <w:right w:val="none" w:sz="0" w:space="0" w:color="auto"/>
      </w:divBdr>
      <w:divsChild>
        <w:div w:id="1003582027">
          <w:marLeft w:val="0"/>
          <w:marRight w:val="0"/>
          <w:marTop w:val="0"/>
          <w:marBottom w:val="0"/>
          <w:divBdr>
            <w:top w:val="none" w:sz="0" w:space="0" w:color="auto"/>
            <w:left w:val="none" w:sz="0" w:space="0" w:color="auto"/>
            <w:bottom w:val="none" w:sz="0" w:space="0" w:color="auto"/>
            <w:right w:val="none" w:sz="0" w:space="0" w:color="auto"/>
          </w:divBdr>
        </w:div>
        <w:div w:id="1484589087">
          <w:marLeft w:val="0"/>
          <w:marRight w:val="0"/>
          <w:marTop w:val="0"/>
          <w:marBottom w:val="0"/>
          <w:divBdr>
            <w:top w:val="none" w:sz="0" w:space="0" w:color="auto"/>
            <w:left w:val="none" w:sz="0" w:space="0" w:color="auto"/>
            <w:bottom w:val="none" w:sz="0" w:space="0" w:color="auto"/>
            <w:right w:val="none" w:sz="0" w:space="0" w:color="auto"/>
          </w:divBdr>
        </w:div>
        <w:div w:id="525021794">
          <w:marLeft w:val="0"/>
          <w:marRight w:val="0"/>
          <w:marTop w:val="0"/>
          <w:marBottom w:val="0"/>
          <w:divBdr>
            <w:top w:val="none" w:sz="0" w:space="0" w:color="auto"/>
            <w:left w:val="none" w:sz="0" w:space="0" w:color="auto"/>
            <w:bottom w:val="none" w:sz="0" w:space="0" w:color="auto"/>
            <w:right w:val="none" w:sz="0" w:space="0" w:color="auto"/>
          </w:divBdr>
        </w:div>
        <w:div w:id="1377122857">
          <w:marLeft w:val="0"/>
          <w:marRight w:val="0"/>
          <w:marTop w:val="0"/>
          <w:marBottom w:val="0"/>
          <w:divBdr>
            <w:top w:val="none" w:sz="0" w:space="0" w:color="auto"/>
            <w:left w:val="none" w:sz="0" w:space="0" w:color="auto"/>
            <w:bottom w:val="none" w:sz="0" w:space="0" w:color="auto"/>
            <w:right w:val="none" w:sz="0" w:space="0" w:color="auto"/>
          </w:divBdr>
          <w:divsChild>
            <w:div w:id="1029186381">
              <w:marLeft w:val="0"/>
              <w:marRight w:val="0"/>
              <w:marTop w:val="0"/>
              <w:marBottom w:val="0"/>
              <w:divBdr>
                <w:top w:val="none" w:sz="0" w:space="0" w:color="auto"/>
                <w:left w:val="none" w:sz="0" w:space="0" w:color="auto"/>
                <w:bottom w:val="none" w:sz="0" w:space="0" w:color="auto"/>
                <w:right w:val="none" w:sz="0" w:space="0" w:color="auto"/>
              </w:divBdr>
            </w:div>
          </w:divsChild>
        </w:div>
        <w:div w:id="1158154450">
          <w:marLeft w:val="0"/>
          <w:marRight w:val="0"/>
          <w:marTop w:val="0"/>
          <w:marBottom w:val="0"/>
          <w:divBdr>
            <w:top w:val="none" w:sz="0" w:space="0" w:color="auto"/>
            <w:left w:val="none" w:sz="0" w:space="0" w:color="auto"/>
            <w:bottom w:val="none" w:sz="0" w:space="0" w:color="auto"/>
            <w:right w:val="none" w:sz="0" w:space="0" w:color="auto"/>
          </w:divBdr>
        </w:div>
        <w:div w:id="1142890240">
          <w:marLeft w:val="0"/>
          <w:marRight w:val="0"/>
          <w:marTop w:val="0"/>
          <w:marBottom w:val="0"/>
          <w:divBdr>
            <w:top w:val="none" w:sz="0" w:space="0" w:color="auto"/>
            <w:left w:val="none" w:sz="0" w:space="0" w:color="auto"/>
            <w:bottom w:val="none" w:sz="0" w:space="0" w:color="auto"/>
            <w:right w:val="none" w:sz="0" w:space="0" w:color="auto"/>
          </w:divBdr>
          <w:divsChild>
            <w:div w:id="1501774407">
              <w:marLeft w:val="0"/>
              <w:marRight w:val="0"/>
              <w:marTop w:val="0"/>
              <w:marBottom w:val="0"/>
              <w:divBdr>
                <w:top w:val="none" w:sz="0" w:space="0" w:color="auto"/>
                <w:left w:val="none" w:sz="0" w:space="0" w:color="auto"/>
                <w:bottom w:val="none" w:sz="0" w:space="0" w:color="auto"/>
                <w:right w:val="none" w:sz="0" w:space="0" w:color="auto"/>
              </w:divBdr>
            </w:div>
          </w:divsChild>
        </w:div>
        <w:div w:id="141392224">
          <w:marLeft w:val="0"/>
          <w:marRight w:val="0"/>
          <w:marTop w:val="0"/>
          <w:marBottom w:val="0"/>
          <w:divBdr>
            <w:top w:val="none" w:sz="0" w:space="0" w:color="auto"/>
            <w:left w:val="none" w:sz="0" w:space="0" w:color="auto"/>
            <w:bottom w:val="none" w:sz="0" w:space="0" w:color="auto"/>
            <w:right w:val="none" w:sz="0" w:space="0" w:color="auto"/>
          </w:divBdr>
          <w:divsChild>
            <w:div w:id="1461335624">
              <w:marLeft w:val="0"/>
              <w:marRight w:val="0"/>
              <w:marTop w:val="0"/>
              <w:marBottom w:val="0"/>
              <w:divBdr>
                <w:top w:val="none" w:sz="0" w:space="0" w:color="auto"/>
                <w:left w:val="none" w:sz="0" w:space="0" w:color="auto"/>
                <w:bottom w:val="none" w:sz="0" w:space="0" w:color="auto"/>
                <w:right w:val="none" w:sz="0" w:space="0" w:color="auto"/>
              </w:divBdr>
              <w:divsChild>
                <w:div w:id="10912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651905">
          <w:marLeft w:val="0"/>
          <w:marRight w:val="0"/>
          <w:marTop w:val="0"/>
          <w:marBottom w:val="0"/>
          <w:divBdr>
            <w:top w:val="none" w:sz="0" w:space="0" w:color="auto"/>
            <w:left w:val="none" w:sz="0" w:space="0" w:color="auto"/>
            <w:bottom w:val="none" w:sz="0" w:space="0" w:color="auto"/>
            <w:right w:val="none" w:sz="0" w:space="0" w:color="auto"/>
          </w:divBdr>
          <w:divsChild>
            <w:div w:id="1902791297">
              <w:marLeft w:val="0"/>
              <w:marRight w:val="0"/>
              <w:marTop w:val="0"/>
              <w:marBottom w:val="0"/>
              <w:divBdr>
                <w:top w:val="none" w:sz="0" w:space="0" w:color="auto"/>
                <w:left w:val="none" w:sz="0" w:space="0" w:color="auto"/>
                <w:bottom w:val="none" w:sz="0" w:space="0" w:color="auto"/>
                <w:right w:val="none" w:sz="0" w:space="0" w:color="auto"/>
              </w:divBdr>
            </w:div>
          </w:divsChild>
        </w:div>
        <w:div w:id="1081413893">
          <w:marLeft w:val="0"/>
          <w:marRight w:val="0"/>
          <w:marTop w:val="0"/>
          <w:marBottom w:val="0"/>
          <w:divBdr>
            <w:top w:val="none" w:sz="0" w:space="0" w:color="auto"/>
            <w:left w:val="none" w:sz="0" w:space="0" w:color="auto"/>
            <w:bottom w:val="none" w:sz="0" w:space="0" w:color="auto"/>
            <w:right w:val="none" w:sz="0" w:space="0" w:color="auto"/>
          </w:divBdr>
          <w:divsChild>
            <w:div w:id="2029746580">
              <w:marLeft w:val="0"/>
              <w:marRight w:val="0"/>
              <w:marTop w:val="0"/>
              <w:marBottom w:val="0"/>
              <w:divBdr>
                <w:top w:val="none" w:sz="0" w:space="0" w:color="auto"/>
                <w:left w:val="none" w:sz="0" w:space="0" w:color="auto"/>
                <w:bottom w:val="none" w:sz="0" w:space="0" w:color="auto"/>
                <w:right w:val="none" w:sz="0" w:space="0" w:color="auto"/>
              </w:divBdr>
              <w:divsChild>
                <w:div w:id="191242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009376">
          <w:marLeft w:val="0"/>
          <w:marRight w:val="0"/>
          <w:marTop w:val="0"/>
          <w:marBottom w:val="0"/>
          <w:divBdr>
            <w:top w:val="none" w:sz="0" w:space="0" w:color="auto"/>
            <w:left w:val="none" w:sz="0" w:space="0" w:color="auto"/>
            <w:bottom w:val="none" w:sz="0" w:space="0" w:color="auto"/>
            <w:right w:val="none" w:sz="0" w:space="0" w:color="auto"/>
          </w:divBdr>
          <w:divsChild>
            <w:div w:id="1825656371">
              <w:marLeft w:val="0"/>
              <w:marRight w:val="0"/>
              <w:marTop w:val="0"/>
              <w:marBottom w:val="0"/>
              <w:divBdr>
                <w:top w:val="none" w:sz="0" w:space="0" w:color="auto"/>
                <w:left w:val="none" w:sz="0" w:space="0" w:color="auto"/>
                <w:bottom w:val="none" w:sz="0" w:space="0" w:color="auto"/>
                <w:right w:val="none" w:sz="0" w:space="0" w:color="auto"/>
              </w:divBdr>
            </w:div>
          </w:divsChild>
        </w:div>
        <w:div w:id="615140495">
          <w:marLeft w:val="0"/>
          <w:marRight w:val="0"/>
          <w:marTop w:val="0"/>
          <w:marBottom w:val="0"/>
          <w:divBdr>
            <w:top w:val="none" w:sz="0" w:space="0" w:color="auto"/>
            <w:left w:val="none" w:sz="0" w:space="0" w:color="auto"/>
            <w:bottom w:val="none" w:sz="0" w:space="0" w:color="auto"/>
            <w:right w:val="none" w:sz="0" w:space="0" w:color="auto"/>
          </w:divBdr>
          <w:divsChild>
            <w:div w:id="1503008951">
              <w:marLeft w:val="0"/>
              <w:marRight w:val="0"/>
              <w:marTop w:val="0"/>
              <w:marBottom w:val="0"/>
              <w:divBdr>
                <w:top w:val="none" w:sz="0" w:space="0" w:color="auto"/>
                <w:left w:val="none" w:sz="0" w:space="0" w:color="auto"/>
                <w:bottom w:val="none" w:sz="0" w:space="0" w:color="auto"/>
                <w:right w:val="none" w:sz="0" w:space="0" w:color="auto"/>
              </w:divBdr>
              <w:divsChild>
                <w:div w:id="10362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83074">
          <w:marLeft w:val="0"/>
          <w:marRight w:val="0"/>
          <w:marTop w:val="0"/>
          <w:marBottom w:val="0"/>
          <w:divBdr>
            <w:top w:val="none" w:sz="0" w:space="0" w:color="auto"/>
            <w:left w:val="none" w:sz="0" w:space="0" w:color="auto"/>
            <w:bottom w:val="none" w:sz="0" w:space="0" w:color="auto"/>
            <w:right w:val="none" w:sz="0" w:space="0" w:color="auto"/>
          </w:divBdr>
          <w:divsChild>
            <w:div w:id="556549910">
              <w:marLeft w:val="0"/>
              <w:marRight w:val="0"/>
              <w:marTop w:val="0"/>
              <w:marBottom w:val="0"/>
              <w:divBdr>
                <w:top w:val="none" w:sz="0" w:space="0" w:color="auto"/>
                <w:left w:val="none" w:sz="0" w:space="0" w:color="auto"/>
                <w:bottom w:val="none" w:sz="0" w:space="0" w:color="auto"/>
                <w:right w:val="none" w:sz="0" w:space="0" w:color="auto"/>
              </w:divBdr>
            </w:div>
          </w:divsChild>
        </w:div>
        <w:div w:id="1491369263">
          <w:marLeft w:val="0"/>
          <w:marRight w:val="0"/>
          <w:marTop w:val="0"/>
          <w:marBottom w:val="0"/>
          <w:divBdr>
            <w:top w:val="none" w:sz="0" w:space="0" w:color="auto"/>
            <w:left w:val="none" w:sz="0" w:space="0" w:color="auto"/>
            <w:bottom w:val="none" w:sz="0" w:space="0" w:color="auto"/>
            <w:right w:val="none" w:sz="0" w:space="0" w:color="auto"/>
          </w:divBdr>
          <w:divsChild>
            <w:div w:id="594944568">
              <w:marLeft w:val="0"/>
              <w:marRight w:val="0"/>
              <w:marTop w:val="0"/>
              <w:marBottom w:val="0"/>
              <w:divBdr>
                <w:top w:val="none" w:sz="0" w:space="0" w:color="auto"/>
                <w:left w:val="none" w:sz="0" w:space="0" w:color="auto"/>
                <w:bottom w:val="none" w:sz="0" w:space="0" w:color="auto"/>
                <w:right w:val="none" w:sz="0" w:space="0" w:color="auto"/>
              </w:divBdr>
              <w:divsChild>
                <w:div w:id="179655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52322">
          <w:marLeft w:val="0"/>
          <w:marRight w:val="0"/>
          <w:marTop w:val="0"/>
          <w:marBottom w:val="0"/>
          <w:divBdr>
            <w:top w:val="none" w:sz="0" w:space="0" w:color="auto"/>
            <w:left w:val="none" w:sz="0" w:space="0" w:color="auto"/>
            <w:bottom w:val="none" w:sz="0" w:space="0" w:color="auto"/>
            <w:right w:val="none" w:sz="0" w:space="0" w:color="auto"/>
          </w:divBdr>
          <w:divsChild>
            <w:div w:id="683674008">
              <w:marLeft w:val="0"/>
              <w:marRight w:val="0"/>
              <w:marTop w:val="0"/>
              <w:marBottom w:val="0"/>
              <w:divBdr>
                <w:top w:val="none" w:sz="0" w:space="0" w:color="auto"/>
                <w:left w:val="none" w:sz="0" w:space="0" w:color="auto"/>
                <w:bottom w:val="none" w:sz="0" w:space="0" w:color="auto"/>
                <w:right w:val="none" w:sz="0" w:space="0" w:color="auto"/>
              </w:divBdr>
            </w:div>
          </w:divsChild>
        </w:div>
        <w:div w:id="1711034101">
          <w:marLeft w:val="0"/>
          <w:marRight w:val="0"/>
          <w:marTop w:val="0"/>
          <w:marBottom w:val="0"/>
          <w:divBdr>
            <w:top w:val="none" w:sz="0" w:space="0" w:color="auto"/>
            <w:left w:val="none" w:sz="0" w:space="0" w:color="auto"/>
            <w:bottom w:val="none" w:sz="0" w:space="0" w:color="auto"/>
            <w:right w:val="none" w:sz="0" w:space="0" w:color="auto"/>
          </w:divBdr>
          <w:divsChild>
            <w:div w:id="290526652">
              <w:marLeft w:val="0"/>
              <w:marRight w:val="0"/>
              <w:marTop w:val="0"/>
              <w:marBottom w:val="0"/>
              <w:divBdr>
                <w:top w:val="none" w:sz="0" w:space="0" w:color="auto"/>
                <w:left w:val="none" w:sz="0" w:space="0" w:color="auto"/>
                <w:bottom w:val="none" w:sz="0" w:space="0" w:color="auto"/>
                <w:right w:val="none" w:sz="0" w:space="0" w:color="auto"/>
              </w:divBdr>
              <w:divsChild>
                <w:div w:id="179105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163022">
      <w:bodyDiv w:val="1"/>
      <w:marLeft w:val="0"/>
      <w:marRight w:val="0"/>
      <w:marTop w:val="0"/>
      <w:marBottom w:val="0"/>
      <w:divBdr>
        <w:top w:val="none" w:sz="0" w:space="0" w:color="auto"/>
        <w:left w:val="none" w:sz="0" w:space="0" w:color="auto"/>
        <w:bottom w:val="none" w:sz="0" w:space="0" w:color="auto"/>
        <w:right w:val="none" w:sz="0" w:space="0" w:color="auto"/>
      </w:divBdr>
      <w:divsChild>
        <w:div w:id="1700546184">
          <w:marLeft w:val="0"/>
          <w:marRight w:val="0"/>
          <w:marTop w:val="0"/>
          <w:marBottom w:val="0"/>
          <w:divBdr>
            <w:top w:val="none" w:sz="0" w:space="0" w:color="auto"/>
            <w:left w:val="none" w:sz="0" w:space="0" w:color="auto"/>
            <w:bottom w:val="none" w:sz="0" w:space="0" w:color="auto"/>
            <w:right w:val="none" w:sz="0" w:space="0" w:color="auto"/>
          </w:divBdr>
          <w:divsChild>
            <w:div w:id="556627802">
              <w:marLeft w:val="0"/>
              <w:marRight w:val="0"/>
              <w:marTop w:val="0"/>
              <w:marBottom w:val="0"/>
              <w:divBdr>
                <w:top w:val="none" w:sz="0" w:space="0" w:color="auto"/>
                <w:left w:val="none" w:sz="0" w:space="0" w:color="auto"/>
                <w:bottom w:val="none" w:sz="0" w:space="0" w:color="auto"/>
                <w:right w:val="none" w:sz="0" w:space="0" w:color="auto"/>
              </w:divBdr>
            </w:div>
          </w:divsChild>
        </w:div>
        <w:div w:id="2127191324">
          <w:marLeft w:val="0"/>
          <w:marRight w:val="0"/>
          <w:marTop w:val="0"/>
          <w:marBottom w:val="0"/>
          <w:divBdr>
            <w:top w:val="none" w:sz="0" w:space="0" w:color="auto"/>
            <w:left w:val="none" w:sz="0" w:space="0" w:color="auto"/>
            <w:bottom w:val="none" w:sz="0" w:space="0" w:color="auto"/>
            <w:right w:val="none" w:sz="0" w:space="0" w:color="auto"/>
          </w:divBdr>
          <w:divsChild>
            <w:div w:id="1569532032">
              <w:marLeft w:val="0"/>
              <w:marRight w:val="0"/>
              <w:marTop w:val="0"/>
              <w:marBottom w:val="0"/>
              <w:divBdr>
                <w:top w:val="none" w:sz="0" w:space="0" w:color="auto"/>
                <w:left w:val="none" w:sz="0" w:space="0" w:color="auto"/>
                <w:bottom w:val="none" w:sz="0" w:space="0" w:color="auto"/>
                <w:right w:val="none" w:sz="0" w:space="0" w:color="auto"/>
              </w:divBdr>
            </w:div>
            <w:div w:id="623317791">
              <w:marLeft w:val="0"/>
              <w:marRight w:val="0"/>
              <w:marTop w:val="0"/>
              <w:marBottom w:val="0"/>
              <w:divBdr>
                <w:top w:val="none" w:sz="0" w:space="0" w:color="auto"/>
                <w:left w:val="none" w:sz="0" w:space="0" w:color="auto"/>
                <w:bottom w:val="none" w:sz="0" w:space="0" w:color="auto"/>
                <w:right w:val="none" w:sz="0" w:space="0" w:color="auto"/>
              </w:divBdr>
            </w:div>
            <w:div w:id="749235750">
              <w:marLeft w:val="0"/>
              <w:marRight w:val="0"/>
              <w:marTop w:val="0"/>
              <w:marBottom w:val="0"/>
              <w:divBdr>
                <w:top w:val="none" w:sz="0" w:space="0" w:color="auto"/>
                <w:left w:val="none" w:sz="0" w:space="0" w:color="auto"/>
                <w:bottom w:val="none" w:sz="0" w:space="0" w:color="auto"/>
                <w:right w:val="none" w:sz="0" w:space="0" w:color="auto"/>
              </w:divBdr>
            </w:div>
            <w:div w:id="935334407">
              <w:marLeft w:val="0"/>
              <w:marRight w:val="0"/>
              <w:marTop w:val="0"/>
              <w:marBottom w:val="0"/>
              <w:divBdr>
                <w:top w:val="none" w:sz="0" w:space="0" w:color="auto"/>
                <w:left w:val="none" w:sz="0" w:space="0" w:color="auto"/>
                <w:bottom w:val="none" w:sz="0" w:space="0" w:color="auto"/>
                <w:right w:val="none" w:sz="0" w:space="0" w:color="auto"/>
              </w:divBdr>
              <w:divsChild>
                <w:div w:id="2046131363">
                  <w:marLeft w:val="0"/>
                  <w:marRight w:val="0"/>
                  <w:marTop w:val="120"/>
                  <w:marBottom w:val="120"/>
                  <w:divBdr>
                    <w:top w:val="none" w:sz="0" w:space="0" w:color="auto"/>
                    <w:left w:val="none" w:sz="0" w:space="0" w:color="auto"/>
                    <w:bottom w:val="none" w:sz="0" w:space="0" w:color="auto"/>
                    <w:right w:val="none" w:sz="0" w:space="0" w:color="auto"/>
                  </w:divBdr>
                  <w:divsChild>
                    <w:div w:id="1076051326">
                      <w:marLeft w:val="0"/>
                      <w:marRight w:val="0"/>
                      <w:marTop w:val="0"/>
                      <w:marBottom w:val="120"/>
                      <w:divBdr>
                        <w:top w:val="none" w:sz="0" w:space="0" w:color="auto"/>
                        <w:left w:val="none" w:sz="0" w:space="0" w:color="auto"/>
                        <w:bottom w:val="none" w:sz="0" w:space="0" w:color="auto"/>
                        <w:right w:val="none" w:sz="0" w:space="0" w:color="auto"/>
                      </w:divBdr>
                    </w:div>
                    <w:div w:id="163363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0250">
              <w:marLeft w:val="0"/>
              <w:marRight w:val="0"/>
              <w:marTop w:val="0"/>
              <w:marBottom w:val="0"/>
              <w:divBdr>
                <w:top w:val="none" w:sz="0" w:space="0" w:color="auto"/>
                <w:left w:val="none" w:sz="0" w:space="0" w:color="auto"/>
                <w:bottom w:val="none" w:sz="0" w:space="0" w:color="auto"/>
                <w:right w:val="none" w:sz="0" w:space="0" w:color="auto"/>
              </w:divBdr>
              <w:divsChild>
                <w:div w:id="29838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48299">
          <w:marLeft w:val="0"/>
          <w:marRight w:val="0"/>
          <w:marTop w:val="0"/>
          <w:marBottom w:val="0"/>
          <w:divBdr>
            <w:top w:val="none" w:sz="0" w:space="0" w:color="auto"/>
            <w:left w:val="none" w:sz="0" w:space="0" w:color="auto"/>
            <w:bottom w:val="none" w:sz="0" w:space="0" w:color="auto"/>
            <w:right w:val="none" w:sz="0" w:space="0" w:color="auto"/>
          </w:divBdr>
        </w:div>
        <w:div w:id="723984223">
          <w:marLeft w:val="0"/>
          <w:marRight w:val="0"/>
          <w:marTop w:val="0"/>
          <w:marBottom w:val="0"/>
          <w:divBdr>
            <w:top w:val="none" w:sz="0" w:space="0" w:color="auto"/>
            <w:left w:val="none" w:sz="0" w:space="0" w:color="auto"/>
            <w:bottom w:val="none" w:sz="0" w:space="0" w:color="auto"/>
            <w:right w:val="none" w:sz="0" w:space="0" w:color="auto"/>
          </w:divBdr>
          <w:divsChild>
            <w:div w:id="510022856">
              <w:marLeft w:val="0"/>
              <w:marRight w:val="0"/>
              <w:marTop w:val="0"/>
              <w:marBottom w:val="0"/>
              <w:divBdr>
                <w:top w:val="none" w:sz="0" w:space="0" w:color="auto"/>
                <w:left w:val="none" w:sz="0" w:space="0" w:color="auto"/>
                <w:bottom w:val="none" w:sz="0" w:space="0" w:color="auto"/>
                <w:right w:val="none" w:sz="0" w:space="0" w:color="auto"/>
              </w:divBdr>
            </w:div>
          </w:divsChild>
        </w:div>
        <w:div w:id="97263511">
          <w:marLeft w:val="0"/>
          <w:marRight w:val="0"/>
          <w:marTop w:val="0"/>
          <w:marBottom w:val="0"/>
          <w:divBdr>
            <w:top w:val="none" w:sz="0" w:space="0" w:color="auto"/>
            <w:left w:val="none" w:sz="0" w:space="0" w:color="auto"/>
            <w:bottom w:val="none" w:sz="0" w:space="0" w:color="auto"/>
            <w:right w:val="none" w:sz="0" w:space="0" w:color="auto"/>
          </w:divBdr>
          <w:divsChild>
            <w:div w:id="419254665">
              <w:marLeft w:val="0"/>
              <w:marRight w:val="0"/>
              <w:marTop w:val="0"/>
              <w:marBottom w:val="0"/>
              <w:divBdr>
                <w:top w:val="none" w:sz="0" w:space="0" w:color="auto"/>
                <w:left w:val="none" w:sz="0" w:space="0" w:color="auto"/>
                <w:bottom w:val="none" w:sz="0" w:space="0" w:color="auto"/>
                <w:right w:val="none" w:sz="0" w:space="0" w:color="auto"/>
              </w:divBdr>
              <w:divsChild>
                <w:div w:id="5401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3324">
          <w:marLeft w:val="0"/>
          <w:marRight w:val="0"/>
          <w:marTop w:val="0"/>
          <w:marBottom w:val="0"/>
          <w:divBdr>
            <w:top w:val="none" w:sz="0" w:space="0" w:color="auto"/>
            <w:left w:val="none" w:sz="0" w:space="0" w:color="auto"/>
            <w:bottom w:val="none" w:sz="0" w:space="0" w:color="auto"/>
            <w:right w:val="none" w:sz="0" w:space="0" w:color="auto"/>
          </w:divBdr>
          <w:divsChild>
            <w:div w:id="1976446434">
              <w:marLeft w:val="0"/>
              <w:marRight w:val="0"/>
              <w:marTop w:val="0"/>
              <w:marBottom w:val="0"/>
              <w:divBdr>
                <w:top w:val="none" w:sz="0" w:space="0" w:color="auto"/>
                <w:left w:val="none" w:sz="0" w:space="0" w:color="auto"/>
                <w:bottom w:val="none" w:sz="0" w:space="0" w:color="auto"/>
                <w:right w:val="none" w:sz="0" w:space="0" w:color="auto"/>
              </w:divBdr>
            </w:div>
          </w:divsChild>
        </w:div>
        <w:div w:id="1389914164">
          <w:marLeft w:val="0"/>
          <w:marRight w:val="0"/>
          <w:marTop w:val="0"/>
          <w:marBottom w:val="0"/>
          <w:divBdr>
            <w:top w:val="none" w:sz="0" w:space="0" w:color="auto"/>
            <w:left w:val="none" w:sz="0" w:space="0" w:color="auto"/>
            <w:bottom w:val="none" w:sz="0" w:space="0" w:color="auto"/>
            <w:right w:val="none" w:sz="0" w:space="0" w:color="auto"/>
          </w:divBdr>
          <w:divsChild>
            <w:div w:id="1605922996">
              <w:marLeft w:val="0"/>
              <w:marRight w:val="0"/>
              <w:marTop w:val="0"/>
              <w:marBottom w:val="0"/>
              <w:divBdr>
                <w:top w:val="none" w:sz="0" w:space="0" w:color="auto"/>
                <w:left w:val="none" w:sz="0" w:space="0" w:color="auto"/>
                <w:bottom w:val="none" w:sz="0" w:space="0" w:color="auto"/>
                <w:right w:val="none" w:sz="0" w:space="0" w:color="auto"/>
              </w:divBdr>
              <w:divsChild>
                <w:div w:id="45869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05006">
          <w:marLeft w:val="0"/>
          <w:marRight w:val="0"/>
          <w:marTop w:val="0"/>
          <w:marBottom w:val="0"/>
          <w:divBdr>
            <w:top w:val="none" w:sz="0" w:space="0" w:color="auto"/>
            <w:left w:val="none" w:sz="0" w:space="0" w:color="auto"/>
            <w:bottom w:val="none" w:sz="0" w:space="0" w:color="auto"/>
            <w:right w:val="none" w:sz="0" w:space="0" w:color="auto"/>
          </w:divBdr>
          <w:divsChild>
            <w:div w:id="1071924482">
              <w:marLeft w:val="0"/>
              <w:marRight w:val="0"/>
              <w:marTop w:val="0"/>
              <w:marBottom w:val="0"/>
              <w:divBdr>
                <w:top w:val="none" w:sz="0" w:space="0" w:color="auto"/>
                <w:left w:val="none" w:sz="0" w:space="0" w:color="auto"/>
                <w:bottom w:val="none" w:sz="0" w:space="0" w:color="auto"/>
                <w:right w:val="none" w:sz="0" w:space="0" w:color="auto"/>
              </w:divBdr>
            </w:div>
          </w:divsChild>
        </w:div>
        <w:div w:id="1683432726">
          <w:marLeft w:val="0"/>
          <w:marRight w:val="0"/>
          <w:marTop w:val="0"/>
          <w:marBottom w:val="0"/>
          <w:divBdr>
            <w:top w:val="none" w:sz="0" w:space="0" w:color="auto"/>
            <w:left w:val="none" w:sz="0" w:space="0" w:color="auto"/>
            <w:bottom w:val="none" w:sz="0" w:space="0" w:color="auto"/>
            <w:right w:val="none" w:sz="0" w:space="0" w:color="auto"/>
          </w:divBdr>
          <w:divsChild>
            <w:div w:id="751126265">
              <w:marLeft w:val="0"/>
              <w:marRight w:val="0"/>
              <w:marTop w:val="0"/>
              <w:marBottom w:val="0"/>
              <w:divBdr>
                <w:top w:val="none" w:sz="0" w:space="0" w:color="auto"/>
                <w:left w:val="none" w:sz="0" w:space="0" w:color="auto"/>
                <w:bottom w:val="none" w:sz="0" w:space="0" w:color="auto"/>
                <w:right w:val="none" w:sz="0" w:space="0" w:color="auto"/>
              </w:divBdr>
              <w:divsChild>
                <w:div w:id="35372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9642">
          <w:marLeft w:val="0"/>
          <w:marRight w:val="0"/>
          <w:marTop w:val="0"/>
          <w:marBottom w:val="0"/>
          <w:divBdr>
            <w:top w:val="none" w:sz="0" w:space="0" w:color="auto"/>
            <w:left w:val="none" w:sz="0" w:space="0" w:color="auto"/>
            <w:bottom w:val="none" w:sz="0" w:space="0" w:color="auto"/>
            <w:right w:val="none" w:sz="0" w:space="0" w:color="auto"/>
          </w:divBdr>
          <w:divsChild>
            <w:div w:id="1511792097">
              <w:marLeft w:val="0"/>
              <w:marRight w:val="0"/>
              <w:marTop w:val="0"/>
              <w:marBottom w:val="0"/>
              <w:divBdr>
                <w:top w:val="none" w:sz="0" w:space="0" w:color="auto"/>
                <w:left w:val="none" w:sz="0" w:space="0" w:color="auto"/>
                <w:bottom w:val="none" w:sz="0" w:space="0" w:color="auto"/>
                <w:right w:val="none" w:sz="0" w:space="0" w:color="auto"/>
              </w:divBdr>
            </w:div>
          </w:divsChild>
        </w:div>
        <w:div w:id="36315944">
          <w:marLeft w:val="0"/>
          <w:marRight w:val="0"/>
          <w:marTop w:val="0"/>
          <w:marBottom w:val="0"/>
          <w:divBdr>
            <w:top w:val="none" w:sz="0" w:space="0" w:color="auto"/>
            <w:left w:val="none" w:sz="0" w:space="0" w:color="auto"/>
            <w:bottom w:val="none" w:sz="0" w:space="0" w:color="auto"/>
            <w:right w:val="none" w:sz="0" w:space="0" w:color="auto"/>
          </w:divBdr>
          <w:divsChild>
            <w:div w:id="824785440">
              <w:marLeft w:val="0"/>
              <w:marRight w:val="0"/>
              <w:marTop w:val="0"/>
              <w:marBottom w:val="0"/>
              <w:divBdr>
                <w:top w:val="none" w:sz="0" w:space="0" w:color="auto"/>
                <w:left w:val="none" w:sz="0" w:space="0" w:color="auto"/>
                <w:bottom w:val="none" w:sz="0" w:space="0" w:color="auto"/>
                <w:right w:val="none" w:sz="0" w:space="0" w:color="auto"/>
              </w:divBdr>
              <w:divsChild>
                <w:div w:id="133414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231339">
          <w:marLeft w:val="0"/>
          <w:marRight w:val="0"/>
          <w:marTop w:val="0"/>
          <w:marBottom w:val="0"/>
          <w:divBdr>
            <w:top w:val="none" w:sz="0" w:space="0" w:color="auto"/>
            <w:left w:val="none" w:sz="0" w:space="0" w:color="auto"/>
            <w:bottom w:val="none" w:sz="0" w:space="0" w:color="auto"/>
            <w:right w:val="none" w:sz="0" w:space="0" w:color="auto"/>
          </w:divBdr>
          <w:divsChild>
            <w:div w:id="976836880">
              <w:marLeft w:val="0"/>
              <w:marRight w:val="0"/>
              <w:marTop w:val="0"/>
              <w:marBottom w:val="0"/>
              <w:divBdr>
                <w:top w:val="none" w:sz="0" w:space="0" w:color="auto"/>
                <w:left w:val="none" w:sz="0" w:space="0" w:color="auto"/>
                <w:bottom w:val="none" w:sz="0" w:space="0" w:color="auto"/>
                <w:right w:val="none" w:sz="0" w:space="0" w:color="auto"/>
              </w:divBdr>
            </w:div>
          </w:divsChild>
        </w:div>
        <w:div w:id="1923682321">
          <w:marLeft w:val="0"/>
          <w:marRight w:val="0"/>
          <w:marTop w:val="0"/>
          <w:marBottom w:val="0"/>
          <w:divBdr>
            <w:top w:val="none" w:sz="0" w:space="0" w:color="auto"/>
            <w:left w:val="none" w:sz="0" w:space="0" w:color="auto"/>
            <w:bottom w:val="none" w:sz="0" w:space="0" w:color="auto"/>
            <w:right w:val="none" w:sz="0" w:space="0" w:color="auto"/>
          </w:divBdr>
          <w:divsChild>
            <w:div w:id="327877068">
              <w:marLeft w:val="0"/>
              <w:marRight w:val="0"/>
              <w:marTop w:val="0"/>
              <w:marBottom w:val="0"/>
              <w:divBdr>
                <w:top w:val="none" w:sz="0" w:space="0" w:color="auto"/>
                <w:left w:val="none" w:sz="0" w:space="0" w:color="auto"/>
                <w:bottom w:val="none" w:sz="0" w:space="0" w:color="auto"/>
                <w:right w:val="none" w:sz="0" w:space="0" w:color="auto"/>
              </w:divBdr>
              <w:divsChild>
                <w:div w:id="2323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4782">
          <w:marLeft w:val="0"/>
          <w:marRight w:val="0"/>
          <w:marTop w:val="0"/>
          <w:marBottom w:val="0"/>
          <w:divBdr>
            <w:top w:val="none" w:sz="0" w:space="0" w:color="auto"/>
            <w:left w:val="none" w:sz="0" w:space="0" w:color="auto"/>
            <w:bottom w:val="none" w:sz="0" w:space="0" w:color="auto"/>
            <w:right w:val="none" w:sz="0" w:space="0" w:color="auto"/>
          </w:divBdr>
          <w:divsChild>
            <w:div w:id="1564754372">
              <w:marLeft w:val="0"/>
              <w:marRight w:val="0"/>
              <w:marTop w:val="0"/>
              <w:marBottom w:val="0"/>
              <w:divBdr>
                <w:top w:val="none" w:sz="0" w:space="0" w:color="auto"/>
                <w:left w:val="none" w:sz="0" w:space="0" w:color="auto"/>
                <w:bottom w:val="none" w:sz="0" w:space="0" w:color="auto"/>
                <w:right w:val="none" w:sz="0" w:space="0" w:color="auto"/>
              </w:divBdr>
            </w:div>
          </w:divsChild>
        </w:div>
        <w:div w:id="2137672797">
          <w:marLeft w:val="0"/>
          <w:marRight w:val="0"/>
          <w:marTop w:val="0"/>
          <w:marBottom w:val="0"/>
          <w:divBdr>
            <w:top w:val="none" w:sz="0" w:space="0" w:color="auto"/>
            <w:left w:val="none" w:sz="0" w:space="0" w:color="auto"/>
            <w:bottom w:val="none" w:sz="0" w:space="0" w:color="auto"/>
            <w:right w:val="none" w:sz="0" w:space="0" w:color="auto"/>
          </w:divBdr>
          <w:divsChild>
            <w:div w:id="608970548">
              <w:marLeft w:val="0"/>
              <w:marRight w:val="0"/>
              <w:marTop w:val="0"/>
              <w:marBottom w:val="0"/>
              <w:divBdr>
                <w:top w:val="none" w:sz="0" w:space="0" w:color="auto"/>
                <w:left w:val="none" w:sz="0" w:space="0" w:color="auto"/>
                <w:bottom w:val="none" w:sz="0" w:space="0" w:color="auto"/>
                <w:right w:val="none" w:sz="0" w:space="0" w:color="auto"/>
              </w:divBdr>
              <w:divsChild>
                <w:div w:id="130843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99184">
          <w:marLeft w:val="0"/>
          <w:marRight w:val="0"/>
          <w:marTop w:val="0"/>
          <w:marBottom w:val="0"/>
          <w:divBdr>
            <w:top w:val="none" w:sz="0" w:space="0" w:color="auto"/>
            <w:left w:val="none" w:sz="0" w:space="0" w:color="auto"/>
            <w:bottom w:val="none" w:sz="0" w:space="0" w:color="auto"/>
            <w:right w:val="none" w:sz="0" w:space="0" w:color="auto"/>
          </w:divBdr>
          <w:divsChild>
            <w:div w:id="1010641763">
              <w:marLeft w:val="0"/>
              <w:marRight w:val="0"/>
              <w:marTop w:val="0"/>
              <w:marBottom w:val="0"/>
              <w:divBdr>
                <w:top w:val="none" w:sz="0" w:space="0" w:color="auto"/>
                <w:left w:val="none" w:sz="0" w:space="0" w:color="auto"/>
                <w:bottom w:val="none" w:sz="0" w:space="0" w:color="auto"/>
                <w:right w:val="none" w:sz="0" w:space="0" w:color="auto"/>
              </w:divBdr>
            </w:div>
          </w:divsChild>
        </w:div>
        <w:div w:id="1538007757">
          <w:marLeft w:val="0"/>
          <w:marRight w:val="0"/>
          <w:marTop w:val="0"/>
          <w:marBottom w:val="0"/>
          <w:divBdr>
            <w:top w:val="none" w:sz="0" w:space="0" w:color="auto"/>
            <w:left w:val="none" w:sz="0" w:space="0" w:color="auto"/>
            <w:bottom w:val="none" w:sz="0" w:space="0" w:color="auto"/>
            <w:right w:val="none" w:sz="0" w:space="0" w:color="auto"/>
          </w:divBdr>
          <w:divsChild>
            <w:div w:id="1100837201">
              <w:marLeft w:val="0"/>
              <w:marRight w:val="0"/>
              <w:marTop w:val="0"/>
              <w:marBottom w:val="0"/>
              <w:divBdr>
                <w:top w:val="none" w:sz="0" w:space="0" w:color="auto"/>
                <w:left w:val="none" w:sz="0" w:space="0" w:color="auto"/>
                <w:bottom w:val="none" w:sz="0" w:space="0" w:color="auto"/>
                <w:right w:val="none" w:sz="0" w:space="0" w:color="auto"/>
              </w:divBdr>
              <w:divsChild>
                <w:div w:id="18208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34497">
          <w:marLeft w:val="0"/>
          <w:marRight w:val="0"/>
          <w:marTop w:val="0"/>
          <w:marBottom w:val="0"/>
          <w:divBdr>
            <w:top w:val="none" w:sz="0" w:space="0" w:color="auto"/>
            <w:left w:val="none" w:sz="0" w:space="0" w:color="auto"/>
            <w:bottom w:val="none" w:sz="0" w:space="0" w:color="auto"/>
            <w:right w:val="none" w:sz="0" w:space="0" w:color="auto"/>
          </w:divBdr>
          <w:divsChild>
            <w:div w:id="763961947">
              <w:marLeft w:val="0"/>
              <w:marRight w:val="0"/>
              <w:marTop w:val="0"/>
              <w:marBottom w:val="0"/>
              <w:divBdr>
                <w:top w:val="none" w:sz="0" w:space="0" w:color="auto"/>
                <w:left w:val="none" w:sz="0" w:space="0" w:color="auto"/>
                <w:bottom w:val="none" w:sz="0" w:space="0" w:color="auto"/>
                <w:right w:val="none" w:sz="0" w:space="0" w:color="auto"/>
              </w:divBdr>
            </w:div>
          </w:divsChild>
        </w:div>
        <w:div w:id="1231766410">
          <w:marLeft w:val="0"/>
          <w:marRight w:val="0"/>
          <w:marTop w:val="0"/>
          <w:marBottom w:val="0"/>
          <w:divBdr>
            <w:top w:val="none" w:sz="0" w:space="0" w:color="auto"/>
            <w:left w:val="none" w:sz="0" w:space="0" w:color="auto"/>
            <w:bottom w:val="none" w:sz="0" w:space="0" w:color="auto"/>
            <w:right w:val="none" w:sz="0" w:space="0" w:color="auto"/>
          </w:divBdr>
          <w:divsChild>
            <w:div w:id="853420183">
              <w:marLeft w:val="0"/>
              <w:marRight w:val="0"/>
              <w:marTop w:val="0"/>
              <w:marBottom w:val="0"/>
              <w:divBdr>
                <w:top w:val="none" w:sz="0" w:space="0" w:color="auto"/>
                <w:left w:val="none" w:sz="0" w:space="0" w:color="auto"/>
                <w:bottom w:val="none" w:sz="0" w:space="0" w:color="auto"/>
                <w:right w:val="none" w:sz="0" w:space="0" w:color="auto"/>
              </w:divBdr>
              <w:divsChild>
                <w:div w:id="163802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415711">
      <w:bodyDiv w:val="1"/>
      <w:marLeft w:val="0"/>
      <w:marRight w:val="0"/>
      <w:marTop w:val="0"/>
      <w:marBottom w:val="0"/>
      <w:divBdr>
        <w:top w:val="none" w:sz="0" w:space="0" w:color="auto"/>
        <w:left w:val="none" w:sz="0" w:space="0" w:color="auto"/>
        <w:bottom w:val="none" w:sz="0" w:space="0" w:color="auto"/>
        <w:right w:val="none" w:sz="0" w:space="0" w:color="auto"/>
      </w:divBdr>
      <w:divsChild>
        <w:div w:id="485126760">
          <w:marLeft w:val="0"/>
          <w:marRight w:val="0"/>
          <w:marTop w:val="0"/>
          <w:marBottom w:val="0"/>
          <w:divBdr>
            <w:top w:val="none" w:sz="0" w:space="0" w:color="auto"/>
            <w:left w:val="none" w:sz="0" w:space="0" w:color="auto"/>
            <w:bottom w:val="none" w:sz="0" w:space="0" w:color="auto"/>
            <w:right w:val="none" w:sz="0" w:space="0" w:color="auto"/>
          </w:divBdr>
          <w:divsChild>
            <w:div w:id="1125392634">
              <w:marLeft w:val="0"/>
              <w:marRight w:val="0"/>
              <w:marTop w:val="0"/>
              <w:marBottom w:val="0"/>
              <w:divBdr>
                <w:top w:val="none" w:sz="0" w:space="0" w:color="auto"/>
                <w:left w:val="none" w:sz="0" w:space="0" w:color="auto"/>
                <w:bottom w:val="none" w:sz="0" w:space="0" w:color="auto"/>
                <w:right w:val="none" w:sz="0" w:space="0" w:color="auto"/>
              </w:divBdr>
            </w:div>
          </w:divsChild>
        </w:div>
        <w:div w:id="691691849">
          <w:marLeft w:val="0"/>
          <w:marRight w:val="0"/>
          <w:marTop w:val="0"/>
          <w:marBottom w:val="0"/>
          <w:divBdr>
            <w:top w:val="none" w:sz="0" w:space="0" w:color="auto"/>
            <w:left w:val="none" w:sz="0" w:space="0" w:color="auto"/>
            <w:bottom w:val="none" w:sz="0" w:space="0" w:color="auto"/>
            <w:right w:val="none" w:sz="0" w:space="0" w:color="auto"/>
          </w:divBdr>
          <w:divsChild>
            <w:div w:id="461309225">
              <w:marLeft w:val="0"/>
              <w:marRight w:val="0"/>
              <w:marTop w:val="0"/>
              <w:marBottom w:val="0"/>
              <w:divBdr>
                <w:top w:val="none" w:sz="0" w:space="0" w:color="auto"/>
                <w:left w:val="none" w:sz="0" w:space="0" w:color="auto"/>
                <w:bottom w:val="none" w:sz="0" w:space="0" w:color="auto"/>
                <w:right w:val="none" w:sz="0" w:space="0" w:color="auto"/>
              </w:divBdr>
            </w:div>
            <w:div w:id="100955030">
              <w:marLeft w:val="0"/>
              <w:marRight w:val="0"/>
              <w:marTop w:val="0"/>
              <w:marBottom w:val="0"/>
              <w:divBdr>
                <w:top w:val="none" w:sz="0" w:space="0" w:color="auto"/>
                <w:left w:val="none" w:sz="0" w:space="0" w:color="auto"/>
                <w:bottom w:val="none" w:sz="0" w:space="0" w:color="auto"/>
                <w:right w:val="none" w:sz="0" w:space="0" w:color="auto"/>
              </w:divBdr>
            </w:div>
            <w:div w:id="308292720">
              <w:marLeft w:val="0"/>
              <w:marRight w:val="0"/>
              <w:marTop w:val="0"/>
              <w:marBottom w:val="0"/>
              <w:divBdr>
                <w:top w:val="none" w:sz="0" w:space="0" w:color="auto"/>
                <w:left w:val="none" w:sz="0" w:space="0" w:color="auto"/>
                <w:bottom w:val="none" w:sz="0" w:space="0" w:color="auto"/>
                <w:right w:val="none" w:sz="0" w:space="0" w:color="auto"/>
              </w:divBdr>
            </w:div>
            <w:div w:id="1793279801">
              <w:marLeft w:val="0"/>
              <w:marRight w:val="0"/>
              <w:marTop w:val="0"/>
              <w:marBottom w:val="0"/>
              <w:divBdr>
                <w:top w:val="none" w:sz="0" w:space="0" w:color="auto"/>
                <w:left w:val="none" w:sz="0" w:space="0" w:color="auto"/>
                <w:bottom w:val="none" w:sz="0" w:space="0" w:color="auto"/>
                <w:right w:val="none" w:sz="0" w:space="0" w:color="auto"/>
              </w:divBdr>
            </w:div>
            <w:div w:id="1138961459">
              <w:marLeft w:val="0"/>
              <w:marRight w:val="0"/>
              <w:marTop w:val="0"/>
              <w:marBottom w:val="0"/>
              <w:divBdr>
                <w:top w:val="none" w:sz="0" w:space="0" w:color="auto"/>
                <w:left w:val="none" w:sz="0" w:space="0" w:color="auto"/>
                <w:bottom w:val="none" w:sz="0" w:space="0" w:color="auto"/>
                <w:right w:val="none" w:sz="0" w:space="0" w:color="auto"/>
              </w:divBdr>
              <w:divsChild>
                <w:div w:id="1604609333">
                  <w:marLeft w:val="0"/>
                  <w:marRight w:val="0"/>
                  <w:marTop w:val="120"/>
                  <w:marBottom w:val="120"/>
                  <w:divBdr>
                    <w:top w:val="none" w:sz="0" w:space="0" w:color="auto"/>
                    <w:left w:val="none" w:sz="0" w:space="0" w:color="auto"/>
                    <w:bottom w:val="none" w:sz="0" w:space="0" w:color="auto"/>
                    <w:right w:val="none" w:sz="0" w:space="0" w:color="auto"/>
                  </w:divBdr>
                  <w:divsChild>
                    <w:div w:id="873271934">
                      <w:marLeft w:val="0"/>
                      <w:marRight w:val="0"/>
                      <w:marTop w:val="0"/>
                      <w:marBottom w:val="120"/>
                      <w:divBdr>
                        <w:top w:val="none" w:sz="0" w:space="0" w:color="auto"/>
                        <w:left w:val="none" w:sz="0" w:space="0" w:color="auto"/>
                        <w:bottom w:val="none" w:sz="0" w:space="0" w:color="auto"/>
                        <w:right w:val="none" w:sz="0" w:space="0" w:color="auto"/>
                      </w:divBdr>
                    </w:div>
                    <w:div w:id="195744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48839">
              <w:marLeft w:val="0"/>
              <w:marRight w:val="0"/>
              <w:marTop w:val="0"/>
              <w:marBottom w:val="0"/>
              <w:divBdr>
                <w:top w:val="none" w:sz="0" w:space="0" w:color="auto"/>
                <w:left w:val="none" w:sz="0" w:space="0" w:color="auto"/>
                <w:bottom w:val="none" w:sz="0" w:space="0" w:color="auto"/>
                <w:right w:val="none" w:sz="0" w:space="0" w:color="auto"/>
              </w:divBdr>
              <w:divsChild>
                <w:div w:id="85874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32375">
          <w:marLeft w:val="0"/>
          <w:marRight w:val="0"/>
          <w:marTop w:val="0"/>
          <w:marBottom w:val="0"/>
          <w:divBdr>
            <w:top w:val="none" w:sz="0" w:space="0" w:color="auto"/>
            <w:left w:val="none" w:sz="0" w:space="0" w:color="auto"/>
            <w:bottom w:val="none" w:sz="0" w:space="0" w:color="auto"/>
            <w:right w:val="none" w:sz="0" w:space="0" w:color="auto"/>
          </w:divBdr>
          <w:divsChild>
            <w:div w:id="1012297078">
              <w:marLeft w:val="0"/>
              <w:marRight w:val="0"/>
              <w:marTop w:val="0"/>
              <w:marBottom w:val="0"/>
              <w:divBdr>
                <w:top w:val="none" w:sz="0" w:space="0" w:color="auto"/>
                <w:left w:val="none" w:sz="0" w:space="0" w:color="auto"/>
                <w:bottom w:val="none" w:sz="0" w:space="0" w:color="auto"/>
                <w:right w:val="none" w:sz="0" w:space="0" w:color="auto"/>
              </w:divBdr>
              <w:divsChild>
                <w:div w:id="13160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2917">
          <w:marLeft w:val="0"/>
          <w:marRight w:val="0"/>
          <w:marTop w:val="0"/>
          <w:marBottom w:val="0"/>
          <w:divBdr>
            <w:top w:val="none" w:sz="0" w:space="0" w:color="auto"/>
            <w:left w:val="none" w:sz="0" w:space="0" w:color="auto"/>
            <w:bottom w:val="none" w:sz="0" w:space="0" w:color="auto"/>
            <w:right w:val="none" w:sz="0" w:space="0" w:color="auto"/>
          </w:divBdr>
          <w:divsChild>
            <w:div w:id="1024596741">
              <w:marLeft w:val="0"/>
              <w:marRight w:val="0"/>
              <w:marTop w:val="0"/>
              <w:marBottom w:val="0"/>
              <w:divBdr>
                <w:top w:val="none" w:sz="0" w:space="0" w:color="auto"/>
                <w:left w:val="none" w:sz="0" w:space="0" w:color="auto"/>
                <w:bottom w:val="none" w:sz="0" w:space="0" w:color="auto"/>
                <w:right w:val="none" w:sz="0" w:space="0" w:color="auto"/>
              </w:divBdr>
            </w:div>
          </w:divsChild>
        </w:div>
        <w:div w:id="1842502486">
          <w:marLeft w:val="0"/>
          <w:marRight w:val="0"/>
          <w:marTop w:val="0"/>
          <w:marBottom w:val="0"/>
          <w:divBdr>
            <w:top w:val="none" w:sz="0" w:space="0" w:color="auto"/>
            <w:left w:val="none" w:sz="0" w:space="0" w:color="auto"/>
            <w:bottom w:val="none" w:sz="0" w:space="0" w:color="auto"/>
            <w:right w:val="none" w:sz="0" w:space="0" w:color="auto"/>
          </w:divBdr>
        </w:div>
        <w:div w:id="1675690185">
          <w:marLeft w:val="0"/>
          <w:marRight w:val="0"/>
          <w:marTop w:val="0"/>
          <w:marBottom w:val="0"/>
          <w:divBdr>
            <w:top w:val="none" w:sz="0" w:space="0" w:color="auto"/>
            <w:left w:val="none" w:sz="0" w:space="0" w:color="auto"/>
            <w:bottom w:val="none" w:sz="0" w:space="0" w:color="auto"/>
            <w:right w:val="none" w:sz="0" w:space="0" w:color="auto"/>
          </w:divBdr>
          <w:divsChild>
            <w:div w:id="96022274">
              <w:marLeft w:val="0"/>
              <w:marRight w:val="0"/>
              <w:marTop w:val="0"/>
              <w:marBottom w:val="0"/>
              <w:divBdr>
                <w:top w:val="none" w:sz="0" w:space="0" w:color="auto"/>
                <w:left w:val="none" w:sz="0" w:space="0" w:color="auto"/>
                <w:bottom w:val="none" w:sz="0" w:space="0" w:color="auto"/>
                <w:right w:val="none" w:sz="0" w:space="0" w:color="auto"/>
              </w:divBdr>
            </w:div>
          </w:divsChild>
        </w:div>
        <w:div w:id="1305499502">
          <w:marLeft w:val="0"/>
          <w:marRight w:val="0"/>
          <w:marTop w:val="0"/>
          <w:marBottom w:val="0"/>
          <w:divBdr>
            <w:top w:val="none" w:sz="0" w:space="0" w:color="auto"/>
            <w:left w:val="none" w:sz="0" w:space="0" w:color="auto"/>
            <w:bottom w:val="none" w:sz="0" w:space="0" w:color="auto"/>
            <w:right w:val="none" w:sz="0" w:space="0" w:color="auto"/>
          </w:divBdr>
          <w:divsChild>
            <w:div w:id="1991056064">
              <w:marLeft w:val="0"/>
              <w:marRight w:val="0"/>
              <w:marTop w:val="0"/>
              <w:marBottom w:val="0"/>
              <w:divBdr>
                <w:top w:val="none" w:sz="0" w:space="0" w:color="auto"/>
                <w:left w:val="none" w:sz="0" w:space="0" w:color="auto"/>
                <w:bottom w:val="none" w:sz="0" w:space="0" w:color="auto"/>
                <w:right w:val="none" w:sz="0" w:space="0" w:color="auto"/>
              </w:divBdr>
              <w:divsChild>
                <w:div w:id="9247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19569">
          <w:marLeft w:val="0"/>
          <w:marRight w:val="0"/>
          <w:marTop w:val="0"/>
          <w:marBottom w:val="0"/>
          <w:divBdr>
            <w:top w:val="none" w:sz="0" w:space="0" w:color="auto"/>
            <w:left w:val="none" w:sz="0" w:space="0" w:color="auto"/>
            <w:bottom w:val="none" w:sz="0" w:space="0" w:color="auto"/>
            <w:right w:val="none" w:sz="0" w:space="0" w:color="auto"/>
          </w:divBdr>
          <w:divsChild>
            <w:div w:id="1249190430">
              <w:marLeft w:val="0"/>
              <w:marRight w:val="0"/>
              <w:marTop w:val="0"/>
              <w:marBottom w:val="0"/>
              <w:divBdr>
                <w:top w:val="none" w:sz="0" w:space="0" w:color="auto"/>
                <w:left w:val="none" w:sz="0" w:space="0" w:color="auto"/>
                <w:bottom w:val="none" w:sz="0" w:space="0" w:color="auto"/>
                <w:right w:val="none" w:sz="0" w:space="0" w:color="auto"/>
              </w:divBdr>
            </w:div>
          </w:divsChild>
        </w:div>
        <w:div w:id="777718647">
          <w:marLeft w:val="0"/>
          <w:marRight w:val="0"/>
          <w:marTop w:val="0"/>
          <w:marBottom w:val="0"/>
          <w:divBdr>
            <w:top w:val="none" w:sz="0" w:space="0" w:color="auto"/>
            <w:left w:val="none" w:sz="0" w:space="0" w:color="auto"/>
            <w:bottom w:val="none" w:sz="0" w:space="0" w:color="auto"/>
            <w:right w:val="none" w:sz="0" w:space="0" w:color="auto"/>
          </w:divBdr>
          <w:divsChild>
            <w:div w:id="559824244">
              <w:marLeft w:val="0"/>
              <w:marRight w:val="0"/>
              <w:marTop w:val="0"/>
              <w:marBottom w:val="0"/>
              <w:divBdr>
                <w:top w:val="none" w:sz="0" w:space="0" w:color="auto"/>
                <w:left w:val="none" w:sz="0" w:space="0" w:color="auto"/>
                <w:bottom w:val="none" w:sz="0" w:space="0" w:color="auto"/>
                <w:right w:val="none" w:sz="0" w:space="0" w:color="auto"/>
              </w:divBdr>
              <w:divsChild>
                <w:div w:id="835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9154">
          <w:marLeft w:val="0"/>
          <w:marRight w:val="0"/>
          <w:marTop w:val="0"/>
          <w:marBottom w:val="0"/>
          <w:divBdr>
            <w:top w:val="none" w:sz="0" w:space="0" w:color="auto"/>
            <w:left w:val="none" w:sz="0" w:space="0" w:color="auto"/>
            <w:bottom w:val="none" w:sz="0" w:space="0" w:color="auto"/>
            <w:right w:val="none" w:sz="0" w:space="0" w:color="auto"/>
          </w:divBdr>
          <w:divsChild>
            <w:div w:id="1694382053">
              <w:marLeft w:val="0"/>
              <w:marRight w:val="0"/>
              <w:marTop w:val="0"/>
              <w:marBottom w:val="0"/>
              <w:divBdr>
                <w:top w:val="none" w:sz="0" w:space="0" w:color="auto"/>
                <w:left w:val="none" w:sz="0" w:space="0" w:color="auto"/>
                <w:bottom w:val="none" w:sz="0" w:space="0" w:color="auto"/>
                <w:right w:val="none" w:sz="0" w:space="0" w:color="auto"/>
              </w:divBdr>
            </w:div>
          </w:divsChild>
        </w:div>
        <w:div w:id="1672756553">
          <w:marLeft w:val="0"/>
          <w:marRight w:val="0"/>
          <w:marTop w:val="0"/>
          <w:marBottom w:val="0"/>
          <w:divBdr>
            <w:top w:val="none" w:sz="0" w:space="0" w:color="auto"/>
            <w:left w:val="none" w:sz="0" w:space="0" w:color="auto"/>
            <w:bottom w:val="none" w:sz="0" w:space="0" w:color="auto"/>
            <w:right w:val="none" w:sz="0" w:space="0" w:color="auto"/>
          </w:divBdr>
          <w:divsChild>
            <w:div w:id="1954047339">
              <w:marLeft w:val="0"/>
              <w:marRight w:val="0"/>
              <w:marTop w:val="0"/>
              <w:marBottom w:val="0"/>
              <w:divBdr>
                <w:top w:val="none" w:sz="0" w:space="0" w:color="auto"/>
                <w:left w:val="none" w:sz="0" w:space="0" w:color="auto"/>
                <w:bottom w:val="none" w:sz="0" w:space="0" w:color="auto"/>
                <w:right w:val="none" w:sz="0" w:space="0" w:color="auto"/>
              </w:divBdr>
              <w:divsChild>
                <w:div w:id="4324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7417">
          <w:marLeft w:val="0"/>
          <w:marRight w:val="0"/>
          <w:marTop w:val="0"/>
          <w:marBottom w:val="0"/>
          <w:divBdr>
            <w:top w:val="none" w:sz="0" w:space="0" w:color="auto"/>
            <w:left w:val="none" w:sz="0" w:space="0" w:color="auto"/>
            <w:bottom w:val="none" w:sz="0" w:space="0" w:color="auto"/>
            <w:right w:val="none" w:sz="0" w:space="0" w:color="auto"/>
          </w:divBdr>
          <w:divsChild>
            <w:div w:id="691566957">
              <w:marLeft w:val="0"/>
              <w:marRight w:val="0"/>
              <w:marTop w:val="0"/>
              <w:marBottom w:val="0"/>
              <w:divBdr>
                <w:top w:val="none" w:sz="0" w:space="0" w:color="auto"/>
                <w:left w:val="none" w:sz="0" w:space="0" w:color="auto"/>
                <w:bottom w:val="none" w:sz="0" w:space="0" w:color="auto"/>
                <w:right w:val="none" w:sz="0" w:space="0" w:color="auto"/>
              </w:divBdr>
            </w:div>
          </w:divsChild>
        </w:div>
        <w:div w:id="1843426651">
          <w:marLeft w:val="0"/>
          <w:marRight w:val="0"/>
          <w:marTop w:val="0"/>
          <w:marBottom w:val="0"/>
          <w:divBdr>
            <w:top w:val="none" w:sz="0" w:space="0" w:color="auto"/>
            <w:left w:val="none" w:sz="0" w:space="0" w:color="auto"/>
            <w:bottom w:val="none" w:sz="0" w:space="0" w:color="auto"/>
            <w:right w:val="none" w:sz="0" w:space="0" w:color="auto"/>
          </w:divBdr>
          <w:divsChild>
            <w:div w:id="171333824">
              <w:marLeft w:val="0"/>
              <w:marRight w:val="0"/>
              <w:marTop w:val="0"/>
              <w:marBottom w:val="0"/>
              <w:divBdr>
                <w:top w:val="none" w:sz="0" w:space="0" w:color="auto"/>
                <w:left w:val="none" w:sz="0" w:space="0" w:color="auto"/>
                <w:bottom w:val="none" w:sz="0" w:space="0" w:color="auto"/>
                <w:right w:val="none" w:sz="0" w:space="0" w:color="auto"/>
              </w:divBdr>
              <w:divsChild>
                <w:div w:id="175855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366344">
          <w:marLeft w:val="0"/>
          <w:marRight w:val="0"/>
          <w:marTop w:val="0"/>
          <w:marBottom w:val="0"/>
          <w:divBdr>
            <w:top w:val="none" w:sz="0" w:space="0" w:color="auto"/>
            <w:left w:val="none" w:sz="0" w:space="0" w:color="auto"/>
            <w:bottom w:val="none" w:sz="0" w:space="0" w:color="auto"/>
            <w:right w:val="none" w:sz="0" w:space="0" w:color="auto"/>
          </w:divBdr>
          <w:divsChild>
            <w:div w:id="1436294033">
              <w:marLeft w:val="0"/>
              <w:marRight w:val="0"/>
              <w:marTop w:val="0"/>
              <w:marBottom w:val="0"/>
              <w:divBdr>
                <w:top w:val="none" w:sz="0" w:space="0" w:color="auto"/>
                <w:left w:val="none" w:sz="0" w:space="0" w:color="auto"/>
                <w:bottom w:val="none" w:sz="0" w:space="0" w:color="auto"/>
                <w:right w:val="none" w:sz="0" w:space="0" w:color="auto"/>
              </w:divBdr>
            </w:div>
          </w:divsChild>
        </w:div>
        <w:div w:id="1844971265">
          <w:marLeft w:val="0"/>
          <w:marRight w:val="0"/>
          <w:marTop w:val="0"/>
          <w:marBottom w:val="0"/>
          <w:divBdr>
            <w:top w:val="none" w:sz="0" w:space="0" w:color="auto"/>
            <w:left w:val="none" w:sz="0" w:space="0" w:color="auto"/>
            <w:bottom w:val="none" w:sz="0" w:space="0" w:color="auto"/>
            <w:right w:val="none" w:sz="0" w:space="0" w:color="auto"/>
          </w:divBdr>
          <w:divsChild>
            <w:div w:id="104662046">
              <w:marLeft w:val="0"/>
              <w:marRight w:val="0"/>
              <w:marTop w:val="0"/>
              <w:marBottom w:val="0"/>
              <w:divBdr>
                <w:top w:val="none" w:sz="0" w:space="0" w:color="auto"/>
                <w:left w:val="none" w:sz="0" w:space="0" w:color="auto"/>
                <w:bottom w:val="none" w:sz="0" w:space="0" w:color="auto"/>
                <w:right w:val="none" w:sz="0" w:space="0" w:color="auto"/>
              </w:divBdr>
              <w:divsChild>
                <w:div w:id="165236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656297">
          <w:marLeft w:val="0"/>
          <w:marRight w:val="0"/>
          <w:marTop w:val="0"/>
          <w:marBottom w:val="0"/>
          <w:divBdr>
            <w:top w:val="none" w:sz="0" w:space="0" w:color="auto"/>
            <w:left w:val="none" w:sz="0" w:space="0" w:color="auto"/>
            <w:bottom w:val="none" w:sz="0" w:space="0" w:color="auto"/>
            <w:right w:val="none" w:sz="0" w:space="0" w:color="auto"/>
          </w:divBdr>
          <w:divsChild>
            <w:div w:id="878664097">
              <w:marLeft w:val="0"/>
              <w:marRight w:val="0"/>
              <w:marTop w:val="0"/>
              <w:marBottom w:val="0"/>
              <w:divBdr>
                <w:top w:val="none" w:sz="0" w:space="0" w:color="auto"/>
                <w:left w:val="none" w:sz="0" w:space="0" w:color="auto"/>
                <w:bottom w:val="none" w:sz="0" w:space="0" w:color="auto"/>
                <w:right w:val="none" w:sz="0" w:space="0" w:color="auto"/>
              </w:divBdr>
            </w:div>
          </w:divsChild>
        </w:div>
        <w:div w:id="419063932">
          <w:marLeft w:val="0"/>
          <w:marRight w:val="0"/>
          <w:marTop w:val="0"/>
          <w:marBottom w:val="0"/>
          <w:divBdr>
            <w:top w:val="none" w:sz="0" w:space="0" w:color="auto"/>
            <w:left w:val="none" w:sz="0" w:space="0" w:color="auto"/>
            <w:bottom w:val="none" w:sz="0" w:space="0" w:color="auto"/>
            <w:right w:val="none" w:sz="0" w:space="0" w:color="auto"/>
          </w:divBdr>
          <w:divsChild>
            <w:div w:id="124324038">
              <w:marLeft w:val="0"/>
              <w:marRight w:val="0"/>
              <w:marTop w:val="0"/>
              <w:marBottom w:val="0"/>
              <w:divBdr>
                <w:top w:val="none" w:sz="0" w:space="0" w:color="auto"/>
                <w:left w:val="none" w:sz="0" w:space="0" w:color="auto"/>
                <w:bottom w:val="none" w:sz="0" w:space="0" w:color="auto"/>
                <w:right w:val="none" w:sz="0" w:space="0" w:color="auto"/>
              </w:divBdr>
              <w:divsChild>
                <w:div w:id="181510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3489">
          <w:marLeft w:val="0"/>
          <w:marRight w:val="0"/>
          <w:marTop w:val="0"/>
          <w:marBottom w:val="0"/>
          <w:divBdr>
            <w:top w:val="none" w:sz="0" w:space="0" w:color="auto"/>
            <w:left w:val="none" w:sz="0" w:space="0" w:color="auto"/>
            <w:bottom w:val="none" w:sz="0" w:space="0" w:color="auto"/>
            <w:right w:val="none" w:sz="0" w:space="0" w:color="auto"/>
          </w:divBdr>
          <w:divsChild>
            <w:div w:id="2025864990">
              <w:marLeft w:val="0"/>
              <w:marRight w:val="0"/>
              <w:marTop w:val="0"/>
              <w:marBottom w:val="0"/>
              <w:divBdr>
                <w:top w:val="none" w:sz="0" w:space="0" w:color="auto"/>
                <w:left w:val="none" w:sz="0" w:space="0" w:color="auto"/>
                <w:bottom w:val="none" w:sz="0" w:space="0" w:color="auto"/>
                <w:right w:val="none" w:sz="0" w:space="0" w:color="auto"/>
              </w:divBdr>
            </w:div>
          </w:divsChild>
        </w:div>
        <w:div w:id="198007628">
          <w:marLeft w:val="0"/>
          <w:marRight w:val="0"/>
          <w:marTop w:val="0"/>
          <w:marBottom w:val="0"/>
          <w:divBdr>
            <w:top w:val="none" w:sz="0" w:space="0" w:color="auto"/>
            <w:left w:val="none" w:sz="0" w:space="0" w:color="auto"/>
            <w:bottom w:val="none" w:sz="0" w:space="0" w:color="auto"/>
            <w:right w:val="none" w:sz="0" w:space="0" w:color="auto"/>
          </w:divBdr>
          <w:divsChild>
            <w:div w:id="855581345">
              <w:marLeft w:val="0"/>
              <w:marRight w:val="0"/>
              <w:marTop w:val="0"/>
              <w:marBottom w:val="0"/>
              <w:divBdr>
                <w:top w:val="none" w:sz="0" w:space="0" w:color="auto"/>
                <w:left w:val="none" w:sz="0" w:space="0" w:color="auto"/>
                <w:bottom w:val="none" w:sz="0" w:space="0" w:color="auto"/>
                <w:right w:val="none" w:sz="0" w:space="0" w:color="auto"/>
              </w:divBdr>
              <w:divsChild>
                <w:div w:id="121624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0721">
          <w:marLeft w:val="0"/>
          <w:marRight w:val="0"/>
          <w:marTop w:val="0"/>
          <w:marBottom w:val="0"/>
          <w:divBdr>
            <w:top w:val="none" w:sz="0" w:space="0" w:color="auto"/>
            <w:left w:val="none" w:sz="0" w:space="0" w:color="auto"/>
            <w:bottom w:val="none" w:sz="0" w:space="0" w:color="auto"/>
            <w:right w:val="none" w:sz="0" w:space="0" w:color="auto"/>
          </w:divBdr>
          <w:divsChild>
            <w:div w:id="148404548">
              <w:marLeft w:val="0"/>
              <w:marRight w:val="0"/>
              <w:marTop w:val="0"/>
              <w:marBottom w:val="0"/>
              <w:divBdr>
                <w:top w:val="none" w:sz="0" w:space="0" w:color="auto"/>
                <w:left w:val="none" w:sz="0" w:space="0" w:color="auto"/>
                <w:bottom w:val="none" w:sz="0" w:space="0" w:color="auto"/>
                <w:right w:val="none" w:sz="0" w:space="0" w:color="auto"/>
              </w:divBdr>
            </w:div>
          </w:divsChild>
        </w:div>
        <w:div w:id="660812394">
          <w:marLeft w:val="0"/>
          <w:marRight w:val="0"/>
          <w:marTop w:val="0"/>
          <w:marBottom w:val="0"/>
          <w:divBdr>
            <w:top w:val="none" w:sz="0" w:space="0" w:color="auto"/>
            <w:left w:val="none" w:sz="0" w:space="0" w:color="auto"/>
            <w:bottom w:val="none" w:sz="0" w:space="0" w:color="auto"/>
            <w:right w:val="none" w:sz="0" w:space="0" w:color="auto"/>
          </w:divBdr>
          <w:divsChild>
            <w:div w:id="479470148">
              <w:marLeft w:val="0"/>
              <w:marRight w:val="0"/>
              <w:marTop w:val="0"/>
              <w:marBottom w:val="0"/>
              <w:divBdr>
                <w:top w:val="none" w:sz="0" w:space="0" w:color="auto"/>
                <w:left w:val="none" w:sz="0" w:space="0" w:color="auto"/>
                <w:bottom w:val="none" w:sz="0" w:space="0" w:color="auto"/>
                <w:right w:val="none" w:sz="0" w:space="0" w:color="auto"/>
              </w:divBdr>
              <w:divsChild>
                <w:div w:id="6101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750243">
          <w:marLeft w:val="0"/>
          <w:marRight w:val="0"/>
          <w:marTop w:val="0"/>
          <w:marBottom w:val="0"/>
          <w:divBdr>
            <w:top w:val="none" w:sz="0" w:space="0" w:color="auto"/>
            <w:left w:val="none" w:sz="0" w:space="0" w:color="auto"/>
            <w:bottom w:val="none" w:sz="0" w:space="0" w:color="auto"/>
            <w:right w:val="none" w:sz="0" w:space="0" w:color="auto"/>
          </w:divBdr>
          <w:divsChild>
            <w:div w:id="511844172">
              <w:marLeft w:val="0"/>
              <w:marRight w:val="0"/>
              <w:marTop w:val="0"/>
              <w:marBottom w:val="0"/>
              <w:divBdr>
                <w:top w:val="none" w:sz="0" w:space="0" w:color="auto"/>
                <w:left w:val="none" w:sz="0" w:space="0" w:color="auto"/>
                <w:bottom w:val="none" w:sz="0" w:space="0" w:color="auto"/>
                <w:right w:val="none" w:sz="0" w:space="0" w:color="auto"/>
              </w:divBdr>
            </w:div>
          </w:divsChild>
        </w:div>
        <w:div w:id="1595045871">
          <w:marLeft w:val="0"/>
          <w:marRight w:val="0"/>
          <w:marTop w:val="0"/>
          <w:marBottom w:val="0"/>
          <w:divBdr>
            <w:top w:val="none" w:sz="0" w:space="0" w:color="auto"/>
            <w:left w:val="none" w:sz="0" w:space="0" w:color="auto"/>
            <w:bottom w:val="none" w:sz="0" w:space="0" w:color="auto"/>
            <w:right w:val="none" w:sz="0" w:space="0" w:color="auto"/>
          </w:divBdr>
          <w:divsChild>
            <w:div w:id="1655185963">
              <w:marLeft w:val="0"/>
              <w:marRight w:val="0"/>
              <w:marTop w:val="0"/>
              <w:marBottom w:val="0"/>
              <w:divBdr>
                <w:top w:val="none" w:sz="0" w:space="0" w:color="auto"/>
                <w:left w:val="none" w:sz="0" w:space="0" w:color="auto"/>
                <w:bottom w:val="none" w:sz="0" w:space="0" w:color="auto"/>
                <w:right w:val="none" w:sz="0" w:space="0" w:color="auto"/>
              </w:divBdr>
              <w:divsChild>
                <w:div w:id="12421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86568">
          <w:marLeft w:val="150"/>
          <w:marRight w:val="0"/>
          <w:marTop w:val="0"/>
          <w:marBottom w:val="0"/>
          <w:divBdr>
            <w:top w:val="none" w:sz="0" w:space="0" w:color="auto"/>
            <w:left w:val="none" w:sz="0" w:space="0" w:color="auto"/>
            <w:bottom w:val="none" w:sz="0" w:space="0" w:color="auto"/>
            <w:right w:val="none" w:sz="0" w:space="0" w:color="auto"/>
          </w:divBdr>
        </w:div>
        <w:div w:id="251472500">
          <w:marLeft w:val="0"/>
          <w:marRight w:val="0"/>
          <w:marTop w:val="0"/>
          <w:marBottom w:val="0"/>
          <w:divBdr>
            <w:top w:val="none" w:sz="0" w:space="0" w:color="auto"/>
            <w:left w:val="none" w:sz="0" w:space="0" w:color="auto"/>
            <w:bottom w:val="none" w:sz="0" w:space="0" w:color="auto"/>
            <w:right w:val="none" w:sz="0" w:space="0" w:color="auto"/>
          </w:divBdr>
          <w:divsChild>
            <w:div w:id="73863907">
              <w:marLeft w:val="0"/>
              <w:marRight w:val="0"/>
              <w:marTop w:val="0"/>
              <w:marBottom w:val="0"/>
              <w:divBdr>
                <w:top w:val="none" w:sz="0" w:space="0" w:color="auto"/>
                <w:left w:val="none" w:sz="0" w:space="0" w:color="auto"/>
                <w:bottom w:val="none" w:sz="0" w:space="0" w:color="auto"/>
                <w:right w:val="none" w:sz="0" w:space="0" w:color="auto"/>
              </w:divBdr>
            </w:div>
          </w:divsChild>
        </w:div>
        <w:div w:id="1077018972">
          <w:marLeft w:val="0"/>
          <w:marRight w:val="0"/>
          <w:marTop w:val="0"/>
          <w:marBottom w:val="0"/>
          <w:divBdr>
            <w:top w:val="none" w:sz="0" w:space="0" w:color="auto"/>
            <w:left w:val="none" w:sz="0" w:space="0" w:color="auto"/>
            <w:bottom w:val="none" w:sz="0" w:space="0" w:color="auto"/>
            <w:right w:val="none" w:sz="0" w:space="0" w:color="auto"/>
          </w:divBdr>
          <w:divsChild>
            <w:div w:id="490298092">
              <w:marLeft w:val="0"/>
              <w:marRight w:val="0"/>
              <w:marTop w:val="0"/>
              <w:marBottom w:val="0"/>
              <w:divBdr>
                <w:top w:val="none" w:sz="0" w:space="0" w:color="auto"/>
                <w:left w:val="none" w:sz="0" w:space="0" w:color="auto"/>
                <w:bottom w:val="none" w:sz="0" w:space="0" w:color="auto"/>
                <w:right w:val="none" w:sz="0" w:space="0" w:color="auto"/>
              </w:divBdr>
              <w:divsChild>
                <w:div w:id="83495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63716">
      <w:bodyDiv w:val="1"/>
      <w:marLeft w:val="0"/>
      <w:marRight w:val="0"/>
      <w:marTop w:val="0"/>
      <w:marBottom w:val="0"/>
      <w:divBdr>
        <w:top w:val="none" w:sz="0" w:space="0" w:color="auto"/>
        <w:left w:val="none" w:sz="0" w:space="0" w:color="auto"/>
        <w:bottom w:val="none" w:sz="0" w:space="0" w:color="auto"/>
        <w:right w:val="none" w:sz="0" w:space="0" w:color="auto"/>
      </w:divBdr>
    </w:div>
    <w:div w:id="1031809344">
      <w:bodyDiv w:val="1"/>
      <w:marLeft w:val="0"/>
      <w:marRight w:val="0"/>
      <w:marTop w:val="0"/>
      <w:marBottom w:val="0"/>
      <w:divBdr>
        <w:top w:val="none" w:sz="0" w:space="0" w:color="auto"/>
        <w:left w:val="none" w:sz="0" w:space="0" w:color="auto"/>
        <w:bottom w:val="none" w:sz="0" w:space="0" w:color="auto"/>
        <w:right w:val="none" w:sz="0" w:space="0" w:color="auto"/>
      </w:divBdr>
    </w:div>
    <w:div w:id="1150711899">
      <w:bodyDiv w:val="1"/>
      <w:marLeft w:val="0"/>
      <w:marRight w:val="0"/>
      <w:marTop w:val="0"/>
      <w:marBottom w:val="0"/>
      <w:divBdr>
        <w:top w:val="none" w:sz="0" w:space="0" w:color="auto"/>
        <w:left w:val="none" w:sz="0" w:space="0" w:color="auto"/>
        <w:bottom w:val="none" w:sz="0" w:space="0" w:color="auto"/>
        <w:right w:val="none" w:sz="0" w:space="0" w:color="auto"/>
      </w:divBdr>
      <w:divsChild>
        <w:div w:id="404645286">
          <w:marLeft w:val="0"/>
          <w:marRight w:val="0"/>
          <w:marTop w:val="0"/>
          <w:marBottom w:val="0"/>
          <w:divBdr>
            <w:top w:val="none" w:sz="0" w:space="0" w:color="auto"/>
            <w:left w:val="none" w:sz="0" w:space="0" w:color="auto"/>
            <w:bottom w:val="none" w:sz="0" w:space="0" w:color="auto"/>
            <w:right w:val="none" w:sz="0" w:space="0" w:color="auto"/>
          </w:divBdr>
        </w:div>
        <w:div w:id="638924598">
          <w:marLeft w:val="0"/>
          <w:marRight w:val="0"/>
          <w:marTop w:val="0"/>
          <w:marBottom w:val="0"/>
          <w:divBdr>
            <w:top w:val="none" w:sz="0" w:space="0" w:color="auto"/>
            <w:left w:val="none" w:sz="0" w:space="0" w:color="auto"/>
            <w:bottom w:val="none" w:sz="0" w:space="0" w:color="auto"/>
            <w:right w:val="none" w:sz="0" w:space="0" w:color="auto"/>
          </w:divBdr>
        </w:div>
        <w:div w:id="539442112">
          <w:marLeft w:val="0"/>
          <w:marRight w:val="0"/>
          <w:marTop w:val="0"/>
          <w:marBottom w:val="0"/>
          <w:divBdr>
            <w:top w:val="none" w:sz="0" w:space="0" w:color="auto"/>
            <w:left w:val="none" w:sz="0" w:space="0" w:color="auto"/>
            <w:bottom w:val="none" w:sz="0" w:space="0" w:color="auto"/>
            <w:right w:val="none" w:sz="0" w:space="0" w:color="auto"/>
          </w:divBdr>
        </w:div>
        <w:div w:id="835268996">
          <w:marLeft w:val="0"/>
          <w:marRight w:val="0"/>
          <w:marTop w:val="0"/>
          <w:marBottom w:val="0"/>
          <w:divBdr>
            <w:top w:val="none" w:sz="0" w:space="0" w:color="auto"/>
            <w:left w:val="none" w:sz="0" w:space="0" w:color="auto"/>
            <w:bottom w:val="none" w:sz="0" w:space="0" w:color="auto"/>
            <w:right w:val="none" w:sz="0" w:space="0" w:color="auto"/>
          </w:divBdr>
        </w:div>
        <w:div w:id="1977642956">
          <w:marLeft w:val="0"/>
          <w:marRight w:val="0"/>
          <w:marTop w:val="0"/>
          <w:marBottom w:val="0"/>
          <w:divBdr>
            <w:top w:val="none" w:sz="0" w:space="0" w:color="auto"/>
            <w:left w:val="none" w:sz="0" w:space="0" w:color="auto"/>
            <w:bottom w:val="none" w:sz="0" w:space="0" w:color="auto"/>
            <w:right w:val="none" w:sz="0" w:space="0" w:color="auto"/>
          </w:divBdr>
        </w:div>
      </w:divsChild>
    </w:div>
    <w:div w:id="1156922348">
      <w:bodyDiv w:val="1"/>
      <w:marLeft w:val="0"/>
      <w:marRight w:val="0"/>
      <w:marTop w:val="0"/>
      <w:marBottom w:val="0"/>
      <w:divBdr>
        <w:top w:val="none" w:sz="0" w:space="0" w:color="auto"/>
        <w:left w:val="none" w:sz="0" w:space="0" w:color="auto"/>
        <w:bottom w:val="none" w:sz="0" w:space="0" w:color="auto"/>
        <w:right w:val="none" w:sz="0" w:space="0" w:color="auto"/>
      </w:divBdr>
    </w:div>
    <w:div w:id="1218397199">
      <w:bodyDiv w:val="1"/>
      <w:marLeft w:val="0"/>
      <w:marRight w:val="0"/>
      <w:marTop w:val="0"/>
      <w:marBottom w:val="0"/>
      <w:divBdr>
        <w:top w:val="none" w:sz="0" w:space="0" w:color="auto"/>
        <w:left w:val="none" w:sz="0" w:space="0" w:color="auto"/>
        <w:bottom w:val="none" w:sz="0" w:space="0" w:color="auto"/>
        <w:right w:val="none" w:sz="0" w:space="0" w:color="auto"/>
      </w:divBdr>
      <w:divsChild>
        <w:div w:id="1173640053">
          <w:marLeft w:val="0"/>
          <w:marRight w:val="0"/>
          <w:marTop w:val="0"/>
          <w:marBottom w:val="0"/>
          <w:divBdr>
            <w:top w:val="none" w:sz="0" w:space="0" w:color="auto"/>
            <w:left w:val="none" w:sz="0" w:space="0" w:color="auto"/>
            <w:bottom w:val="none" w:sz="0" w:space="0" w:color="auto"/>
            <w:right w:val="none" w:sz="0" w:space="0" w:color="auto"/>
          </w:divBdr>
        </w:div>
        <w:div w:id="2077168186">
          <w:marLeft w:val="0"/>
          <w:marRight w:val="0"/>
          <w:marTop w:val="0"/>
          <w:marBottom w:val="0"/>
          <w:divBdr>
            <w:top w:val="none" w:sz="0" w:space="0" w:color="auto"/>
            <w:left w:val="none" w:sz="0" w:space="0" w:color="auto"/>
            <w:bottom w:val="none" w:sz="0" w:space="0" w:color="auto"/>
            <w:right w:val="none" w:sz="0" w:space="0" w:color="auto"/>
          </w:divBdr>
          <w:divsChild>
            <w:div w:id="1834294295">
              <w:marLeft w:val="0"/>
              <w:marRight w:val="0"/>
              <w:marTop w:val="0"/>
              <w:marBottom w:val="0"/>
              <w:divBdr>
                <w:top w:val="none" w:sz="0" w:space="0" w:color="auto"/>
                <w:left w:val="none" w:sz="0" w:space="0" w:color="auto"/>
                <w:bottom w:val="none" w:sz="0" w:space="0" w:color="auto"/>
                <w:right w:val="none" w:sz="0" w:space="0" w:color="auto"/>
              </w:divBdr>
              <w:divsChild>
                <w:div w:id="1840584281">
                  <w:marLeft w:val="0"/>
                  <w:marRight w:val="0"/>
                  <w:marTop w:val="0"/>
                  <w:marBottom w:val="0"/>
                  <w:divBdr>
                    <w:top w:val="none" w:sz="0" w:space="0" w:color="auto"/>
                    <w:left w:val="none" w:sz="0" w:space="0" w:color="auto"/>
                    <w:bottom w:val="none" w:sz="0" w:space="0" w:color="auto"/>
                    <w:right w:val="none" w:sz="0" w:space="0" w:color="auto"/>
                  </w:divBdr>
                  <w:divsChild>
                    <w:div w:id="1172181307">
                      <w:marLeft w:val="0"/>
                      <w:marRight w:val="15"/>
                      <w:marTop w:val="0"/>
                      <w:marBottom w:val="0"/>
                      <w:divBdr>
                        <w:top w:val="none" w:sz="0" w:space="0" w:color="auto"/>
                        <w:left w:val="none" w:sz="0" w:space="0" w:color="auto"/>
                        <w:bottom w:val="none" w:sz="0" w:space="0" w:color="auto"/>
                        <w:right w:val="none" w:sz="0" w:space="0" w:color="auto"/>
                      </w:divBdr>
                    </w:div>
                    <w:div w:id="266668403">
                      <w:marLeft w:val="0"/>
                      <w:marRight w:val="15"/>
                      <w:marTop w:val="0"/>
                      <w:marBottom w:val="0"/>
                      <w:divBdr>
                        <w:top w:val="none" w:sz="0" w:space="0" w:color="auto"/>
                        <w:left w:val="none" w:sz="0" w:space="0" w:color="auto"/>
                        <w:bottom w:val="none" w:sz="0" w:space="0" w:color="auto"/>
                        <w:right w:val="none" w:sz="0" w:space="0" w:color="auto"/>
                      </w:divBdr>
                    </w:div>
                    <w:div w:id="2074542802">
                      <w:marLeft w:val="0"/>
                      <w:marRight w:val="15"/>
                      <w:marTop w:val="0"/>
                      <w:marBottom w:val="0"/>
                      <w:divBdr>
                        <w:top w:val="none" w:sz="0" w:space="0" w:color="auto"/>
                        <w:left w:val="none" w:sz="0" w:space="0" w:color="auto"/>
                        <w:bottom w:val="none" w:sz="0" w:space="0" w:color="auto"/>
                        <w:right w:val="none" w:sz="0" w:space="0" w:color="auto"/>
                      </w:divBdr>
                    </w:div>
                    <w:div w:id="739060514">
                      <w:marLeft w:val="0"/>
                      <w:marRight w:val="15"/>
                      <w:marTop w:val="0"/>
                      <w:marBottom w:val="0"/>
                      <w:divBdr>
                        <w:top w:val="none" w:sz="0" w:space="0" w:color="auto"/>
                        <w:left w:val="none" w:sz="0" w:space="0" w:color="auto"/>
                        <w:bottom w:val="none" w:sz="0" w:space="0" w:color="auto"/>
                        <w:right w:val="none" w:sz="0" w:space="0" w:color="auto"/>
                      </w:divBdr>
                    </w:div>
                    <w:div w:id="108907817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 w:id="1007247570">
              <w:marLeft w:val="0"/>
              <w:marRight w:val="0"/>
              <w:marTop w:val="0"/>
              <w:marBottom w:val="0"/>
              <w:divBdr>
                <w:top w:val="none" w:sz="0" w:space="0" w:color="auto"/>
                <w:left w:val="none" w:sz="0" w:space="0" w:color="auto"/>
                <w:bottom w:val="none" w:sz="0" w:space="0" w:color="auto"/>
                <w:right w:val="none" w:sz="0" w:space="0" w:color="auto"/>
              </w:divBdr>
            </w:div>
            <w:div w:id="145249883">
              <w:marLeft w:val="0"/>
              <w:marRight w:val="0"/>
              <w:marTop w:val="0"/>
              <w:marBottom w:val="0"/>
              <w:divBdr>
                <w:top w:val="none" w:sz="0" w:space="0" w:color="auto"/>
                <w:left w:val="none" w:sz="0" w:space="0" w:color="auto"/>
                <w:bottom w:val="none" w:sz="0" w:space="0" w:color="auto"/>
                <w:right w:val="none" w:sz="0" w:space="0" w:color="auto"/>
              </w:divBdr>
            </w:div>
            <w:div w:id="2007786714">
              <w:marLeft w:val="0"/>
              <w:marRight w:val="0"/>
              <w:marTop w:val="0"/>
              <w:marBottom w:val="0"/>
              <w:divBdr>
                <w:top w:val="none" w:sz="0" w:space="0" w:color="auto"/>
                <w:left w:val="none" w:sz="0" w:space="0" w:color="auto"/>
                <w:bottom w:val="none" w:sz="0" w:space="0" w:color="auto"/>
                <w:right w:val="none" w:sz="0" w:space="0" w:color="auto"/>
              </w:divBdr>
            </w:div>
            <w:div w:id="819931797">
              <w:marLeft w:val="0"/>
              <w:marRight w:val="0"/>
              <w:marTop w:val="0"/>
              <w:marBottom w:val="0"/>
              <w:divBdr>
                <w:top w:val="none" w:sz="0" w:space="0" w:color="auto"/>
                <w:left w:val="none" w:sz="0" w:space="0" w:color="auto"/>
                <w:bottom w:val="none" w:sz="0" w:space="0" w:color="auto"/>
                <w:right w:val="none" w:sz="0" w:space="0" w:color="auto"/>
              </w:divBdr>
            </w:div>
            <w:div w:id="1008557038">
              <w:marLeft w:val="0"/>
              <w:marRight w:val="0"/>
              <w:marTop w:val="0"/>
              <w:marBottom w:val="0"/>
              <w:divBdr>
                <w:top w:val="none" w:sz="0" w:space="0" w:color="auto"/>
                <w:left w:val="none" w:sz="0" w:space="0" w:color="auto"/>
                <w:bottom w:val="none" w:sz="0" w:space="0" w:color="auto"/>
                <w:right w:val="none" w:sz="0" w:space="0" w:color="auto"/>
              </w:divBdr>
            </w:div>
            <w:div w:id="143505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0796">
      <w:bodyDiv w:val="1"/>
      <w:marLeft w:val="0"/>
      <w:marRight w:val="0"/>
      <w:marTop w:val="0"/>
      <w:marBottom w:val="0"/>
      <w:divBdr>
        <w:top w:val="none" w:sz="0" w:space="0" w:color="auto"/>
        <w:left w:val="none" w:sz="0" w:space="0" w:color="auto"/>
        <w:bottom w:val="none" w:sz="0" w:space="0" w:color="auto"/>
        <w:right w:val="none" w:sz="0" w:space="0" w:color="auto"/>
      </w:divBdr>
    </w:div>
    <w:div w:id="1270696579">
      <w:bodyDiv w:val="1"/>
      <w:marLeft w:val="0"/>
      <w:marRight w:val="0"/>
      <w:marTop w:val="0"/>
      <w:marBottom w:val="0"/>
      <w:divBdr>
        <w:top w:val="none" w:sz="0" w:space="0" w:color="auto"/>
        <w:left w:val="none" w:sz="0" w:space="0" w:color="auto"/>
        <w:bottom w:val="none" w:sz="0" w:space="0" w:color="auto"/>
        <w:right w:val="none" w:sz="0" w:space="0" w:color="auto"/>
      </w:divBdr>
    </w:div>
    <w:div w:id="1281378183">
      <w:bodyDiv w:val="1"/>
      <w:marLeft w:val="0"/>
      <w:marRight w:val="0"/>
      <w:marTop w:val="0"/>
      <w:marBottom w:val="0"/>
      <w:divBdr>
        <w:top w:val="none" w:sz="0" w:space="0" w:color="auto"/>
        <w:left w:val="none" w:sz="0" w:space="0" w:color="auto"/>
        <w:bottom w:val="none" w:sz="0" w:space="0" w:color="auto"/>
        <w:right w:val="none" w:sz="0" w:space="0" w:color="auto"/>
      </w:divBdr>
    </w:div>
    <w:div w:id="1294024756">
      <w:bodyDiv w:val="1"/>
      <w:marLeft w:val="0"/>
      <w:marRight w:val="0"/>
      <w:marTop w:val="0"/>
      <w:marBottom w:val="0"/>
      <w:divBdr>
        <w:top w:val="none" w:sz="0" w:space="0" w:color="auto"/>
        <w:left w:val="none" w:sz="0" w:space="0" w:color="auto"/>
        <w:bottom w:val="none" w:sz="0" w:space="0" w:color="auto"/>
        <w:right w:val="none" w:sz="0" w:space="0" w:color="auto"/>
      </w:divBdr>
    </w:div>
    <w:div w:id="1338191992">
      <w:bodyDiv w:val="1"/>
      <w:marLeft w:val="0"/>
      <w:marRight w:val="0"/>
      <w:marTop w:val="0"/>
      <w:marBottom w:val="0"/>
      <w:divBdr>
        <w:top w:val="none" w:sz="0" w:space="0" w:color="auto"/>
        <w:left w:val="none" w:sz="0" w:space="0" w:color="auto"/>
        <w:bottom w:val="none" w:sz="0" w:space="0" w:color="auto"/>
        <w:right w:val="none" w:sz="0" w:space="0" w:color="auto"/>
      </w:divBdr>
    </w:div>
    <w:div w:id="1369791558">
      <w:bodyDiv w:val="1"/>
      <w:marLeft w:val="0"/>
      <w:marRight w:val="0"/>
      <w:marTop w:val="0"/>
      <w:marBottom w:val="0"/>
      <w:divBdr>
        <w:top w:val="none" w:sz="0" w:space="0" w:color="auto"/>
        <w:left w:val="none" w:sz="0" w:space="0" w:color="auto"/>
        <w:bottom w:val="none" w:sz="0" w:space="0" w:color="auto"/>
        <w:right w:val="none" w:sz="0" w:space="0" w:color="auto"/>
      </w:divBdr>
    </w:div>
    <w:div w:id="1380939176">
      <w:bodyDiv w:val="1"/>
      <w:marLeft w:val="0"/>
      <w:marRight w:val="0"/>
      <w:marTop w:val="0"/>
      <w:marBottom w:val="0"/>
      <w:divBdr>
        <w:top w:val="none" w:sz="0" w:space="0" w:color="auto"/>
        <w:left w:val="none" w:sz="0" w:space="0" w:color="auto"/>
        <w:bottom w:val="none" w:sz="0" w:space="0" w:color="auto"/>
        <w:right w:val="none" w:sz="0" w:space="0" w:color="auto"/>
      </w:divBdr>
    </w:div>
    <w:div w:id="1386178352">
      <w:bodyDiv w:val="1"/>
      <w:marLeft w:val="0"/>
      <w:marRight w:val="0"/>
      <w:marTop w:val="0"/>
      <w:marBottom w:val="0"/>
      <w:divBdr>
        <w:top w:val="none" w:sz="0" w:space="0" w:color="auto"/>
        <w:left w:val="none" w:sz="0" w:space="0" w:color="auto"/>
        <w:bottom w:val="none" w:sz="0" w:space="0" w:color="auto"/>
        <w:right w:val="none" w:sz="0" w:space="0" w:color="auto"/>
      </w:divBdr>
    </w:div>
    <w:div w:id="1402172069">
      <w:bodyDiv w:val="1"/>
      <w:marLeft w:val="0"/>
      <w:marRight w:val="0"/>
      <w:marTop w:val="0"/>
      <w:marBottom w:val="0"/>
      <w:divBdr>
        <w:top w:val="none" w:sz="0" w:space="0" w:color="auto"/>
        <w:left w:val="none" w:sz="0" w:space="0" w:color="auto"/>
        <w:bottom w:val="none" w:sz="0" w:space="0" w:color="auto"/>
        <w:right w:val="none" w:sz="0" w:space="0" w:color="auto"/>
      </w:divBdr>
      <w:divsChild>
        <w:div w:id="1701970200">
          <w:marLeft w:val="0"/>
          <w:marRight w:val="0"/>
          <w:marTop w:val="0"/>
          <w:marBottom w:val="0"/>
          <w:divBdr>
            <w:top w:val="none" w:sz="0" w:space="0" w:color="auto"/>
            <w:left w:val="none" w:sz="0" w:space="0" w:color="auto"/>
            <w:bottom w:val="none" w:sz="0" w:space="0" w:color="auto"/>
            <w:right w:val="none" w:sz="0" w:space="0" w:color="auto"/>
          </w:divBdr>
          <w:divsChild>
            <w:div w:id="1078333287">
              <w:marLeft w:val="0"/>
              <w:marRight w:val="0"/>
              <w:marTop w:val="0"/>
              <w:marBottom w:val="0"/>
              <w:divBdr>
                <w:top w:val="none" w:sz="0" w:space="0" w:color="auto"/>
                <w:left w:val="none" w:sz="0" w:space="0" w:color="auto"/>
                <w:bottom w:val="none" w:sz="0" w:space="0" w:color="auto"/>
                <w:right w:val="none" w:sz="0" w:space="0" w:color="auto"/>
              </w:divBdr>
            </w:div>
          </w:divsChild>
        </w:div>
        <w:div w:id="423577938">
          <w:marLeft w:val="0"/>
          <w:marRight w:val="0"/>
          <w:marTop w:val="0"/>
          <w:marBottom w:val="0"/>
          <w:divBdr>
            <w:top w:val="none" w:sz="0" w:space="0" w:color="auto"/>
            <w:left w:val="none" w:sz="0" w:space="0" w:color="auto"/>
            <w:bottom w:val="none" w:sz="0" w:space="0" w:color="auto"/>
            <w:right w:val="none" w:sz="0" w:space="0" w:color="auto"/>
          </w:divBdr>
          <w:divsChild>
            <w:div w:id="159740426">
              <w:marLeft w:val="0"/>
              <w:marRight w:val="0"/>
              <w:marTop w:val="0"/>
              <w:marBottom w:val="0"/>
              <w:divBdr>
                <w:top w:val="none" w:sz="0" w:space="0" w:color="auto"/>
                <w:left w:val="none" w:sz="0" w:space="0" w:color="auto"/>
                <w:bottom w:val="none" w:sz="0" w:space="0" w:color="auto"/>
                <w:right w:val="none" w:sz="0" w:space="0" w:color="auto"/>
              </w:divBdr>
            </w:div>
            <w:div w:id="1431582005">
              <w:marLeft w:val="0"/>
              <w:marRight w:val="0"/>
              <w:marTop w:val="0"/>
              <w:marBottom w:val="0"/>
              <w:divBdr>
                <w:top w:val="none" w:sz="0" w:space="0" w:color="auto"/>
                <w:left w:val="none" w:sz="0" w:space="0" w:color="auto"/>
                <w:bottom w:val="none" w:sz="0" w:space="0" w:color="auto"/>
                <w:right w:val="none" w:sz="0" w:space="0" w:color="auto"/>
              </w:divBdr>
            </w:div>
            <w:div w:id="1907646075">
              <w:marLeft w:val="0"/>
              <w:marRight w:val="0"/>
              <w:marTop w:val="0"/>
              <w:marBottom w:val="0"/>
              <w:divBdr>
                <w:top w:val="none" w:sz="0" w:space="0" w:color="auto"/>
                <w:left w:val="none" w:sz="0" w:space="0" w:color="auto"/>
                <w:bottom w:val="none" w:sz="0" w:space="0" w:color="auto"/>
                <w:right w:val="none" w:sz="0" w:space="0" w:color="auto"/>
              </w:divBdr>
            </w:div>
            <w:div w:id="1296644115">
              <w:marLeft w:val="0"/>
              <w:marRight w:val="0"/>
              <w:marTop w:val="0"/>
              <w:marBottom w:val="0"/>
              <w:divBdr>
                <w:top w:val="none" w:sz="0" w:space="0" w:color="auto"/>
                <w:left w:val="none" w:sz="0" w:space="0" w:color="auto"/>
                <w:bottom w:val="none" w:sz="0" w:space="0" w:color="auto"/>
                <w:right w:val="none" w:sz="0" w:space="0" w:color="auto"/>
              </w:divBdr>
            </w:div>
            <w:div w:id="1516265600">
              <w:marLeft w:val="0"/>
              <w:marRight w:val="0"/>
              <w:marTop w:val="0"/>
              <w:marBottom w:val="0"/>
              <w:divBdr>
                <w:top w:val="none" w:sz="0" w:space="0" w:color="auto"/>
                <w:left w:val="none" w:sz="0" w:space="0" w:color="auto"/>
                <w:bottom w:val="none" w:sz="0" w:space="0" w:color="auto"/>
                <w:right w:val="none" w:sz="0" w:space="0" w:color="auto"/>
              </w:divBdr>
            </w:div>
            <w:div w:id="448086972">
              <w:marLeft w:val="0"/>
              <w:marRight w:val="0"/>
              <w:marTop w:val="0"/>
              <w:marBottom w:val="0"/>
              <w:divBdr>
                <w:top w:val="none" w:sz="0" w:space="0" w:color="auto"/>
                <w:left w:val="none" w:sz="0" w:space="0" w:color="auto"/>
                <w:bottom w:val="none" w:sz="0" w:space="0" w:color="auto"/>
                <w:right w:val="none" w:sz="0" w:space="0" w:color="auto"/>
              </w:divBdr>
            </w:div>
            <w:div w:id="1922789597">
              <w:marLeft w:val="0"/>
              <w:marRight w:val="0"/>
              <w:marTop w:val="0"/>
              <w:marBottom w:val="0"/>
              <w:divBdr>
                <w:top w:val="none" w:sz="0" w:space="0" w:color="auto"/>
                <w:left w:val="none" w:sz="0" w:space="0" w:color="auto"/>
                <w:bottom w:val="none" w:sz="0" w:space="0" w:color="auto"/>
                <w:right w:val="none" w:sz="0" w:space="0" w:color="auto"/>
              </w:divBdr>
            </w:div>
            <w:div w:id="1937011694">
              <w:marLeft w:val="0"/>
              <w:marRight w:val="0"/>
              <w:marTop w:val="0"/>
              <w:marBottom w:val="0"/>
              <w:divBdr>
                <w:top w:val="none" w:sz="0" w:space="0" w:color="auto"/>
                <w:left w:val="none" w:sz="0" w:space="0" w:color="auto"/>
                <w:bottom w:val="none" w:sz="0" w:space="0" w:color="auto"/>
                <w:right w:val="none" w:sz="0" w:space="0" w:color="auto"/>
              </w:divBdr>
            </w:div>
            <w:div w:id="1293443983">
              <w:marLeft w:val="0"/>
              <w:marRight w:val="0"/>
              <w:marTop w:val="0"/>
              <w:marBottom w:val="0"/>
              <w:divBdr>
                <w:top w:val="none" w:sz="0" w:space="0" w:color="auto"/>
                <w:left w:val="none" w:sz="0" w:space="0" w:color="auto"/>
                <w:bottom w:val="none" w:sz="0" w:space="0" w:color="auto"/>
                <w:right w:val="none" w:sz="0" w:space="0" w:color="auto"/>
              </w:divBdr>
            </w:div>
            <w:div w:id="339087192">
              <w:marLeft w:val="0"/>
              <w:marRight w:val="0"/>
              <w:marTop w:val="0"/>
              <w:marBottom w:val="0"/>
              <w:divBdr>
                <w:top w:val="none" w:sz="0" w:space="0" w:color="auto"/>
                <w:left w:val="none" w:sz="0" w:space="0" w:color="auto"/>
                <w:bottom w:val="none" w:sz="0" w:space="0" w:color="auto"/>
                <w:right w:val="none" w:sz="0" w:space="0" w:color="auto"/>
              </w:divBdr>
            </w:div>
            <w:div w:id="1201553423">
              <w:marLeft w:val="0"/>
              <w:marRight w:val="0"/>
              <w:marTop w:val="0"/>
              <w:marBottom w:val="0"/>
              <w:divBdr>
                <w:top w:val="none" w:sz="0" w:space="0" w:color="auto"/>
                <w:left w:val="none" w:sz="0" w:space="0" w:color="auto"/>
                <w:bottom w:val="none" w:sz="0" w:space="0" w:color="auto"/>
                <w:right w:val="none" w:sz="0" w:space="0" w:color="auto"/>
              </w:divBdr>
              <w:divsChild>
                <w:div w:id="9350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9976">
          <w:marLeft w:val="0"/>
          <w:marRight w:val="0"/>
          <w:marTop w:val="0"/>
          <w:marBottom w:val="0"/>
          <w:divBdr>
            <w:top w:val="none" w:sz="0" w:space="0" w:color="auto"/>
            <w:left w:val="none" w:sz="0" w:space="0" w:color="auto"/>
            <w:bottom w:val="none" w:sz="0" w:space="0" w:color="auto"/>
            <w:right w:val="none" w:sz="0" w:space="0" w:color="auto"/>
          </w:divBdr>
        </w:div>
        <w:div w:id="836768924">
          <w:marLeft w:val="0"/>
          <w:marRight w:val="0"/>
          <w:marTop w:val="0"/>
          <w:marBottom w:val="0"/>
          <w:divBdr>
            <w:top w:val="none" w:sz="0" w:space="0" w:color="auto"/>
            <w:left w:val="none" w:sz="0" w:space="0" w:color="auto"/>
            <w:bottom w:val="none" w:sz="0" w:space="0" w:color="auto"/>
            <w:right w:val="none" w:sz="0" w:space="0" w:color="auto"/>
          </w:divBdr>
          <w:divsChild>
            <w:div w:id="140776838">
              <w:marLeft w:val="0"/>
              <w:marRight w:val="0"/>
              <w:marTop w:val="0"/>
              <w:marBottom w:val="0"/>
              <w:divBdr>
                <w:top w:val="none" w:sz="0" w:space="0" w:color="auto"/>
                <w:left w:val="none" w:sz="0" w:space="0" w:color="auto"/>
                <w:bottom w:val="none" w:sz="0" w:space="0" w:color="auto"/>
                <w:right w:val="none" w:sz="0" w:space="0" w:color="auto"/>
              </w:divBdr>
            </w:div>
          </w:divsChild>
        </w:div>
        <w:div w:id="2146701976">
          <w:marLeft w:val="0"/>
          <w:marRight w:val="0"/>
          <w:marTop w:val="0"/>
          <w:marBottom w:val="0"/>
          <w:divBdr>
            <w:top w:val="none" w:sz="0" w:space="0" w:color="auto"/>
            <w:left w:val="none" w:sz="0" w:space="0" w:color="auto"/>
            <w:bottom w:val="none" w:sz="0" w:space="0" w:color="auto"/>
            <w:right w:val="none" w:sz="0" w:space="0" w:color="auto"/>
          </w:divBdr>
          <w:divsChild>
            <w:div w:id="470905270">
              <w:marLeft w:val="0"/>
              <w:marRight w:val="0"/>
              <w:marTop w:val="0"/>
              <w:marBottom w:val="0"/>
              <w:divBdr>
                <w:top w:val="none" w:sz="0" w:space="0" w:color="auto"/>
                <w:left w:val="none" w:sz="0" w:space="0" w:color="auto"/>
                <w:bottom w:val="none" w:sz="0" w:space="0" w:color="auto"/>
                <w:right w:val="none" w:sz="0" w:space="0" w:color="auto"/>
              </w:divBdr>
              <w:divsChild>
                <w:div w:id="76454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858095">
          <w:marLeft w:val="0"/>
          <w:marRight w:val="0"/>
          <w:marTop w:val="0"/>
          <w:marBottom w:val="0"/>
          <w:divBdr>
            <w:top w:val="none" w:sz="0" w:space="0" w:color="auto"/>
            <w:left w:val="none" w:sz="0" w:space="0" w:color="auto"/>
            <w:bottom w:val="none" w:sz="0" w:space="0" w:color="auto"/>
            <w:right w:val="none" w:sz="0" w:space="0" w:color="auto"/>
          </w:divBdr>
        </w:div>
        <w:div w:id="567887652">
          <w:marLeft w:val="0"/>
          <w:marRight w:val="0"/>
          <w:marTop w:val="0"/>
          <w:marBottom w:val="0"/>
          <w:divBdr>
            <w:top w:val="none" w:sz="0" w:space="0" w:color="auto"/>
            <w:left w:val="none" w:sz="0" w:space="0" w:color="auto"/>
            <w:bottom w:val="none" w:sz="0" w:space="0" w:color="auto"/>
            <w:right w:val="none" w:sz="0" w:space="0" w:color="auto"/>
          </w:divBdr>
          <w:divsChild>
            <w:div w:id="506679009">
              <w:marLeft w:val="0"/>
              <w:marRight w:val="0"/>
              <w:marTop w:val="0"/>
              <w:marBottom w:val="0"/>
              <w:divBdr>
                <w:top w:val="none" w:sz="0" w:space="0" w:color="auto"/>
                <w:left w:val="none" w:sz="0" w:space="0" w:color="auto"/>
                <w:bottom w:val="none" w:sz="0" w:space="0" w:color="auto"/>
                <w:right w:val="none" w:sz="0" w:space="0" w:color="auto"/>
              </w:divBdr>
            </w:div>
          </w:divsChild>
        </w:div>
        <w:div w:id="1141384955">
          <w:marLeft w:val="0"/>
          <w:marRight w:val="0"/>
          <w:marTop w:val="0"/>
          <w:marBottom w:val="0"/>
          <w:divBdr>
            <w:top w:val="none" w:sz="0" w:space="0" w:color="auto"/>
            <w:left w:val="none" w:sz="0" w:space="0" w:color="auto"/>
            <w:bottom w:val="none" w:sz="0" w:space="0" w:color="auto"/>
            <w:right w:val="none" w:sz="0" w:space="0" w:color="auto"/>
          </w:divBdr>
          <w:divsChild>
            <w:div w:id="285281990">
              <w:marLeft w:val="0"/>
              <w:marRight w:val="0"/>
              <w:marTop w:val="0"/>
              <w:marBottom w:val="0"/>
              <w:divBdr>
                <w:top w:val="none" w:sz="0" w:space="0" w:color="auto"/>
                <w:left w:val="none" w:sz="0" w:space="0" w:color="auto"/>
                <w:bottom w:val="none" w:sz="0" w:space="0" w:color="auto"/>
                <w:right w:val="none" w:sz="0" w:space="0" w:color="auto"/>
              </w:divBdr>
              <w:divsChild>
                <w:div w:id="129599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530676">
          <w:marLeft w:val="0"/>
          <w:marRight w:val="0"/>
          <w:marTop w:val="0"/>
          <w:marBottom w:val="0"/>
          <w:divBdr>
            <w:top w:val="none" w:sz="0" w:space="0" w:color="auto"/>
            <w:left w:val="none" w:sz="0" w:space="0" w:color="auto"/>
            <w:bottom w:val="none" w:sz="0" w:space="0" w:color="auto"/>
            <w:right w:val="none" w:sz="0" w:space="0" w:color="auto"/>
          </w:divBdr>
        </w:div>
        <w:div w:id="231543211">
          <w:marLeft w:val="0"/>
          <w:marRight w:val="0"/>
          <w:marTop w:val="0"/>
          <w:marBottom w:val="0"/>
          <w:divBdr>
            <w:top w:val="none" w:sz="0" w:space="0" w:color="auto"/>
            <w:left w:val="none" w:sz="0" w:space="0" w:color="auto"/>
            <w:bottom w:val="none" w:sz="0" w:space="0" w:color="auto"/>
            <w:right w:val="none" w:sz="0" w:space="0" w:color="auto"/>
          </w:divBdr>
          <w:divsChild>
            <w:div w:id="851259672">
              <w:marLeft w:val="0"/>
              <w:marRight w:val="0"/>
              <w:marTop w:val="0"/>
              <w:marBottom w:val="0"/>
              <w:divBdr>
                <w:top w:val="none" w:sz="0" w:space="0" w:color="auto"/>
                <w:left w:val="none" w:sz="0" w:space="0" w:color="auto"/>
                <w:bottom w:val="none" w:sz="0" w:space="0" w:color="auto"/>
                <w:right w:val="none" w:sz="0" w:space="0" w:color="auto"/>
              </w:divBdr>
            </w:div>
          </w:divsChild>
        </w:div>
        <w:div w:id="459691464">
          <w:marLeft w:val="0"/>
          <w:marRight w:val="0"/>
          <w:marTop w:val="0"/>
          <w:marBottom w:val="0"/>
          <w:divBdr>
            <w:top w:val="none" w:sz="0" w:space="0" w:color="auto"/>
            <w:left w:val="none" w:sz="0" w:space="0" w:color="auto"/>
            <w:bottom w:val="none" w:sz="0" w:space="0" w:color="auto"/>
            <w:right w:val="none" w:sz="0" w:space="0" w:color="auto"/>
          </w:divBdr>
          <w:divsChild>
            <w:div w:id="715786158">
              <w:marLeft w:val="0"/>
              <w:marRight w:val="0"/>
              <w:marTop w:val="0"/>
              <w:marBottom w:val="0"/>
              <w:divBdr>
                <w:top w:val="none" w:sz="0" w:space="0" w:color="auto"/>
                <w:left w:val="none" w:sz="0" w:space="0" w:color="auto"/>
                <w:bottom w:val="none" w:sz="0" w:space="0" w:color="auto"/>
                <w:right w:val="none" w:sz="0" w:space="0" w:color="auto"/>
              </w:divBdr>
              <w:divsChild>
                <w:div w:id="123994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82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24228">
          <w:marLeft w:val="0"/>
          <w:marRight w:val="0"/>
          <w:marTop w:val="0"/>
          <w:marBottom w:val="0"/>
          <w:divBdr>
            <w:top w:val="none" w:sz="0" w:space="0" w:color="auto"/>
            <w:left w:val="none" w:sz="0" w:space="0" w:color="auto"/>
            <w:bottom w:val="none" w:sz="0" w:space="0" w:color="auto"/>
            <w:right w:val="none" w:sz="0" w:space="0" w:color="auto"/>
          </w:divBdr>
        </w:div>
        <w:div w:id="22247074">
          <w:marLeft w:val="0"/>
          <w:marRight w:val="0"/>
          <w:marTop w:val="0"/>
          <w:marBottom w:val="0"/>
          <w:divBdr>
            <w:top w:val="none" w:sz="0" w:space="0" w:color="auto"/>
            <w:left w:val="none" w:sz="0" w:space="0" w:color="auto"/>
            <w:bottom w:val="none" w:sz="0" w:space="0" w:color="auto"/>
            <w:right w:val="none" w:sz="0" w:space="0" w:color="auto"/>
          </w:divBdr>
          <w:divsChild>
            <w:div w:id="601839358">
              <w:marLeft w:val="0"/>
              <w:marRight w:val="0"/>
              <w:marTop w:val="0"/>
              <w:marBottom w:val="0"/>
              <w:divBdr>
                <w:top w:val="none" w:sz="0" w:space="0" w:color="auto"/>
                <w:left w:val="none" w:sz="0" w:space="0" w:color="auto"/>
                <w:bottom w:val="none" w:sz="0" w:space="0" w:color="auto"/>
                <w:right w:val="none" w:sz="0" w:space="0" w:color="auto"/>
              </w:divBdr>
            </w:div>
          </w:divsChild>
        </w:div>
        <w:div w:id="1231692180">
          <w:marLeft w:val="0"/>
          <w:marRight w:val="0"/>
          <w:marTop w:val="0"/>
          <w:marBottom w:val="0"/>
          <w:divBdr>
            <w:top w:val="none" w:sz="0" w:space="0" w:color="auto"/>
            <w:left w:val="none" w:sz="0" w:space="0" w:color="auto"/>
            <w:bottom w:val="none" w:sz="0" w:space="0" w:color="auto"/>
            <w:right w:val="none" w:sz="0" w:space="0" w:color="auto"/>
          </w:divBdr>
          <w:divsChild>
            <w:div w:id="629673356">
              <w:marLeft w:val="0"/>
              <w:marRight w:val="0"/>
              <w:marTop w:val="0"/>
              <w:marBottom w:val="0"/>
              <w:divBdr>
                <w:top w:val="none" w:sz="0" w:space="0" w:color="auto"/>
                <w:left w:val="none" w:sz="0" w:space="0" w:color="auto"/>
                <w:bottom w:val="none" w:sz="0" w:space="0" w:color="auto"/>
                <w:right w:val="none" w:sz="0" w:space="0" w:color="auto"/>
              </w:divBdr>
              <w:divsChild>
                <w:div w:id="111930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234696">
          <w:marLeft w:val="0"/>
          <w:marRight w:val="0"/>
          <w:marTop w:val="0"/>
          <w:marBottom w:val="0"/>
          <w:divBdr>
            <w:top w:val="none" w:sz="0" w:space="0" w:color="auto"/>
            <w:left w:val="none" w:sz="0" w:space="0" w:color="auto"/>
            <w:bottom w:val="none" w:sz="0" w:space="0" w:color="auto"/>
            <w:right w:val="none" w:sz="0" w:space="0" w:color="auto"/>
          </w:divBdr>
        </w:div>
        <w:div w:id="1720275100">
          <w:marLeft w:val="0"/>
          <w:marRight w:val="0"/>
          <w:marTop w:val="0"/>
          <w:marBottom w:val="0"/>
          <w:divBdr>
            <w:top w:val="none" w:sz="0" w:space="0" w:color="auto"/>
            <w:left w:val="none" w:sz="0" w:space="0" w:color="auto"/>
            <w:bottom w:val="none" w:sz="0" w:space="0" w:color="auto"/>
            <w:right w:val="none" w:sz="0" w:space="0" w:color="auto"/>
          </w:divBdr>
          <w:divsChild>
            <w:div w:id="360055237">
              <w:marLeft w:val="0"/>
              <w:marRight w:val="0"/>
              <w:marTop w:val="0"/>
              <w:marBottom w:val="0"/>
              <w:divBdr>
                <w:top w:val="none" w:sz="0" w:space="0" w:color="auto"/>
                <w:left w:val="none" w:sz="0" w:space="0" w:color="auto"/>
                <w:bottom w:val="none" w:sz="0" w:space="0" w:color="auto"/>
                <w:right w:val="none" w:sz="0" w:space="0" w:color="auto"/>
              </w:divBdr>
            </w:div>
          </w:divsChild>
        </w:div>
        <w:div w:id="49111507">
          <w:marLeft w:val="0"/>
          <w:marRight w:val="0"/>
          <w:marTop w:val="0"/>
          <w:marBottom w:val="0"/>
          <w:divBdr>
            <w:top w:val="none" w:sz="0" w:space="0" w:color="auto"/>
            <w:left w:val="none" w:sz="0" w:space="0" w:color="auto"/>
            <w:bottom w:val="none" w:sz="0" w:space="0" w:color="auto"/>
            <w:right w:val="none" w:sz="0" w:space="0" w:color="auto"/>
          </w:divBdr>
          <w:divsChild>
            <w:div w:id="1355108321">
              <w:marLeft w:val="0"/>
              <w:marRight w:val="0"/>
              <w:marTop w:val="0"/>
              <w:marBottom w:val="0"/>
              <w:divBdr>
                <w:top w:val="none" w:sz="0" w:space="0" w:color="auto"/>
                <w:left w:val="none" w:sz="0" w:space="0" w:color="auto"/>
                <w:bottom w:val="none" w:sz="0" w:space="0" w:color="auto"/>
                <w:right w:val="none" w:sz="0" w:space="0" w:color="auto"/>
              </w:divBdr>
              <w:divsChild>
                <w:div w:id="1734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7817">
          <w:marLeft w:val="0"/>
          <w:marRight w:val="0"/>
          <w:marTop w:val="0"/>
          <w:marBottom w:val="0"/>
          <w:divBdr>
            <w:top w:val="none" w:sz="0" w:space="0" w:color="auto"/>
            <w:left w:val="none" w:sz="0" w:space="0" w:color="auto"/>
            <w:bottom w:val="none" w:sz="0" w:space="0" w:color="auto"/>
            <w:right w:val="none" w:sz="0" w:space="0" w:color="auto"/>
          </w:divBdr>
          <w:divsChild>
            <w:div w:id="2073232535">
              <w:marLeft w:val="0"/>
              <w:marRight w:val="0"/>
              <w:marTop w:val="0"/>
              <w:marBottom w:val="0"/>
              <w:divBdr>
                <w:top w:val="none" w:sz="0" w:space="0" w:color="auto"/>
                <w:left w:val="none" w:sz="0" w:space="0" w:color="auto"/>
                <w:bottom w:val="none" w:sz="0" w:space="0" w:color="auto"/>
                <w:right w:val="none" w:sz="0" w:space="0" w:color="auto"/>
              </w:divBdr>
            </w:div>
          </w:divsChild>
        </w:div>
        <w:div w:id="186598475">
          <w:marLeft w:val="0"/>
          <w:marRight w:val="0"/>
          <w:marTop w:val="0"/>
          <w:marBottom w:val="0"/>
          <w:divBdr>
            <w:top w:val="none" w:sz="0" w:space="0" w:color="auto"/>
            <w:left w:val="none" w:sz="0" w:space="0" w:color="auto"/>
            <w:bottom w:val="none" w:sz="0" w:space="0" w:color="auto"/>
            <w:right w:val="none" w:sz="0" w:space="0" w:color="auto"/>
          </w:divBdr>
          <w:divsChild>
            <w:div w:id="207228472">
              <w:marLeft w:val="0"/>
              <w:marRight w:val="0"/>
              <w:marTop w:val="0"/>
              <w:marBottom w:val="0"/>
              <w:divBdr>
                <w:top w:val="none" w:sz="0" w:space="0" w:color="auto"/>
                <w:left w:val="none" w:sz="0" w:space="0" w:color="auto"/>
                <w:bottom w:val="none" w:sz="0" w:space="0" w:color="auto"/>
                <w:right w:val="none" w:sz="0" w:space="0" w:color="auto"/>
              </w:divBdr>
              <w:divsChild>
                <w:div w:id="205122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3613">
          <w:marLeft w:val="0"/>
          <w:marRight w:val="0"/>
          <w:marTop w:val="0"/>
          <w:marBottom w:val="0"/>
          <w:divBdr>
            <w:top w:val="none" w:sz="0" w:space="0" w:color="auto"/>
            <w:left w:val="none" w:sz="0" w:space="0" w:color="auto"/>
            <w:bottom w:val="none" w:sz="0" w:space="0" w:color="auto"/>
            <w:right w:val="none" w:sz="0" w:space="0" w:color="auto"/>
          </w:divBdr>
        </w:div>
        <w:div w:id="1823040146">
          <w:marLeft w:val="0"/>
          <w:marRight w:val="0"/>
          <w:marTop w:val="0"/>
          <w:marBottom w:val="0"/>
          <w:divBdr>
            <w:top w:val="none" w:sz="0" w:space="0" w:color="auto"/>
            <w:left w:val="none" w:sz="0" w:space="0" w:color="auto"/>
            <w:bottom w:val="none" w:sz="0" w:space="0" w:color="auto"/>
            <w:right w:val="none" w:sz="0" w:space="0" w:color="auto"/>
          </w:divBdr>
          <w:divsChild>
            <w:div w:id="1178810995">
              <w:marLeft w:val="0"/>
              <w:marRight w:val="0"/>
              <w:marTop w:val="0"/>
              <w:marBottom w:val="0"/>
              <w:divBdr>
                <w:top w:val="none" w:sz="0" w:space="0" w:color="auto"/>
                <w:left w:val="none" w:sz="0" w:space="0" w:color="auto"/>
                <w:bottom w:val="none" w:sz="0" w:space="0" w:color="auto"/>
                <w:right w:val="none" w:sz="0" w:space="0" w:color="auto"/>
              </w:divBdr>
            </w:div>
          </w:divsChild>
        </w:div>
        <w:div w:id="1610160704">
          <w:marLeft w:val="0"/>
          <w:marRight w:val="0"/>
          <w:marTop w:val="0"/>
          <w:marBottom w:val="0"/>
          <w:divBdr>
            <w:top w:val="none" w:sz="0" w:space="0" w:color="auto"/>
            <w:left w:val="none" w:sz="0" w:space="0" w:color="auto"/>
            <w:bottom w:val="none" w:sz="0" w:space="0" w:color="auto"/>
            <w:right w:val="none" w:sz="0" w:space="0" w:color="auto"/>
          </w:divBdr>
          <w:divsChild>
            <w:div w:id="1121530592">
              <w:marLeft w:val="0"/>
              <w:marRight w:val="0"/>
              <w:marTop w:val="0"/>
              <w:marBottom w:val="0"/>
              <w:divBdr>
                <w:top w:val="none" w:sz="0" w:space="0" w:color="auto"/>
                <w:left w:val="none" w:sz="0" w:space="0" w:color="auto"/>
                <w:bottom w:val="none" w:sz="0" w:space="0" w:color="auto"/>
                <w:right w:val="none" w:sz="0" w:space="0" w:color="auto"/>
              </w:divBdr>
              <w:divsChild>
                <w:div w:id="86051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10501">
          <w:marLeft w:val="0"/>
          <w:marRight w:val="0"/>
          <w:marTop w:val="0"/>
          <w:marBottom w:val="0"/>
          <w:divBdr>
            <w:top w:val="none" w:sz="0" w:space="0" w:color="auto"/>
            <w:left w:val="none" w:sz="0" w:space="0" w:color="auto"/>
            <w:bottom w:val="none" w:sz="0" w:space="0" w:color="auto"/>
            <w:right w:val="none" w:sz="0" w:space="0" w:color="auto"/>
          </w:divBdr>
          <w:divsChild>
            <w:div w:id="166484417">
              <w:marLeft w:val="0"/>
              <w:marRight w:val="0"/>
              <w:marTop w:val="0"/>
              <w:marBottom w:val="0"/>
              <w:divBdr>
                <w:top w:val="none" w:sz="0" w:space="0" w:color="auto"/>
                <w:left w:val="none" w:sz="0" w:space="0" w:color="auto"/>
                <w:bottom w:val="none" w:sz="0" w:space="0" w:color="auto"/>
                <w:right w:val="none" w:sz="0" w:space="0" w:color="auto"/>
              </w:divBdr>
            </w:div>
          </w:divsChild>
        </w:div>
        <w:div w:id="1903640376">
          <w:marLeft w:val="0"/>
          <w:marRight w:val="0"/>
          <w:marTop w:val="0"/>
          <w:marBottom w:val="0"/>
          <w:divBdr>
            <w:top w:val="none" w:sz="0" w:space="0" w:color="auto"/>
            <w:left w:val="none" w:sz="0" w:space="0" w:color="auto"/>
            <w:bottom w:val="none" w:sz="0" w:space="0" w:color="auto"/>
            <w:right w:val="none" w:sz="0" w:space="0" w:color="auto"/>
          </w:divBdr>
          <w:divsChild>
            <w:div w:id="227960949">
              <w:marLeft w:val="0"/>
              <w:marRight w:val="0"/>
              <w:marTop w:val="0"/>
              <w:marBottom w:val="0"/>
              <w:divBdr>
                <w:top w:val="none" w:sz="0" w:space="0" w:color="auto"/>
                <w:left w:val="none" w:sz="0" w:space="0" w:color="auto"/>
                <w:bottom w:val="none" w:sz="0" w:space="0" w:color="auto"/>
                <w:right w:val="none" w:sz="0" w:space="0" w:color="auto"/>
              </w:divBdr>
              <w:divsChild>
                <w:div w:id="19099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466608">
          <w:marLeft w:val="0"/>
          <w:marRight w:val="0"/>
          <w:marTop w:val="0"/>
          <w:marBottom w:val="0"/>
          <w:divBdr>
            <w:top w:val="none" w:sz="0" w:space="0" w:color="auto"/>
            <w:left w:val="none" w:sz="0" w:space="0" w:color="auto"/>
            <w:bottom w:val="none" w:sz="0" w:space="0" w:color="auto"/>
            <w:right w:val="none" w:sz="0" w:space="0" w:color="auto"/>
          </w:divBdr>
        </w:div>
        <w:div w:id="673605348">
          <w:marLeft w:val="0"/>
          <w:marRight w:val="0"/>
          <w:marTop w:val="0"/>
          <w:marBottom w:val="0"/>
          <w:divBdr>
            <w:top w:val="none" w:sz="0" w:space="0" w:color="auto"/>
            <w:left w:val="none" w:sz="0" w:space="0" w:color="auto"/>
            <w:bottom w:val="none" w:sz="0" w:space="0" w:color="auto"/>
            <w:right w:val="none" w:sz="0" w:space="0" w:color="auto"/>
          </w:divBdr>
        </w:div>
        <w:div w:id="1322391849">
          <w:marLeft w:val="0"/>
          <w:marRight w:val="0"/>
          <w:marTop w:val="0"/>
          <w:marBottom w:val="0"/>
          <w:divBdr>
            <w:top w:val="none" w:sz="0" w:space="0" w:color="auto"/>
            <w:left w:val="none" w:sz="0" w:space="0" w:color="auto"/>
            <w:bottom w:val="none" w:sz="0" w:space="0" w:color="auto"/>
            <w:right w:val="none" w:sz="0" w:space="0" w:color="auto"/>
          </w:divBdr>
          <w:divsChild>
            <w:div w:id="1529444789">
              <w:marLeft w:val="0"/>
              <w:marRight w:val="0"/>
              <w:marTop w:val="0"/>
              <w:marBottom w:val="0"/>
              <w:divBdr>
                <w:top w:val="none" w:sz="0" w:space="0" w:color="auto"/>
                <w:left w:val="none" w:sz="0" w:space="0" w:color="auto"/>
                <w:bottom w:val="none" w:sz="0" w:space="0" w:color="auto"/>
                <w:right w:val="none" w:sz="0" w:space="0" w:color="auto"/>
              </w:divBdr>
            </w:div>
          </w:divsChild>
        </w:div>
        <w:div w:id="79757562">
          <w:marLeft w:val="0"/>
          <w:marRight w:val="0"/>
          <w:marTop w:val="0"/>
          <w:marBottom w:val="0"/>
          <w:divBdr>
            <w:top w:val="none" w:sz="0" w:space="0" w:color="auto"/>
            <w:left w:val="none" w:sz="0" w:space="0" w:color="auto"/>
            <w:bottom w:val="none" w:sz="0" w:space="0" w:color="auto"/>
            <w:right w:val="none" w:sz="0" w:space="0" w:color="auto"/>
          </w:divBdr>
          <w:divsChild>
            <w:div w:id="2035840665">
              <w:marLeft w:val="0"/>
              <w:marRight w:val="0"/>
              <w:marTop w:val="0"/>
              <w:marBottom w:val="0"/>
              <w:divBdr>
                <w:top w:val="none" w:sz="0" w:space="0" w:color="auto"/>
                <w:left w:val="none" w:sz="0" w:space="0" w:color="auto"/>
                <w:bottom w:val="none" w:sz="0" w:space="0" w:color="auto"/>
                <w:right w:val="none" w:sz="0" w:space="0" w:color="auto"/>
              </w:divBdr>
              <w:divsChild>
                <w:div w:id="154359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84331">
          <w:marLeft w:val="0"/>
          <w:marRight w:val="0"/>
          <w:marTop w:val="0"/>
          <w:marBottom w:val="0"/>
          <w:divBdr>
            <w:top w:val="none" w:sz="0" w:space="0" w:color="auto"/>
            <w:left w:val="none" w:sz="0" w:space="0" w:color="auto"/>
            <w:bottom w:val="none" w:sz="0" w:space="0" w:color="auto"/>
            <w:right w:val="none" w:sz="0" w:space="0" w:color="auto"/>
          </w:divBdr>
          <w:divsChild>
            <w:div w:id="1933584306">
              <w:marLeft w:val="0"/>
              <w:marRight w:val="0"/>
              <w:marTop w:val="0"/>
              <w:marBottom w:val="0"/>
              <w:divBdr>
                <w:top w:val="none" w:sz="0" w:space="0" w:color="auto"/>
                <w:left w:val="none" w:sz="0" w:space="0" w:color="auto"/>
                <w:bottom w:val="none" w:sz="0" w:space="0" w:color="auto"/>
                <w:right w:val="none" w:sz="0" w:space="0" w:color="auto"/>
              </w:divBdr>
            </w:div>
          </w:divsChild>
        </w:div>
        <w:div w:id="288517288">
          <w:marLeft w:val="0"/>
          <w:marRight w:val="0"/>
          <w:marTop w:val="0"/>
          <w:marBottom w:val="0"/>
          <w:divBdr>
            <w:top w:val="none" w:sz="0" w:space="0" w:color="auto"/>
            <w:left w:val="none" w:sz="0" w:space="0" w:color="auto"/>
            <w:bottom w:val="none" w:sz="0" w:space="0" w:color="auto"/>
            <w:right w:val="none" w:sz="0" w:space="0" w:color="auto"/>
          </w:divBdr>
          <w:divsChild>
            <w:div w:id="1408068836">
              <w:marLeft w:val="0"/>
              <w:marRight w:val="0"/>
              <w:marTop w:val="0"/>
              <w:marBottom w:val="0"/>
              <w:divBdr>
                <w:top w:val="none" w:sz="0" w:space="0" w:color="auto"/>
                <w:left w:val="none" w:sz="0" w:space="0" w:color="auto"/>
                <w:bottom w:val="none" w:sz="0" w:space="0" w:color="auto"/>
                <w:right w:val="none" w:sz="0" w:space="0" w:color="auto"/>
              </w:divBdr>
              <w:divsChild>
                <w:div w:id="20572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73789">
          <w:marLeft w:val="0"/>
          <w:marRight w:val="0"/>
          <w:marTop w:val="0"/>
          <w:marBottom w:val="0"/>
          <w:divBdr>
            <w:top w:val="none" w:sz="0" w:space="0" w:color="auto"/>
            <w:left w:val="none" w:sz="0" w:space="0" w:color="auto"/>
            <w:bottom w:val="none" w:sz="0" w:space="0" w:color="auto"/>
            <w:right w:val="none" w:sz="0" w:space="0" w:color="auto"/>
          </w:divBdr>
        </w:div>
        <w:div w:id="1163006751">
          <w:marLeft w:val="0"/>
          <w:marRight w:val="0"/>
          <w:marTop w:val="0"/>
          <w:marBottom w:val="0"/>
          <w:divBdr>
            <w:top w:val="none" w:sz="0" w:space="0" w:color="auto"/>
            <w:left w:val="none" w:sz="0" w:space="0" w:color="auto"/>
            <w:bottom w:val="none" w:sz="0" w:space="0" w:color="auto"/>
            <w:right w:val="none" w:sz="0" w:space="0" w:color="auto"/>
          </w:divBdr>
        </w:div>
        <w:div w:id="346759090">
          <w:marLeft w:val="0"/>
          <w:marRight w:val="0"/>
          <w:marTop w:val="0"/>
          <w:marBottom w:val="0"/>
          <w:divBdr>
            <w:top w:val="none" w:sz="0" w:space="0" w:color="auto"/>
            <w:left w:val="none" w:sz="0" w:space="0" w:color="auto"/>
            <w:bottom w:val="none" w:sz="0" w:space="0" w:color="auto"/>
            <w:right w:val="none" w:sz="0" w:space="0" w:color="auto"/>
          </w:divBdr>
          <w:divsChild>
            <w:div w:id="395127521">
              <w:marLeft w:val="0"/>
              <w:marRight w:val="0"/>
              <w:marTop w:val="0"/>
              <w:marBottom w:val="0"/>
              <w:divBdr>
                <w:top w:val="none" w:sz="0" w:space="0" w:color="auto"/>
                <w:left w:val="none" w:sz="0" w:space="0" w:color="auto"/>
                <w:bottom w:val="none" w:sz="0" w:space="0" w:color="auto"/>
                <w:right w:val="none" w:sz="0" w:space="0" w:color="auto"/>
              </w:divBdr>
            </w:div>
          </w:divsChild>
        </w:div>
        <w:div w:id="1332752624">
          <w:marLeft w:val="0"/>
          <w:marRight w:val="0"/>
          <w:marTop w:val="0"/>
          <w:marBottom w:val="0"/>
          <w:divBdr>
            <w:top w:val="none" w:sz="0" w:space="0" w:color="auto"/>
            <w:left w:val="none" w:sz="0" w:space="0" w:color="auto"/>
            <w:bottom w:val="none" w:sz="0" w:space="0" w:color="auto"/>
            <w:right w:val="none" w:sz="0" w:space="0" w:color="auto"/>
          </w:divBdr>
          <w:divsChild>
            <w:div w:id="2065982276">
              <w:marLeft w:val="0"/>
              <w:marRight w:val="0"/>
              <w:marTop w:val="0"/>
              <w:marBottom w:val="0"/>
              <w:divBdr>
                <w:top w:val="none" w:sz="0" w:space="0" w:color="auto"/>
                <w:left w:val="none" w:sz="0" w:space="0" w:color="auto"/>
                <w:bottom w:val="none" w:sz="0" w:space="0" w:color="auto"/>
                <w:right w:val="none" w:sz="0" w:space="0" w:color="auto"/>
              </w:divBdr>
              <w:divsChild>
                <w:div w:id="18641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8945">
          <w:marLeft w:val="0"/>
          <w:marRight w:val="0"/>
          <w:marTop w:val="0"/>
          <w:marBottom w:val="0"/>
          <w:divBdr>
            <w:top w:val="none" w:sz="0" w:space="0" w:color="auto"/>
            <w:left w:val="none" w:sz="0" w:space="0" w:color="auto"/>
            <w:bottom w:val="none" w:sz="0" w:space="0" w:color="auto"/>
            <w:right w:val="none" w:sz="0" w:space="0" w:color="auto"/>
          </w:divBdr>
        </w:div>
        <w:div w:id="2137554154">
          <w:marLeft w:val="0"/>
          <w:marRight w:val="0"/>
          <w:marTop w:val="0"/>
          <w:marBottom w:val="0"/>
          <w:divBdr>
            <w:top w:val="none" w:sz="0" w:space="0" w:color="auto"/>
            <w:left w:val="none" w:sz="0" w:space="0" w:color="auto"/>
            <w:bottom w:val="none" w:sz="0" w:space="0" w:color="auto"/>
            <w:right w:val="none" w:sz="0" w:space="0" w:color="auto"/>
          </w:divBdr>
          <w:divsChild>
            <w:div w:id="1678266584">
              <w:marLeft w:val="0"/>
              <w:marRight w:val="0"/>
              <w:marTop w:val="0"/>
              <w:marBottom w:val="0"/>
              <w:divBdr>
                <w:top w:val="none" w:sz="0" w:space="0" w:color="auto"/>
                <w:left w:val="none" w:sz="0" w:space="0" w:color="auto"/>
                <w:bottom w:val="none" w:sz="0" w:space="0" w:color="auto"/>
                <w:right w:val="none" w:sz="0" w:space="0" w:color="auto"/>
              </w:divBdr>
            </w:div>
          </w:divsChild>
        </w:div>
        <w:div w:id="1715038183">
          <w:marLeft w:val="0"/>
          <w:marRight w:val="0"/>
          <w:marTop w:val="0"/>
          <w:marBottom w:val="0"/>
          <w:divBdr>
            <w:top w:val="none" w:sz="0" w:space="0" w:color="auto"/>
            <w:left w:val="none" w:sz="0" w:space="0" w:color="auto"/>
            <w:bottom w:val="none" w:sz="0" w:space="0" w:color="auto"/>
            <w:right w:val="none" w:sz="0" w:space="0" w:color="auto"/>
          </w:divBdr>
          <w:divsChild>
            <w:div w:id="592397092">
              <w:marLeft w:val="0"/>
              <w:marRight w:val="0"/>
              <w:marTop w:val="0"/>
              <w:marBottom w:val="0"/>
              <w:divBdr>
                <w:top w:val="none" w:sz="0" w:space="0" w:color="auto"/>
                <w:left w:val="none" w:sz="0" w:space="0" w:color="auto"/>
                <w:bottom w:val="none" w:sz="0" w:space="0" w:color="auto"/>
                <w:right w:val="none" w:sz="0" w:space="0" w:color="auto"/>
              </w:divBdr>
              <w:divsChild>
                <w:div w:id="13371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504146">
          <w:marLeft w:val="0"/>
          <w:marRight w:val="0"/>
          <w:marTop w:val="0"/>
          <w:marBottom w:val="0"/>
          <w:divBdr>
            <w:top w:val="none" w:sz="0" w:space="0" w:color="auto"/>
            <w:left w:val="none" w:sz="0" w:space="0" w:color="auto"/>
            <w:bottom w:val="none" w:sz="0" w:space="0" w:color="auto"/>
            <w:right w:val="none" w:sz="0" w:space="0" w:color="auto"/>
          </w:divBdr>
        </w:div>
        <w:div w:id="1522665897">
          <w:marLeft w:val="0"/>
          <w:marRight w:val="0"/>
          <w:marTop w:val="0"/>
          <w:marBottom w:val="0"/>
          <w:divBdr>
            <w:top w:val="none" w:sz="0" w:space="0" w:color="auto"/>
            <w:left w:val="none" w:sz="0" w:space="0" w:color="auto"/>
            <w:bottom w:val="none" w:sz="0" w:space="0" w:color="auto"/>
            <w:right w:val="none" w:sz="0" w:space="0" w:color="auto"/>
          </w:divBdr>
          <w:divsChild>
            <w:div w:id="1580821497">
              <w:marLeft w:val="0"/>
              <w:marRight w:val="0"/>
              <w:marTop w:val="0"/>
              <w:marBottom w:val="0"/>
              <w:divBdr>
                <w:top w:val="none" w:sz="0" w:space="0" w:color="auto"/>
                <w:left w:val="none" w:sz="0" w:space="0" w:color="auto"/>
                <w:bottom w:val="none" w:sz="0" w:space="0" w:color="auto"/>
                <w:right w:val="none" w:sz="0" w:space="0" w:color="auto"/>
              </w:divBdr>
            </w:div>
          </w:divsChild>
        </w:div>
        <w:div w:id="534390346">
          <w:marLeft w:val="0"/>
          <w:marRight w:val="0"/>
          <w:marTop w:val="0"/>
          <w:marBottom w:val="0"/>
          <w:divBdr>
            <w:top w:val="none" w:sz="0" w:space="0" w:color="auto"/>
            <w:left w:val="none" w:sz="0" w:space="0" w:color="auto"/>
            <w:bottom w:val="none" w:sz="0" w:space="0" w:color="auto"/>
            <w:right w:val="none" w:sz="0" w:space="0" w:color="auto"/>
          </w:divBdr>
          <w:divsChild>
            <w:div w:id="877157273">
              <w:marLeft w:val="0"/>
              <w:marRight w:val="0"/>
              <w:marTop w:val="0"/>
              <w:marBottom w:val="0"/>
              <w:divBdr>
                <w:top w:val="none" w:sz="0" w:space="0" w:color="auto"/>
                <w:left w:val="none" w:sz="0" w:space="0" w:color="auto"/>
                <w:bottom w:val="none" w:sz="0" w:space="0" w:color="auto"/>
                <w:right w:val="none" w:sz="0" w:space="0" w:color="auto"/>
              </w:divBdr>
              <w:divsChild>
                <w:div w:id="6715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941">
          <w:marLeft w:val="0"/>
          <w:marRight w:val="0"/>
          <w:marTop w:val="0"/>
          <w:marBottom w:val="0"/>
          <w:divBdr>
            <w:top w:val="none" w:sz="0" w:space="0" w:color="auto"/>
            <w:left w:val="none" w:sz="0" w:space="0" w:color="auto"/>
            <w:bottom w:val="none" w:sz="0" w:space="0" w:color="auto"/>
            <w:right w:val="none" w:sz="0" w:space="0" w:color="auto"/>
          </w:divBdr>
          <w:divsChild>
            <w:div w:id="2105833957">
              <w:marLeft w:val="0"/>
              <w:marRight w:val="0"/>
              <w:marTop w:val="0"/>
              <w:marBottom w:val="0"/>
              <w:divBdr>
                <w:top w:val="none" w:sz="0" w:space="0" w:color="auto"/>
                <w:left w:val="none" w:sz="0" w:space="0" w:color="auto"/>
                <w:bottom w:val="none" w:sz="0" w:space="0" w:color="auto"/>
                <w:right w:val="none" w:sz="0" w:space="0" w:color="auto"/>
              </w:divBdr>
            </w:div>
          </w:divsChild>
        </w:div>
        <w:div w:id="1914923040">
          <w:marLeft w:val="0"/>
          <w:marRight w:val="0"/>
          <w:marTop w:val="0"/>
          <w:marBottom w:val="0"/>
          <w:divBdr>
            <w:top w:val="none" w:sz="0" w:space="0" w:color="auto"/>
            <w:left w:val="none" w:sz="0" w:space="0" w:color="auto"/>
            <w:bottom w:val="none" w:sz="0" w:space="0" w:color="auto"/>
            <w:right w:val="none" w:sz="0" w:space="0" w:color="auto"/>
          </w:divBdr>
          <w:divsChild>
            <w:div w:id="2105835342">
              <w:marLeft w:val="0"/>
              <w:marRight w:val="0"/>
              <w:marTop w:val="0"/>
              <w:marBottom w:val="0"/>
              <w:divBdr>
                <w:top w:val="none" w:sz="0" w:space="0" w:color="auto"/>
                <w:left w:val="none" w:sz="0" w:space="0" w:color="auto"/>
                <w:bottom w:val="none" w:sz="0" w:space="0" w:color="auto"/>
                <w:right w:val="none" w:sz="0" w:space="0" w:color="auto"/>
              </w:divBdr>
              <w:divsChild>
                <w:div w:id="45825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4890">
          <w:marLeft w:val="0"/>
          <w:marRight w:val="0"/>
          <w:marTop w:val="0"/>
          <w:marBottom w:val="0"/>
          <w:divBdr>
            <w:top w:val="none" w:sz="0" w:space="0" w:color="auto"/>
            <w:left w:val="none" w:sz="0" w:space="0" w:color="auto"/>
            <w:bottom w:val="none" w:sz="0" w:space="0" w:color="auto"/>
            <w:right w:val="none" w:sz="0" w:space="0" w:color="auto"/>
          </w:divBdr>
          <w:divsChild>
            <w:div w:id="1118839050">
              <w:marLeft w:val="0"/>
              <w:marRight w:val="0"/>
              <w:marTop w:val="0"/>
              <w:marBottom w:val="0"/>
              <w:divBdr>
                <w:top w:val="none" w:sz="0" w:space="0" w:color="auto"/>
                <w:left w:val="none" w:sz="0" w:space="0" w:color="auto"/>
                <w:bottom w:val="none" w:sz="0" w:space="0" w:color="auto"/>
                <w:right w:val="none" w:sz="0" w:space="0" w:color="auto"/>
              </w:divBdr>
            </w:div>
          </w:divsChild>
        </w:div>
        <w:div w:id="1072242900">
          <w:marLeft w:val="0"/>
          <w:marRight w:val="0"/>
          <w:marTop w:val="0"/>
          <w:marBottom w:val="0"/>
          <w:divBdr>
            <w:top w:val="none" w:sz="0" w:space="0" w:color="auto"/>
            <w:left w:val="none" w:sz="0" w:space="0" w:color="auto"/>
            <w:bottom w:val="none" w:sz="0" w:space="0" w:color="auto"/>
            <w:right w:val="none" w:sz="0" w:space="0" w:color="auto"/>
          </w:divBdr>
          <w:divsChild>
            <w:div w:id="1356691439">
              <w:marLeft w:val="0"/>
              <w:marRight w:val="0"/>
              <w:marTop w:val="0"/>
              <w:marBottom w:val="0"/>
              <w:divBdr>
                <w:top w:val="none" w:sz="0" w:space="0" w:color="auto"/>
                <w:left w:val="none" w:sz="0" w:space="0" w:color="auto"/>
                <w:bottom w:val="none" w:sz="0" w:space="0" w:color="auto"/>
                <w:right w:val="none" w:sz="0" w:space="0" w:color="auto"/>
              </w:divBdr>
              <w:divsChild>
                <w:div w:id="144141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4498">
          <w:marLeft w:val="0"/>
          <w:marRight w:val="0"/>
          <w:marTop w:val="0"/>
          <w:marBottom w:val="0"/>
          <w:divBdr>
            <w:top w:val="none" w:sz="0" w:space="0" w:color="auto"/>
            <w:left w:val="none" w:sz="0" w:space="0" w:color="auto"/>
            <w:bottom w:val="none" w:sz="0" w:space="0" w:color="auto"/>
            <w:right w:val="none" w:sz="0" w:space="0" w:color="auto"/>
          </w:divBdr>
          <w:divsChild>
            <w:div w:id="1944996383">
              <w:marLeft w:val="0"/>
              <w:marRight w:val="0"/>
              <w:marTop w:val="0"/>
              <w:marBottom w:val="0"/>
              <w:divBdr>
                <w:top w:val="none" w:sz="0" w:space="0" w:color="auto"/>
                <w:left w:val="none" w:sz="0" w:space="0" w:color="auto"/>
                <w:bottom w:val="none" w:sz="0" w:space="0" w:color="auto"/>
                <w:right w:val="none" w:sz="0" w:space="0" w:color="auto"/>
              </w:divBdr>
            </w:div>
          </w:divsChild>
        </w:div>
        <w:div w:id="484010129">
          <w:marLeft w:val="0"/>
          <w:marRight w:val="0"/>
          <w:marTop w:val="0"/>
          <w:marBottom w:val="0"/>
          <w:divBdr>
            <w:top w:val="none" w:sz="0" w:space="0" w:color="auto"/>
            <w:left w:val="none" w:sz="0" w:space="0" w:color="auto"/>
            <w:bottom w:val="none" w:sz="0" w:space="0" w:color="auto"/>
            <w:right w:val="none" w:sz="0" w:space="0" w:color="auto"/>
          </w:divBdr>
          <w:divsChild>
            <w:div w:id="565802276">
              <w:marLeft w:val="0"/>
              <w:marRight w:val="0"/>
              <w:marTop w:val="0"/>
              <w:marBottom w:val="0"/>
              <w:divBdr>
                <w:top w:val="none" w:sz="0" w:space="0" w:color="auto"/>
                <w:left w:val="none" w:sz="0" w:space="0" w:color="auto"/>
                <w:bottom w:val="none" w:sz="0" w:space="0" w:color="auto"/>
                <w:right w:val="none" w:sz="0" w:space="0" w:color="auto"/>
              </w:divBdr>
              <w:divsChild>
                <w:div w:id="14086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73301">
          <w:marLeft w:val="0"/>
          <w:marRight w:val="0"/>
          <w:marTop w:val="0"/>
          <w:marBottom w:val="0"/>
          <w:divBdr>
            <w:top w:val="none" w:sz="0" w:space="0" w:color="auto"/>
            <w:left w:val="none" w:sz="0" w:space="0" w:color="auto"/>
            <w:bottom w:val="none" w:sz="0" w:space="0" w:color="auto"/>
            <w:right w:val="none" w:sz="0" w:space="0" w:color="auto"/>
          </w:divBdr>
          <w:divsChild>
            <w:div w:id="1778524792">
              <w:marLeft w:val="0"/>
              <w:marRight w:val="0"/>
              <w:marTop w:val="0"/>
              <w:marBottom w:val="0"/>
              <w:divBdr>
                <w:top w:val="none" w:sz="0" w:space="0" w:color="auto"/>
                <w:left w:val="none" w:sz="0" w:space="0" w:color="auto"/>
                <w:bottom w:val="none" w:sz="0" w:space="0" w:color="auto"/>
                <w:right w:val="none" w:sz="0" w:space="0" w:color="auto"/>
              </w:divBdr>
              <w:divsChild>
                <w:div w:id="60164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39686">
          <w:marLeft w:val="0"/>
          <w:marRight w:val="0"/>
          <w:marTop w:val="0"/>
          <w:marBottom w:val="0"/>
          <w:divBdr>
            <w:top w:val="none" w:sz="0" w:space="0" w:color="auto"/>
            <w:left w:val="none" w:sz="0" w:space="0" w:color="auto"/>
            <w:bottom w:val="none" w:sz="0" w:space="0" w:color="auto"/>
            <w:right w:val="none" w:sz="0" w:space="0" w:color="auto"/>
          </w:divBdr>
        </w:div>
        <w:div w:id="8533308">
          <w:marLeft w:val="0"/>
          <w:marRight w:val="0"/>
          <w:marTop w:val="0"/>
          <w:marBottom w:val="0"/>
          <w:divBdr>
            <w:top w:val="none" w:sz="0" w:space="0" w:color="auto"/>
            <w:left w:val="none" w:sz="0" w:space="0" w:color="auto"/>
            <w:bottom w:val="none" w:sz="0" w:space="0" w:color="auto"/>
            <w:right w:val="none" w:sz="0" w:space="0" w:color="auto"/>
          </w:divBdr>
          <w:divsChild>
            <w:div w:id="34625135">
              <w:marLeft w:val="0"/>
              <w:marRight w:val="0"/>
              <w:marTop w:val="0"/>
              <w:marBottom w:val="0"/>
              <w:divBdr>
                <w:top w:val="none" w:sz="0" w:space="0" w:color="auto"/>
                <w:left w:val="none" w:sz="0" w:space="0" w:color="auto"/>
                <w:bottom w:val="none" w:sz="0" w:space="0" w:color="auto"/>
                <w:right w:val="none" w:sz="0" w:space="0" w:color="auto"/>
              </w:divBdr>
            </w:div>
          </w:divsChild>
        </w:div>
        <w:div w:id="1340694398">
          <w:marLeft w:val="0"/>
          <w:marRight w:val="0"/>
          <w:marTop w:val="0"/>
          <w:marBottom w:val="0"/>
          <w:divBdr>
            <w:top w:val="none" w:sz="0" w:space="0" w:color="auto"/>
            <w:left w:val="none" w:sz="0" w:space="0" w:color="auto"/>
            <w:bottom w:val="none" w:sz="0" w:space="0" w:color="auto"/>
            <w:right w:val="none" w:sz="0" w:space="0" w:color="auto"/>
          </w:divBdr>
          <w:divsChild>
            <w:div w:id="2036299960">
              <w:marLeft w:val="0"/>
              <w:marRight w:val="0"/>
              <w:marTop w:val="0"/>
              <w:marBottom w:val="0"/>
              <w:divBdr>
                <w:top w:val="none" w:sz="0" w:space="0" w:color="auto"/>
                <w:left w:val="none" w:sz="0" w:space="0" w:color="auto"/>
                <w:bottom w:val="none" w:sz="0" w:space="0" w:color="auto"/>
                <w:right w:val="none" w:sz="0" w:space="0" w:color="auto"/>
              </w:divBdr>
              <w:divsChild>
                <w:div w:id="11708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20255">
      <w:bodyDiv w:val="1"/>
      <w:marLeft w:val="0"/>
      <w:marRight w:val="0"/>
      <w:marTop w:val="0"/>
      <w:marBottom w:val="0"/>
      <w:divBdr>
        <w:top w:val="none" w:sz="0" w:space="0" w:color="auto"/>
        <w:left w:val="none" w:sz="0" w:space="0" w:color="auto"/>
        <w:bottom w:val="none" w:sz="0" w:space="0" w:color="auto"/>
        <w:right w:val="none" w:sz="0" w:space="0" w:color="auto"/>
      </w:divBdr>
    </w:div>
    <w:div w:id="1455755143">
      <w:bodyDiv w:val="1"/>
      <w:marLeft w:val="0"/>
      <w:marRight w:val="0"/>
      <w:marTop w:val="0"/>
      <w:marBottom w:val="0"/>
      <w:divBdr>
        <w:top w:val="none" w:sz="0" w:space="0" w:color="auto"/>
        <w:left w:val="none" w:sz="0" w:space="0" w:color="auto"/>
        <w:bottom w:val="none" w:sz="0" w:space="0" w:color="auto"/>
        <w:right w:val="none" w:sz="0" w:space="0" w:color="auto"/>
      </w:divBdr>
    </w:div>
    <w:div w:id="1514144756">
      <w:bodyDiv w:val="1"/>
      <w:marLeft w:val="0"/>
      <w:marRight w:val="0"/>
      <w:marTop w:val="0"/>
      <w:marBottom w:val="0"/>
      <w:divBdr>
        <w:top w:val="none" w:sz="0" w:space="0" w:color="auto"/>
        <w:left w:val="none" w:sz="0" w:space="0" w:color="auto"/>
        <w:bottom w:val="none" w:sz="0" w:space="0" w:color="auto"/>
        <w:right w:val="none" w:sz="0" w:space="0" w:color="auto"/>
      </w:divBdr>
    </w:div>
    <w:div w:id="1562669453">
      <w:bodyDiv w:val="1"/>
      <w:marLeft w:val="0"/>
      <w:marRight w:val="0"/>
      <w:marTop w:val="0"/>
      <w:marBottom w:val="0"/>
      <w:divBdr>
        <w:top w:val="none" w:sz="0" w:space="0" w:color="auto"/>
        <w:left w:val="none" w:sz="0" w:space="0" w:color="auto"/>
        <w:bottom w:val="none" w:sz="0" w:space="0" w:color="auto"/>
        <w:right w:val="none" w:sz="0" w:space="0" w:color="auto"/>
      </w:divBdr>
    </w:div>
    <w:div w:id="1593123081">
      <w:bodyDiv w:val="1"/>
      <w:marLeft w:val="0"/>
      <w:marRight w:val="0"/>
      <w:marTop w:val="0"/>
      <w:marBottom w:val="0"/>
      <w:divBdr>
        <w:top w:val="none" w:sz="0" w:space="0" w:color="auto"/>
        <w:left w:val="none" w:sz="0" w:space="0" w:color="auto"/>
        <w:bottom w:val="none" w:sz="0" w:space="0" w:color="auto"/>
        <w:right w:val="none" w:sz="0" w:space="0" w:color="auto"/>
      </w:divBdr>
    </w:div>
    <w:div w:id="1615163414">
      <w:bodyDiv w:val="1"/>
      <w:marLeft w:val="0"/>
      <w:marRight w:val="0"/>
      <w:marTop w:val="0"/>
      <w:marBottom w:val="0"/>
      <w:divBdr>
        <w:top w:val="none" w:sz="0" w:space="0" w:color="auto"/>
        <w:left w:val="none" w:sz="0" w:space="0" w:color="auto"/>
        <w:bottom w:val="none" w:sz="0" w:space="0" w:color="auto"/>
        <w:right w:val="none" w:sz="0" w:space="0" w:color="auto"/>
      </w:divBdr>
    </w:div>
    <w:div w:id="1636331782">
      <w:bodyDiv w:val="1"/>
      <w:marLeft w:val="0"/>
      <w:marRight w:val="0"/>
      <w:marTop w:val="0"/>
      <w:marBottom w:val="0"/>
      <w:divBdr>
        <w:top w:val="none" w:sz="0" w:space="0" w:color="auto"/>
        <w:left w:val="none" w:sz="0" w:space="0" w:color="auto"/>
        <w:bottom w:val="none" w:sz="0" w:space="0" w:color="auto"/>
        <w:right w:val="none" w:sz="0" w:space="0" w:color="auto"/>
      </w:divBdr>
    </w:div>
    <w:div w:id="1739325520">
      <w:bodyDiv w:val="1"/>
      <w:marLeft w:val="0"/>
      <w:marRight w:val="0"/>
      <w:marTop w:val="0"/>
      <w:marBottom w:val="0"/>
      <w:divBdr>
        <w:top w:val="none" w:sz="0" w:space="0" w:color="auto"/>
        <w:left w:val="none" w:sz="0" w:space="0" w:color="auto"/>
        <w:bottom w:val="none" w:sz="0" w:space="0" w:color="auto"/>
        <w:right w:val="none" w:sz="0" w:space="0" w:color="auto"/>
      </w:divBdr>
    </w:div>
    <w:div w:id="1845589603">
      <w:bodyDiv w:val="1"/>
      <w:marLeft w:val="0"/>
      <w:marRight w:val="0"/>
      <w:marTop w:val="0"/>
      <w:marBottom w:val="0"/>
      <w:divBdr>
        <w:top w:val="none" w:sz="0" w:space="0" w:color="auto"/>
        <w:left w:val="none" w:sz="0" w:space="0" w:color="auto"/>
        <w:bottom w:val="none" w:sz="0" w:space="0" w:color="auto"/>
        <w:right w:val="none" w:sz="0" w:space="0" w:color="auto"/>
      </w:divBdr>
    </w:div>
    <w:div w:id="1863131688">
      <w:bodyDiv w:val="1"/>
      <w:marLeft w:val="0"/>
      <w:marRight w:val="0"/>
      <w:marTop w:val="0"/>
      <w:marBottom w:val="0"/>
      <w:divBdr>
        <w:top w:val="none" w:sz="0" w:space="0" w:color="auto"/>
        <w:left w:val="none" w:sz="0" w:space="0" w:color="auto"/>
        <w:bottom w:val="none" w:sz="0" w:space="0" w:color="auto"/>
        <w:right w:val="none" w:sz="0" w:space="0" w:color="auto"/>
      </w:divBdr>
      <w:divsChild>
        <w:div w:id="1998262767">
          <w:marLeft w:val="0"/>
          <w:marRight w:val="0"/>
          <w:marTop w:val="0"/>
          <w:marBottom w:val="0"/>
          <w:divBdr>
            <w:top w:val="none" w:sz="0" w:space="0" w:color="auto"/>
            <w:left w:val="none" w:sz="0" w:space="0" w:color="auto"/>
            <w:bottom w:val="none" w:sz="0" w:space="0" w:color="auto"/>
            <w:right w:val="none" w:sz="0" w:space="0" w:color="auto"/>
          </w:divBdr>
          <w:divsChild>
            <w:div w:id="934749910">
              <w:marLeft w:val="0"/>
              <w:marRight w:val="0"/>
              <w:marTop w:val="0"/>
              <w:marBottom w:val="0"/>
              <w:divBdr>
                <w:top w:val="none" w:sz="0" w:space="0" w:color="auto"/>
                <w:left w:val="none" w:sz="0" w:space="0" w:color="auto"/>
                <w:bottom w:val="none" w:sz="0" w:space="0" w:color="auto"/>
                <w:right w:val="none" w:sz="0" w:space="0" w:color="auto"/>
              </w:divBdr>
            </w:div>
          </w:divsChild>
        </w:div>
        <w:div w:id="1440641626">
          <w:marLeft w:val="0"/>
          <w:marRight w:val="0"/>
          <w:marTop w:val="0"/>
          <w:marBottom w:val="0"/>
          <w:divBdr>
            <w:top w:val="none" w:sz="0" w:space="0" w:color="auto"/>
            <w:left w:val="none" w:sz="0" w:space="0" w:color="auto"/>
            <w:bottom w:val="none" w:sz="0" w:space="0" w:color="auto"/>
            <w:right w:val="none" w:sz="0" w:space="0" w:color="auto"/>
          </w:divBdr>
          <w:divsChild>
            <w:div w:id="1461265837">
              <w:marLeft w:val="0"/>
              <w:marRight w:val="0"/>
              <w:marTop w:val="0"/>
              <w:marBottom w:val="0"/>
              <w:divBdr>
                <w:top w:val="none" w:sz="0" w:space="0" w:color="auto"/>
                <w:left w:val="none" w:sz="0" w:space="0" w:color="auto"/>
                <w:bottom w:val="none" w:sz="0" w:space="0" w:color="auto"/>
                <w:right w:val="none" w:sz="0" w:space="0" w:color="auto"/>
              </w:divBdr>
            </w:div>
            <w:div w:id="2014019014">
              <w:marLeft w:val="0"/>
              <w:marRight w:val="0"/>
              <w:marTop w:val="0"/>
              <w:marBottom w:val="0"/>
              <w:divBdr>
                <w:top w:val="none" w:sz="0" w:space="0" w:color="auto"/>
                <w:left w:val="none" w:sz="0" w:space="0" w:color="auto"/>
                <w:bottom w:val="none" w:sz="0" w:space="0" w:color="auto"/>
                <w:right w:val="none" w:sz="0" w:space="0" w:color="auto"/>
              </w:divBdr>
            </w:div>
            <w:div w:id="1395274273">
              <w:marLeft w:val="0"/>
              <w:marRight w:val="0"/>
              <w:marTop w:val="0"/>
              <w:marBottom w:val="0"/>
              <w:divBdr>
                <w:top w:val="none" w:sz="0" w:space="0" w:color="auto"/>
                <w:left w:val="none" w:sz="0" w:space="0" w:color="auto"/>
                <w:bottom w:val="none" w:sz="0" w:space="0" w:color="auto"/>
                <w:right w:val="none" w:sz="0" w:space="0" w:color="auto"/>
              </w:divBdr>
              <w:divsChild>
                <w:div w:id="2128772367">
                  <w:marLeft w:val="0"/>
                  <w:marRight w:val="0"/>
                  <w:marTop w:val="120"/>
                  <w:marBottom w:val="120"/>
                  <w:divBdr>
                    <w:top w:val="none" w:sz="0" w:space="0" w:color="auto"/>
                    <w:left w:val="none" w:sz="0" w:space="0" w:color="auto"/>
                    <w:bottom w:val="none" w:sz="0" w:space="0" w:color="auto"/>
                    <w:right w:val="none" w:sz="0" w:space="0" w:color="auto"/>
                  </w:divBdr>
                  <w:divsChild>
                    <w:div w:id="831986526">
                      <w:marLeft w:val="0"/>
                      <w:marRight w:val="0"/>
                      <w:marTop w:val="0"/>
                      <w:marBottom w:val="120"/>
                      <w:divBdr>
                        <w:top w:val="none" w:sz="0" w:space="0" w:color="auto"/>
                        <w:left w:val="none" w:sz="0" w:space="0" w:color="auto"/>
                        <w:bottom w:val="none" w:sz="0" w:space="0" w:color="auto"/>
                        <w:right w:val="none" w:sz="0" w:space="0" w:color="auto"/>
                      </w:divBdr>
                    </w:div>
                    <w:div w:id="187708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44692">
              <w:marLeft w:val="0"/>
              <w:marRight w:val="0"/>
              <w:marTop w:val="0"/>
              <w:marBottom w:val="0"/>
              <w:divBdr>
                <w:top w:val="none" w:sz="0" w:space="0" w:color="auto"/>
                <w:left w:val="none" w:sz="0" w:space="0" w:color="auto"/>
                <w:bottom w:val="none" w:sz="0" w:space="0" w:color="auto"/>
                <w:right w:val="none" w:sz="0" w:space="0" w:color="auto"/>
              </w:divBdr>
              <w:divsChild>
                <w:div w:id="17723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0583">
          <w:marLeft w:val="0"/>
          <w:marRight w:val="0"/>
          <w:marTop w:val="0"/>
          <w:marBottom w:val="0"/>
          <w:divBdr>
            <w:top w:val="none" w:sz="0" w:space="0" w:color="auto"/>
            <w:left w:val="none" w:sz="0" w:space="0" w:color="auto"/>
            <w:bottom w:val="none" w:sz="0" w:space="0" w:color="auto"/>
            <w:right w:val="none" w:sz="0" w:space="0" w:color="auto"/>
          </w:divBdr>
        </w:div>
        <w:div w:id="1694573968">
          <w:marLeft w:val="0"/>
          <w:marRight w:val="0"/>
          <w:marTop w:val="0"/>
          <w:marBottom w:val="0"/>
          <w:divBdr>
            <w:top w:val="none" w:sz="0" w:space="0" w:color="auto"/>
            <w:left w:val="none" w:sz="0" w:space="0" w:color="auto"/>
            <w:bottom w:val="none" w:sz="0" w:space="0" w:color="auto"/>
            <w:right w:val="none" w:sz="0" w:space="0" w:color="auto"/>
          </w:divBdr>
          <w:divsChild>
            <w:div w:id="64689052">
              <w:marLeft w:val="0"/>
              <w:marRight w:val="0"/>
              <w:marTop w:val="0"/>
              <w:marBottom w:val="0"/>
              <w:divBdr>
                <w:top w:val="none" w:sz="0" w:space="0" w:color="auto"/>
                <w:left w:val="none" w:sz="0" w:space="0" w:color="auto"/>
                <w:bottom w:val="none" w:sz="0" w:space="0" w:color="auto"/>
                <w:right w:val="none" w:sz="0" w:space="0" w:color="auto"/>
              </w:divBdr>
            </w:div>
          </w:divsChild>
        </w:div>
        <w:div w:id="1572961408">
          <w:marLeft w:val="0"/>
          <w:marRight w:val="0"/>
          <w:marTop w:val="0"/>
          <w:marBottom w:val="0"/>
          <w:divBdr>
            <w:top w:val="none" w:sz="0" w:space="0" w:color="auto"/>
            <w:left w:val="none" w:sz="0" w:space="0" w:color="auto"/>
            <w:bottom w:val="none" w:sz="0" w:space="0" w:color="auto"/>
            <w:right w:val="none" w:sz="0" w:space="0" w:color="auto"/>
          </w:divBdr>
          <w:divsChild>
            <w:div w:id="794523091">
              <w:marLeft w:val="0"/>
              <w:marRight w:val="0"/>
              <w:marTop w:val="0"/>
              <w:marBottom w:val="0"/>
              <w:divBdr>
                <w:top w:val="none" w:sz="0" w:space="0" w:color="auto"/>
                <w:left w:val="none" w:sz="0" w:space="0" w:color="auto"/>
                <w:bottom w:val="none" w:sz="0" w:space="0" w:color="auto"/>
                <w:right w:val="none" w:sz="0" w:space="0" w:color="auto"/>
              </w:divBdr>
              <w:divsChild>
                <w:div w:id="19250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14313">
          <w:marLeft w:val="0"/>
          <w:marRight w:val="0"/>
          <w:marTop w:val="0"/>
          <w:marBottom w:val="0"/>
          <w:divBdr>
            <w:top w:val="none" w:sz="0" w:space="0" w:color="auto"/>
            <w:left w:val="none" w:sz="0" w:space="0" w:color="auto"/>
            <w:bottom w:val="none" w:sz="0" w:space="0" w:color="auto"/>
            <w:right w:val="none" w:sz="0" w:space="0" w:color="auto"/>
          </w:divBdr>
        </w:div>
        <w:div w:id="1870606157">
          <w:marLeft w:val="0"/>
          <w:marRight w:val="0"/>
          <w:marTop w:val="0"/>
          <w:marBottom w:val="0"/>
          <w:divBdr>
            <w:top w:val="none" w:sz="0" w:space="0" w:color="auto"/>
            <w:left w:val="none" w:sz="0" w:space="0" w:color="auto"/>
            <w:bottom w:val="none" w:sz="0" w:space="0" w:color="auto"/>
            <w:right w:val="none" w:sz="0" w:space="0" w:color="auto"/>
          </w:divBdr>
          <w:divsChild>
            <w:div w:id="1555970221">
              <w:marLeft w:val="0"/>
              <w:marRight w:val="0"/>
              <w:marTop w:val="0"/>
              <w:marBottom w:val="0"/>
              <w:divBdr>
                <w:top w:val="none" w:sz="0" w:space="0" w:color="auto"/>
                <w:left w:val="none" w:sz="0" w:space="0" w:color="auto"/>
                <w:bottom w:val="none" w:sz="0" w:space="0" w:color="auto"/>
                <w:right w:val="none" w:sz="0" w:space="0" w:color="auto"/>
              </w:divBdr>
            </w:div>
          </w:divsChild>
        </w:div>
        <w:div w:id="498236403">
          <w:marLeft w:val="0"/>
          <w:marRight w:val="0"/>
          <w:marTop w:val="0"/>
          <w:marBottom w:val="0"/>
          <w:divBdr>
            <w:top w:val="none" w:sz="0" w:space="0" w:color="auto"/>
            <w:left w:val="none" w:sz="0" w:space="0" w:color="auto"/>
            <w:bottom w:val="none" w:sz="0" w:space="0" w:color="auto"/>
            <w:right w:val="none" w:sz="0" w:space="0" w:color="auto"/>
          </w:divBdr>
          <w:divsChild>
            <w:div w:id="1043211344">
              <w:marLeft w:val="0"/>
              <w:marRight w:val="0"/>
              <w:marTop w:val="0"/>
              <w:marBottom w:val="0"/>
              <w:divBdr>
                <w:top w:val="none" w:sz="0" w:space="0" w:color="auto"/>
                <w:left w:val="none" w:sz="0" w:space="0" w:color="auto"/>
                <w:bottom w:val="none" w:sz="0" w:space="0" w:color="auto"/>
                <w:right w:val="none" w:sz="0" w:space="0" w:color="auto"/>
              </w:divBdr>
              <w:divsChild>
                <w:div w:id="95212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85975">
          <w:marLeft w:val="0"/>
          <w:marRight w:val="0"/>
          <w:marTop w:val="0"/>
          <w:marBottom w:val="0"/>
          <w:divBdr>
            <w:top w:val="none" w:sz="0" w:space="0" w:color="auto"/>
            <w:left w:val="none" w:sz="0" w:space="0" w:color="auto"/>
            <w:bottom w:val="none" w:sz="0" w:space="0" w:color="auto"/>
            <w:right w:val="none" w:sz="0" w:space="0" w:color="auto"/>
          </w:divBdr>
          <w:divsChild>
            <w:div w:id="1081491121">
              <w:marLeft w:val="0"/>
              <w:marRight w:val="0"/>
              <w:marTop w:val="0"/>
              <w:marBottom w:val="0"/>
              <w:divBdr>
                <w:top w:val="none" w:sz="0" w:space="0" w:color="auto"/>
                <w:left w:val="none" w:sz="0" w:space="0" w:color="auto"/>
                <w:bottom w:val="none" w:sz="0" w:space="0" w:color="auto"/>
                <w:right w:val="none" w:sz="0" w:space="0" w:color="auto"/>
              </w:divBdr>
            </w:div>
          </w:divsChild>
        </w:div>
        <w:div w:id="714237964">
          <w:marLeft w:val="0"/>
          <w:marRight w:val="0"/>
          <w:marTop w:val="0"/>
          <w:marBottom w:val="0"/>
          <w:divBdr>
            <w:top w:val="none" w:sz="0" w:space="0" w:color="auto"/>
            <w:left w:val="none" w:sz="0" w:space="0" w:color="auto"/>
            <w:bottom w:val="none" w:sz="0" w:space="0" w:color="auto"/>
            <w:right w:val="none" w:sz="0" w:space="0" w:color="auto"/>
          </w:divBdr>
          <w:divsChild>
            <w:div w:id="1283875551">
              <w:marLeft w:val="0"/>
              <w:marRight w:val="0"/>
              <w:marTop w:val="0"/>
              <w:marBottom w:val="0"/>
              <w:divBdr>
                <w:top w:val="none" w:sz="0" w:space="0" w:color="auto"/>
                <w:left w:val="none" w:sz="0" w:space="0" w:color="auto"/>
                <w:bottom w:val="none" w:sz="0" w:space="0" w:color="auto"/>
                <w:right w:val="none" w:sz="0" w:space="0" w:color="auto"/>
              </w:divBdr>
              <w:divsChild>
                <w:div w:id="18998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38535">
      <w:bodyDiv w:val="1"/>
      <w:marLeft w:val="0"/>
      <w:marRight w:val="0"/>
      <w:marTop w:val="0"/>
      <w:marBottom w:val="0"/>
      <w:divBdr>
        <w:top w:val="none" w:sz="0" w:space="0" w:color="auto"/>
        <w:left w:val="none" w:sz="0" w:space="0" w:color="auto"/>
        <w:bottom w:val="none" w:sz="0" w:space="0" w:color="auto"/>
        <w:right w:val="none" w:sz="0" w:space="0" w:color="auto"/>
      </w:divBdr>
    </w:div>
    <w:div w:id="1900821917">
      <w:bodyDiv w:val="1"/>
      <w:marLeft w:val="0"/>
      <w:marRight w:val="0"/>
      <w:marTop w:val="0"/>
      <w:marBottom w:val="0"/>
      <w:divBdr>
        <w:top w:val="none" w:sz="0" w:space="0" w:color="auto"/>
        <w:left w:val="none" w:sz="0" w:space="0" w:color="auto"/>
        <w:bottom w:val="none" w:sz="0" w:space="0" w:color="auto"/>
        <w:right w:val="none" w:sz="0" w:space="0" w:color="auto"/>
      </w:divBdr>
    </w:div>
    <w:div w:id="1922716312">
      <w:bodyDiv w:val="1"/>
      <w:marLeft w:val="0"/>
      <w:marRight w:val="0"/>
      <w:marTop w:val="0"/>
      <w:marBottom w:val="0"/>
      <w:divBdr>
        <w:top w:val="none" w:sz="0" w:space="0" w:color="auto"/>
        <w:left w:val="none" w:sz="0" w:space="0" w:color="auto"/>
        <w:bottom w:val="none" w:sz="0" w:space="0" w:color="auto"/>
        <w:right w:val="none" w:sz="0" w:space="0" w:color="auto"/>
      </w:divBdr>
    </w:div>
    <w:div w:id="1957636891">
      <w:bodyDiv w:val="1"/>
      <w:marLeft w:val="0"/>
      <w:marRight w:val="0"/>
      <w:marTop w:val="0"/>
      <w:marBottom w:val="0"/>
      <w:divBdr>
        <w:top w:val="none" w:sz="0" w:space="0" w:color="auto"/>
        <w:left w:val="none" w:sz="0" w:space="0" w:color="auto"/>
        <w:bottom w:val="none" w:sz="0" w:space="0" w:color="auto"/>
        <w:right w:val="none" w:sz="0" w:space="0" w:color="auto"/>
      </w:divBdr>
    </w:div>
    <w:div w:id="2005933504">
      <w:bodyDiv w:val="1"/>
      <w:marLeft w:val="0"/>
      <w:marRight w:val="0"/>
      <w:marTop w:val="0"/>
      <w:marBottom w:val="0"/>
      <w:divBdr>
        <w:top w:val="none" w:sz="0" w:space="0" w:color="auto"/>
        <w:left w:val="none" w:sz="0" w:space="0" w:color="auto"/>
        <w:bottom w:val="none" w:sz="0" w:space="0" w:color="auto"/>
        <w:right w:val="none" w:sz="0" w:space="0" w:color="auto"/>
      </w:divBdr>
    </w:div>
    <w:div w:id="2063554316">
      <w:bodyDiv w:val="1"/>
      <w:marLeft w:val="0"/>
      <w:marRight w:val="0"/>
      <w:marTop w:val="0"/>
      <w:marBottom w:val="0"/>
      <w:divBdr>
        <w:top w:val="none" w:sz="0" w:space="0" w:color="auto"/>
        <w:left w:val="none" w:sz="0" w:space="0" w:color="auto"/>
        <w:bottom w:val="none" w:sz="0" w:space="0" w:color="auto"/>
        <w:right w:val="none" w:sz="0" w:space="0" w:color="auto"/>
      </w:divBdr>
    </w:div>
    <w:div w:id="2095591739">
      <w:bodyDiv w:val="1"/>
      <w:marLeft w:val="0"/>
      <w:marRight w:val="0"/>
      <w:marTop w:val="0"/>
      <w:marBottom w:val="0"/>
      <w:divBdr>
        <w:top w:val="none" w:sz="0" w:space="0" w:color="auto"/>
        <w:left w:val="none" w:sz="0" w:space="0" w:color="auto"/>
        <w:bottom w:val="none" w:sz="0" w:space="0" w:color="auto"/>
        <w:right w:val="none" w:sz="0" w:space="0" w:color="auto"/>
      </w:divBdr>
    </w:div>
    <w:div w:id="210425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71556-964D-4CDE-A9AC-EBE75AEFB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2645</Words>
  <Characters>14550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Rodolfo Soria-Galvarro D</dc:creator>
  <cp:lastModifiedBy>Rodolfo Soria-Galvarro D</cp:lastModifiedBy>
  <cp:revision>4</cp:revision>
  <cp:lastPrinted>2016-06-30T19:24:00Z</cp:lastPrinted>
  <dcterms:created xsi:type="dcterms:W3CDTF">2025-02-05T16:43:00Z</dcterms:created>
  <dcterms:modified xsi:type="dcterms:W3CDTF">2025-02-05T17:27:00Z</dcterms:modified>
</cp:coreProperties>
</file>