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8F5" w:rsidRPr="00772836" w:rsidRDefault="001508F5" w:rsidP="005C4EE5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</w:p>
    <w:p w:rsidR="001E47B4" w:rsidRPr="00772836" w:rsidRDefault="00935F9E" w:rsidP="000F7897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  <w:r w:rsidRPr="00772836">
        <w:rPr>
          <w:rFonts w:ascii="Arial" w:hAnsi="Arial" w:cs="Arial"/>
          <w:b/>
          <w:szCs w:val="28"/>
        </w:rPr>
        <w:t xml:space="preserve"> </w:t>
      </w:r>
    </w:p>
    <w:p w:rsidR="005C4EE5" w:rsidRPr="00772836" w:rsidRDefault="00C015C8" w:rsidP="000F7897">
      <w:pPr>
        <w:pStyle w:val="Sangradetextonormal"/>
        <w:ind w:left="0"/>
        <w:jc w:val="center"/>
        <w:rPr>
          <w:rFonts w:ascii="Arial" w:hAnsi="Arial" w:cs="Arial"/>
          <w:b/>
          <w:szCs w:val="28"/>
          <w:lang w:val="es-CL"/>
        </w:rPr>
      </w:pPr>
      <w:r w:rsidRPr="00772836">
        <w:rPr>
          <w:rFonts w:ascii="Arial" w:hAnsi="Arial" w:cs="Arial"/>
          <w:b/>
          <w:szCs w:val="28"/>
          <w:lang w:val="es-CL"/>
        </w:rPr>
        <w:t>CUESTIONARIO ESTUDIO</w:t>
      </w:r>
    </w:p>
    <w:p w:rsidR="000F7897" w:rsidRPr="00772836" w:rsidRDefault="000F7897" w:rsidP="000F7897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  <w:r w:rsidRPr="00772836">
        <w:rPr>
          <w:rFonts w:ascii="Arial" w:hAnsi="Arial" w:cs="Arial"/>
          <w:b/>
          <w:szCs w:val="28"/>
          <w:lang w:val="es-CL"/>
        </w:rPr>
        <w:t>EDUCACIÓN CÍVICA</w:t>
      </w:r>
    </w:p>
    <w:p w:rsidR="00FA5282" w:rsidRPr="00772836" w:rsidRDefault="00FA5282" w:rsidP="00FA5282">
      <w:pPr>
        <w:pStyle w:val="Sangradetextonormal"/>
        <w:ind w:left="0"/>
        <w:jc w:val="center"/>
      </w:pPr>
    </w:p>
    <w:p w:rsidR="00C015C8" w:rsidRPr="00772836" w:rsidRDefault="00C015C8" w:rsidP="00C015C8">
      <w:pPr>
        <w:pStyle w:val="Sangradetextonormal"/>
        <w:ind w:left="0"/>
        <w:rPr>
          <w:rFonts w:ascii="Arial" w:hAnsi="Arial" w:cs="Arial"/>
          <w:caps/>
          <w:sz w:val="24"/>
        </w:rPr>
      </w:pPr>
      <w:r w:rsidRPr="00772836">
        <w:rPr>
          <w:rFonts w:ascii="Arial" w:hAnsi="Arial" w:cs="Arial"/>
          <w:b/>
          <w:caps/>
          <w:sz w:val="24"/>
        </w:rPr>
        <w:t>Contenido</w:t>
      </w:r>
      <w:proofErr w:type="gramStart"/>
      <w:r w:rsidRPr="00772836">
        <w:rPr>
          <w:rFonts w:ascii="Arial" w:hAnsi="Arial" w:cs="Arial"/>
          <w:b/>
          <w:caps/>
          <w:sz w:val="24"/>
        </w:rPr>
        <w:t xml:space="preserve">: </w:t>
      </w:r>
      <w:r w:rsidRPr="00772836">
        <w:rPr>
          <w:b/>
          <w:caps/>
          <w:spacing w:val="-3"/>
          <w:sz w:val="24"/>
          <w:lang w:val="es-ES_tradnl"/>
        </w:rPr>
        <w:t xml:space="preserve"> </w:t>
      </w:r>
      <w:r w:rsidRPr="00772836">
        <w:rPr>
          <w:rFonts w:ascii="Arial" w:hAnsi="Arial" w:cs="Arial"/>
          <w:caps/>
          <w:sz w:val="24"/>
        </w:rPr>
        <w:t>Teoría</w:t>
      </w:r>
      <w:proofErr w:type="gramEnd"/>
      <w:r w:rsidRPr="00772836">
        <w:rPr>
          <w:rFonts w:ascii="Arial" w:hAnsi="Arial" w:cs="Arial"/>
          <w:caps/>
          <w:sz w:val="24"/>
        </w:rPr>
        <w:t xml:space="preserve"> de los DD.HH.</w:t>
      </w:r>
    </w:p>
    <w:p w:rsidR="00C015C8" w:rsidRPr="00772836" w:rsidRDefault="00C015C8" w:rsidP="00C015C8">
      <w:pPr>
        <w:pStyle w:val="Sangradetextonormal"/>
        <w:ind w:left="0"/>
        <w:rPr>
          <w:rFonts w:ascii="Arial" w:hAnsi="Arial" w:cs="Arial"/>
          <w:caps/>
          <w:sz w:val="24"/>
        </w:rPr>
      </w:pPr>
    </w:p>
    <w:p w:rsidR="00C015C8" w:rsidRPr="00B44D27" w:rsidRDefault="000253FA" w:rsidP="00444C0E">
      <w:pPr>
        <w:pStyle w:val="Sangradetextonormal"/>
        <w:numPr>
          <w:ilvl w:val="0"/>
          <w:numId w:val="20"/>
        </w:numPr>
        <w:ind w:left="709" w:hanging="567"/>
        <w:rPr>
          <w:rFonts w:ascii="Arial" w:hAnsi="Arial" w:cs="Arial"/>
          <w:caps/>
          <w:sz w:val="24"/>
          <w:lang w:val="es-CL"/>
        </w:rPr>
      </w:pPr>
      <w:r w:rsidRPr="00B44D27">
        <w:rPr>
          <w:rFonts w:ascii="Arial" w:hAnsi="Arial" w:cs="Arial"/>
          <w:caps/>
          <w:sz w:val="24"/>
          <w:lang w:val="es-CL"/>
        </w:rPr>
        <w:t>¿</w:t>
      </w:r>
      <w:r w:rsidRPr="00B44D27">
        <w:rPr>
          <w:rFonts w:ascii="Arial" w:hAnsi="Arial" w:cs="Arial"/>
          <w:sz w:val="24"/>
          <w:lang w:val="es-CL"/>
        </w:rPr>
        <w:t>Qué se entiende por Estado de Derecho?</w:t>
      </w:r>
    </w:p>
    <w:p w:rsidR="000253FA" w:rsidRPr="00B44D27" w:rsidRDefault="000253FA" w:rsidP="00444C0E">
      <w:pPr>
        <w:pStyle w:val="Sangradetextonormal"/>
        <w:numPr>
          <w:ilvl w:val="0"/>
          <w:numId w:val="20"/>
        </w:numPr>
        <w:ind w:left="709" w:hanging="567"/>
        <w:rPr>
          <w:rFonts w:ascii="Arial" w:hAnsi="Arial" w:cs="Arial"/>
          <w:caps/>
          <w:sz w:val="24"/>
          <w:lang w:val="es-CL"/>
        </w:rPr>
      </w:pPr>
      <w:r w:rsidRPr="00B44D27">
        <w:rPr>
          <w:rFonts w:ascii="Arial" w:hAnsi="Arial" w:cs="Arial"/>
          <w:sz w:val="24"/>
          <w:lang w:val="es-CL"/>
        </w:rPr>
        <w:t>¿Qué principio comparten el Estado de Derecho y los Derechos Humanos?</w:t>
      </w:r>
    </w:p>
    <w:p w:rsidR="000253FA" w:rsidRPr="00772836" w:rsidRDefault="000253FA" w:rsidP="00444C0E">
      <w:pPr>
        <w:pStyle w:val="Sangradetextonormal"/>
        <w:numPr>
          <w:ilvl w:val="0"/>
          <w:numId w:val="20"/>
        </w:numPr>
        <w:ind w:left="709" w:hanging="567"/>
        <w:rPr>
          <w:rFonts w:ascii="Arial" w:hAnsi="Arial" w:cs="Arial"/>
          <w:caps/>
          <w:sz w:val="24"/>
          <w:lang w:val="es-CL"/>
        </w:rPr>
      </w:pPr>
      <w:r w:rsidRPr="00772836">
        <w:rPr>
          <w:rFonts w:ascii="Arial" w:hAnsi="Arial" w:cs="Arial"/>
          <w:sz w:val="24"/>
          <w:lang w:val="es-CL"/>
        </w:rPr>
        <w:t>¿</w:t>
      </w:r>
      <w:r w:rsidR="00523BD0" w:rsidRPr="00772836">
        <w:rPr>
          <w:rFonts w:ascii="Arial" w:hAnsi="Arial" w:cs="Arial"/>
          <w:sz w:val="24"/>
          <w:lang w:val="es-CL"/>
        </w:rPr>
        <w:t>Qué son los Derechos humanos?</w:t>
      </w:r>
    </w:p>
    <w:p w:rsidR="00523BD0" w:rsidRPr="00772836" w:rsidRDefault="00523BD0" w:rsidP="00444C0E">
      <w:pPr>
        <w:pStyle w:val="Sangradetextonormal"/>
        <w:numPr>
          <w:ilvl w:val="0"/>
          <w:numId w:val="20"/>
        </w:numPr>
        <w:ind w:left="709" w:hanging="567"/>
        <w:rPr>
          <w:rFonts w:ascii="Arial" w:hAnsi="Arial" w:cs="Arial"/>
          <w:caps/>
          <w:sz w:val="24"/>
          <w:lang w:val="es-CL"/>
        </w:rPr>
      </w:pPr>
      <w:r w:rsidRPr="00772836">
        <w:rPr>
          <w:rFonts w:ascii="Arial" w:hAnsi="Arial" w:cs="Arial"/>
          <w:sz w:val="24"/>
          <w:lang w:val="es-CL"/>
        </w:rPr>
        <w:t>Identifique y explique las características de los Derechos Humanos.</w:t>
      </w:r>
    </w:p>
    <w:p w:rsidR="00523BD0" w:rsidRPr="00772836" w:rsidRDefault="00772836" w:rsidP="00444C0E">
      <w:pPr>
        <w:pStyle w:val="Sangradetextonormal"/>
        <w:numPr>
          <w:ilvl w:val="0"/>
          <w:numId w:val="20"/>
        </w:numPr>
        <w:ind w:left="709" w:hanging="567"/>
        <w:rPr>
          <w:rFonts w:ascii="Arial" w:hAnsi="Arial" w:cs="Arial"/>
          <w:sz w:val="24"/>
          <w:lang w:val="es-CL"/>
        </w:rPr>
      </w:pPr>
      <w:r w:rsidRPr="00772836">
        <w:rPr>
          <w:rFonts w:ascii="Arial" w:hAnsi="Arial" w:cs="Arial"/>
          <w:sz w:val="24"/>
          <w:lang w:val="es-CL"/>
        </w:rPr>
        <w:t>¿Quiénes están obligados a respetar los DDHH?</w:t>
      </w:r>
      <w:r w:rsidR="00523BD0" w:rsidRPr="00772836">
        <w:rPr>
          <w:rFonts w:ascii="Arial" w:hAnsi="Arial" w:cs="Arial"/>
          <w:sz w:val="24"/>
          <w:lang w:val="es-CL"/>
        </w:rPr>
        <w:t>?</w:t>
      </w:r>
    </w:p>
    <w:p w:rsidR="00523BD0" w:rsidRPr="00772836" w:rsidRDefault="00523BD0" w:rsidP="00444C0E">
      <w:pPr>
        <w:pStyle w:val="Sangradetextonormal"/>
        <w:numPr>
          <w:ilvl w:val="0"/>
          <w:numId w:val="20"/>
        </w:numPr>
        <w:ind w:left="709" w:hanging="567"/>
        <w:rPr>
          <w:rFonts w:ascii="Arial" w:hAnsi="Arial" w:cs="Arial"/>
          <w:sz w:val="24"/>
          <w:lang w:val="es-CL"/>
        </w:rPr>
      </w:pPr>
      <w:r w:rsidRPr="00772836">
        <w:rPr>
          <w:rFonts w:ascii="Arial" w:hAnsi="Arial" w:cs="Arial"/>
          <w:sz w:val="24"/>
          <w:lang w:val="es-CL"/>
        </w:rPr>
        <w:t>¿Qué deben respetar los Derechos Humanos?</w:t>
      </w:r>
    </w:p>
    <w:p w:rsidR="00523BD0" w:rsidRPr="00772836" w:rsidRDefault="00523BD0" w:rsidP="00444C0E">
      <w:pPr>
        <w:pStyle w:val="Sangradetextonormal"/>
        <w:numPr>
          <w:ilvl w:val="0"/>
          <w:numId w:val="20"/>
        </w:numPr>
        <w:ind w:left="709" w:hanging="567"/>
        <w:rPr>
          <w:rFonts w:ascii="Arial" w:hAnsi="Arial" w:cs="Arial"/>
          <w:sz w:val="24"/>
          <w:lang w:val="es-CL"/>
        </w:rPr>
      </w:pPr>
      <w:r w:rsidRPr="00772836">
        <w:rPr>
          <w:rFonts w:ascii="Arial" w:hAnsi="Arial" w:cs="Arial"/>
          <w:sz w:val="24"/>
          <w:lang w:val="es-CL"/>
        </w:rPr>
        <w:t>¿Qué protegen los Derechos Humanos?</w:t>
      </w:r>
    </w:p>
    <w:p w:rsidR="00523BD0" w:rsidRPr="00772836" w:rsidRDefault="00444C0E" w:rsidP="00444C0E">
      <w:pPr>
        <w:pStyle w:val="Sangradetextonormal"/>
        <w:numPr>
          <w:ilvl w:val="0"/>
          <w:numId w:val="20"/>
        </w:numPr>
        <w:ind w:left="709" w:hanging="567"/>
        <w:jc w:val="both"/>
        <w:rPr>
          <w:rFonts w:ascii="Arial" w:hAnsi="Arial" w:cs="Arial"/>
          <w:sz w:val="24"/>
          <w:lang w:val="es-CL"/>
        </w:rPr>
      </w:pPr>
      <w:r w:rsidRPr="00772836">
        <w:rPr>
          <w:rFonts w:ascii="Arial" w:hAnsi="Arial" w:cs="Arial"/>
          <w:sz w:val="24"/>
          <w:lang w:val="es-CL"/>
        </w:rPr>
        <w:t>Identifique tres derechos de carácter personal, tres del individuo en relación con la comunidad, y tres derechos de pensamiento, conciencia, religión y libertades políticas.</w:t>
      </w:r>
    </w:p>
    <w:p w:rsidR="00444C0E" w:rsidRPr="00772836" w:rsidRDefault="00444C0E" w:rsidP="00444C0E">
      <w:pPr>
        <w:pStyle w:val="Sangradetextonormal"/>
        <w:numPr>
          <w:ilvl w:val="0"/>
          <w:numId w:val="20"/>
        </w:numPr>
        <w:ind w:left="709" w:hanging="567"/>
        <w:jc w:val="both"/>
        <w:rPr>
          <w:rFonts w:ascii="Arial" w:hAnsi="Arial" w:cs="Arial"/>
          <w:sz w:val="24"/>
          <w:lang w:val="es-CL"/>
        </w:rPr>
      </w:pPr>
      <w:r w:rsidRPr="00772836">
        <w:rPr>
          <w:rFonts w:ascii="Arial" w:hAnsi="Arial" w:cs="Arial"/>
          <w:sz w:val="24"/>
          <w:lang w:val="es-CL"/>
        </w:rPr>
        <w:t>Describa brevemente la evolución histórica de los derechos humanos.</w:t>
      </w:r>
    </w:p>
    <w:p w:rsidR="00F620F6" w:rsidRPr="00772836" w:rsidRDefault="00F620F6" w:rsidP="00C015C8">
      <w:pPr>
        <w:pStyle w:val="Sangradetextonormal"/>
        <w:ind w:left="0"/>
        <w:rPr>
          <w:rFonts w:ascii="Arial" w:hAnsi="Arial" w:cs="Arial"/>
          <w:b/>
          <w:caps/>
          <w:sz w:val="22"/>
          <w:szCs w:val="22"/>
        </w:rPr>
      </w:pPr>
    </w:p>
    <w:p w:rsidR="00C015C8" w:rsidRPr="00772836" w:rsidRDefault="00C015C8" w:rsidP="00C015C8">
      <w:pPr>
        <w:pStyle w:val="Sangradetextonormal"/>
        <w:ind w:left="0"/>
        <w:rPr>
          <w:rFonts w:ascii="Arial" w:hAnsi="Arial" w:cs="Arial"/>
          <w:caps/>
          <w:sz w:val="22"/>
          <w:szCs w:val="22"/>
        </w:rPr>
      </w:pPr>
      <w:r w:rsidRPr="00772836">
        <w:rPr>
          <w:rFonts w:ascii="Arial" w:hAnsi="Arial" w:cs="Arial"/>
          <w:b/>
          <w:caps/>
          <w:sz w:val="22"/>
          <w:szCs w:val="22"/>
        </w:rPr>
        <w:t xml:space="preserve">Contenido: </w:t>
      </w:r>
      <w:r w:rsidRPr="00772836">
        <w:rPr>
          <w:rFonts w:ascii="Arial" w:hAnsi="Arial" w:cs="Arial"/>
          <w:caps/>
          <w:sz w:val="22"/>
          <w:szCs w:val="22"/>
        </w:rPr>
        <w:t>Bases Jurídicas en los Derechos Humanos.</w:t>
      </w:r>
    </w:p>
    <w:p w:rsidR="00C015C8" w:rsidRPr="00772836" w:rsidRDefault="00C015C8" w:rsidP="00C015C8">
      <w:pPr>
        <w:pStyle w:val="Sangradetextonormal"/>
        <w:ind w:left="0"/>
        <w:rPr>
          <w:rFonts w:ascii="Arial" w:hAnsi="Arial" w:cs="Arial"/>
          <w:caps/>
          <w:sz w:val="22"/>
          <w:szCs w:val="22"/>
        </w:rPr>
      </w:pPr>
    </w:p>
    <w:p w:rsidR="001B56C1" w:rsidRDefault="001B56C1" w:rsidP="001B56C1">
      <w:pPr>
        <w:pStyle w:val="Sangradetextonormal"/>
        <w:numPr>
          <w:ilvl w:val="0"/>
          <w:numId w:val="21"/>
        </w:numPr>
        <w:ind w:hanging="578"/>
        <w:jc w:val="both"/>
        <w:rPr>
          <w:rFonts w:ascii="Arial" w:hAnsi="Arial" w:cs="Arial"/>
          <w:sz w:val="24"/>
          <w:lang w:val="es-CL"/>
        </w:rPr>
      </w:pPr>
      <w:r w:rsidRPr="00772836">
        <w:rPr>
          <w:rFonts w:ascii="Arial" w:hAnsi="Arial" w:cs="Arial"/>
          <w:sz w:val="24"/>
          <w:lang w:val="es-CL"/>
        </w:rPr>
        <w:t>Identifique los organismos ONU relacionados con los Derechos Humanos.</w:t>
      </w:r>
    </w:p>
    <w:p w:rsidR="00B44D27" w:rsidRDefault="00B44D27" w:rsidP="001B56C1">
      <w:pPr>
        <w:pStyle w:val="Sangradetextonormal"/>
        <w:numPr>
          <w:ilvl w:val="0"/>
          <w:numId w:val="21"/>
        </w:numPr>
        <w:ind w:hanging="578"/>
        <w:jc w:val="both"/>
        <w:rPr>
          <w:rFonts w:ascii="Arial" w:hAnsi="Arial" w:cs="Arial"/>
          <w:sz w:val="24"/>
          <w:lang w:val="es-CL"/>
        </w:rPr>
      </w:pPr>
      <w:proofErr w:type="gramStart"/>
      <w:r>
        <w:rPr>
          <w:rFonts w:ascii="Arial" w:hAnsi="Arial" w:cs="Arial"/>
          <w:sz w:val="24"/>
          <w:lang w:val="es-CL"/>
        </w:rPr>
        <w:t>¿</w:t>
      </w:r>
      <w:proofErr w:type="gramEnd"/>
      <w:r>
        <w:rPr>
          <w:rFonts w:ascii="Arial" w:hAnsi="Arial" w:cs="Arial"/>
          <w:sz w:val="24"/>
          <w:lang w:val="es-CL"/>
        </w:rPr>
        <w:t>Cuáles son las 4 principales bases jurídicas en lo Derechos Humanos para Chile.</w:t>
      </w:r>
    </w:p>
    <w:p w:rsidR="00B44D27" w:rsidRDefault="00B44D27" w:rsidP="001B56C1">
      <w:pPr>
        <w:pStyle w:val="Sangradetextonormal"/>
        <w:numPr>
          <w:ilvl w:val="0"/>
          <w:numId w:val="21"/>
        </w:numPr>
        <w:ind w:hanging="578"/>
        <w:jc w:val="both"/>
        <w:rPr>
          <w:rFonts w:ascii="Arial" w:hAnsi="Arial" w:cs="Arial"/>
          <w:sz w:val="24"/>
          <w:lang w:val="es-CL"/>
        </w:rPr>
      </w:pPr>
      <w:r>
        <w:rPr>
          <w:rFonts w:ascii="Arial" w:hAnsi="Arial" w:cs="Arial"/>
          <w:sz w:val="24"/>
          <w:lang w:val="es-CL"/>
        </w:rPr>
        <w:t>Indique los Derechos que se consagran en el Pacto Internacional de Derechos Civiles y Políticos.</w:t>
      </w:r>
    </w:p>
    <w:p w:rsidR="00B44D27" w:rsidRPr="00772836" w:rsidRDefault="00B44D27" w:rsidP="001B56C1">
      <w:pPr>
        <w:pStyle w:val="Sangradetextonormal"/>
        <w:numPr>
          <w:ilvl w:val="0"/>
          <w:numId w:val="21"/>
        </w:numPr>
        <w:ind w:hanging="578"/>
        <w:jc w:val="both"/>
        <w:rPr>
          <w:rFonts w:ascii="Arial" w:hAnsi="Arial" w:cs="Arial"/>
          <w:sz w:val="24"/>
          <w:lang w:val="es-CL"/>
        </w:rPr>
      </w:pPr>
      <w:r>
        <w:rPr>
          <w:rFonts w:ascii="Arial" w:hAnsi="Arial" w:cs="Arial"/>
          <w:sz w:val="24"/>
          <w:lang w:val="es-CL"/>
        </w:rPr>
        <w:t>Indique qué es la Convención Americana sobre los DD.HH.</w:t>
      </w:r>
    </w:p>
    <w:p w:rsidR="00E60271" w:rsidRPr="00772836" w:rsidRDefault="00E60271" w:rsidP="001B56C1">
      <w:pPr>
        <w:pStyle w:val="Sangradetextonormal"/>
        <w:numPr>
          <w:ilvl w:val="0"/>
          <w:numId w:val="21"/>
        </w:numPr>
        <w:ind w:hanging="578"/>
        <w:jc w:val="both"/>
        <w:rPr>
          <w:rFonts w:ascii="Arial" w:hAnsi="Arial" w:cs="Arial"/>
          <w:sz w:val="24"/>
          <w:lang w:val="es-CL"/>
        </w:rPr>
      </w:pPr>
      <w:r w:rsidRPr="00772836">
        <w:rPr>
          <w:rFonts w:ascii="Arial" w:hAnsi="Arial" w:cs="Arial"/>
          <w:sz w:val="24"/>
          <w:lang w:val="es-CL"/>
        </w:rPr>
        <w:t>Nombre los otros instrumentos jurídicos de los Derechos Humanos.</w:t>
      </w:r>
    </w:p>
    <w:p w:rsidR="00E60271" w:rsidRPr="00772836" w:rsidRDefault="00E60271" w:rsidP="001B56C1">
      <w:pPr>
        <w:pStyle w:val="Sangradetextonormal"/>
        <w:numPr>
          <w:ilvl w:val="0"/>
          <w:numId w:val="21"/>
        </w:numPr>
        <w:ind w:hanging="578"/>
        <w:jc w:val="both"/>
        <w:rPr>
          <w:rFonts w:ascii="Arial" w:hAnsi="Arial" w:cs="Arial"/>
          <w:sz w:val="24"/>
          <w:lang w:val="es-CL"/>
        </w:rPr>
      </w:pPr>
      <w:r w:rsidRPr="00772836">
        <w:rPr>
          <w:rFonts w:ascii="Arial" w:hAnsi="Arial" w:cs="Arial"/>
          <w:sz w:val="24"/>
          <w:lang w:val="es-CL"/>
        </w:rPr>
        <w:t>Identifique los mecanismos internacionales de protección de los Derechos Humanos.</w:t>
      </w:r>
    </w:p>
    <w:p w:rsidR="0058451A" w:rsidRPr="00772836" w:rsidRDefault="0058451A" w:rsidP="001B56C1">
      <w:pPr>
        <w:pStyle w:val="Sangradetextonormal"/>
        <w:numPr>
          <w:ilvl w:val="0"/>
          <w:numId w:val="21"/>
        </w:numPr>
        <w:ind w:hanging="578"/>
        <w:jc w:val="both"/>
        <w:rPr>
          <w:rFonts w:ascii="Arial" w:hAnsi="Arial" w:cs="Arial"/>
          <w:sz w:val="24"/>
          <w:lang w:val="es-CL"/>
        </w:rPr>
      </w:pPr>
      <w:r w:rsidRPr="00772836">
        <w:rPr>
          <w:rFonts w:ascii="Arial" w:hAnsi="Arial" w:cs="Arial"/>
          <w:sz w:val="24"/>
          <w:lang w:val="es-CL"/>
        </w:rPr>
        <w:t>¿Cuál es la jerarquía de los Derechos Humanos en Chile?</w:t>
      </w:r>
    </w:p>
    <w:p w:rsidR="0058451A" w:rsidRPr="00772836" w:rsidRDefault="0058451A" w:rsidP="001B56C1">
      <w:pPr>
        <w:pStyle w:val="Sangradetextonormal"/>
        <w:numPr>
          <w:ilvl w:val="0"/>
          <w:numId w:val="21"/>
        </w:numPr>
        <w:ind w:hanging="578"/>
        <w:jc w:val="both"/>
        <w:rPr>
          <w:rFonts w:ascii="Arial" w:hAnsi="Arial" w:cs="Arial"/>
          <w:sz w:val="24"/>
          <w:lang w:val="es-CL"/>
        </w:rPr>
      </w:pPr>
      <w:r w:rsidRPr="00772836">
        <w:rPr>
          <w:rFonts w:ascii="Arial" w:hAnsi="Arial" w:cs="Arial"/>
          <w:sz w:val="24"/>
          <w:lang w:val="es-CL"/>
        </w:rPr>
        <w:t>¿Qué se entiende por violación a los Derechos Humanos?</w:t>
      </w:r>
    </w:p>
    <w:p w:rsidR="0058451A" w:rsidRPr="00772836" w:rsidRDefault="00B44D27" w:rsidP="001B56C1">
      <w:pPr>
        <w:pStyle w:val="Sangradetextonormal"/>
        <w:numPr>
          <w:ilvl w:val="0"/>
          <w:numId w:val="21"/>
        </w:numPr>
        <w:ind w:hanging="578"/>
        <w:jc w:val="both"/>
        <w:rPr>
          <w:rFonts w:ascii="Arial" w:hAnsi="Arial" w:cs="Arial"/>
          <w:sz w:val="24"/>
          <w:lang w:val="es-CL"/>
        </w:rPr>
      </w:pPr>
      <w:r>
        <w:rPr>
          <w:rFonts w:ascii="Arial" w:hAnsi="Arial" w:cs="Arial"/>
          <w:sz w:val="24"/>
          <w:lang w:val="es-CL"/>
        </w:rPr>
        <w:t>¿Cuándo el E</w:t>
      </w:r>
      <w:r w:rsidR="0058451A" w:rsidRPr="00772836">
        <w:rPr>
          <w:rFonts w:ascii="Arial" w:hAnsi="Arial" w:cs="Arial"/>
          <w:sz w:val="24"/>
          <w:lang w:val="es-CL"/>
        </w:rPr>
        <w:t>stado puede cometer violación a los Derechos Humanos?</w:t>
      </w:r>
    </w:p>
    <w:p w:rsidR="00C015C8" w:rsidRPr="00772836" w:rsidRDefault="00C015C8" w:rsidP="00C015C8">
      <w:pPr>
        <w:pStyle w:val="Sangradetextonormal"/>
        <w:ind w:left="0"/>
        <w:rPr>
          <w:rFonts w:ascii="Arial" w:hAnsi="Arial" w:cs="Arial"/>
          <w:caps/>
          <w:sz w:val="22"/>
          <w:szCs w:val="22"/>
        </w:rPr>
      </w:pPr>
    </w:p>
    <w:p w:rsidR="00FC6C93" w:rsidRPr="00772836" w:rsidRDefault="00C015C8" w:rsidP="00F620F6">
      <w:pPr>
        <w:pStyle w:val="Sangradetextonormal"/>
        <w:ind w:left="0"/>
        <w:jc w:val="both"/>
        <w:rPr>
          <w:rFonts w:ascii="Arial" w:hAnsi="Arial" w:cs="Arial"/>
          <w:sz w:val="24"/>
          <w:lang w:val="es-CL"/>
        </w:rPr>
      </w:pPr>
      <w:r w:rsidRPr="00772836">
        <w:rPr>
          <w:rFonts w:ascii="Arial" w:hAnsi="Arial" w:cs="Arial"/>
          <w:b/>
          <w:caps/>
          <w:sz w:val="22"/>
          <w:szCs w:val="22"/>
        </w:rPr>
        <w:t xml:space="preserve">Contenido: </w:t>
      </w:r>
      <w:r w:rsidRPr="00772836">
        <w:rPr>
          <w:rFonts w:ascii="Arial" w:hAnsi="Arial" w:cs="Arial"/>
          <w:caps/>
          <w:sz w:val="22"/>
          <w:szCs w:val="22"/>
        </w:rPr>
        <w:t>Regímenes jurídicos en DD.HH.</w:t>
      </w:r>
      <w:r w:rsidR="00FC6C93" w:rsidRPr="00772836">
        <w:rPr>
          <w:rFonts w:ascii="Arial" w:hAnsi="Arial" w:cs="Arial"/>
          <w:sz w:val="24"/>
          <w:lang w:val="es-CL"/>
        </w:rPr>
        <w:t xml:space="preserve"> </w:t>
      </w:r>
    </w:p>
    <w:p w:rsidR="00FC6C93" w:rsidRPr="00772836" w:rsidRDefault="00FC6C93" w:rsidP="00F620F6">
      <w:pPr>
        <w:pStyle w:val="Sangradetextonormal"/>
        <w:ind w:left="720"/>
        <w:jc w:val="both"/>
        <w:rPr>
          <w:rFonts w:ascii="Arial" w:hAnsi="Arial" w:cs="Arial"/>
          <w:sz w:val="24"/>
          <w:lang w:val="es-CL"/>
        </w:rPr>
      </w:pPr>
    </w:p>
    <w:p w:rsidR="00FC6C93" w:rsidRPr="00772836" w:rsidRDefault="00FC6C93" w:rsidP="00F620F6">
      <w:pPr>
        <w:pStyle w:val="Sangradetextonormal"/>
        <w:numPr>
          <w:ilvl w:val="0"/>
          <w:numId w:val="22"/>
        </w:numPr>
        <w:ind w:hanging="578"/>
        <w:jc w:val="both"/>
        <w:rPr>
          <w:rFonts w:ascii="Arial" w:hAnsi="Arial" w:cs="Arial"/>
          <w:sz w:val="24"/>
          <w:lang w:val="es-CL"/>
        </w:rPr>
      </w:pPr>
      <w:r w:rsidRPr="00772836">
        <w:rPr>
          <w:rFonts w:ascii="Arial" w:hAnsi="Arial" w:cs="Arial"/>
          <w:sz w:val="24"/>
          <w:lang w:val="es-CL"/>
        </w:rPr>
        <w:t>Defina el principio de “</w:t>
      </w:r>
      <w:proofErr w:type="spellStart"/>
      <w:r w:rsidRPr="00772836">
        <w:rPr>
          <w:rFonts w:ascii="Arial" w:hAnsi="Arial" w:cs="Arial"/>
          <w:sz w:val="24"/>
          <w:lang w:val="es-CL"/>
        </w:rPr>
        <w:t>ius</w:t>
      </w:r>
      <w:proofErr w:type="spellEnd"/>
      <w:r w:rsidRPr="00772836">
        <w:rPr>
          <w:rFonts w:ascii="Arial" w:hAnsi="Arial" w:cs="Arial"/>
          <w:sz w:val="24"/>
          <w:lang w:val="es-CL"/>
        </w:rPr>
        <w:t xml:space="preserve"> </w:t>
      </w:r>
      <w:proofErr w:type="spellStart"/>
      <w:r w:rsidRPr="00772836">
        <w:rPr>
          <w:rFonts w:ascii="Arial" w:hAnsi="Arial" w:cs="Arial"/>
          <w:sz w:val="24"/>
          <w:lang w:val="es-CL"/>
        </w:rPr>
        <w:t>cogens</w:t>
      </w:r>
      <w:proofErr w:type="spellEnd"/>
      <w:r w:rsidRPr="00772836">
        <w:rPr>
          <w:rFonts w:ascii="Arial" w:hAnsi="Arial" w:cs="Arial"/>
          <w:sz w:val="24"/>
          <w:lang w:val="es-CL"/>
        </w:rPr>
        <w:t xml:space="preserve">” y el principio de “pro </w:t>
      </w:r>
      <w:proofErr w:type="spellStart"/>
      <w:r w:rsidRPr="00772836">
        <w:rPr>
          <w:rFonts w:ascii="Arial" w:hAnsi="Arial" w:cs="Arial"/>
          <w:sz w:val="24"/>
          <w:lang w:val="es-CL"/>
        </w:rPr>
        <w:t>homine</w:t>
      </w:r>
      <w:proofErr w:type="spellEnd"/>
      <w:r w:rsidRPr="00772836">
        <w:rPr>
          <w:rFonts w:ascii="Arial" w:hAnsi="Arial" w:cs="Arial"/>
          <w:sz w:val="24"/>
          <w:lang w:val="es-CL"/>
        </w:rPr>
        <w:t>”.</w:t>
      </w:r>
    </w:p>
    <w:p w:rsidR="00223B55" w:rsidRPr="00772836" w:rsidRDefault="00223B55" w:rsidP="00F620F6">
      <w:pPr>
        <w:pStyle w:val="Sangradetextonormal"/>
        <w:numPr>
          <w:ilvl w:val="0"/>
          <w:numId w:val="22"/>
        </w:numPr>
        <w:ind w:hanging="578"/>
        <w:jc w:val="both"/>
        <w:rPr>
          <w:rFonts w:ascii="Arial" w:hAnsi="Arial" w:cs="Arial"/>
          <w:sz w:val="24"/>
          <w:lang w:val="es-CL"/>
        </w:rPr>
      </w:pPr>
      <w:r w:rsidRPr="00772836">
        <w:rPr>
          <w:rFonts w:ascii="Arial" w:hAnsi="Arial" w:cs="Arial"/>
          <w:sz w:val="24"/>
          <w:lang w:val="es-CL"/>
        </w:rPr>
        <w:t>Señale y explique</w:t>
      </w:r>
      <w:r w:rsidRPr="00772836">
        <w:rPr>
          <w:rFonts w:ascii="Arial" w:hAnsi="Arial" w:cs="Arial"/>
          <w:sz w:val="24"/>
        </w:rPr>
        <w:t xml:space="preserve"> aquellos derechos que bajo ninguna circunstancia se pueden dejar de cumplir y por qué </w:t>
      </w:r>
      <w:r w:rsidRPr="00772836">
        <w:rPr>
          <w:rFonts w:ascii="Arial" w:hAnsi="Arial" w:cs="Arial"/>
          <w:sz w:val="24"/>
          <w:lang w:val="es-ES_tradnl"/>
        </w:rPr>
        <w:t>tienen esa especial condición</w:t>
      </w:r>
    </w:p>
    <w:p w:rsidR="00FC6C93" w:rsidRPr="00772836" w:rsidRDefault="00FC6C93" w:rsidP="00F620F6">
      <w:pPr>
        <w:pStyle w:val="Sangradetextonormal"/>
        <w:numPr>
          <w:ilvl w:val="0"/>
          <w:numId w:val="22"/>
        </w:numPr>
        <w:ind w:hanging="578"/>
        <w:jc w:val="both"/>
        <w:rPr>
          <w:rFonts w:ascii="Arial" w:hAnsi="Arial" w:cs="Arial"/>
          <w:sz w:val="24"/>
          <w:lang w:val="es-CL"/>
        </w:rPr>
      </w:pPr>
      <w:r w:rsidRPr="00772836">
        <w:rPr>
          <w:rFonts w:ascii="Arial" w:hAnsi="Arial" w:cs="Arial"/>
          <w:sz w:val="24"/>
          <w:lang w:val="es-CL"/>
        </w:rPr>
        <w:t>¿Cuáles son las obligaciones de los Derechos Humanos?</w:t>
      </w:r>
    </w:p>
    <w:p w:rsidR="00FC6C93" w:rsidRPr="00772836" w:rsidRDefault="00FC6C93" w:rsidP="00F620F6">
      <w:pPr>
        <w:pStyle w:val="Sangradetextonormal"/>
        <w:numPr>
          <w:ilvl w:val="0"/>
          <w:numId w:val="22"/>
        </w:numPr>
        <w:ind w:hanging="578"/>
        <w:jc w:val="both"/>
        <w:rPr>
          <w:rFonts w:ascii="Arial" w:hAnsi="Arial" w:cs="Arial"/>
          <w:sz w:val="24"/>
          <w:lang w:val="es-CL"/>
        </w:rPr>
      </w:pPr>
      <w:r w:rsidRPr="00772836">
        <w:rPr>
          <w:rFonts w:ascii="Arial" w:hAnsi="Arial" w:cs="Arial"/>
          <w:sz w:val="24"/>
          <w:lang w:val="es-CL"/>
        </w:rPr>
        <w:t>Identifique las normas espe</w:t>
      </w:r>
      <w:r w:rsidR="005C45F7">
        <w:rPr>
          <w:rFonts w:ascii="Arial" w:hAnsi="Arial" w:cs="Arial"/>
          <w:sz w:val="24"/>
          <w:lang w:val="es-CL"/>
        </w:rPr>
        <w:t>cíficas de los Derechos Humanos,</w:t>
      </w:r>
      <w:r w:rsidR="00A464E5" w:rsidRPr="00772836">
        <w:rPr>
          <w:rFonts w:ascii="Arial" w:hAnsi="Arial" w:cs="Arial"/>
          <w:sz w:val="24"/>
          <w:lang w:val="es-ES_tradnl"/>
        </w:rPr>
        <w:t xml:space="preserve"> con ejemplos de su cumplimiento</w:t>
      </w:r>
      <w:r w:rsidR="005C45F7">
        <w:rPr>
          <w:rFonts w:ascii="Arial" w:hAnsi="Arial" w:cs="Arial"/>
          <w:sz w:val="24"/>
          <w:lang w:val="es-ES_tradnl"/>
        </w:rPr>
        <w:t>,</w:t>
      </w:r>
      <w:r w:rsidR="00A464E5" w:rsidRPr="00772836">
        <w:rPr>
          <w:rFonts w:ascii="Arial" w:hAnsi="Arial" w:cs="Arial"/>
          <w:sz w:val="24"/>
          <w:lang w:val="es-ES_tradnl"/>
        </w:rPr>
        <w:t xml:space="preserve"> y justifique por qué debe ser así</w:t>
      </w:r>
    </w:p>
    <w:p w:rsidR="00F620F6" w:rsidRPr="00772836" w:rsidRDefault="00F620F6" w:rsidP="00F620F6">
      <w:pPr>
        <w:pStyle w:val="Sangradetextonormal"/>
        <w:numPr>
          <w:ilvl w:val="0"/>
          <w:numId w:val="22"/>
        </w:numPr>
        <w:ind w:hanging="578"/>
        <w:jc w:val="both"/>
        <w:rPr>
          <w:rFonts w:ascii="Arial" w:hAnsi="Arial" w:cs="Arial"/>
          <w:sz w:val="24"/>
          <w:lang w:val="es-CL"/>
        </w:rPr>
      </w:pPr>
      <w:r w:rsidRPr="00772836">
        <w:rPr>
          <w:rFonts w:ascii="Arial" w:hAnsi="Arial" w:cs="Arial"/>
          <w:sz w:val="24"/>
          <w:lang w:val="es-CL"/>
        </w:rPr>
        <w:t>Identifique los tratados firmados por Chile con relación a los Derechos Humanos.</w:t>
      </w:r>
    </w:p>
    <w:p w:rsidR="00C015C8" w:rsidRPr="00B44D27" w:rsidRDefault="00F45E9D" w:rsidP="00F45E9D">
      <w:pPr>
        <w:pStyle w:val="Sangradetextonormal"/>
        <w:numPr>
          <w:ilvl w:val="0"/>
          <w:numId w:val="22"/>
        </w:numPr>
        <w:ind w:hanging="578"/>
        <w:jc w:val="both"/>
        <w:rPr>
          <w:rFonts w:ascii="Arial" w:hAnsi="Arial" w:cs="Arial"/>
          <w:sz w:val="24"/>
          <w:lang w:val="es-CL"/>
        </w:rPr>
      </w:pPr>
      <w:r w:rsidRPr="00772836">
        <w:rPr>
          <w:rFonts w:ascii="Arial" w:hAnsi="Arial" w:cs="Arial"/>
          <w:sz w:val="24"/>
          <w:lang w:val="es-ES_tradnl"/>
        </w:rPr>
        <w:t>Explique cada</w:t>
      </w:r>
      <w:r w:rsidR="00A464E5" w:rsidRPr="00772836">
        <w:rPr>
          <w:rFonts w:ascii="Arial" w:hAnsi="Arial" w:cs="Arial"/>
          <w:sz w:val="24"/>
          <w:lang w:val="es-ES_tradnl"/>
        </w:rPr>
        <w:t xml:space="preserve"> uno de los grupos de especial vulnerabilidad</w:t>
      </w:r>
      <w:r w:rsidRPr="00772836">
        <w:rPr>
          <w:rFonts w:ascii="Arial" w:hAnsi="Arial" w:cs="Arial"/>
          <w:sz w:val="24"/>
          <w:lang w:val="es-ES_tradnl"/>
        </w:rPr>
        <w:t xml:space="preserve">, respecto de los regímenes jurídicos de inclusión y no discriminación, </w:t>
      </w:r>
      <w:r w:rsidR="00A464E5" w:rsidRPr="00772836">
        <w:rPr>
          <w:rFonts w:ascii="Arial" w:hAnsi="Arial" w:cs="Arial"/>
          <w:sz w:val="24"/>
          <w:lang w:val="es-ES_tradnl"/>
        </w:rPr>
        <w:t>señale cuál es su situación en Chile y la normativa que lo protege.</w:t>
      </w:r>
    </w:p>
    <w:p w:rsidR="00B44D27" w:rsidRPr="00772836" w:rsidRDefault="00B44D27" w:rsidP="00B44D27">
      <w:pPr>
        <w:pStyle w:val="Sangradetextonormal"/>
        <w:numPr>
          <w:ilvl w:val="0"/>
          <w:numId w:val="22"/>
        </w:numPr>
        <w:ind w:hanging="578"/>
        <w:jc w:val="both"/>
        <w:rPr>
          <w:rFonts w:ascii="Arial" w:hAnsi="Arial" w:cs="Arial"/>
          <w:sz w:val="24"/>
          <w:lang w:val="es-CL"/>
        </w:rPr>
      </w:pPr>
      <w:r w:rsidRPr="00772836">
        <w:rPr>
          <w:rFonts w:ascii="Arial" w:hAnsi="Arial" w:cs="Arial"/>
          <w:sz w:val="24"/>
          <w:lang w:val="es-CL"/>
        </w:rPr>
        <w:t>Identifique los organismos ONU relacionados con los Derechos Humanos.</w:t>
      </w:r>
    </w:p>
    <w:p w:rsidR="00B44D27" w:rsidRPr="00772836" w:rsidRDefault="00B44D27" w:rsidP="00B44D27">
      <w:pPr>
        <w:pStyle w:val="Sangradetextonormal"/>
        <w:numPr>
          <w:ilvl w:val="0"/>
          <w:numId w:val="22"/>
        </w:numPr>
        <w:ind w:hanging="578"/>
        <w:jc w:val="both"/>
        <w:rPr>
          <w:rFonts w:ascii="Arial" w:hAnsi="Arial" w:cs="Arial"/>
          <w:sz w:val="24"/>
          <w:lang w:val="es-CL"/>
        </w:rPr>
      </w:pPr>
      <w:r w:rsidRPr="00772836">
        <w:rPr>
          <w:rFonts w:ascii="Arial" w:hAnsi="Arial" w:cs="Arial"/>
          <w:sz w:val="24"/>
          <w:lang w:val="es-CL"/>
        </w:rPr>
        <w:lastRenderedPageBreak/>
        <w:t>¿Qué organismos juzgan los crímenes de Lesa humanidad, de Guerra y Genocidio?</w:t>
      </w:r>
    </w:p>
    <w:p w:rsidR="00B44D27" w:rsidRPr="00772836" w:rsidRDefault="00B44D27" w:rsidP="00B44D27">
      <w:pPr>
        <w:pStyle w:val="Sangradetextonormal"/>
        <w:numPr>
          <w:ilvl w:val="0"/>
          <w:numId w:val="22"/>
        </w:numPr>
        <w:ind w:hanging="578"/>
        <w:jc w:val="both"/>
        <w:rPr>
          <w:rFonts w:ascii="Arial" w:hAnsi="Arial" w:cs="Arial"/>
          <w:sz w:val="24"/>
          <w:lang w:val="es-CL"/>
        </w:rPr>
      </w:pPr>
      <w:r w:rsidRPr="00772836">
        <w:rPr>
          <w:rFonts w:ascii="Arial" w:hAnsi="Arial" w:cs="Arial"/>
          <w:sz w:val="24"/>
          <w:lang w:val="es-CL"/>
        </w:rPr>
        <w:t>Identifique los organismos de protección de los Derechos Humanos en Chile.</w:t>
      </w:r>
    </w:p>
    <w:p w:rsidR="00B44D27" w:rsidRPr="00772836" w:rsidRDefault="00B44D27" w:rsidP="00B44D27">
      <w:pPr>
        <w:pStyle w:val="Sangradetextonormal"/>
        <w:numPr>
          <w:ilvl w:val="0"/>
          <w:numId w:val="22"/>
        </w:numPr>
        <w:ind w:hanging="578"/>
        <w:jc w:val="both"/>
        <w:rPr>
          <w:rFonts w:ascii="Arial" w:hAnsi="Arial" w:cs="Arial"/>
          <w:sz w:val="24"/>
          <w:lang w:val="es-CL"/>
        </w:rPr>
      </w:pPr>
      <w:r w:rsidRPr="00772836">
        <w:rPr>
          <w:rFonts w:ascii="Arial" w:hAnsi="Arial" w:cs="Arial"/>
          <w:sz w:val="24"/>
          <w:lang w:val="es-CL"/>
        </w:rPr>
        <w:t>¿Cómo se articulan los Derechos Humanos en Chile?</w:t>
      </w:r>
    </w:p>
    <w:p w:rsidR="00B44D27" w:rsidRDefault="00B44D27" w:rsidP="00B44D27">
      <w:pPr>
        <w:pStyle w:val="Sangradetextonormal"/>
        <w:numPr>
          <w:ilvl w:val="0"/>
          <w:numId w:val="22"/>
        </w:numPr>
        <w:ind w:hanging="578"/>
        <w:jc w:val="both"/>
        <w:rPr>
          <w:rFonts w:ascii="Arial" w:hAnsi="Arial" w:cs="Arial"/>
          <w:sz w:val="24"/>
          <w:lang w:val="es-CL"/>
        </w:rPr>
      </w:pPr>
      <w:r w:rsidRPr="00772836">
        <w:rPr>
          <w:rFonts w:ascii="Arial" w:hAnsi="Arial" w:cs="Arial"/>
          <w:sz w:val="24"/>
          <w:lang w:val="es-CL"/>
        </w:rPr>
        <w:t>Identifique los organismos chilenos relacionados con los Derechos Humanos.</w:t>
      </w:r>
    </w:p>
    <w:p w:rsidR="00B44D27" w:rsidRPr="00772836" w:rsidRDefault="00B44D27" w:rsidP="00B44D27">
      <w:pPr>
        <w:pStyle w:val="Sangradetextonormal"/>
        <w:numPr>
          <w:ilvl w:val="0"/>
          <w:numId w:val="22"/>
        </w:numPr>
        <w:ind w:hanging="578"/>
        <w:jc w:val="both"/>
        <w:rPr>
          <w:rFonts w:ascii="Arial" w:hAnsi="Arial" w:cs="Arial"/>
          <w:sz w:val="24"/>
          <w:lang w:val="es-CL"/>
        </w:rPr>
      </w:pPr>
      <w:r w:rsidRPr="00772836">
        <w:rPr>
          <w:rFonts w:ascii="Arial" w:hAnsi="Arial" w:cs="Arial"/>
          <w:sz w:val="24"/>
          <w:lang w:val="es-CL"/>
        </w:rPr>
        <w:t xml:space="preserve">¿Qué organismos juzgan </w:t>
      </w:r>
      <w:bookmarkStart w:id="0" w:name="_Hlk109816378"/>
      <w:r w:rsidRPr="00772836">
        <w:rPr>
          <w:rFonts w:ascii="Arial" w:hAnsi="Arial" w:cs="Arial"/>
          <w:sz w:val="24"/>
          <w:lang w:val="es-CL"/>
        </w:rPr>
        <w:t>los crímenes de Lesa humanidad, de Guerra y Genocidio</w:t>
      </w:r>
      <w:bookmarkEnd w:id="0"/>
      <w:r w:rsidRPr="00772836">
        <w:rPr>
          <w:rFonts w:ascii="Arial" w:hAnsi="Arial" w:cs="Arial"/>
          <w:sz w:val="24"/>
          <w:lang w:val="es-CL"/>
        </w:rPr>
        <w:t>?</w:t>
      </w:r>
    </w:p>
    <w:p w:rsidR="00B44D27" w:rsidRPr="00772836" w:rsidRDefault="00B44D27" w:rsidP="00B44D27">
      <w:pPr>
        <w:pStyle w:val="Sangradetextonormal"/>
        <w:ind w:left="720"/>
        <w:jc w:val="both"/>
        <w:rPr>
          <w:rFonts w:ascii="Arial" w:hAnsi="Arial" w:cs="Arial"/>
          <w:sz w:val="24"/>
          <w:lang w:val="es-CL"/>
        </w:rPr>
      </w:pPr>
    </w:p>
    <w:p w:rsidR="00B44D27" w:rsidRPr="00772836" w:rsidRDefault="00B44D27" w:rsidP="00B44D27">
      <w:pPr>
        <w:pStyle w:val="Sangradetextonormal"/>
        <w:ind w:left="720"/>
        <w:jc w:val="both"/>
        <w:rPr>
          <w:rFonts w:ascii="Arial" w:hAnsi="Arial" w:cs="Arial"/>
          <w:sz w:val="24"/>
          <w:lang w:val="es-CL"/>
        </w:rPr>
      </w:pPr>
    </w:p>
    <w:sectPr w:rsidR="00B44D27" w:rsidRPr="00772836" w:rsidSect="00397431">
      <w:footerReference w:type="even" r:id="rId8"/>
      <w:footerReference w:type="default" r:id="rId9"/>
      <w:headerReference w:type="first" r:id="rId10"/>
      <w:pgSz w:w="12240" w:h="15840" w:code="1"/>
      <w:pgMar w:top="1418" w:right="1106" w:bottom="71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6B9C" w:rsidRDefault="000C6B9C">
      <w:r>
        <w:separator/>
      </w:r>
    </w:p>
  </w:endnote>
  <w:endnote w:type="continuationSeparator" w:id="1">
    <w:p w:rsidR="000C6B9C" w:rsidRDefault="000C6B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127" w:rsidRDefault="00E1308A" w:rsidP="00ED0CE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A6127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F7897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A6127" w:rsidRDefault="00FA6127" w:rsidP="00A76030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127" w:rsidRPr="00217B0B" w:rsidRDefault="00E1308A" w:rsidP="00ED0CE5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20"/>
        <w:szCs w:val="20"/>
      </w:rPr>
    </w:pPr>
    <w:r w:rsidRPr="00217B0B">
      <w:rPr>
        <w:rStyle w:val="Nmerodepgina"/>
        <w:rFonts w:ascii="Arial" w:hAnsi="Arial" w:cs="Arial"/>
        <w:sz w:val="20"/>
        <w:szCs w:val="20"/>
      </w:rPr>
      <w:fldChar w:fldCharType="begin"/>
    </w:r>
    <w:r w:rsidR="00FA6127" w:rsidRPr="00217B0B">
      <w:rPr>
        <w:rStyle w:val="Nmerodepgina"/>
        <w:rFonts w:ascii="Arial" w:hAnsi="Arial" w:cs="Arial"/>
        <w:sz w:val="20"/>
        <w:szCs w:val="20"/>
      </w:rPr>
      <w:instrText xml:space="preserve">PAGE  </w:instrText>
    </w:r>
    <w:r w:rsidRPr="00217B0B">
      <w:rPr>
        <w:rStyle w:val="Nmerodepgina"/>
        <w:rFonts w:ascii="Arial" w:hAnsi="Arial" w:cs="Arial"/>
        <w:sz w:val="20"/>
        <w:szCs w:val="20"/>
      </w:rPr>
      <w:fldChar w:fldCharType="separate"/>
    </w:r>
    <w:r w:rsidR="005C45F7">
      <w:rPr>
        <w:rStyle w:val="Nmerodepgina"/>
        <w:rFonts w:ascii="Arial" w:hAnsi="Arial" w:cs="Arial"/>
        <w:noProof/>
        <w:sz w:val="20"/>
        <w:szCs w:val="20"/>
      </w:rPr>
      <w:t>2</w:t>
    </w:r>
    <w:r w:rsidRPr="00217B0B">
      <w:rPr>
        <w:rStyle w:val="Nmerodepgina"/>
        <w:rFonts w:ascii="Arial" w:hAnsi="Arial" w:cs="Arial"/>
        <w:sz w:val="20"/>
        <w:szCs w:val="20"/>
      </w:rPr>
      <w:fldChar w:fldCharType="end"/>
    </w:r>
  </w:p>
  <w:p w:rsidR="00FA6127" w:rsidRDefault="00FA6127" w:rsidP="00A76030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6B9C" w:rsidRDefault="000C6B9C">
      <w:r>
        <w:separator/>
      </w:r>
    </w:p>
  </w:footnote>
  <w:footnote w:type="continuationSeparator" w:id="1">
    <w:p w:rsidR="000C6B9C" w:rsidRDefault="000C6B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127" w:rsidRPr="00965FC8" w:rsidRDefault="0000015D" w:rsidP="00A76030">
    <w:pPr>
      <w:pStyle w:val="Sangradetextonormal"/>
      <w:ind w:hanging="1065"/>
      <w:rPr>
        <w:rFonts w:ascii="Arial" w:hAnsi="Arial" w:cs="Arial"/>
        <w:b/>
        <w:bCs/>
        <w:sz w:val="20"/>
        <w:szCs w:val="20"/>
      </w:rPr>
    </w:pPr>
    <w:r>
      <w:rPr>
        <w:b/>
        <w:bCs/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2762250</wp:posOffset>
          </wp:positionH>
          <wp:positionV relativeFrom="paragraph">
            <wp:posOffset>107315</wp:posOffset>
          </wp:positionV>
          <wp:extent cx="457200" cy="457200"/>
          <wp:effectExtent l="1905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FA6127" w:rsidRPr="00965FC8">
      <w:rPr>
        <w:rFonts w:ascii="Arial" w:hAnsi="Arial" w:cs="Arial"/>
        <w:b/>
        <w:bCs/>
        <w:sz w:val="20"/>
        <w:szCs w:val="20"/>
      </w:rPr>
      <w:t>ESCUELA NAVAL “ARTURO PRAT”</w:t>
    </w:r>
  </w:p>
  <w:p w:rsidR="00FA6127" w:rsidRPr="00965FC8" w:rsidRDefault="00FA6127" w:rsidP="00A76030">
    <w:pPr>
      <w:pStyle w:val="Sangradetextonormal"/>
      <w:ind w:hanging="1065"/>
      <w:rPr>
        <w:rFonts w:ascii="Arial" w:hAnsi="Arial" w:cs="Arial"/>
        <w:b/>
        <w:bCs/>
        <w:sz w:val="20"/>
        <w:szCs w:val="20"/>
      </w:rPr>
    </w:pPr>
    <w:r w:rsidRPr="00965FC8">
      <w:rPr>
        <w:rFonts w:ascii="Arial" w:hAnsi="Arial" w:cs="Arial"/>
        <w:b/>
        <w:bCs/>
        <w:sz w:val="20"/>
        <w:szCs w:val="20"/>
      </w:rPr>
      <w:t xml:space="preserve">DEPARTAMENTO DE EDUCACIÓN            </w:t>
    </w:r>
  </w:p>
  <w:p w:rsidR="00FA6127" w:rsidRPr="000F7897" w:rsidRDefault="00FA6127" w:rsidP="00A76030">
    <w:pPr>
      <w:pStyle w:val="Sangradetextonormal"/>
      <w:ind w:hanging="1065"/>
      <w:rPr>
        <w:rFonts w:ascii="Arial" w:hAnsi="Arial" w:cs="Arial"/>
        <w:b/>
        <w:bCs/>
        <w:sz w:val="20"/>
        <w:szCs w:val="20"/>
        <w:lang w:val="es-CL"/>
      </w:rPr>
    </w:pPr>
    <w:r w:rsidRPr="00965FC8">
      <w:rPr>
        <w:rFonts w:ascii="Arial" w:hAnsi="Arial" w:cs="Arial"/>
        <w:b/>
        <w:bCs/>
        <w:sz w:val="20"/>
        <w:szCs w:val="20"/>
      </w:rPr>
      <w:t xml:space="preserve">CÁTEDRA DE </w:t>
    </w:r>
    <w:r w:rsidR="000F7897">
      <w:rPr>
        <w:rFonts w:ascii="Arial" w:hAnsi="Arial" w:cs="Arial"/>
        <w:b/>
        <w:bCs/>
        <w:sz w:val="20"/>
        <w:szCs w:val="20"/>
        <w:lang w:val="es-CL"/>
      </w:rPr>
      <w:t>DERECHO</w:t>
    </w:r>
  </w:p>
  <w:p w:rsidR="00FA6127" w:rsidRDefault="00FA6127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36E23"/>
    <w:multiLevelType w:val="hybridMultilevel"/>
    <w:tmpl w:val="E2A67FD0"/>
    <w:lvl w:ilvl="0" w:tplc="879C08C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84E80"/>
    <w:multiLevelType w:val="hybridMultilevel"/>
    <w:tmpl w:val="44062B30"/>
    <w:lvl w:ilvl="0" w:tplc="F5DCA7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FBA0CA8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>
    <w:nsid w:val="1A12605D"/>
    <w:multiLevelType w:val="hybridMultilevel"/>
    <w:tmpl w:val="4DA40EE4"/>
    <w:lvl w:ilvl="0" w:tplc="5C92DB1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340A0017">
      <w:start w:val="1"/>
      <w:numFmt w:val="lowerLetter"/>
      <w:lvlText w:val="%2)"/>
      <w:lvlJc w:val="left"/>
      <w:pPr>
        <w:ind w:left="1004" w:hanging="360"/>
      </w:pPr>
    </w:lvl>
    <w:lvl w:ilvl="2" w:tplc="9C2A625C">
      <w:start w:val="1"/>
      <w:numFmt w:val="decimal"/>
      <w:lvlText w:val="%3."/>
      <w:lvlJc w:val="left"/>
      <w:pPr>
        <w:ind w:left="6740" w:hanging="360"/>
      </w:pPr>
      <w:rPr>
        <w:rFonts w:hint="default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CE400D"/>
    <w:multiLevelType w:val="hybridMultilevel"/>
    <w:tmpl w:val="7F9610BC"/>
    <w:lvl w:ilvl="0" w:tplc="240C3B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3626BA"/>
    <w:multiLevelType w:val="hybridMultilevel"/>
    <w:tmpl w:val="8FF2AF80"/>
    <w:lvl w:ilvl="0" w:tplc="340A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234027"/>
    <w:multiLevelType w:val="hybridMultilevel"/>
    <w:tmpl w:val="8E6A229A"/>
    <w:lvl w:ilvl="0" w:tplc="8AE4D5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577CC0"/>
    <w:multiLevelType w:val="hybridMultilevel"/>
    <w:tmpl w:val="6602C15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C07B66"/>
    <w:multiLevelType w:val="hybridMultilevel"/>
    <w:tmpl w:val="B7606CDE"/>
    <w:lvl w:ilvl="0" w:tplc="340A0017">
      <w:start w:val="1"/>
      <w:numFmt w:val="lowerLetter"/>
      <w:lvlText w:val="%1)"/>
      <w:lvlJc w:val="left"/>
      <w:pPr>
        <w:ind w:left="1004" w:hanging="360"/>
      </w:pPr>
    </w:lvl>
    <w:lvl w:ilvl="1" w:tplc="340A0019" w:tentative="1">
      <w:start w:val="1"/>
      <w:numFmt w:val="lowerLetter"/>
      <w:lvlText w:val="%2."/>
      <w:lvlJc w:val="left"/>
      <w:pPr>
        <w:ind w:left="1724" w:hanging="360"/>
      </w:pPr>
    </w:lvl>
    <w:lvl w:ilvl="2" w:tplc="340A001B" w:tentative="1">
      <w:start w:val="1"/>
      <w:numFmt w:val="lowerRoman"/>
      <w:lvlText w:val="%3."/>
      <w:lvlJc w:val="right"/>
      <w:pPr>
        <w:ind w:left="2444" w:hanging="180"/>
      </w:pPr>
    </w:lvl>
    <w:lvl w:ilvl="3" w:tplc="340A000F" w:tentative="1">
      <w:start w:val="1"/>
      <w:numFmt w:val="decimal"/>
      <w:lvlText w:val="%4."/>
      <w:lvlJc w:val="left"/>
      <w:pPr>
        <w:ind w:left="3164" w:hanging="360"/>
      </w:pPr>
    </w:lvl>
    <w:lvl w:ilvl="4" w:tplc="340A0019" w:tentative="1">
      <w:start w:val="1"/>
      <w:numFmt w:val="lowerLetter"/>
      <w:lvlText w:val="%5."/>
      <w:lvlJc w:val="left"/>
      <w:pPr>
        <w:ind w:left="3884" w:hanging="360"/>
      </w:pPr>
    </w:lvl>
    <w:lvl w:ilvl="5" w:tplc="340A001B" w:tentative="1">
      <w:start w:val="1"/>
      <w:numFmt w:val="lowerRoman"/>
      <w:lvlText w:val="%6."/>
      <w:lvlJc w:val="right"/>
      <w:pPr>
        <w:ind w:left="4604" w:hanging="180"/>
      </w:pPr>
    </w:lvl>
    <w:lvl w:ilvl="6" w:tplc="340A000F" w:tentative="1">
      <w:start w:val="1"/>
      <w:numFmt w:val="decimal"/>
      <w:lvlText w:val="%7."/>
      <w:lvlJc w:val="left"/>
      <w:pPr>
        <w:ind w:left="5324" w:hanging="360"/>
      </w:pPr>
    </w:lvl>
    <w:lvl w:ilvl="7" w:tplc="340A0019" w:tentative="1">
      <w:start w:val="1"/>
      <w:numFmt w:val="lowerLetter"/>
      <w:lvlText w:val="%8."/>
      <w:lvlJc w:val="left"/>
      <w:pPr>
        <w:ind w:left="6044" w:hanging="360"/>
      </w:pPr>
    </w:lvl>
    <w:lvl w:ilvl="8" w:tplc="3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4D810E9E"/>
    <w:multiLevelType w:val="hybridMultilevel"/>
    <w:tmpl w:val="FD0EA6D4"/>
    <w:lvl w:ilvl="0" w:tplc="AADA0C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E560930"/>
    <w:multiLevelType w:val="hybridMultilevel"/>
    <w:tmpl w:val="2E2A604A"/>
    <w:lvl w:ilvl="0" w:tplc="340A0017">
      <w:start w:val="1"/>
      <w:numFmt w:val="lowerLetter"/>
      <w:lvlText w:val="%1)"/>
      <w:lvlJc w:val="left"/>
      <w:pPr>
        <w:ind w:left="2160" w:hanging="360"/>
      </w:pPr>
    </w:lvl>
    <w:lvl w:ilvl="1" w:tplc="340A0019" w:tentative="1">
      <w:start w:val="1"/>
      <w:numFmt w:val="lowerLetter"/>
      <w:lvlText w:val="%2."/>
      <w:lvlJc w:val="left"/>
      <w:pPr>
        <w:ind w:left="2880" w:hanging="360"/>
      </w:pPr>
    </w:lvl>
    <w:lvl w:ilvl="2" w:tplc="340A001B" w:tentative="1">
      <w:start w:val="1"/>
      <w:numFmt w:val="lowerRoman"/>
      <w:lvlText w:val="%3."/>
      <w:lvlJc w:val="right"/>
      <w:pPr>
        <w:ind w:left="3600" w:hanging="180"/>
      </w:pPr>
    </w:lvl>
    <w:lvl w:ilvl="3" w:tplc="340A000F" w:tentative="1">
      <w:start w:val="1"/>
      <w:numFmt w:val="decimal"/>
      <w:lvlText w:val="%4."/>
      <w:lvlJc w:val="left"/>
      <w:pPr>
        <w:ind w:left="4320" w:hanging="360"/>
      </w:pPr>
    </w:lvl>
    <w:lvl w:ilvl="4" w:tplc="340A0019" w:tentative="1">
      <w:start w:val="1"/>
      <w:numFmt w:val="lowerLetter"/>
      <w:lvlText w:val="%5."/>
      <w:lvlJc w:val="left"/>
      <w:pPr>
        <w:ind w:left="5040" w:hanging="360"/>
      </w:pPr>
    </w:lvl>
    <w:lvl w:ilvl="5" w:tplc="340A001B" w:tentative="1">
      <w:start w:val="1"/>
      <w:numFmt w:val="lowerRoman"/>
      <w:lvlText w:val="%6."/>
      <w:lvlJc w:val="right"/>
      <w:pPr>
        <w:ind w:left="5760" w:hanging="180"/>
      </w:pPr>
    </w:lvl>
    <w:lvl w:ilvl="6" w:tplc="340A000F" w:tentative="1">
      <w:start w:val="1"/>
      <w:numFmt w:val="decimal"/>
      <w:lvlText w:val="%7."/>
      <w:lvlJc w:val="left"/>
      <w:pPr>
        <w:ind w:left="6480" w:hanging="360"/>
      </w:pPr>
    </w:lvl>
    <w:lvl w:ilvl="7" w:tplc="340A0019" w:tentative="1">
      <w:start w:val="1"/>
      <w:numFmt w:val="lowerLetter"/>
      <w:lvlText w:val="%8."/>
      <w:lvlJc w:val="left"/>
      <w:pPr>
        <w:ind w:left="7200" w:hanging="360"/>
      </w:pPr>
    </w:lvl>
    <w:lvl w:ilvl="8" w:tplc="3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50AD3F82"/>
    <w:multiLevelType w:val="hybridMultilevel"/>
    <w:tmpl w:val="1BDC0B5C"/>
    <w:lvl w:ilvl="0" w:tplc="3014EF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BE158A"/>
    <w:multiLevelType w:val="hybridMultilevel"/>
    <w:tmpl w:val="A9C8D88E"/>
    <w:lvl w:ilvl="0" w:tplc="32AC5A5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D04C31"/>
    <w:multiLevelType w:val="hybridMultilevel"/>
    <w:tmpl w:val="5DCCF9D8"/>
    <w:lvl w:ilvl="0" w:tplc="2DDE14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4D119A"/>
    <w:multiLevelType w:val="hybridMultilevel"/>
    <w:tmpl w:val="E2D247AA"/>
    <w:lvl w:ilvl="0" w:tplc="340A0017">
      <w:start w:val="1"/>
      <w:numFmt w:val="lowerLetter"/>
      <w:lvlText w:val="%1)"/>
      <w:lvlJc w:val="left"/>
      <w:pPr>
        <w:ind w:left="1080" w:hanging="360"/>
      </w:p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8C7223"/>
    <w:multiLevelType w:val="hybridMultilevel"/>
    <w:tmpl w:val="77A45422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340A0017">
      <w:start w:val="1"/>
      <w:numFmt w:val="lowerLetter"/>
      <w:lvlText w:val="%2)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>
    <w:nsid w:val="668C449B"/>
    <w:multiLevelType w:val="hybridMultilevel"/>
    <w:tmpl w:val="317A9EFE"/>
    <w:lvl w:ilvl="0" w:tplc="F28A5E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DA0BB9"/>
    <w:multiLevelType w:val="hybridMultilevel"/>
    <w:tmpl w:val="5DCCF9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DC53A2"/>
    <w:multiLevelType w:val="hybridMultilevel"/>
    <w:tmpl w:val="BE6A6C8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E1D2D8F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A86253"/>
    <w:multiLevelType w:val="hybridMultilevel"/>
    <w:tmpl w:val="D6D4FF28"/>
    <w:lvl w:ilvl="0" w:tplc="B36243D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1E6650"/>
    <w:multiLevelType w:val="hybridMultilevel"/>
    <w:tmpl w:val="90B4ABC8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C63537"/>
    <w:multiLevelType w:val="hybridMultilevel"/>
    <w:tmpl w:val="1666C14C"/>
    <w:lvl w:ilvl="0" w:tplc="572210D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2761FB"/>
    <w:multiLevelType w:val="hybridMultilevel"/>
    <w:tmpl w:val="5318361A"/>
    <w:lvl w:ilvl="0" w:tplc="3FF290B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8"/>
  </w:num>
  <w:num w:numId="3">
    <w:abstractNumId w:val="15"/>
  </w:num>
  <w:num w:numId="4">
    <w:abstractNumId w:val="20"/>
  </w:num>
  <w:num w:numId="5">
    <w:abstractNumId w:val="12"/>
  </w:num>
  <w:num w:numId="6">
    <w:abstractNumId w:val="19"/>
  </w:num>
  <w:num w:numId="7">
    <w:abstractNumId w:val="16"/>
  </w:num>
  <w:num w:numId="8">
    <w:abstractNumId w:val="0"/>
  </w:num>
  <w:num w:numId="9">
    <w:abstractNumId w:val="6"/>
  </w:num>
  <w:num w:numId="10">
    <w:abstractNumId w:val="11"/>
  </w:num>
  <w:num w:numId="11">
    <w:abstractNumId w:val="14"/>
  </w:num>
  <w:num w:numId="12">
    <w:abstractNumId w:val="1"/>
  </w:num>
  <w:num w:numId="13">
    <w:abstractNumId w:val="10"/>
  </w:num>
  <w:num w:numId="14">
    <w:abstractNumId w:val="8"/>
  </w:num>
  <w:num w:numId="15">
    <w:abstractNumId w:val="22"/>
  </w:num>
  <w:num w:numId="16">
    <w:abstractNumId w:val="21"/>
  </w:num>
  <w:num w:numId="17">
    <w:abstractNumId w:val="5"/>
  </w:num>
  <w:num w:numId="18">
    <w:abstractNumId w:val="3"/>
  </w:num>
  <w:num w:numId="19">
    <w:abstractNumId w:val="7"/>
  </w:num>
  <w:num w:numId="20">
    <w:abstractNumId w:val="13"/>
  </w:num>
  <w:num w:numId="21">
    <w:abstractNumId w:val="17"/>
  </w:num>
  <w:num w:numId="22">
    <w:abstractNumId w:val="4"/>
  </w:num>
  <w:num w:numId="23">
    <w:abstractNumId w:val="2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121"/>
  </w:hdrShapeDefaults>
  <w:footnotePr>
    <w:footnote w:id="0"/>
    <w:footnote w:id="1"/>
  </w:footnotePr>
  <w:endnotePr>
    <w:endnote w:id="0"/>
    <w:endnote w:id="1"/>
  </w:endnotePr>
  <w:compat/>
  <w:rsids>
    <w:rsidRoot w:val="005C4EE5"/>
    <w:rsid w:val="0000015D"/>
    <w:rsid w:val="000029E6"/>
    <w:rsid w:val="00003CB3"/>
    <w:rsid w:val="0000487F"/>
    <w:rsid w:val="00004EE3"/>
    <w:rsid w:val="00013410"/>
    <w:rsid w:val="0001351A"/>
    <w:rsid w:val="00016D12"/>
    <w:rsid w:val="00020945"/>
    <w:rsid w:val="00021A98"/>
    <w:rsid w:val="00022E6E"/>
    <w:rsid w:val="00023FEF"/>
    <w:rsid w:val="000253FA"/>
    <w:rsid w:val="000302D1"/>
    <w:rsid w:val="0003091D"/>
    <w:rsid w:val="00032F67"/>
    <w:rsid w:val="00035E63"/>
    <w:rsid w:val="00042509"/>
    <w:rsid w:val="000463F8"/>
    <w:rsid w:val="00054065"/>
    <w:rsid w:val="00060BF2"/>
    <w:rsid w:val="00060D44"/>
    <w:rsid w:val="00062C5A"/>
    <w:rsid w:val="00065C23"/>
    <w:rsid w:val="00066B57"/>
    <w:rsid w:val="00067F76"/>
    <w:rsid w:val="00074F40"/>
    <w:rsid w:val="000902CB"/>
    <w:rsid w:val="00093EC1"/>
    <w:rsid w:val="000A0228"/>
    <w:rsid w:val="000A0380"/>
    <w:rsid w:val="000A5101"/>
    <w:rsid w:val="000A6E35"/>
    <w:rsid w:val="000B1685"/>
    <w:rsid w:val="000B5659"/>
    <w:rsid w:val="000B7C43"/>
    <w:rsid w:val="000B7EA6"/>
    <w:rsid w:val="000C2551"/>
    <w:rsid w:val="000C38AC"/>
    <w:rsid w:val="000C5BCC"/>
    <w:rsid w:val="000C6B9C"/>
    <w:rsid w:val="000E27EE"/>
    <w:rsid w:val="000E2C54"/>
    <w:rsid w:val="000E7D9A"/>
    <w:rsid w:val="000F0C90"/>
    <w:rsid w:val="000F2408"/>
    <w:rsid w:val="000F2C82"/>
    <w:rsid w:val="000F30FB"/>
    <w:rsid w:val="000F7897"/>
    <w:rsid w:val="0010117D"/>
    <w:rsid w:val="00111334"/>
    <w:rsid w:val="00115CB4"/>
    <w:rsid w:val="00116C80"/>
    <w:rsid w:val="00120340"/>
    <w:rsid w:val="0012473B"/>
    <w:rsid w:val="00131B04"/>
    <w:rsid w:val="00135293"/>
    <w:rsid w:val="0014727C"/>
    <w:rsid w:val="00147EF5"/>
    <w:rsid w:val="001508F5"/>
    <w:rsid w:val="00163268"/>
    <w:rsid w:val="0018122A"/>
    <w:rsid w:val="00183C49"/>
    <w:rsid w:val="001866EF"/>
    <w:rsid w:val="00187748"/>
    <w:rsid w:val="00194E59"/>
    <w:rsid w:val="001B073F"/>
    <w:rsid w:val="001B2372"/>
    <w:rsid w:val="001B4CDB"/>
    <w:rsid w:val="001B56C1"/>
    <w:rsid w:val="001B5B57"/>
    <w:rsid w:val="001B73BF"/>
    <w:rsid w:val="001B7AF0"/>
    <w:rsid w:val="001C0ACA"/>
    <w:rsid w:val="001C2446"/>
    <w:rsid w:val="001E0433"/>
    <w:rsid w:val="001E0FF2"/>
    <w:rsid w:val="001E47B4"/>
    <w:rsid w:val="001E62BB"/>
    <w:rsid w:val="001F51AB"/>
    <w:rsid w:val="00205710"/>
    <w:rsid w:val="002063FA"/>
    <w:rsid w:val="00213278"/>
    <w:rsid w:val="0021565A"/>
    <w:rsid w:val="00216827"/>
    <w:rsid w:val="00217B0B"/>
    <w:rsid w:val="00223B55"/>
    <w:rsid w:val="0022690A"/>
    <w:rsid w:val="00233172"/>
    <w:rsid w:val="002365DB"/>
    <w:rsid w:val="00243DDC"/>
    <w:rsid w:val="00246E1E"/>
    <w:rsid w:val="0024786A"/>
    <w:rsid w:val="002528D2"/>
    <w:rsid w:val="00260141"/>
    <w:rsid w:val="00263EC0"/>
    <w:rsid w:val="002725AB"/>
    <w:rsid w:val="00272764"/>
    <w:rsid w:val="002776FF"/>
    <w:rsid w:val="0028277C"/>
    <w:rsid w:val="00283FD7"/>
    <w:rsid w:val="00286A2A"/>
    <w:rsid w:val="00287767"/>
    <w:rsid w:val="002929DF"/>
    <w:rsid w:val="00296858"/>
    <w:rsid w:val="002A15F0"/>
    <w:rsid w:val="002A4483"/>
    <w:rsid w:val="002B461A"/>
    <w:rsid w:val="002B6CA6"/>
    <w:rsid w:val="002F5ABE"/>
    <w:rsid w:val="002F720E"/>
    <w:rsid w:val="00302DCE"/>
    <w:rsid w:val="00311683"/>
    <w:rsid w:val="003117D3"/>
    <w:rsid w:val="003171B2"/>
    <w:rsid w:val="0032174D"/>
    <w:rsid w:val="0032514E"/>
    <w:rsid w:val="00327D11"/>
    <w:rsid w:val="0033033D"/>
    <w:rsid w:val="00341711"/>
    <w:rsid w:val="00360514"/>
    <w:rsid w:val="00361B5B"/>
    <w:rsid w:val="00370933"/>
    <w:rsid w:val="00371CAB"/>
    <w:rsid w:val="00374573"/>
    <w:rsid w:val="00381220"/>
    <w:rsid w:val="003819D2"/>
    <w:rsid w:val="00381C15"/>
    <w:rsid w:val="00385ADD"/>
    <w:rsid w:val="00386ACA"/>
    <w:rsid w:val="00386E29"/>
    <w:rsid w:val="003873F2"/>
    <w:rsid w:val="00394118"/>
    <w:rsid w:val="0039447F"/>
    <w:rsid w:val="00395A98"/>
    <w:rsid w:val="00397431"/>
    <w:rsid w:val="00397651"/>
    <w:rsid w:val="003A5B8E"/>
    <w:rsid w:val="003B4F0D"/>
    <w:rsid w:val="003B5500"/>
    <w:rsid w:val="003B6DAD"/>
    <w:rsid w:val="003C1738"/>
    <w:rsid w:val="003C34DC"/>
    <w:rsid w:val="003C79D7"/>
    <w:rsid w:val="003D3399"/>
    <w:rsid w:val="003D6F1F"/>
    <w:rsid w:val="003E1962"/>
    <w:rsid w:val="003E259C"/>
    <w:rsid w:val="003E5CB1"/>
    <w:rsid w:val="003E6539"/>
    <w:rsid w:val="003E6A14"/>
    <w:rsid w:val="003F260D"/>
    <w:rsid w:val="003F3A41"/>
    <w:rsid w:val="003F4EE4"/>
    <w:rsid w:val="003F6331"/>
    <w:rsid w:val="00404CCF"/>
    <w:rsid w:val="00407912"/>
    <w:rsid w:val="0041279A"/>
    <w:rsid w:val="00414071"/>
    <w:rsid w:val="00416FC8"/>
    <w:rsid w:val="0042066D"/>
    <w:rsid w:val="00424707"/>
    <w:rsid w:val="004304C0"/>
    <w:rsid w:val="00430F7A"/>
    <w:rsid w:val="00436A69"/>
    <w:rsid w:val="0044377D"/>
    <w:rsid w:val="00444C0E"/>
    <w:rsid w:val="00444F52"/>
    <w:rsid w:val="0044625F"/>
    <w:rsid w:val="00447518"/>
    <w:rsid w:val="00454842"/>
    <w:rsid w:val="00455D56"/>
    <w:rsid w:val="00460AF5"/>
    <w:rsid w:val="004638F5"/>
    <w:rsid w:val="004703DB"/>
    <w:rsid w:val="00477BBA"/>
    <w:rsid w:val="004974DC"/>
    <w:rsid w:val="00497B98"/>
    <w:rsid w:val="004A38AD"/>
    <w:rsid w:val="004B3DC8"/>
    <w:rsid w:val="004B7939"/>
    <w:rsid w:val="004C5B9C"/>
    <w:rsid w:val="004C5E76"/>
    <w:rsid w:val="004E1501"/>
    <w:rsid w:val="004E7AA3"/>
    <w:rsid w:val="004F0C45"/>
    <w:rsid w:val="004F75A3"/>
    <w:rsid w:val="00500479"/>
    <w:rsid w:val="005135E9"/>
    <w:rsid w:val="00522009"/>
    <w:rsid w:val="0052241E"/>
    <w:rsid w:val="00523BD0"/>
    <w:rsid w:val="00524E30"/>
    <w:rsid w:val="00531705"/>
    <w:rsid w:val="00536723"/>
    <w:rsid w:val="005408F4"/>
    <w:rsid w:val="005511C1"/>
    <w:rsid w:val="00555A51"/>
    <w:rsid w:val="0057159C"/>
    <w:rsid w:val="0058084D"/>
    <w:rsid w:val="0058451A"/>
    <w:rsid w:val="005943AB"/>
    <w:rsid w:val="005A39B6"/>
    <w:rsid w:val="005B340A"/>
    <w:rsid w:val="005B36FF"/>
    <w:rsid w:val="005C45F7"/>
    <w:rsid w:val="005C4EE5"/>
    <w:rsid w:val="005C75AC"/>
    <w:rsid w:val="005D16A0"/>
    <w:rsid w:val="005D39AE"/>
    <w:rsid w:val="005E0BE4"/>
    <w:rsid w:val="005F6C50"/>
    <w:rsid w:val="005F7B8A"/>
    <w:rsid w:val="00600560"/>
    <w:rsid w:val="00600EF2"/>
    <w:rsid w:val="00601203"/>
    <w:rsid w:val="00605A9C"/>
    <w:rsid w:val="006111EF"/>
    <w:rsid w:val="00611355"/>
    <w:rsid w:val="006137E9"/>
    <w:rsid w:val="0061603C"/>
    <w:rsid w:val="0061697E"/>
    <w:rsid w:val="00622742"/>
    <w:rsid w:val="006235E3"/>
    <w:rsid w:val="0062722F"/>
    <w:rsid w:val="00631568"/>
    <w:rsid w:val="00631CFB"/>
    <w:rsid w:val="006375F6"/>
    <w:rsid w:val="0063781C"/>
    <w:rsid w:val="00641335"/>
    <w:rsid w:val="00656FFC"/>
    <w:rsid w:val="00665B87"/>
    <w:rsid w:val="00670B58"/>
    <w:rsid w:val="00670C6E"/>
    <w:rsid w:val="00670E69"/>
    <w:rsid w:val="006754B9"/>
    <w:rsid w:val="00680CAA"/>
    <w:rsid w:val="00683318"/>
    <w:rsid w:val="006842CD"/>
    <w:rsid w:val="00686FD8"/>
    <w:rsid w:val="00697C61"/>
    <w:rsid w:val="006A1432"/>
    <w:rsid w:val="006A2F08"/>
    <w:rsid w:val="006A3C1C"/>
    <w:rsid w:val="006A7933"/>
    <w:rsid w:val="006C089C"/>
    <w:rsid w:val="006C46D5"/>
    <w:rsid w:val="006D18E3"/>
    <w:rsid w:val="006D55F3"/>
    <w:rsid w:val="006D6268"/>
    <w:rsid w:val="006D7A99"/>
    <w:rsid w:val="006F2A50"/>
    <w:rsid w:val="00701D06"/>
    <w:rsid w:val="007026FF"/>
    <w:rsid w:val="00711218"/>
    <w:rsid w:val="007155CB"/>
    <w:rsid w:val="007157FF"/>
    <w:rsid w:val="007334C5"/>
    <w:rsid w:val="00734D20"/>
    <w:rsid w:val="00736353"/>
    <w:rsid w:val="0073635F"/>
    <w:rsid w:val="00753DDA"/>
    <w:rsid w:val="00754317"/>
    <w:rsid w:val="007600E4"/>
    <w:rsid w:val="00763638"/>
    <w:rsid w:val="00772836"/>
    <w:rsid w:val="00783308"/>
    <w:rsid w:val="00783B0B"/>
    <w:rsid w:val="0079295B"/>
    <w:rsid w:val="0079351D"/>
    <w:rsid w:val="00796249"/>
    <w:rsid w:val="00796916"/>
    <w:rsid w:val="007B1497"/>
    <w:rsid w:val="007B489B"/>
    <w:rsid w:val="007B568A"/>
    <w:rsid w:val="007B6E8B"/>
    <w:rsid w:val="007C0CD3"/>
    <w:rsid w:val="007C5908"/>
    <w:rsid w:val="007E1A3A"/>
    <w:rsid w:val="007E1C6D"/>
    <w:rsid w:val="007F13E5"/>
    <w:rsid w:val="007F7CB4"/>
    <w:rsid w:val="008050B7"/>
    <w:rsid w:val="00806291"/>
    <w:rsid w:val="008152A0"/>
    <w:rsid w:val="008340C5"/>
    <w:rsid w:val="0083520B"/>
    <w:rsid w:val="008367D7"/>
    <w:rsid w:val="00837B92"/>
    <w:rsid w:val="0084071C"/>
    <w:rsid w:val="00844B72"/>
    <w:rsid w:val="008461B8"/>
    <w:rsid w:val="008523C6"/>
    <w:rsid w:val="008529C8"/>
    <w:rsid w:val="00873BD3"/>
    <w:rsid w:val="0087481F"/>
    <w:rsid w:val="00876243"/>
    <w:rsid w:val="008860F7"/>
    <w:rsid w:val="00890355"/>
    <w:rsid w:val="00893521"/>
    <w:rsid w:val="008A5E92"/>
    <w:rsid w:val="008C6E21"/>
    <w:rsid w:val="008C764F"/>
    <w:rsid w:val="008D4C0C"/>
    <w:rsid w:val="008E2CD3"/>
    <w:rsid w:val="008F1267"/>
    <w:rsid w:val="00902355"/>
    <w:rsid w:val="00904AB3"/>
    <w:rsid w:val="00905E4B"/>
    <w:rsid w:val="0090666D"/>
    <w:rsid w:val="00906945"/>
    <w:rsid w:val="00906B5C"/>
    <w:rsid w:val="00907BF7"/>
    <w:rsid w:val="00907E0A"/>
    <w:rsid w:val="0091564D"/>
    <w:rsid w:val="00923B63"/>
    <w:rsid w:val="00933406"/>
    <w:rsid w:val="00935F9E"/>
    <w:rsid w:val="00937C91"/>
    <w:rsid w:val="00941A86"/>
    <w:rsid w:val="00942005"/>
    <w:rsid w:val="009548FC"/>
    <w:rsid w:val="00954EBF"/>
    <w:rsid w:val="00955D07"/>
    <w:rsid w:val="00965FC8"/>
    <w:rsid w:val="009715C7"/>
    <w:rsid w:val="0097347F"/>
    <w:rsid w:val="0098189C"/>
    <w:rsid w:val="0098761A"/>
    <w:rsid w:val="00987DF3"/>
    <w:rsid w:val="00996A7C"/>
    <w:rsid w:val="009A0E26"/>
    <w:rsid w:val="009A6B43"/>
    <w:rsid w:val="009B3532"/>
    <w:rsid w:val="009C33CA"/>
    <w:rsid w:val="009C5C4B"/>
    <w:rsid w:val="009E027C"/>
    <w:rsid w:val="009E03CD"/>
    <w:rsid w:val="009F063E"/>
    <w:rsid w:val="009F1BB4"/>
    <w:rsid w:val="009F1FFA"/>
    <w:rsid w:val="009F7F75"/>
    <w:rsid w:val="00A01F0A"/>
    <w:rsid w:val="00A032E8"/>
    <w:rsid w:val="00A07EB6"/>
    <w:rsid w:val="00A1224C"/>
    <w:rsid w:val="00A13FE0"/>
    <w:rsid w:val="00A16A19"/>
    <w:rsid w:val="00A3015E"/>
    <w:rsid w:val="00A31F48"/>
    <w:rsid w:val="00A34A1D"/>
    <w:rsid w:val="00A354AD"/>
    <w:rsid w:val="00A40671"/>
    <w:rsid w:val="00A44695"/>
    <w:rsid w:val="00A44B5F"/>
    <w:rsid w:val="00A464E5"/>
    <w:rsid w:val="00A474DD"/>
    <w:rsid w:val="00A50132"/>
    <w:rsid w:val="00A57320"/>
    <w:rsid w:val="00A60E47"/>
    <w:rsid w:val="00A6436D"/>
    <w:rsid w:val="00A64428"/>
    <w:rsid w:val="00A662BF"/>
    <w:rsid w:val="00A753B2"/>
    <w:rsid w:val="00A76030"/>
    <w:rsid w:val="00A77379"/>
    <w:rsid w:val="00A810C3"/>
    <w:rsid w:val="00A8170D"/>
    <w:rsid w:val="00A8618E"/>
    <w:rsid w:val="00A869DE"/>
    <w:rsid w:val="00A90367"/>
    <w:rsid w:val="00A91382"/>
    <w:rsid w:val="00AA79AE"/>
    <w:rsid w:val="00AB1867"/>
    <w:rsid w:val="00AB5628"/>
    <w:rsid w:val="00AC154D"/>
    <w:rsid w:val="00AD25CF"/>
    <w:rsid w:val="00AD2D8E"/>
    <w:rsid w:val="00AE3A67"/>
    <w:rsid w:val="00AE731E"/>
    <w:rsid w:val="00AE7EAB"/>
    <w:rsid w:val="00AF0BE6"/>
    <w:rsid w:val="00AF3AD2"/>
    <w:rsid w:val="00B0052B"/>
    <w:rsid w:val="00B0382F"/>
    <w:rsid w:val="00B10AAE"/>
    <w:rsid w:val="00B124A4"/>
    <w:rsid w:val="00B1417C"/>
    <w:rsid w:val="00B14D34"/>
    <w:rsid w:val="00B16F71"/>
    <w:rsid w:val="00B2013A"/>
    <w:rsid w:val="00B21FA6"/>
    <w:rsid w:val="00B24234"/>
    <w:rsid w:val="00B24F06"/>
    <w:rsid w:val="00B318FE"/>
    <w:rsid w:val="00B33C4C"/>
    <w:rsid w:val="00B40EFE"/>
    <w:rsid w:val="00B41836"/>
    <w:rsid w:val="00B44D27"/>
    <w:rsid w:val="00B4783E"/>
    <w:rsid w:val="00B5365C"/>
    <w:rsid w:val="00B5559C"/>
    <w:rsid w:val="00B56A73"/>
    <w:rsid w:val="00B76ADB"/>
    <w:rsid w:val="00B77D67"/>
    <w:rsid w:val="00B811EF"/>
    <w:rsid w:val="00BB282C"/>
    <w:rsid w:val="00BB385D"/>
    <w:rsid w:val="00BC4669"/>
    <w:rsid w:val="00BC4DE9"/>
    <w:rsid w:val="00BE2CC5"/>
    <w:rsid w:val="00BF28D0"/>
    <w:rsid w:val="00BF2ADE"/>
    <w:rsid w:val="00BF51C2"/>
    <w:rsid w:val="00BF6305"/>
    <w:rsid w:val="00C015C8"/>
    <w:rsid w:val="00C05A34"/>
    <w:rsid w:val="00C10AEE"/>
    <w:rsid w:val="00C114C3"/>
    <w:rsid w:val="00C121DA"/>
    <w:rsid w:val="00C136A7"/>
    <w:rsid w:val="00C138B3"/>
    <w:rsid w:val="00C16665"/>
    <w:rsid w:val="00C20A0F"/>
    <w:rsid w:val="00C213E8"/>
    <w:rsid w:val="00C24905"/>
    <w:rsid w:val="00C25472"/>
    <w:rsid w:val="00C25E69"/>
    <w:rsid w:val="00C30FDB"/>
    <w:rsid w:val="00C316D1"/>
    <w:rsid w:val="00C32CCD"/>
    <w:rsid w:val="00C4323E"/>
    <w:rsid w:val="00C437CD"/>
    <w:rsid w:val="00C5010A"/>
    <w:rsid w:val="00C5498C"/>
    <w:rsid w:val="00C56418"/>
    <w:rsid w:val="00C564F7"/>
    <w:rsid w:val="00C6369C"/>
    <w:rsid w:val="00C645AC"/>
    <w:rsid w:val="00C65EFA"/>
    <w:rsid w:val="00C711AE"/>
    <w:rsid w:val="00C77833"/>
    <w:rsid w:val="00C812B2"/>
    <w:rsid w:val="00C81587"/>
    <w:rsid w:val="00C81CC3"/>
    <w:rsid w:val="00C9485C"/>
    <w:rsid w:val="00C96222"/>
    <w:rsid w:val="00CA341F"/>
    <w:rsid w:val="00CA3D5B"/>
    <w:rsid w:val="00CA3E1B"/>
    <w:rsid w:val="00CB027F"/>
    <w:rsid w:val="00CB343F"/>
    <w:rsid w:val="00CB61C8"/>
    <w:rsid w:val="00CC0913"/>
    <w:rsid w:val="00CC0EE6"/>
    <w:rsid w:val="00CC125F"/>
    <w:rsid w:val="00CC1793"/>
    <w:rsid w:val="00CC3D7D"/>
    <w:rsid w:val="00CC4DA0"/>
    <w:rsid w:val="00CD6C63"/>
    <w:rsid w:val="00CD7FA3"/>
    <w:rsid w:val="00CF576E"/>
    <w:rsid w:val="00D06F32"/>
    <w:rsid w:val="00D07354"/>
    <w:rsid w:val="00D116E5"/>
    <w:rsid w:val="00D11DAD"/>
    <w:rsid w:val="00D121CB"/>
    <w:rsid w:val="00D12F6D"/>
    <w:rsid w:val="00D16874"/>
    <w:rsid w:val="00D200DD"/>
    <w:rsid w:val="00D34237"/>
    <w:rsid w:val="00D43544"/>
    <w:rsid w:val="00D449B5"/>
    <w:rsid w:val="00D512A2"/>
    <w:rsid w:val="00D51F9A"/>
    <w:rsid w:val="00D54875"/>
    <w:rsid w:val="00D54A52"/>
    <w:rsid w:val="00D6791C"/>
    <w:rsid w:val="00D81C52"/>
    <w:rsid w:val="00D84306"/>
    <w:rsid w:val="00DA0DA1"/>
    <w:rsid w:val="00DA2DF6"/>
    <w:rsid w:val="00DA3F3F"/>
    <w:rsid w:val="00DA60D1"/>
    <w:rsid w:val="00DA7A14"/>
    <w:rsid w:val="00DC0F66"/>
    <w:rsid w:val="00DC278C"/>
    <w:rsid w:val="00DD0A46"/>
    <w:rsid w:val="00DD31B8"/>
    <w:rsid w:val="00DE3ECC"/>
    <w:rsid w:val="00DE4AC0"/>
    <w:rsid w:val="00DF3636"/>
    <w:rsid w:val="00DF56F3"/>
    <w:rsid w:val="00DF5A17"/>
    <w:rsid w:val="00E1308A"/>
    <w:rsid w:val="00E13F54"/>
    <w:rsid w:val="00E16D01"/>
    <w:rsid w:val="00E178D2"/>
    <w:rsid w:val="00E2599F"/>
    <w:rsid w:val="00E26D72"/>
    <w:rsid w:val="00E2723E"/>
    <w:rsid w:val="00E27D8F"/>
    <w:rsid w:val="00E31501"/>
    <w:rsid w:val="00E34F44"/>
    <w:rsid w:val="00E3667C"/>
    <w:rsid w:val="00E60271"/>
    <w:rsid w:val="00E61CF8"/>
    <w:rsid w:val="00E61FD4"/>
    <w:rsid w:val="00E67F6E"/>
    <w:rsid w:val="00E70BA2"/>
    <w:rsid w:val="00E718D2"/>
    <w:rsid w:val="00E7368C"/>
    <w:rsid w:val="00E76768"/>
    <w:rsid w:val="00E81864"/>
    <w:rsid w:val="00E85728"/>
    <w:rsid w:val="00E86911"/>
    <w:rsid w:val="00E9298E"/>
    <w:rsid w:val="00E960A8"/>
    <w:rsid w:val="00E96BC5"/>
    <w:rsid w:val="00EB00C5"/>
    <w:rsid w:val="00EC23D6"/>
    <w:rsid w:val="00EC75BC"/>
    <w:rsid w:val="00ED0CE5"/>
    <w:rsid w:val="00ED2329"/>
    <w:rsid w:val="00EE2E3F"/>
    <w:rsid w:val="00EE2FF4"/>
    <w:rsid w:val="00EE4486"/>
    <w:rsid w:val="00EF770A"/>
    <w:rsid w:val="00F00A97"/>
    <w:rsid w:val="00F02ECA"/>
    <w:rsid w:val="00F043C3"/>
    <w:rsid w:val="00F059CD"/>
    <w:rsid w:val="00F16626"/>
    <w:rsid w:val="00F16DBE"/>
    <w:rsid w:val="00F1766F"/>
    <w:rsid w:val="00F22651"/>
    <w:rsid w:val="00F26803"/>
    <w:rsid w:val="00F33C8F"/>
    <w:rsid w:val="00F354D1"/>
    <w:rsid w:val="00F41260"/>
    <w:rsid w:val="00F41DC4"/>
    <w:rsid w:val="00F42797"/>
    <w:rsid w:val="00F43DD3"/>
    <w:rsid w:val="00F456EF"/>
    <w:rsid w:val="00F45E9D"/>
    <w:rsid w:val="00F547E8"/>
    <w:rsid w:val="00F550C8"/>
    <w:rsid w:val="00F56949"/>
    <w:rsid w:val="00F620D7"/>
    <w:rsid w:val="00F620F6"/>
    <w:rsid w:val="00F66A61"/>
    <w:rsid w:val="00F71635"/>
    <w:rsid w:val="00F719BD"/>
    <w:rsid w:val="00F764A4"/>
    <w:rsid w:val="00F76F63"/>
    <w:rsid w:val="00F80CB9"/>
    <w:rsid w:val="00F83329"/>
    <w:rsid w:val="00F8493C"/>
    <w:rsid w:val="00F92165"/>
    <w:rsid w:val="00F92427"/>
    <w:rsid w:val="00F950D6"/>
    <w:rsid w:val="00F95B4C"/>
    <w:rsid w:val="00F96406"/>
    <w:rsid w:val="00FA10A4"/>
    <w:rsid w:val="00FA3E19"/>
    <w:rsid w:val="00FA4514"/>
    <w:rsid w:val="00FA5282"/>
    <w:rsid w:val="00FA54D3"/>
    <w:rsid w:val="00FA5C10"/>
    <w:rsid w:val="00FA6127"/>
    <w:rsid w:val="00FB1126"/>
    <w:rsid w:val="00FB123D"/>
    <w:rsid w:val="00FB2B21"/>
    <w:rsid w:val="00FB3406"/>
    <w:rsid w:val="00FB7D8F"/>
    <w:rsid w:val="00FC0D7F"/>
    <w:rsid w:val="00FC6C93"/>
    <w:rsid w:val="00FE197C"/>
    <w:rsid w:val="00FE1A59"/>
    <w:rsid w:val="00FE2260"/>
    <w:rsid w:val="00FE595A"/>
    <w:rsid w:val="00FF05A4"/>
    <w:rsid w:val="00FF2022"/>
    <w:rsid w:val="00FF33DA"/>
    <w:rsid w:val="00FF6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C4EE5"/>
    <w:rPr>
      <w:sz w:val="24"/>
      <w:szCs w:val="24"/>
    </w:rPr>
  </w:style>
  <w:style w:type="paragraph" w:styleId="Ttulo3">
    <w:name w:val="heading 3"/>
    <w:basedOn w:val="Normal"/>
    <w:link w:val="Ttulo3Car"/>
    <w:uiPriority w:val="9"/>
    <w:qFormat/>
    <w:rsid w:val="00A7603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5C4EE5"/>
    <w:pPr>
      <w:ind w:left="1065"/>
    </w:pPr>
    <w:rPr>
      <w:sz w:val="28"/>
    </w:rPr>
  </w:style>
  <w:style w:type="table" w:styleId="Tablaconcuadrcula">
    <w:name w:val="Table Grid"/>
    <w:basedOn w:val="Tablanormal"/>
    <w:rsid w:val="005C4E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rsid w:val="005C4EE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C4EE5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rsid w:val="00933406"/>
    <w:pPr>
      <w:spacing w:after="120" w:line="480" w:lineRule="auto"/>
      <w:ind w:left="283"/>
    </w:pPr>
  </w:style>
  <w:style w:type="paragraph" w:styleId="NormalWeb">
    <w:name w:val="Normal (Web)"/>
    <w:basedOn w:val="Normal"/>
    <w:rsid w:val="00A76030"/>
    <w:pPr>
      <w:spacing w:before="100" w:beforeAutospacing="1" w:after="100" w:afterAutospacing="1"/>
    </w:pPr>
  </w:style>
  <w:style w:type="character" w:styleId="Hipervnculo">
    <w:name w:val="Hyperlink"/>
    <w:rsid w:val="00A76030"/>
    <w:rPr>
      <w:color w:val="0000FF"/>
      <w:u w:val="single"/>
    </w:rPr>
  </w:style>
  <w:style w:type="character" w:styleId="Nmerodepgina">
    <w:name w:val="page number"/>
    <w:basedOn w:val="Fuentedeprrafopredeter"/>
    <w:rsid w:val="00A76030"/>
  </w:style>
  <w:style w:type="character" w:customStyle="1" w:styleId="st1">
    <w:name w:val="st1"/>
    <w:basedOn w:val="Fuentedeprrafopredeter"/>
    <w:rsid w:val="006D55F3"/>
  </w:style>
  <w:style w:type="character" w:customStyle="1" w:styleId="SangradetextonormalCar">
    <w:name w:val="Sangría de texto normal Car"/>
    <w:link w:val="Sangradetextonormal"/>
    <w:rsid w:val="006754B9"/>
    <w:rPr>
      <w:sz w:val="28"/>
      <w:szCs w:val="24"/>
    </w:rPr>
  </w:style>
  <w:style w:type="character" w:customStyle="1" w:styleId="Ttulo3Car">
    <w:name w:val="Título 3 Car"/>
    <w:link w:val="Ttulo3"/>
    <w:uiPriority w:val="9"/>
    <w:rsid w:val="00DC0F66"/>
    <w:rPr>
      <w:b/>
      <w:bCs/>
      <w:sz w:val="27"/>
      <w:szCs w:val="27"/>
      <w:lang w:val="es-ES" w:eastAsia="es-ES"/>
    </w:rPr>
  </w:style>
  <w:style w:type="paragraph" w:customStyle="1" w:styleId="ic-quiz-question-answers-item">
    <w:name w:val="ic-quiz-question-answers-item"/>
    <w:basedOn w:val="Normal"/>
    <w:rsid w:val="00DC0F66"/>
    <w:pPr>
      <w:spacing w:before="100" w:beforeAutospacing="1" w:after="100" w:afterAutospacing="1"/>
    </w:pPr>
    <w:rPr>
      <w:lang w:val="es-CL" w:eastAsia="es-CL"/>
    </w:rPr>
  </w:style>
  <w:style w:type="paragraph" w:customStyle="1" w:styleId="ic-quiz-result-count-item">
    <w:name w:val="ic-quiz-result-count-item"/>
    <w:basedOn w:val="Normal"/>
    <w:rsid w:val="00601203"/>
    <w:pPr>
      <w:spacing w:before="100" w:beforeAutospacing="1" w:after="100" w:afterAutospacing="1"/>
    </w:pPr>
    <w:rPr>
      <w:lang w:val="es-CL" w:eastAsia="es-CL"/>
    </w:rPr>
  </w:style>
  <w:style w:type="character" w:customStyle="1" w:styleId="ic-quiz-result-count-title">
    <w:name w:val="ic-quiz-result-count-title"/>
    <w:basedOn w:val="Fuentedeprrafopredeter"/>
    <w:rsid w:val="00601203"/>
  </w:style>
  <w:style w:type="character" w:customStyle="1" w:styleId="ic-quiz-result-count-answer">
    <w:name w:val="ic-quiz-result-count-answer"/>
    <w:basedOn w:val="Fuentedeprrafopredeter"/>
    <w:rsid w:val="006012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8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0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9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94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420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0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45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56509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8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97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6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8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36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6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9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9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97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8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1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96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44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0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9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6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4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D26DB-53FE-4055-9001-53C66F619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394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PRUEBA 1 HISTCHILE 2013</vt:lpstr>
    </vt:vector>
  </TitlesOfParts>
  <Company>Hogar</Company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PRUEBA 1 HISTCHILE 2013</dc:title>
  <dc:creator>Blanca Ramírez T.</dc:creator>
  <cp:lastModifiedBy>7347538-4</cp:lastModifiedBy>
  <cp:revision>3</cp:revision>
  <cp:lastPrinted>2016-05-17T14:58:00Z</cp:lastPrinted>
  <dcterms:created xsi:type="dcterms:W3CDTF">2023-07-24T19:13:00Z</dcterms:created>
  <dcterms:modified xsi:type="dcterms:W3CDTF">2023-07-26T16:02:00Z</dcterms:modified>
</cp:coreProperties>
</file>