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D526B" w14:textId="76C401AE" w:rsidR="00180457" w:rsidRPr="001C76FA" w:rsidRDefault="00180457">
      <w:pPr>
        <w:rPr>
          <w:rFonts w:ascii="Courier New" w:hAnsi="Courier New" w:cs="Courier New"/>
          <w:sz w:val="24"/>
          <w:szCs w:val="24"/>
        </w:rPr>
      </w:pPr>
    </w:p>
    <w:tbl>
      <w:tblPr>
        <w:tblStyle w:val="Tablaconcuadrcula"/>
        <w:tblW w:w="1026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0"/>
        <w:gridCol w:w="66"/>
        <w:gridCol w:w="647"/>
        <w:gridCol w:w="1160"/>
        <w:gridCol w:w="1307"/>
        <w:gridCol w:w="864"/>
        <w:gridCol w:w="2356"/>
        <w:gridCol w:w="2167"/>
      </w:tblGrid>
      <w:tr w:rsidR="00BF558A" w:rsidRPr="001C76FA" w14:paraId="61C12C8E" w14:textId="77777777" w:rsidTr="00397B42">
        <w:trPr>
          <w:trHeight w:val="274"/>
        </w:trPr>
        <w:tc>
          <w:tcPr>
            <w:tcW w:w="1766" w:type="dxa"/>
            <w:gridSpan w:val="2"/>
            <w:vAlign w:val="center"/>
          </w:tcPr>
          <w:p w14:paraId="0B999B5D" w14:textId="77777777" w:rsidR="00D83016" w:rsidRPr="001C76FA" w:rsidRDefault="005A00B9" w:rsidP="006C2C4A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UNI</w:t>
            </w:r>
            <w:r w:rsidR="006C2C4A" w:rsidRPr="001C76FA">
              <w:rPr>
                <w:rFonts w:ascii="Courier New" w:hAnsi="Courier New" w:cs="Courier New"/>
                <w:b/>
                <w:sz w:val="24"/>
                <w:szCs w:val="24"/>
              </w:rPr>
              <w:t>T</w:t>
            </w: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:</w:t>
            </w:r>
          </w:p>
        </w:tc>
        <w:tc>
          <w:tcPr>
            <w:tcW w:w="1807" w:type="dxa"/>
            <w:gridSpan w:val="2"/>
          </w:tcPr>
          <w:p w14:paraId="1EE9EB98" w14:textId="0E29703A" w:rsidR="00D83016" w:rsidRPr="001C76FA" w:rsidRDefault="00B2141B" w:rsidP="00AE1B9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sz w:val="24"/>
                <w:szCs w:val="24"/>
              </w:rPr>
              <w:t>L.F.</w:t>
            </w:r>
            <w:r w:rsidR="00397B42" w:rsidRPr="001C76FA">
              <w:rPr>
                <w:rFonts w:ascii="Courier New" w:hAnsi="Courier New" w:cs="Courier New"/>
                <w:sz w:val="24"/>
                <w:szCs w:val="24"/>
              </w:rPr>
              <w:t>(</w:t>
            </w:r>
            <w:r w:rsidR="004B4DC3" w:rsidRPr="001C76FA">
              <w:rPr>
                <w:rFonts w:ascii="Courier New" w:hAnsi="Courier New" w:cs="Courier New"/>
                <w:sz w:val="24"/>
                <w:szCs w:val="24"/>
              </w:rPr>
              <w:t>BN.A</w:t>
            </w:r>
            <w:r w:rsidR="00397B42" w:rsidRPr="001C76FA">
              <w:rPr>
                <w:rFonts w:ascii="Courier New" w:hAnsi="Courier New" w:cs="Courier New"/>
                <w:sz w:val="24"/>
                <w:szCs w:val="24"/>
              </w:rPr>
              <w:t>.)</w:t>
            </w:r>
          </w:p>
        </w:tc>
        <w:tc>
          <w:tcPr>
            <w:tcW w:w="2171" w:type="dxa"/>
            <w:gridSpan w:val="2"/>
          </w:tcPr>
          <w:p w14:paraId="0EFFF186" w14:textId="082B58AC" w:rsidR="00D83016" w:rsidRPr="001C76FA" w:rsidRDefault="0070217E" w:rsidP="00E41C4D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FRAGOR</w:t>
            </w:r>
            <w:r w:rsidR="008016C8" w:rsidRPr="001C76FA">
              <w:rPr>
                <w:rFonts w:ascii="Courier New" w:hAnsi="Courier New" w:cs="Courier New"/>
                <w:b/>
                <w:sz w:val="24"/>
                <w:szCs w:val="24"/>
              </w:rPr>
              <w:t>:</w:t>
            </w:r>
            <w:r w:rsidR="008016C8" w:rsidRPr="001C76FA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="006C647E" w:rsidRPr="001C76FA">
              <w:rPr>
                <w:rFonts w:ascii="Courier New" w:hAnsi="Courier New" w:cs="Courier New"/>
                <w:sz w:val="24"/>
                <w:szCs w:val="24"/>
              </w:rPr>
              <w:t>2</w:t>
            </w:r>
            <w:r>
              <w:rPr>
                <w:rFonts w:ascii="Courier New" w:hAnsi="Courier New" w:cs="Courier New"/>
                <w:sz w:val="24"/>
                <w:szCs w:val="24"/>
              </w:rPr>
              <w:t>7</w:t>
            </w:r>
            <w:r w:rsidR="006C647E" w:rsidRPr="001C76FA">
              <w:rPr>
                <w:rFonts w:ascii="Courier New" w:hAnsi="Courier New" w:cs="Courier New"/>
                <w:sz w:val="24"/>
                <w:szCs w:val="24"/>
              </w:rPr>
              <w:t>-</w:t>
            </w:r>
            <w:r w:rsidR="00E41C4D" w:rsidRPr="001C76FA">
              <w:rPr>
                <w:rFonts w:ascii="Courier New" w:hAnsi="Courier New" w:cs="Courier New"/>
                <w:sz w:val="24"/>
                <w:szCs w:val="24"/>
              </w:rPr>
              <w:t>0</w:t>
            </w:r>
            <w:r w:rsidR="00B2141B" w:rsidRPr="001C76FA">
              <w:rPr>
                <w:rFonts w:ascii="Courier New" w:hAnsi="Courier New" w:cs="Courier New"/>
                <w:sz w:val="24"/>
                <w:szCs w:val="24"/>
              </w:rPr>
              <w:t>1</w:t>
            </w:r>
          </w:p>
        </w:tc>
        <w:tc>
          <w:tcPr>
            <w:tcW w:w="2356" w:type="dxa"/>
          </w:tcPr>
          <w:p w14:paraId="0BE16A37" w14:textId="40C8748A" w:rsidR="00D83016" w:rsidRPr="001C76FA" w:rsidRDefault="006C2C4A" w:rsidP="00B63451">
            <w:pPr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DATE</w:t>
            </w:r>
            <w:r w:rsidR="00D83016" w:rsidRPr="001C76FA">
              <w:rPr>
                <w:rFonts w:ascii="Courier New" w:hAnsi="Courier New" w:cs="Courier New"/>
                <w:b/>
                <w:sz w:val="24"/>
                <w:szCs w:val="24"/>
              </w:rPr>
              <w:t>:</w:t>
            </w:r>
            <w:r w:rsidR="00B2141B" w:rsidRPr="001C76FA">
              <w:rPr>
                <w:rFonts w:ascii="Courier New" w:hAnsi="Courier New" w:cs="Courier New"/>
                <w:sz w:val="24"/>
                <w:szCs w:val="24"/>
              </w:rPr>
              <w:t>1</w:t>
            </w:r>
            <w:r w:rsidR="0070217E">
              <w:rPr>
                <w:rFonts w:ascii="Courier New" w:hAnsi="Courier New" w:cs="Courier New"/>
                <w:sz w:val="24"/>
                <w:szCs w:val="24"/>
              </w:rPr>
              <w:t>4</w:t>
            </w:r>
            <w:proofErr w:type="spellEnd"/>
            <w:r w:rsidR="00B63451" w:rsidRPr="001C76FA">
              <w:rPr>
                <w:rFonts w:ascii="Courier New" w:hAnsi="Courier New" w:cs="Courier New"/>
                <w:sz w:val="24"/>
                <w:szCs w:val="24"/>
              </w:rPr>
              <w:t>/</w:t>
            </w:r>
            <w:r w:rsidR="006A15DD" w:rsidRPr="001C76FA">
              <w:rPr>
                <w:rFonts w:ascii="Courier New" w:hAnsi="Courier New" w:cs="Courier New"/>
                <w:sz w:val="24"/>
                <w:szCs w:val="24"/>
              </w:rPr>
              <w:t>0</w:t>
            </w:r>
            <w:r w:rsidR="00BC198F" w:rsidRPr="001C76FA">
              <w:rPr>
                <w:rFonts w:ascii="Courier New" w:hAnsi="Courier New" w:cs="Courier New"/>
                <w:sz w:val="24"/>
                <w:szCs w:val="24"/>
              </w:rPr>
              <w:t>4</w:t>
            </w:r>
            <w:r w:rsidR="00B63451" w:rsidRPr="001C76FA">
              <w:rPr>
                <w:rFonts w:ascii="Courier New" w:hAnsi="Courier New" w:cs="Courier New"/>
                <w:sz w:val="24"/>
                <w:szCs w:val="24"/>
              </w:rPr>
              <w:t>/</w:t>
            </w:r>
            <w:r w:rsidR="006A15DD" w:rsidRPr="001C76FA">
              <w:rPr>
                <w:rFonts w:ascii="Courier New" w:hAnsi="Courier New" w:cs="Courier New"/>
                <w:sz w:val="24"/>
                <w:szCs w:val="24"/>
              </w:rPr>
              <w:t>26</w:t>
            </w:r>
          </w:p>
        </w:tc>
        <w:tc>
          <w:tcPr>
            <w:tcW w:w="2167" w:type="dxa"/>
          </w:tcPr>
          <w:p w14:paraId="61B46CDC" w14:textId="1A3BC693" w:rsidR="00D83016" w:rsidRPr="001C76FA" w:rsidRDefault="00BC198F" w:rsidP="00AE1B9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sz w:val="24"/>
                <w:szCs w:val="24"/>
              </w:rPr>
              <w:t>CANOPUS</w:t>
            </w:r>
          </w:p>
        </w:tc>
      </w:tr>
      <w:tr w:rsidR="00BF558A" w:rsidRPr="001C76FA" w14:paraId="58F09BBF" w14:textId="77777777" w:rsidTr="00865561">
        <w:tc>
          <w:tcPr>
            <w:tcW w:w="1766" w:type="dxa"/>
            <w:gridSpan w:val="2"/>
          </w:tcPr>
          <w:p w14:paraId="4AD72E5C" w14:textId="77777777" w:rsidR="00D83016" w:rsidRPr="001C76FA" w:rsidRDefault="00D83016" w:rsidP="006C2C4A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T</w:t>
            </w:r>
            <w:r w:rsidR="006C2C4A" w:rsidRPr="001C76FA">
              <w:rPr>
                <w:rFonts w:ascii="Courier New" w:hAnsi="Courier New" w:cs="Courier New"/>
                <w:b/>
                <w:sz w:val="24"/>
                <w:szCs w:val="24"/>
              </w:rPr>
              <w:t>ITLE</w:t>
            </w: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:</w:t>
            </w:r>
          </w:p>
        </w:tc>
        <w:tc>
          <w:tcPr>
            <w:tcW w:w="8501" w:type="dxa"/>
            <w:gridSpan w:val="6"/>
          </w:tcPr>
          <w:p w14:paraId="3C1A530B" w14:textId="456A2F99" w:rsidR="00D83016" w:rsidRPr="001C76FA" w:rsidRDefault="008B7D7E" w:rsidP="0009604B">
            <w:pPr>
              <w:rPr>
                <w:rFonts w:ascii="Courier New" w:hAnsi="Courier New" w:cs="Courier New"/>
                <w:color w:val="FF0000"/>
                <w:sz w:val="24"/>
                <w:szCs w:val="24"/>
                <w:highlight w:val="yellow"/>
              </w:rPr>
            </w:pPr>
            <w:r w:rsidRPr="001C76FA">
              <w:rPr>
                <w:rFonts w:ascii="Courier New" w:hAnsi="Courier New" w:cs="Courier New"/>
                <w:color w:val="000000" w:themeColor="text1"/>
                <w:sz w:val="24"/>
                <w:szCs w:val="24"/>
              </w:rPr>
              <w:t>OPORD</w:t>
            </w:r>
            <w:r w:rsidR="00F854CD" w:rsidRPr="001C76FA">
              <w:rPr>
                <w:rFonts w:ascii="Courier New" w:hAnsi="Courier New" w:cs="Courier New"/>
                <w:color w:val="000000" w:themeColor="text1"/>
                <w:sz w:val="24"/>
                <w:szCs w:val="24"/>
              </w:rPr>
              <w:t xml:space="preserve"> CPX</w:t>
            </w:r>
            <w:r w:rsidR="0070407F" w:rsidRPr="001C76FA">
              <w:rPr>
                <w:rFonts w:ascii="Courier New" w:hAnsi="Courier New" w:cs="Courier New"/>
                <w:color w:val="000000" w:themeColor="text1"/>
                <w:sz w:val="24"/>
                <w:szCs w:val="24"/>
              </w:rPr>
              <w:t xml:space="preserve"> / </w:t>
            </w:r>
            <w:r w:rsidR="004262E0">
              <w:rPr>
                <w:rFonts w:ascii="Courier New" w:hAnsi="Courier New" w:cs="Courier New"/>
                <w:color w:val="000000" w:themeColor="text1"/>
                <w:sz w:val="24"/>
                <w:szCs w:val="24"/>
              </w:rPr>
              <w:t>TRUENO</w:t>
            </w:r>
            <w:r w:rsidR="0009604B" w:rsidRPr="001C76FA">
              <w:rPr>
                <w:rFonts w:ascii="Courier New" w:hAnsi="Courier New" w:cs="Courier New"/>
                <w:color w:val="000000" w:themeColor="text1"/>
                <w:sz w:val="24"/>
                <w:szCs w:val="24"/>
              </w:rPr>
              <w:t xml:space="preserve"> </w:t>
            </w:r>
            <w:r w:rsidR="00801133" w:rsidRPr="001C76FA">
              <w:rPr>
                <w:rFonts w:ascii="Courier New" w:hAnsi="Courier New" w:cs="Courier New"/>
                <w:color w:val="000000" w:themeColor="text1"/>
                <w:sz w:val="24"/>
                <w:szCs w:val="24"/>
              </w:rPr>
              <w:t>2026</w:t>
            </w:r>
            <w:r w:rsidR="00660C3C" w:rsidRPr="001C76FA">
              <w:rPr>
                <w:rFonts w:ascii="Courier New" w:hAnsi="Courier New" w:cs="Courier New"/>
                <w:color w:val="000000" w:themeColor="text1"/>
                <w:sz w:val="24"/>
                <w:szCs w:val="24"/>
              </w:rPr>
              <w:t>.</w:t>
            </w:r>
          </w:p>
        </w:tc>
      </w:tr>
      <w:tr w:rsidR="00BF558A" w:rsidRPr="001C76FA" w14:paraId="354EA4CF" w14:textId="77777777" w:rsidTr="00865561">
        <w:trPr>
          <w:trHeight w:val="464"/>
        </w:trPr>
        <w:tc>
          <w:tcPr>
            <w:tcW w:w="1766" w:type="dxa"/>
            <w:gridSpan w:val="2"/>
          </w:tcPr>
          <w:p w14:paraId="2193C48E" w14:textId="77777777" w:rsidR="00E03C95" w:rsidRPr="001C76FA" w:rsidRDefault="00E03C95" w:rsidP="00E03C95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REF.:</w:t>
            </w:r>
          </w:p>
        </w:tc>
        <w:tc>
          <w:tcPr>
            <w:tcW w:w="8501" w:type="dxa"/>
            <w:gridSpan w:val="6"/>
            <w:vAlign w:val="center"/>
          </w:tcPr>
          <w:p w14:paraId="3ED966EF" w14:textId="394CA8E4" w:rsidR="00043BB1" w:rsidRPr="001C76FA" w:rsidRDefault="0070217E" w:rsidP="00C56711">
            <w:pPr>
              <w:pStyle w:val="Sinespaciado"/>
              <w:numPr>
                <w:ilvl w:val="0"/>
                <w:numId w:val="4"/>
              </w:numPr>
              <w:ind w:left="544" w:hanging="425"/>
              <w:rPr>
                <w:rFonts w:ascii="Courier New" w:hAnsi="Courier New" w:cs="Courier New"/>
                <w:sz w:val="24"/>
                <w:szCs w:val="24"/>
                <w:lang w:val="es-419"/>
              </w:rPr>
            </w:pPr>
            <w:proofErr w:type="spellStart"/>
            <w:r w:rsidRPr="001C76FA">
              <w:rPr>
                <w:rFonts w:ascii="Courier New" w:hAnsi="Courier New" w:cs="Courier New"/>
                <w:color w:val="000000" w:themeColor="text1"/>
                <w:sz w:val="24"/>
                <w:szCs w:val="24"/>
              </w:rPr>
              <w:t>OPORD</w:t>
            </w:r>
            <w:proofErr w:type="spellEnd"/>
            <w:r w:rsidRPr="001C76FA">
              <w:rPr>
                <w:rFonts w:ascii="Courier New" w:hAnsi="Courier New" w:cs="Courier New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C76FA">
              <w:rPr>
                <w:rFonts w:ascii="Courier New" w:hAnsi="Courier New" w:cs="Courier New"/>
                <w:color w:val="000000" w:themeColor="text1"/>
                <w:sz w:val="24"/>
                <w:szCs w:val="24"/>
              </w:rPr>
              <w:t>CPX</w:t>
            </w:r>
            <w:proofErr w:type="spellEnd"/>
            <w:r w:rsidRPr="001C76FA">
              <w:rPr>
                <w:rFonts w:ascii="Courier New" w:hAnsi="Courier New" w:cs="Courier New"/>
                <w:color w:val="000000" w:themeColor="text1"/>
                <w:sz w:val="24"/>
                <w:szCs w:val="24"/>
              </w:rPr>
              <w:t xml:space="preserve"> / </w:t>
            </w:r>
            <w:r>
              <w:rPr>
                <w:rFonts w:ascii="Courier New" w:hAnsi="Courier New" w:cs="Courier New"/>
                <w:color w:val="000000" w:themeColor="text1"/>
                <w:sz w:val="24"/>
                <w:szCs w:val="24"/>
              </w:rPr>
              <w:t>TRUENO</w:t>
            </w:r>
            <w:r w:rsidRPr="001C76FA">
              <w:rPr>
                <w:rFonts w:ascii="Courier New" w:hAnsi="Courier New" w:cs="Courier New"/>
                <w:color w:val="000000" w:themeColor="text1"/>
                <w:sz w:val="24"/>
                <w:szCs w:val="24"/>
              </w:rPr>
              <w:t xml:space="preserve"> 2026.</w:t>
            </w:r>
          </w:p>
        </w:tc>
      </w:tr>
      <w:tr w:rsidR="00891332" w:rsidRPr="001C76FA" w14:paraId="6027C8BA" w14:textId="77777777" w:rsidTr="00ED69AD">
        <w:trPr>
          <w:trHeight w:val="193"/>
        </w:trPr>
        <w:tc>
          <w:tcPr>
            <w:tcW w:w="1766" w:type="dxa"/>
            <w:gridSpan w:val="2"/>
          </w:tcPr>
          <w:p w14:paraId="251565B4" w14:textId="77777777" w:rsidR="00891332" w:rsidRPr="001C76FA" w:rsidRDefault="00891332" w:rsidP="00E03C95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ANEX</w:t>
            </w:r>
            <w:r w:rsidR="006C2C4A" w:rsidRPr="001C76FA">
              <w:rPr>
                <w:rFonts w:ascii="Courier New" w:hAnsi="Courier New" w:cs="Courier New"/>
                <w:b/>
                <w:sz w:val="24"/>
                <w:szCs w:val="24"/>
              </w:rPr>
              <w:t>X</w:t>
            </w: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:</w:t>
            </w:r>
          </w:p>
        </w:tc>
        <w:tc>
          <w:tcPr>
            <w:tcW w:w="8501" w:type="dxa"/>
            <w:gridSpan w:val="6"/>
            <w:vAlign w:val="center"/>
          </w:tcPr>
          <w:p w14:paraId="566447EA" w14:textId="4FA0B748" w:rsidR="00404893" w:rsidRPr="001C76FA" w:rsidRDefault="00AD0786" w:rsidP="00AD0786">
            <w:pPr>
              <w:pStyle w:val="Sinespaciado"/>
              <w:numPr>
                <w:ilvl w:val="0"/>
                <w:numId w:val="26"/>
              </w:numPr>
              <w:rPr>
                <w:rFonts w:ascii="Courier New" w:hAnsi="Courier New" w:cs="Courier New"/>
                <w:sz w:val="24"/>
                <w:szCs w:val="24"/>
                <w:lang w:val="es-419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s-419"/>
              </w:rPr>
              <w:t>OMITIDO.</w:t>
            </w:r>
          </w:p>
        </w:tc>
      </w:tr>
      <w:tr w:rsidR="00BF558A" w:rsidRPr="001C76FA" w14:paraId="52F54733" w14:textId="77777777" w:rsidTr="00865561">
        <w:tc>
          <w:tcPr>
            <w:tcW w:w="10267" w:type="dxa"/>
            <w:gridSpan w:val="8"/>
          </w:tcPr>
          <w:p w14:paraId="714C76E9" w14:textId="3B393EFF" w:rsidR="00E03C95" w:rsidRPr="001C76FA" w:rsidRDefault="006C5B1F" w:rsidP="000017F3">
            <w:pPr>
              <w:jc w:val="both"/>
              <w:rPr>
                <w:rFonts w:ascii="Courier New" w:hAnsi="Courier New" w:cs="Courier New"/>
                <w:b/>
                <w:sz w:val="24"/>
                <w:szCs w:val="24"/>
              </w:rPr>
            </w:pPr>
            <w:proofErr w:type="spellStart"/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ORGATAR</w:t>
            </w:r>
            <w:proofErr w:type="spellEnd"/>
            <w:r w:rsidR="00EE40DD">
              <w:rPr>
                <w:rFonts w:ascii="Courier New" w:hAnsi="Courier New" w:cs="Courier New"/>
                <w:b/>
                <w:sz w:val="24"/>
                <w:szCs w:val="24"/>
              </w:rPr>
              <w:t>:</w:t>
            </w:r>
          </w:p>
          <w:p w14:paraId="09FF4404" w14:textId="43A96EC6" w:rsidR="00435E5A" w:rsidRPr="001C76FA" w:rsidRDefault="00B8771D" w:rsidP="00435E5A">
            <w:pPr>
              <w:jc w:val="both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C</w:t>
            </w:r>
            <w:r w:rsidR="00EE40DD">
              <w:rPr>
                <w:rFonts w:ascii="Courier New" w:hAnsi="Courier New" w:cs="Courier New"/>
                <w:b/>
                <w:sz w:val="24"/>
                <w:szCs w:val="24"/>
              </w:rPr>
              <w:t>OY</w:t>
            </w:r>
            <w:r w:rsidR="00785404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</w:t>
            </w:r>
            <w:r w:rsidR="000428BE" w:rsidRPr="001C76FA">
              <w:rPr>
                <w:rFonts w:ascii="Courier New" w:hAnsi="Courier New" w:cs="Courier New"/>
                <w:b/>
                <w:sz w:val="24"/>
                <w:szCs w:val="24"/>
              </w:rPr>
              <w:t>311</w:t>
            </w:r>
            <w:r w:rsidR="00785404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  </w:t>
            </w:r>
            <w:r w:rsidR="00CD5EC6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</w:t>
            </w:r>
            <w:proofErr w:type="gramStart"/>
            <w:r w:rsidR="007B5648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 </w:t>
            </w:r>
            <w:r w:rsidR="00785404" w:rsidRPr="001C76FA">
              <w:rPr>
                <w:rFonts w:ascii="Courier New" w:hAnsi="Courier New" w:cs="Courier New"/>
                <w:b/>
                <w:sz w:val="24"/>
                <w:szCs w:val="24"/>
              </w:rPr>
              <w:t>:</w:t>
            </w:r>
            <w:proofErr w:type="gramEnd"/>
            <w:r w:rsidR="00785404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</w:t>
            </w:r>
            <w:r w:rsidR="004D153B" w:rsidRPr="001C76FA">
              <w:rPr>
                <w:rFonts w:ascii="Courier New" w:hAnsi="Courier New" w:cs="Courier New"/>
                <w:b/>
                <w:sz w:val="24"/>
                <w:szCs w:val="24"/>
              </w:rPr>
              <w:t>NAVAJO</w:t>
            </w:r>
            <w:r w:rsidR="00AD5432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  (ME</w:t>
            </w:r>
            <w:r w:rsidR="00EE01DA" w:rsidRPr="001C76FA">
              <w:rPr>
                <w:rFonts w:ascii="Courier New" w:hAnsi="Courier New" w:cs="Courier New"/>
                <w:b/>
                <w:sz w:val="24"/>
                <w:szCs w:val="24"/>
              </w:rPr>
              <w:t>/</w:t>
            </w:r>
            <w:proofErr w:type="spellStart"/>
            <w:r w:rsidR="00EE01DA" w:rsidRPr="001C76FA">
              <w:rPr>
                <w:rFonts w:ascii="Courier New" w:hAnsi="Courier New" w:cs="Courier New"/>
                <w:b/>
                <w:sz w:val="24"/>
                <w:szCs w:val="24"/>
              </w:rPr>
              <w:t>SE1</w:t>
            </w:r>
            <w:proofErr w:type="spellEnd"/>
            <w:r w:rsidR="00AD5432" w:rsidRPr="001C76FA">
              <w:rPr>
                <w:rFonts w:ascii="Courier New" w:hAnsi="Courier New" w:cs="Courier New"/>
                <w:b/>
                <w:sz w:val="24"/>
                <w:szCs w:val="24"/>
              </w:rPr>
              <w:t>)</w:t>
            </w:r>
          </w:p>
          <w:p w14:paraId="7118F136" w14:textId="0D74CB80" w:rsidR="00435E5A" w:rsidRPr="001C76FA" w:rsidRDefault="00B8771D" w:rsidP="00435E5A">
            <w:pPr>
              <w:jc w:val="both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C</w:t>
            </w:r>
            <w:r w:rsidR="00EE40DD">
              <w:rPr>
                <w:rFonts w:ascii="Courier New" w:hAnsi="Courier New" w:cs="Courier New"/>
                <w:b/>
                <w:sz w:val="24"/>
                <w:szCs w:val="24"/>
              </w:rPr>
              <w:t>OY</w:t>
            </w: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</w:t>
            </w:r>
            <w:r w:rsidR="000428BE" w:rsidRPr="001C76FA">
              <w:rPr>
                <w:rFonts w:ascii="Courier New" w:hAnsi="Courier New" w:cs="Courier New"/>
                <w:b/>
                <w:sz w:val="24"/>
                <w:szCs w:val="24"/>
              </w:rPr>
              <w:t>312</w:t>
            </w:r>
            <w:r w:rsidR="006E01DB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  </w:t>
            </w:r>
            <w:r w:rsidR="00CD5EC6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</w:t>
            </w:r>
            <w:proofErr w:type="gramStart"/>
            <w:r w:rsidR="007B5648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 </w:t>
            </w:r>
            <w:r w:rsidR="00435E5A" w:rsidRPr="001C76FA">
              <w:rPr>
                <w:rFonts w:ascii="Courier New" w:hAnsi="Courier New" w:cs="Courier New"/>
                <w:b/>
                <w:sz w:val="24"/>
                <w:szCs w:val="24"/>
              </w:rPr>
              <w:t>:</w:t>
            </w:r>
            <w:proofErr w:type="gramEnd"/>
            <w:r w:rsidR="00435E5A" w:rsidRPr="001C76FA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="004D153B" w:rsidRPr="001C76FA">
              <w:rPr>
                <w:rFonts w:ascii="Courier New" w:hAnsi="Courier New" w:cs="Courier New"/>
                <w:b/>
                <w:bCs/>
                <w:sz w:val="24"/>
                <w:szCs w:val="24"/>
              </w:rPr>
              <w:t>BARRABAS</w:t>
            </w:r>
            <w:r w:rsidR="00A644A5" w:rsidRPr="001C76FA">
              <w:rPr>
                <w:rFonts w:ascii="Courier New" w:hAnsi="Courier New" w:cs="Courier New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="00A644A5" w:rsidRPr="001C76FA">
              <w:rPr>
                <w:rFonts w:ascii="Courier New" w:hAnsi="Courier New" w:cs="Courier New"/>
                <w:b/>
                <w:bCs/>
                <w:sz w:val="24"/>
                <w:szCs w:val="24"/>
              </w:rPr>
              <w:t>SE1</w:t>
            </w:r>
            <w:proofErr w:type="spellEnd"/>
            <w:r w:rsidR="00EE01DA" w:rsidRPr="001C76FA">
              <w:rPr>
                <w:rFonts w:ascii="Courier New" w:hAnsi="Courier New" w:cs="Courier New"/>
                <w:b/>
                <w:bCs/>
                <w:sz w:val="24"/>
                <w:szCs w:val="24"/>
              </w:rPr>
              <w:t>/ME</w:t>
            </w:r>
            <w:r w:rsidR="00A644A5" w:rsidRPr="001C76FA">
              <w:rPr>
                <w:rFonts w:ascii="Courier New" w:hAnsi="Courier New" w:cs="Courier New"/>
                <w:b/>
                <w:bCs/>
                <w:sz w:val="24"/>
                <w:szCs w:val="24"/>
              </w:rPr>
              <w:t>)</w:t>
            </w:r>
          </w:p>
          <w:p w14:paraId="64EA9190" w14:textId="344C330B" w:rsidR="00435E5A" w:rsidRPr="001C76FA" w:rsidRDefault="00B8771D" w:rsidP="00435E5A">
            <w:pPr>
              <w:jc w:val="both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C</w:t>
            </w:r>
            <w:r w:rsidR="00EE40DD">
              <w:rPr>
                <w:rFonts w:ascii="Courier New" w:hAnsi="Courier New" w:cs="Courier New"/>
                <w:b/>
                <w:sz w:val="24"/>
                <w:szCs w:val="24"/>
              </w:rPr>
              <w:t>OY</w:t>
            </w: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</w:t>
            </w:r>
            <w:r w:rsidR="000428BE" w:rsidRPr="001C76FA">
              <w:rPr>
                <w:rFonts w:ascii="Courier New" w:hAnsi="Courier New" w:cs="Courier New"/>
                <w:b/>
                <w:sz w:val="24"/>
                <w:szCs w:val="24"/>
              </w:rPr>
              <w:t>313</w:t>
            </w:r>
            <w:r w:rsidR="006E01DB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  </w:t>
            </w:r>
            <w:r w:rsidR="00CD5EC6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</w:t>
            </w:r>
            <w:proofErr w:type="gramStart"/>
            <w:r w:rsidR="007B5648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 </w:t>
            </w:r>
            <w:r w:rsidR="00435E5A" w:rsidRPr="001C76FA">
              <w:rPr>
                <w:rFonts w:ascii="Courier New" w:hAnsi="Courier New" w:cs="Courier New"/>
                <w:b/>
                <w:sz w:val="24"/>
                <w:szCs w:val="24"/>
              </w:rPr>
              <w:t>:</w:t>
            </w:r>
            <w:proofErr w:type="gramEnd"/>
            <w:r w:rsidR="00435E5A" w:rsidRPr="001C76FA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="004D153B" w:rsidRPr="001C76FA">
              <w:rPr>
                <w:rFonts w:ascii="Courier New" w:hAnsi="Courier New" w:cs="Courier New"/>
                <w:b/>
                <w:bCs/>
                <w:sz w:val="24"/>
                <w:szCs w:val="24"/>
              </w:rPr>
              <w:t>FORAJIDO</w:t>
            </w:r>
            <w:r w:rsidR="00A644A5" w:rsidRPr="001C76FA">
              <w:rPr>
                <w:rFonts w:ascii="Courier New" w:hAnsi="Courier New" w:cs="Courier New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="0076123C" w:rsidRPr="001C76FA">
              <w:rPr>
                <w:rFonts w:ascii="Courier New" w:hAnsi="Courier New" w:cs="Courier New"/>
                <w:b/>
                <w:bCs/>
                <w:sz w:val="24"/>
                <w:szCs w:val="24"/>
              </w:rPr>
              <w:t>SE1</w:t>
            </w:r>
            <w:proofErr w:type="spellEnd"/>
            <w:r w:rsidR="00EE01DA" w:rsidRPr="001C76FA">
              <w:rPr>
                <w:rFonts w:ascii="Courier New" w:hAnsi="Courier New" w:cs="Courier New"/>
                <w:b/>
                <w:bCs/>
                <w:sz w:val="24"/>
                <w:szCs w:val="24"/>
              </w:rPr>
              <w:t>/ME</w:t>
            </w:r>
            <w:r w:rsidR="0076123C" w:rsidRPr="001C76FA">
              <w:rPr>
                <w:rFonts w:ascii="Courier New" w:hAnsi="Courier New" w:cs="Courier New"/>
                <w:b/>
                <w:bCs/>
                <w:sz w:val="24"/>
                <w:szCs w:val="24"/>
              </w:rPr>
              <w:t>)</w:t>
            </w:r>
          </w:p>
          <w:p w14:paraId="04B6CE1F" w14:textId="4ADE6B52" w:rsidR="008146FA" w:rsidRPr="001C76FA" w:rsidRDefault="008146FA" w:rsidP="006E01DB">
            <w:pPr>
              <w:jc w:val="both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SEC. </w:t>
            </w:r>
            <w:proofErr w:type="spellStart"/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RECON</w:t>
            </w:r>
            <w:proofErr w:type="spellEnd"/>
            <w:r w:rsidR="007B5648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</w:t>
            </w:r>
            <w:proofErr w:type="gramStart"/>
            <w:r w:rsidR="007B5648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</w:t>
            </w:r>
            <w:r w:rsidR="00EE01DA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</w:t>
            </w:r>
            <w:r w:rsidR="008B531E" w:rsidRPr="001C76FA">
              <w:rPr>
                <w:rFonts w:ascii="Courier New" w:hAnsi="Courier New" w:cs="Courier New"/>
                <w:b/>
                <w:sz w:val="24"/>
                <w:szCs w:val="24"/>
              </w:rPr>
              <w:t>:</w:t>
            </w:r>
            <w:proofErr w:type="gramEnd"/>
            <w:r w:rsidR="008B531E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</w:t>
            </w:r>
            <w:r w:rsidR="00FA4F23" w:rsidRPr="001C76FA">
              <w:rPr>
                <w:rFonts w:ascii="Courier New" w:hAnsi="Courier New" w:cs="Courier New"/>
                <w:b/>
                <w:sz w:val="24"/>
                <w:szCs w:val="24"/>
              </w:rPr>
              <w:t>CHACAL</w:t>
            </w:r>
            <w:r w:rsidR="00A644A5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  (</w:t>
            </w:r>
            <w:proofErr w:type="spellStart"/>
            <w:r w:rsidR="0076123C" w:rsidRPr="001C76FA">
              <w:rPr>
                <w:rFonts w:ascii="Courier New" w:hAnsi="Courier New" w:cs="Courier New"/>
                <w:b/>
                <w:sz w:val="24"/>
                <w:szCs w:val="24"/>
              </w:rPr>
              <w:t>SE</w:t>
            </w:r>
            <w:r w:rsidR="00540EE0" w:rsidRPr="001C76FA">
              <w:rPr>
                <w:rFonts w:ascii="Courier New" w:hAnsi="Courier New" w:cs="Courier New"/>
                <w:b/>
                <w:sz w:val="24"/>
                <w:szCs w:val="24"/>
              </w:rPr>
              <w:t>2</w:t>
            </w:r>
            <w:proofErr w:type="spellEnd"/>
            <w:r w:rsidR="0076123C" w:rsidRPr="001C76FA">
              <w:rPr>
                <w:rFonts w:ascii="Courier New" w:hAnsi="Courier New" w:cs="Courier New"/>
                <w:b/>
                <w:sz w:val="24"/>
                <w:szCs w:val="24"/>
              </w:rPr>
              <w:t>)</w:t>
            </w:r>
          </w:p>
          <w:p w14:paraId="1DAA7A79" w14:textId="00477351" w:rsidR="006037C8" w:rsidRPr="001C76FA" w:rsidRDefault="006037C8" w:rsidP="006E01DB">
            <w:pPr>
              <w:jc w:val="both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SEC. FTE</w:t>
            </w:r>
            <w:r w:rsidR="008B531E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 </w:t>
            </w:r>
            <w:r w:rsidR="007B5648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</w:t>
            </w:r>
            <w:proofErr w:type="gramStart"/>
            <w:r w:rsidR="007B5648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</w:t>
            </w:r>
            <w:r w:rsidR="00EE01DA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</w:t>
            </w:r>
            <w:r w:rsidR="008B531E" w:rsidRPr="001C76FA">
              <w:rPr>
                <w:rFonts w:ascii="Courier New" w:hAnsi="Courier New" w:cs="Courier New"/>
                <w:b/>
                <w:sz w:val="24"/>
                <w:szCs w:val="24"/>
              </w:rPr>
              <w:t>:</w:t>
            </w:r>
            <w:proofErr w:type="gramEnd"/>
            <w:r w:rsidR="008B531E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</w:t>
            </w:r>
            <w:r w:rsidR="00FA4F23" w:rsidRPr="001C76FA">
              <w:rPr>
                <w:rFonts w:ascii="Courier New" w:hAnsi="Courier New" w:cs="Courier New"/>
                <w:b/>
                <w:sz w:val="24"/>
                <w:szCs w:val="24"/>
              </w:rPr>
              <w:t>RAPAZ</w:t>
            </w:r>
            <w:r w:rsidR="00A644A5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   (</w:t>
            </w:r>
            <w:r w:rsidR="0076123C" w:rsidRPr="001C76FA">
              <w:rPr>
                <w:rFonts w:ascii="Courier New" w:hAnsi="Courier New" w:cs="Courier New"/>
                <w:b/>
                <w:sz w:val="24"/>
                <w:szCs w:val="24"/>
              </w:rPr>
              <w:t>SE3)</w:t>
            </w:r>
          </w:p>
          <w:p w14:paraId="7E95C6B7" w14:textId="5122B2FC" w:rsidR="004960C8" w:rsidRPr="001C76FA" w:rsidRDefault="00EE40DD" w:rsidP="006E01DB">
            <w:pPr>
              <w:jc w:val="both"/>
              <w:rPr>
                <w:rFonts w:ascii="Courier New" w:hAnsi="Courier New" w:cs="Courier New"/>
                <w:b/>
                <w:sz w:val="24"/>
                <w:szCs w:val="24"/>
                <w:highlight w:val="yellow"/>
              </w:rPr>
            </w:pP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</w:rPr>
              <w:t>PLT</w:t>
            </w:r>
            <w:proofErr w:type="spellEnd"/>
            <w:r w:rsidR="006037C8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M-81</w:t>
            </w:r>
            <w:r w:rsidR="00435E5A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 </w:t>
            </w:r>
            <w:r w:rsidR="008B531E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</w:t>
            </w:r>
            <w:proofErr w:type="gramStart"/>
            <w:r w:rsidR="007B5648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 </w:t>
            </w:r>
            <w:r w:rsidR="00435E5A" w:rsidRPr="001C76FA">
              <w:rPr>
                <w:rFonts w:ascii="Courier New" w:hAnsi="Courier New" w:cs="Courier New"/>
                <w:b/>
                <w:sz w:val="24"/>
                <w:szCs w:val="24"/>
              </w:rPr>
              <w:t>:</w:t>
            </w:r>
            <w:proofErr w:type="gramEnd"/>
            <w:r w:rsidR="00435E5A" w:rsidRPr="001C76FA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r w:rsidR="00FA4F23" w:rsidRPr="001C76FA">
              <w:rPr>
                <w:rFonts w:ascii="Courier New" w:hAnsi="Courier New" w:cs="Courier New"/>
                <w:b/>
                <w:bCs/>
                <w:sz w:val="24"/>
                <w:szCs w:val="24"/>
              </w:rPr>
              <w:t>TEJANO</w:t>
            </w:r>
            <w:r w:rsidR="00A644A5" w:rsidRPr="001C76FA">
              <w:rPr>
                <w:rFonts w:ascii="Courier New" w:hAnsi="Courier New" w:cs="Courier New"/>
                <w:b/>
                <w:bCs/>
                <w:sz w:val="24"/>
                <w:szCs w:val="24"/>
              </w:rPr>
              <w:t xml:space="preserve">   (</w:t>
            </w:r>
            <w:r w:rsidR="0076123C" w:rsidRPr="001C76FA">
              <w:rPr>
                <w:rFonts w:ascii="Courier New" w:hAnsi="Courier New" w:cs="Courier New"/>
                <w:b/>
                <w:bCs/>
                <w:sz w:val="24"/>
                <w:szCs w:val="24"/>
              </w:rPr>
              <w:t>SE1</w:t>
            </w:r>
            <w:r w:rsidR="00EE01DA" w:rsidRPr="001C76FA">
              <w:rPr>
                <w:rFonts w:ascii="Courier New" w:hAnsi="Courier New" w:cs="Courier New"/>
                <w:b/>
                <w:bCs/>
                <w:sz w:val="24"/>
                <w:szCs w:val="24"/>
              </w:rPr>
              <w:t>/ME</w:t>
            </w:r>
            <w:r w:rsidR="0076123C" w:rsidRPr="001C76FA">
              <w:rPr>
                <w:rFonts w:ascii="Courier New" w:hAnsi="Courier New" w:cs="Courier New"/>
                <w:b/>
                <w:bCs/>
                <w:sz w:val="24"/>
                <w:szCs w:val="24"/>
              </w:rPr>
              <w:t>)</w:t>
            </w:r>
          </w:p>
        </w:tc>
      </w:tr>
      <w:tr w:rsidR="00BF558A" w:rsidRPr="001C76FA" w14:paraId="5ADEF7E2" w14:textId="77777777" w:rsidTr="004262E0">
        <w:trPr>
          <w:trHeight w:val="3081"/>
        </w:trPr>
        <w:tc>
          <w:tcPr>
            <w:tcW w:w="10267" w:type="dxa"/>
            <w:gridSpan w:val="8"/>
          </w:tcPr>
          <w:p w14:paraId="26B95EF3" w14:textId="32EA4046" w:rsidR="008824C3" w:rsidRPr="001C76FA" w:rsidRDefault="001D3ECB" w:rsidP="00E41C4D">
            <w:pPr>
              <w:jc w:val="both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SITUA</w:t>
            </w:r>
            <w:r w:rsidR="006C2C4A" w:rsidRPr="001C76FA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TION</w:t>
            </w:r>
            <w:r w:rsidR="007563D4" w:rsidRPr="001C76FA">
              <w:rPr>
                <w:rFonts w:ascii="Courier New" w:hAnsi="Courier New" w:cs="Courier New"/>
                <w:b/>
                <w:sz w:val="24"/>
                <w:szCs w:val="24"/>
              </w:rPr>
              <w:t>:</w:t>
            </w:r>
          </w:p>
          <w:p w14:paraId="2ACB2456" w14:textId="77777777" w:rsidR="00A0550D" w:rsidRPr="001C76FA" w:rsidRDefault="00A0550D" w:rsidP="00E41C4D">
            <w:pPr>
              <w:jc w:val="both"/>
              <w:rPr>
                <w:rFonts w:ascii="Courier New" w:hAnsi="Courier New" w:cs="Courier New"/>
                <w:b/>
                <w:sz w:val="24"/>
                <w:szCs w:val="24"/>
              </w:rPr>
            </w:pPr>
          </w:p>
          <w:p w14:paraId="3B17EBD5" w14:textId="15C5A2D8" w:rsidR="007563D4" w:rsidRPr="001C76FA" w:rsidRDefault="007563D4" w:rsidP="007563D4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A. GENERAL</w:t>
            </w:r>
            <w:r w:rsidR="00D52528" w:rsidRPr="001C76FA">
              <w:rPr>
                <w:rFonts w:ascii="Courier New" w:hAnsi="Courier New" w:cs="Courier New"/>
                <w:b/>
                <w:sz w:val="24"/>
                <w:szCs w:val="24"/>
              </w:rPr>
              <w:t>:</w:t>
            </w:r>
          </w:p>
          <w:p w14:paraId="14E894D3" w14:textId="3B16AB13" w:rsidR="007563D4" w:rsidRDefault="0070217E" w:rsidP="007563D4">
            <w:pPr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</w:pPr>
            <w:r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  <w:t>SE MANTIENE</w:t>
            </w:r>
          </w:p>
          <w:p w14:paraId="6FADCEAB" w14:textId="77777777" w:rsidR="0070217E" w:rsidRPr="0070217E" w:rsidRDefault="0070217E" w:rsidP="007563D4">
            <w:pPr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</w:pPr>
          </w:p>
          <w:p w14:paraId="66387A71" w14:textId="5A0503B2" w:rsidR="007563D4" w:rsidRPr="001C76FA" w:rsidRDefault="007563D4" w:rsidP="007563D4">
            <w:pPr>
              <w:jc w:val="both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B. PARTICULAR</w:t>
            </w:r>
            <w:r w:rsidR="00D52528" w:rsidRPr="001C76FA">
              <w:rPr>
                <w:rFonts w:ascii="Courier New" w:hAnsi="Courier New" w:cs="Courier New"/>
                <w:b/>
                <w:sz w:val="24"/>
                <w:szCs w:val="24"/>
              </w:rPr>
              <w:t>:</w:t>
            </w:r>
          </w:p>
          <w:p w14:paraId="6FB82ED9" w14:textId="206EAA91" w:rsidR="00E33021" w:rsidRDefault="0070217E" w:rsidP="00633829">
            <w:pPr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</w:pPr>
            <w:r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  <w:t>TRAS CUMPLIRSE LOS OBJETIVOS TRAZADOS POR ESTE BATALLÓN</w:t>
            </w:r>
          </w:p>
          <w:p w14:paraId="62A28B9C" w14:textId="77777777" w:rsidR="0070217E" w:rsidRPr="001C76FA" w:rsidRDefault="0070217E" w:rsidP="00633829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2AD2AE31" w14:textId="4F4DBE7D" w:rsidR="006C2C4A" w:rsidRPr="001C76FA" w:rsidRDefault="00CE73EE" w:rsidP="005755B3">
            <w:pPr>
              <w:pStyle w:val="Sinespaciado"/>
              <w:rPr>
                <w:rFonts w:ascii="Courier New" w:hAnsi="Courier New" w:cs="Courier New"/>
                <w:b/>
                <w:bCs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bCs/>
                <w:sz w:val="24"/>
                <w:szCs w:val="24"/>
              </w:rPr>
              <w:t>THREAT ASSESSMENT:</w:t>
            </w:r>
          </w:p>
          <w:p w14:paraId="23A223A4" w14:textId="0E828853" w:rsidR="00254673" w:rsidRDefault="00254673" w:rsidP="00C1377E">
            <w:pPr>
              <w:suppressAutoHyphens/>
              <w:jc w:val="both"/>
              <w:rPr>
                <w:rFonts w:ascii="Courier New" w:hAnsi="Courier New" w:cs="Courier New"/>
                <w:bCs/>
                <w:sz w:val="24"/>
                <w:szCs w:val="24"/>
              </w:rPr>
            </w:pPr>
            <w:r>
              <w:rPr>
                <w:rFonts w:ascii="Courier New" w:hAnsi="Courier New" w:cs="Courier New"/>
                <w:bCs/>
                <w:sz w:val="24"/>
                <w:szCs w:val="24"/>
              </w:rPr>
              <w:t>EN CUANTO AL ANÁLISIS DEL TERRENO SE MANTIENE.</w:t>
            </w:r>
          </w:p>
          <w:p w14:paraId="174D0AB4" w14:textId="7CCA6BEE" w:rsidR="00836D6D" w:rsidRPr="001C76FA" w:rsidRDefault="00254673" w:rsidP="00C1377E">
            <w:pPr>
              <w:suppressAutoHyphens/>
              <w:jc w:val="both"/>
              <w:rPr>
                <w:rFonts w:ascii="Courier New" w:hAnsi="Courier New" w:cs="Courier New"/>
                <w:bCs/>
                <w:sz w:val="24"/>
                <w:szCs w:val="24"/>
              </w:rPr>
            </w:pPr>
            <w:r>
              <w:rPr>
                <w:rFonts w:ascii="Courier New" w:hAnsi="Courier New" w:cs="Courier New"/>
                <w:bCs/>
                <w:sz w:val="24"/>
                <w:szCs w:val="24"/>
              </w:rPr>
              <w:t xml:space="preserve">TRAS LA EXITOSA ACCIÓN DEL ME EN EL SECTOR CANTERA, DE LA PENÍNSULA DE TUMBES, SE LOGRÓ DISMINUIR LA CAPACIDAD AA DEL ENEMIGO. NO </w:t>
            </w:r>
            <w:r w:rsidR="0067265B">
              <w:rPr>
                <w:rFonts w:ascii="Courier New" w:hAnsi="Courier New" w:cs="Courier New"/>
                <w:bCs/>
                <w:sz w:val="24"/>
                <w:szCs w:val="24"/>
              </w:rPr>
              <w:t>OBSTANTE,</w:t>
            </w:r>
            <w:r>
              <w:rPr>
                <w:rFonts w:ascii="Courier New" w:hAnsi="Courier New" w:cs="Courier New"/>
                <w:bCs/>
                <w:sz w:val="24"/>
                <w:szCs w:val="24"/>
              </w:rPr>
              <w:t xml:space="preserve"> LOGRO HUIR UNA FUERZA EQUIVALENTE A 02 ESCUADRAS DE FUSILEROS (16 </w:t>
            </w:r>
            <w:r w:rsidR="0067265B">
              <w:rPr>
                <w:rFonts w:ascii="Courier New" w:hAnsi="Courier New" w:cs="Courier New"/>
                <w:bCs/>
                <w:sz w:val="24"/>
                <w:szCs w:val="24"/>
              </w:rPr>
              <w:t>COMBATIENTES) EN</w:t>
            </w:r>
            <w:r>
              <w:rPr>
                <w:rFonts w:ascii="Courier New" w:hAnsi="Courier New" w:cs="Courier New"/>
                <w:bCs/>
                <w:sz w:val="24"/>
                <w:szCs w:val="24"/>
              </w:rPr>
              <w:t xml:space="preserve"> DIRECCIÓN NORTE DE FORMA DESORGANIZADA, SE DESCONOCE SU UBICACIÓN Y DISPOSITIVO, PERO NO SE DESCARTA ACCIONES DE EMBOSCADA Y HOSTIGAMIENTO</w:t>
            </w:r>
            <w:r w:rsidR="0067265B">
              <w:rPr>
                <w:rFonts w:ascii="Courier New" w:hAnsi="Courier New" w:cs="Courier New"/>
                <w:bCs/>
                <w:sz w:val="24"/>
                <w:szCs w:val="24"/>
              </w:rPr>
              <w:t xml:space="preserve"> EN EL ÁREA GENERAL DE TUMBES.</w:t>
            </w:r>
            <w:r>
              <w:rPr>
                <w:rFonts w:ascii="Courier New" w:hAnsi="Courier New" w:cs="Courier New"/>
                <w:bCs/>
                <w:sz w:val="24"/>
                <w:szCs w:val="24"/>
              </w:rPr>
              <w:t xml:space="preserve"> </w:t>
            </w:r>
            <w:r w:rsidR="002A7B49" w:rsidRPr="001C76FA">
              <w:rPr>
                <w:rFonts w:ascii="Courier New" w:hAnsi="Courier New" w:cs="Courier New"/>
                <w:bCs/>
                <w:sz w:val="24"/>
                <w:szCs w:val="24"/>
              </w:rPr>
              <w:t xml:space="preserve">CUENTAN CON ARMAMENTO </w:t>
            </w:r>
            <w:r w:rsidR="008826F3" w:rsidRPr="001C76FA">
              <w:rPr>
                <w:rFonts w:ascii="Courier New" w:hAnsi="Courier New" w:cs="Courier New"/>
                <w:bCs/>
                <w:sz w:val="24"/>
                <w:szCs w:val="24"/>
              </w:rPr>
              <w:t xml:space="preserve">EN TIRO </w:t>
            </w:r>
            <w:r w:rsidRPr="001C76FA">
              <w:rPr>
                <w:rFonts w:ascii="Courier New" w:hAnsi="Courier New" w:cs="Courier New"/>
                <w:bCs/>
                <w:sz w:val="24"/>
                <w:szCs w:val="24"/>
              </w:rPr>
              <w:t>RASANTE</w:t>
            </w:r>
            <w:r>
              <w:rPr>
                <w:rFonts w:ascii="Courier New" w:hAnsi="Courier New" w:cs="Courier New"/>
                <w:bCs/>
                <w:sz w:val="24"/>
                <w:szCs w:val="24"/>
              </w:rPr>
              <w:t xml:space="preserve"> DE</w:t>
            </w:r>
            <w:r w:rsidR="00656A47" w:rsidRPr="001C76FA">
              <w:rPr>
                <w:rFonts w:ascii="Courier New" w:hAnsi="Courier New" w:cs="Courier New"/>
                <w:bCs/>
                <w:sz w:val="24"/>
                <w:szCs w:val="24"/>
              </w:rPr>
              <w:t xml:space="preserve"> </w:t>
            </w:r>
            <w:proofErr w:type="spellStart"/>
            <w:r w:rsidR="00656A47" w:rsidRPr="001C76FA">
              <w:rPr>
                <w:rFonts w:ascii="Courier New" w:hAnsi="Courier New" w:cs="Courier New"/>
                <w:bCs/>
                <w:sz w:val="24"/>
                <w:szCs w:val="24"/>
              </w:rPr>
              <w:t>9MM</w:t>
            </w:r>
            <w:proofErr w:type="spellEnd"/>
            <w:r w:rsidR="00656A47" w:rsidRPr="001C76FA">
              <w:rPr>
                <w:rFonts w:ascii="Courier New" w:hAnsi="Courier New" w:cs="Courier New"/>
                <w:bCs/>
                <w:sz w:val="24"/>
                <w:szCs w:val="24"/>
              </w:rPr>
              <w:t xml:space="preserve">, </w:t>
            </w:r>
            <w:proofErr w:type="spellStart"/>
            <w:r w:rsidR="00656A47" w:rsidRPr="001C76FA">
              <w:rPr>
                <w:rFonts w:ascii="Courier New" w:hAnsi="Courier New" w:cs="Courier New"/>
                <w:bCs/>
                <w:sz w:val="24"/>
                <w:szCs w:val="24"/>
              </w:rPr>
              <w:t>5</w:t>
            </w:r>
            <w:r w:rsidR="0008503F" w:rsidRPr="001C76FA">
              <w:rPr>
                <w:rFonts w:ascii="Courier New" w:hAnsi="Courier New" w:cs="Courier New"/>
                <w:bCs/>
                <w:sz w:val="24"/>
                <w:szCs w:val="24"/>
              </w:rPr>
              <w:t>,</w:t>
            </w:r>
            <w:r w:rsidR="00656A47" w:rsidRPr="001C76FA">
              <w:rPr>
                <w:rFonts w:ascii="Courier New" w:hAnsi="Courier New" w:cs="Courier New"/>
                <w:bCs/>
                <w:sz w:val="24"/>
                <w:szCs w:val="24"/>
              </w:rPr>
              <w:t>56X45</w:t>
            </w:r>
            <w:r>
              <w:rPr>
                <w:rFonts w:ascii="Courier New" w:hAnsi="Courier New" w:cs="Courier New"/>
                <w:bCs/>
                <w:sz w:val="24"/>
                <w:szCs w:val="24"/>
              </w:rPr>
              <w:t>MM</w:t>
            </w:r>
            <w:proofErr w:type="spellEnd"/>
            <w:r w:rsidR="00656A47" w:rsidRPr="001C76FA">
              <w:rPr>
                <w:rFonts w:ascii="Courier New" w:hAnsi="Courier New" w:cs="Courier New"/>
                <w:bCs/>
                <w:sz w:val="24"/>
                <w:szCs w:val="24"/>
              </w:rPr>
              <w:t xml:space="preserve">, </w:t>
            </w:r>
            <w:proofErr w:type="spellStart"/>
            <w:r w:rsidR="00656A47" w:rsidRPr="001C76FA">
              <w:rPr>
                <w:rFonts w:ascii="Courier New" w:hAnsi="Courier New" w:cs="Courier New"/>
                <w:bCs/>
                <w:sz w:val="24"/>
                <w:szCs w:val="24"/>
              </w:rPr>
              <w:t>7</w:t>
            </w:r>
            <w:r w:rsidR="0008503F" w:rsidRPr="001C76FA">
              <w:rPr>
                <w:rFonts w:ascii="Courier New" w:hAnsi="Courier New" w:cs="Courier New"/>
                <w:bCs/>
                <w:sz w:val="24"/>
                <w:szCs w:val="24"/>
              </w:rPr>
              <w:t>,62</w:t>
            </w:r>
            <w:r>
              <w:rPr>
                <w:rFonts w:ascii="Courier New" w:hAnsi="Courier New" w:cs="Courier New"/>
                <w:bCs/>
                <w:sz w:val="24"/>
                <w:szCs w:val="24"/>
              </w:rPr>
              <w:t>MM</w:t>
            </w:r>
            <w:proofErr w:type="spellEnd"/>
            <w:r w:rsidR="0008503F" w:rsidRPr="001C76FA">
              <w:rPr>
                <w:rFonts w:ascii="Courier New" w:hAnsi="Courier New" w:cs="Courier New"/>
                <w:bCs/>
                <w:sz w:val="24"/>
                <w:szCs w:val="24"/>
              </w:rPr>
              <w:t xml:space="preserve">, </w:t>
            </w:r>
            <w:r>
              <w:rPr>
                <w:rFonts w:ascii="Courier New" w:hAnsi="Courier New" w:cs="Courier New"/>
                <w:bCs/>
                <w:sz w:val="24"/>
                <w:szCs w:val="24"/>
              </w:rPr>
              <w:t>NO CUENTAN CON ARMAMENTO DE</w:t>
            </w:r>
            <w:r w:rsidR="0008503F" w:rsidRPr="001C76FA">
              <w:rPr>
                <w:rFonts w:ascii="Courier New" w:hAnsi="Courier New" w:cs="Courier New"/>
                <w:bCs/>
                <w:sz w:val="24"/>
                <w:szCs w:val="24"/>
              </w:rPr>
              <w:t xml:space="preserve"> TIRO CURVO</w:t>
            </w:r>
            <w:r w:rsidR="00383588" w:rsidRPr="001C76FA">
              <w:rPr>
                <w:rFonts w:ascii="Courier New" w:hAnsi="Courier New" w:cs="Courier New"/>
                <w:bCs/>
                <w:sz w:val="24"/>
                <w:szCs w:val="24"/>
              </w:rPr>
              <w:t>.</w:t>
            </w:r>
          </w:p>
          <w:p w14:paraId="08AF87CC" w14:textId="77777777" w:rsidR="000A01FC" w:rsidRPr="000A01FC" w:rsidRDefault="000A01FC" w:rsidP="000A01FC">
            <w:pPr>
              <w:suppressAutoHyphens/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</w:pPr>
            <w:r w:rsidRPr="000A01FC"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  <w:t xml:space="preserve">SEGÚN EL ANÁLISIS DE LAS CONDICIONES METEOROLÓGICAS Y LA DISPOSICIÓN DEL ENEMIGO EN TERRENO PROPIO, ESTAS CONDICIONES SON PROPICIAS PARA LA ACCIÓN PLANIFICADA OBJETO CONFIGURAR EL AOR Y ACCIONAR SOBRE EL OBJETIVO, MANTENER UN AVANCE SIGILOSO DE LAS UU. Y PODER SORPRENDERLO. </w:t>
            </w:r>
          </w:p>
          <w:p w14:paraId="595AE7DE" w14:textId="77777777" w:rsidR="00681780" w:rsidRPr="001C76FA" w:rsidRDefault="00681780" w:rsidP="00E33021">
            <w:pPr>
              <w:jc w:val="both"/>
              <w:rPr>
                <w:rFonts w:ascii="Courier New" w:hAnsi="Courier New" w:cs="Courier New"/>
                <w:b/>
                <w:sz w:val="24"/>
                <w:szCs w:val="24"/>
              </w:rPr>
            </w:pPr>
          </w:p>
          <w:p w14:paraId="0F7E24D7" w14:textId="5690379A" w:rsidR="006C2C4A" w:rsidRPr="001C76FA" w:rsidRDefault="002C57CA" w:rsidP="000634B2">
            <w:pPr>
              <w:rPr>
                <w:rFonts w:ascii="Courier New" w:hAnsi="Courier New" w:cs="Courier New"/>
                <w:bCs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A. </w:t>
            </w:r>
            <w:r w:rsidR="006C2C4A" w:rsidRPr="001C76FA">
              <w:rPr>
                <w:rFonts w:ascii="Courier New" w:hAnsi="Courier New" w:cs="Courier New"/>
                <w:b/>
                <w:sz w:val="24"/>
                <w:szCs w:val="24"/>
              </w:rPr>
              <w:t>EMLCOA</w:t>
            </w:r>
            <w:r w:rsidR="000634B2" w:rsidRPr="001C76FA">
              <w:rPr>
                <w:rFonts w:ascii="Courier New" w:hAnsi="Courier New" w:cs="Courier New"/>
                <w:b/>
                <w:sz w:val="24"/>
                <w:szCs w:val="24"/>
              </w:rPr>
              <w:t>:</w:t>
            </w:r>
            <w:r w:rsidR="00D52528" w:rsidRPr="001C76FA">
              <w:rPr>
                <w:rFonts w:ascii="Courier New" w:hAnsi="Courier New" w:cs="Courier New"/>
                <w:b/>
                <w:sz w:val="24"/>
                <w:szCs w:val="24"/>
              </w:rPr>
              <w:br/>
            </w:r>
            <w:r w:rsidR="000634B2" w:rsidRPr="001C76FA">
              <w:rPr>
                <w:rFonts w:ascii="Courier New" w:hAnsi="Courier New" w:cs="Courier New"/>
                <w:bCs/>
                <w:sz w:val="24"/>
                <w:szCs w:val="24"/>
              </w:rPr>
              <w:t>UU. DE ALDEBARÁN ESTABLEZCAN PUNTO FUERTE AL NORTE DEL PUERTO DE SAN VICENTE PARA ASEGURAR DESEMBARCO DE UNA SEGUNDA LF.</w:t>
            </w:r>
          </w:p>
          <w:p w14:paraId="4C73431C" w14:textId="77777777" w:rsidR="006C2C4A" w:rsidRPr="001C76FA" w:rsidRDefault="006C2C4A" w:rsidP="006C2C4A">
            <w:pPr>
              <w:pStyle w:val="Prrafodelista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1891C97C" w14:textId="1B11E900" w:rsidR="00841886" w:rsidRPr="001C76FA" w:rsidRDefault="002C57CA" w:rsidP="00841886">
            <w:pPr>
              <w:rPr>
                <w:rFonts w:ascii="Courier New" w:hAnsi="Courier New" w:cs="Courier New"/>
                <w:bCs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B. </w:t>
            </w:r>
            <w:r w:rsidR="006C2C4A" w:rsidRPr="001C76FA">
              <w:rPr>
                <w:rFonts w:ascii="Courier New" w:hAnsi="Courier New" w:cs="Courier New"/>
                <w:b/>
                <w:sz w:val="24"/>
                <w:szCs w:val="24"/>
              </w:rPr>
              <w:t>EMDCOA.</w:t>
            </w:r>
            <w:r w:rsidR="00D52528" w:rsidRPr="001C76FA">
              <w:rPr>
                <w:rFonts w:ascii="Courier New" w:hAnsi="Courier New" w:cs="Courier New"/>
                <w:b/>
                <w:sz w:val="24"/>
                <w:szCs w:val="24"/>
              </w:rPr>
              <w:br/>
            </w:r>
            <w:r w:rsidR="00841886" w:rsidRPr="001C76FA">
              <w:rPr>
                <w:rFonts w:ascii="Courier New" w:hAnsi="Courier New" w:cs="Courier New"/>
                <w:bCs/>
                <w:sz w:val="24"/>
                <w:szCs w:val="24"/>
              </w:rPr>
              <w:t>UU DE ALDEBARÁN CAPTUREN PUERTO DE</w:t>
            </w:r>
            <w:r w:rsidR="007F6F22">
              <w:rPr>
                <w:rFonts w:ascii="Courier New" w:hAnsi="Courier New" w:cs="Courier New"/>
                <w:bCs/>
                <w:sz w:val="24"/>
                <w:szCs w:val="24"/>
              </w:rPr>
              <w:t xml:space="preserve"> SAN VICENTE Y ESTABLEZ</w:t>
            </w:r>
            <w:r w:rsidR="00841886" w:rsidRPr="001C76FA">
              <w:rPr>
                <w:rFonts w:ascii="Courier New" w:hAnsi="Courier New" w:cs="Courier New"/>
                <w:bCs/>
                <w:sz w:val="24"/>
                <w:szCs w:val="24"/>
              </w:rPr>
              <w:t xml:space="preserve">CAN POSICION DE BLOQUEO PARA ASEGURAR REFUERZO DEL BIM N°5 NO ANTES DE </w:t>
            </w:r>
            <w:r w:rsidR="00254673">
              <w:rPr>
                <w:rFonts w:ascii="Courier New" w:hAnsi="Courier New" w:cs="Courier New"/>
                <w:bCs/>
                <w:sz w:val="24"/>
                <w:szCs w:val="24"/>
              </w:rPr>
              <w:t>48</w:t>
            </w:r>
            <w:r w:rsidR="00841886" w:rsidRPr="001C76FA">
              <w:rPr>
                <w:rFonts w:ascii="Courier New" w:hAnsi="Courier New" w:cs="Courier New"/>
                <w:bCs/>
                <w:sz w:val="24"/>
                <w:szCs w:val="24"/>
              </w:rPr>
              <w:t xml:space="preserve"> HRS.</w:t>
            </w:r>
          </w:p>
          <w:p w14:paraId="0A52C283" w14:textId="77777777" w:rsidR="00C63FFE" w:rsidRPr="001C76FA" w:rsidRDefault="00C63FFE" w:rsidP="001F6A27">
            <w:pPr>
              <w:jc w:val="both"/>
              <w:rPr>
                <w:rFonts w:ascii="Courier New" w:hAnsi="Courier New" w:cs="Courier New"/>
                <w:b/>
                <w:sz w:val="24"/>
                <w:szCs w:val="24"/>
              </w:rPr>
            </w:pPr>
          </w:p>
          <w:p w14:paraId="23FCDDFA" w14:textId="0D6BAB98" w:rsidR="009C05A0" w:rsidRPr="001C76FA" w:rsidRDefault="006C2C4A" w:rsidP="00C63FFE">
            <w:pPr>
              <w:ind w:left="34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FRIEND FORCE</w:t>
            </w:r>
            <w:r w:rsidR="00DD3CAE" w:rsidRPr="001C76FA">
              <w:rPr>
                <w:rFonts w:ascii="Courier New" w:hAnsi="Courier New" w:cs="Courier New"/>
                <w:b/>
                <w:sz w:val="24"/>
                <w:szCs w:val="24"/>
              </w:rPr>
              <w:t>S</w:t>
            </w:r>
            <w:r w:rsidR="00D52528" w:rsidRPr="001C76FA">
              <w:rPr>
                <w:rFonts w:ascii="Courier New" w:hAnsi="Courier New" w:cs="Courier New"/>
                <w:b/>
                <w:sz w:val="24"/>
                <w:szCs w:val="24"/>
              </w:rPr>
              <w:t>:</w:t>
            </w:r>
          </w:p>
          <w:p w14:paraId="6C42D47F" w14:textId="0E0FDA82" w:rsidR="004262E0" w:rsidRPr="00D17FDC" w:rsidRDefault="0067265B" w:rsidP="0067265B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/>
              <w:jc w:val="both"/>
              <w:rPr>
                <w:rFonts w:ascii="Courier New" w:hAnsi="Courier New" w:cs="Courier New"/>
                <w:bCs/>
              </w:rPr>
            </w:pPr>
            <w:r>
              <w:rPr>
                <w:rFonts w:ascii="Courier New" w:hAnsi="Courier New" w:cs="Courier New"/>
              </w:rPr>
              <w:t>SE MANTIENE.</w:t>
            </w:r>
          </w:p>
        </w:tc>
      </w:tr>
      <w:tr w:rsidR="00BF558A" w:rsidRPr="001C76FA" w14:paraId="29E94BC6" w14:textId="77777777" w:rsidTr="00B94207">
        <w:trPr>
          <w:trHeight w:val="620"/>
        </w:trPr>
        <w:tc>
          <w:tcPr>
            <w:tcW w:w="10267" w:type="dxa"/>
            <w:gridSpan w:val="8"/>
          </w:tcPr>
          <w:p w14:paraId="6C8F7C00" w14:textId="0A6DF125" w:rsidR="00A22DE7" w:rsidRPr="001C76FA" w:rsidRDefault="00BC11F7" w:rsidP="00A22DE7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MISSI</w:t>
            </w:r>
            <w:r w:rsidR="00D17FDC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O</w:t>
            </w:r>
            <w:r w:rsidRPr="001C76FA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N</w:t>
            </w: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:</w:t>
            </w:r>
          </w:p>
          <w:p w14:paraId="1BB27F2E" w14:textId="77777777" w:rsidR="00EF15B7" w:rsidRDefault="002F4CDC" w:rsidP="00A22DE7">
            <w:pPr>
              <w:rPr>
                <w:rFonts w:ascii="Courier New" w:hAnsi="Courier New" w:cs="Courier New"/>
                <w:sz w:val="24"/>
                <w:szCs w:val="24"/>
                <w:lang w:val="es-CL"/>
              </w:rPr>
            </w:pPr>
            <w:r w:rsidRPr="001C76FA">
              <w:rPr>
                <w:rFonts w:ascii="Courier New" w:hAnsi="Courier New" w:cs="Courier New"/>
                <w:sz w:val="24"/>
                <w:szCs w:val="24"/>
                <w:lang w:val="es-CL"/>
              </w:rPr>
              <w:t>EL BATALLÓN ALDEA DEBERÁ DERROTAR FUERZAS ENEMIGAS UBICADAS EN SAN VICENTE Y PENÍNSULA DE TUMBES</w:t>
            </w:r>
            <w:r w:rsidR="00B46006" w:rsidRPr="001C76FA">
              <w:rPr>
                <w:rFonts w:ascii="Courier New" w:hAnsi="Courier New" w:cs="Courier New"/>
                <w:sz w:val="24"/>
                <w:szCs w:val="24"/>
                <w:lang w:val="es-CL"/>
              </w:rPr>
              <w:t>,</w:t>
            </w:r>
            <w:r w:rsidRPr="001C76FA">
              <w:rPr>
                <w:rFonts w:ascii="Courier New" w:hAnsi="Courier New" w:cs="Courier New"/>
                <w:sz w:val="24"/>
                <w:szCs w:val="24"/>
                <w:lang w:val="es-CL"/>
              </w:rPr>
              <w:t xml:space="preserve"> NLT ABR 161200, CON EL PROPÓSITO DE RECUPERAR EL TERRITORIO PERDIDO EN EL ÁREA GENERAL DE TALCAHUANO.</w:t>
            </w:r>
          </w:p>
          <w:p w14:paraId="36D87ABC" w14:textId="68B5A61C" w:rsidR="00D21FA7" w:rsidRPr="001C76FA" w:rsidRDefault="00D21FA7" w:rsidP="00A22DE7">
            <w:pPr>
              <w:rPr>
                <w:rFonts w:ascii="Courier New" w:hAnsi="Courier New" w:cs="Courier New"/>
                <w:sz w:val="24"/>
                <w:szCs w:val="24"/>
                <w:lang w:val="es-CL"/>
              </w:rPr>
            </w:pPr>
          </w:p>
        </w:tc>
      </w:tr>
      <w:tr w:rsidR="00BF558A" w:rsidRPr="001C76FA" w14:paraId="72054200" w14:textId="77777777" w:rsidTr="00C93BB3">
        <w:trPr>
          <w:trHeight w:val="132"/>
        </w:trPr>
        <w:tc>
          <w:tcPr>
            <w:tcW w:w="10267" w:type="dxa"/>
            <w:gridSpan w:val="8"/>
            <w:vAlign w:val="center"/>
          </w:tcPr>
          <w:p w14:paraId="760CBDB9" w14:textId="3D2C8DF9" w:rsidR="00465AAC" w:rsidRPr="001C76FA" w:rsidRDefault="00DB62FC" w:rsidP="00EA6462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lastRenderedPageBreak/>
              <w:t>EXECUTI</w:t>
            </w:r>
            <w:r w:rsidR="00D17FDC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O</w:t>
            </w:r>
            <w:r w:rsidRPr="001C76FA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N</w:t>
            </w: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:</w:t>
            </w:r>
          </w:p>
          <w:p w14:paraId="1D409AD4" w14:textId="67AA6190" w:rsidR="00465AAC" w:rsidRPr="001C76FA" w:rsidRDefault="00DB62FC" w:rsidP="005D042B">
            <w:pPr>
              <w:jc w:val="both"/>
              <w:rPr>
                <w:rFonts w:ascii="Courier New" w:hAnsi="Courier New" w:cs="Courier New"/>
                <w:b/>
                <w:sz w:val="24"/>
                <w:szCs w:val="24"/>
              </w:rPr>
            </w:pPr>
            <w:proofErr w:type="spellStart"/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COMMAND</w:t>
            </w:r>
            <w:proofErr w:type="spellEnd"/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</w:t>
            </w:r>
            <w:proofErr w:type="spellStart"/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INTENT</w:t>
            </w:r>
            <w:proofErr w:type="spellEnd"/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:</w:t>
            </w:r>
          </w:p>
          <w:p w14:paraId="0D8A6448" w14:textId="22C4B7B5" w:rsidR="00604521" w:rsidRDefault="0084497F" w:rsidP="0060452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4497F">
              <w:rPr>
                <w:rFonts w:ascii="Courier New" w:hAnsi="Courier New" w:cs="Courier New"/>
                <w:sz w:val="24"/>
                <w:szCs w:val="24"/>
              </w:rPr>
              <w:t>SE MANTIENE.</w:t>
            </w:r>
          </w:p>
          <w:p w14:paraId="6FC855F2" w14:textId="77777777" w:rsidR="0084497F" w:rsidRPr="0084497F" w:rsidRDefault="0084497F" w:rsidP="00604521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29C45010" w14:textId="228A5BB6" w:rsidR="000F6BEC" w:rsidRPr="001C76FA" w:rsidRDefault="00DB62FC" w:rsidP="00604521">
            <w:pPr>
              <w:jc w:val="both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CONOPS: </w:t>
            </w:r>
          </w:p>
          <w:p w14:paraId="2C470958" w14:textId="27348703" w:rsidR="00241A2C" w:rsidRDefault="00DB62FC" w:rsidP="001070E5">
            <w:pPr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</w:pPr>
            <w:r w:rsidRPr="001C76FA"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  <w:t xml:space="preserve">LA FASE 2.2 </w:t>
            </w:r>
            <w:r w:rsidR="004262E0">
              <w:rPr>
                <w:rFonts w:ascii="Courier New" w:hAnsi="Courier New" w:cs="Courier New"/>
                <w:bCs/>
                <w:sz w:val="24"/>
                <w:szCs w:val="24"/>
              </w:rPr>
              <w:t>“ACCIÓN 2</w:t>
            </w:r>
            <w:r w:rsidRPr="001C76FA">
              <w:rPr>
                <w:rFonts w:ascii="Courier New" w:hAnsi="Courier New" w:cs="Courier New"/>
                <w:bCs/>
                <w:sz w:val="24"/>
                <w:szCs w:val="24"/>
              </w:rPr>
              <w:t xml:space="preserve">” </w:t>
            </w:r>
            <w:r w:rsidRPr="001C76FA"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  <w:t>PARTE UNA VEZ NEUTRALIZADA LA CAPACIDAD AA PARA PROGRESAR EN TERRENO INTERIOR Y NEUTRALIZAR FUERZAS ENEMIGAS UBICADAS EN SAN VICENTE CON EL PROPÓSITO DE EVITAR REFUERZOS DESDE EL NORTE POR EL MAR, MARCANDO ASÍ EL TERMINO DE ESTA FASE.</w:t>
            </w:r>
          </w:p>
          <w:p w14:paraId="3D7E89FC" w14:textId="62322E97" w:rsidR="004262E0" w:rsidRPr="001070E5" w:rsidRDefault="004262E0" w:rsidP="004262E0">
            <w:pPr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</w:pPr>
            <w:r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  <w:t>LA FASE 3</w:t>
            </w:r>
            <w:r w:rsidR="0070217E"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  <w:t xml:space="preserve"> </w:t>
            </w:r>
            <w:r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  <w:t>“CONSOLIDACIÓN”</w:t>
            </w:r>
            <w:r w:rsidR="0070217E"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  <w:t xml:space="preserve"> </w:t>
            </w:r>
            <w:r w:rsidRPr="004262E0"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  <w:t>COMIENZA CON LA DERROTA DE LAS FZAS ENY Y TERMINA CON LA CONSOLIDACIÓN DE LA POSICIÓN DEFENSIVA EN EL AOR.</w:t>
            </w:r>
          </w:p>
          <w:p w14:paraId="7F0983BF" w14:textId="4DA170E0" w:rsidR="00C1201E" w:rsidRPr="001C76FA" w:rsidRDefault="00C1201E" w:rsidP="00501CD0">
            <w:pPr>
              <w:jc w:val="both"/>
              <w:rPr>
                <w:rFonts w:ascii="Courier New" w:hAnsi="Courier New" w:cs="Courier New"/>
                <w:bCs/>
                <w:sz w:val="24"/>
                <w:szCs w:val="24"/>
              </w:rPr>
            </w:pPr>
          </w:p>
          <w:p w14:paraId="39E851EA" w14:textId="17506C28" w:rsidR="00BA056A" w:rsidRPr="001C76FA" w:rsidRDefault="00DB62FC" w:rsidP="00BA056A">
            <w:pPr>
              <w:suppressAutoHyphens/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ES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  <w:lang w:val="es-ES"/>
              </w:rPr>
              <w:t xml:space="preserve">EL </w:t>
            </w:r>
            <w:proofErr w:type="spellStart"/>
            <w:r w:rsidRPr="001C76FA">
              <w:rPr>
                <w:rFonts w:ascii="Courier New" w:hAnsi="Courier New" w:cs="Courier New"/>
                <w:b/>
                <w:sz w:val="24"/>
                <w:szCs w:val="24"/>
                <w:lang w:val="es-ES"/>
              </w:rPr>
              <w:t>COG</w:t>
            </w:r>
            <w:proofErr w:type="spellEnd"/>
            <w:r w:rsidRPr="001C76FA">
              <w:rPr>
                <w:rFonts w:ascii="Courier New" w:hAnsi="Courier New" w:cs="Courier New"/>
                <w:b/>
                <w:sz w:val="24"/>
                <w:szCs w:val="24"/>
                <w:lang w:val="es-ES"/>
              </w:rPr>
              <w:t xml:space="preserve"> PROPIO</w:t>
            </w:r>
            <w:r w:rsidR="0070217E">
              <w:rPr>
                <w:rFonts w:ascii="Courier New" w:hAnsi="Courier New" w:cs="Courier New"/>
                <w:b/>
                <w:sz w:val="24"/>
                <w:szCs w:val="24"/>
                <w:lang w:val="es-ES"/>
              </w:rPr>
              <w:t>:</w:t>
            </w:r>
            <w:r w:rsidRPr="001C76FA">
              <w:rPr>
                <w:rFonts w:ascii="Courier New" w:hAnsi="Courier New" w:cs="Courier New"/>
                <w:bCs/>
                <w:sz w:val="24"/>
                <w:szCs w:val="24"/>
                <w:lang w:val="es-ES"/>
              </w:rPr>
              <w:t xml:space="preserve"> </w:t>
            </w:r>
            <w:r w:rsidR="0070217E">
              <w:rPr>
                <w:rFonts w:ascii="Courier New" w:hAnsi="Courier New" w:cs="Courier New"/>
                <w:bCs/>
                <w:sz w:val="24"/>
                <w:szCs w:val="24"/>
                <w:lang w:val="es-ES"/>
              </w:rPr>
              <w:t>SE MANTIENE</w:t>
            </w:r>
            <w:r w:rsidR="00254673">
              <w:rPr>
                <w:rFonts w:ascii="Courier New" w:hAnsi="Courier New" w:cs="Courier New"/>
                <w:bCs/>
                <w:sz w:val="24"/>
                <w:szCs w:val="24"/>
                <w:lang w:val="es-ES"/>
              </w:rPr>
              <w:t>.</w:t>
            </w:r>
          </w:p>
          <w:p w14:paraId="002A4CAB" w14:textId="0551344F" w:rsidR="00BA056A" w:rsidRPr="001C76FA" w:rsidRDefault="00DB62FC" w:rsidP="00254673">
            <w:pPr>
              <w:suppressAutoHyphens/>
              <w:jc w:val="both"/>
              <w:rPr>
                <w:rFonts w:ascii="Courier New" w:hAnsi="Courier New" w:cs="Courier New"/>
                <w:b/>
                <w:sz w:val="24"/>
                <w:szCs w:val="24"/>
                <w:lang w:val="es-ES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  <w:lang w:val="es-ES"/>
              </w:rPr>
              <w:t xml:space="preserve">EL </w:t>
            </w:r>
            <w:proofErr w:type="spellStart"/>
            <w:r w:rsidRPr="001C76FA">
              <w:rPr>
                <w:rFonts w:ascii="Courier New" w:hAnsi="Courier New" w:cs="Courier New"/>
                <w:b/>
                <w:sz w:val="24"/>
                <w:szCs w:val="24"/>
                <w:lang w:val="es-ES"/>
              </w:rPr>
              <w:t>COG</w:t>
            </w:r>
            <w:proofErr w:type="spellEnd"/>
            <w:r w:rsidRPr="001C76FA">
              <w:rPr>
                <w:rFonts w:ascii="Courier New" w:hAnsi="Courier New" w:cs="Courier New"/>
                <w:b/>
                <w:sz w:val="24"/>
                <w:szCs w:val="24"/>
                <w:lang w:val="es-ES"/>
              </w:rPr>
              <w:t xml:space="preserve"> ENEMIGO</w:t>
            </w:r>
            <w:r w:rsidR="0070217E">
              <w:rPr>
                <w:rFonts w:ascii="Courier New" w:hAnsi="Courier New" w:cs="Courier New"/>
                <w:bCs/>
                <w:sz w:val="24"/>
                <w:szCs w:val="24"/>
                <w:lang w:val="es-ES"/>
              </w:rPr>
              <w:t xml:space="preserve">: </w:t>
            </w:r>
            <w:r w:rsidR="00254673">
              <w:rPr>
                <w:rFonts w:ascii="Courier New" w:hAnsi="Courier New" w:cs="Courier New"/>
                <w:bCs/>
                <w:sz w:val="24"/>
                <w:szCs w:val="24"/>
                <w:lang w:val="es-ES"/>
              </w:rPr>
              <w:t>SE MANTIENE.</w:t>
            </w:r>
          </w:p>
          <w:p w14:paraId="50D942E6" w14:textId="77777777" w:rsidR="00BA056A" w:rsidRPr="001C76FA" w:rsidRDefault="00BA056A" w:rsidP="00501CD0">
            <w:pPr>
              <w:jc w:val="both"/>
              <w:rPr>
                <w:rFonts w:ascii="Courier New" w:hAnsi="Courier New" w:cs="Courier New"/>
                <w:bCs/>
                <w:sz w:val="24"/>
                <w:szCs w:val="24"/>
              </w:rPr>
            </w:pPr>
          </w:p>
          <w:p w14:paraId="64C6AA98" w14:textId="54C85BF3" w:rsidR="003A4018" w:rsidRPr="001C76FA" w:rsidRDefault="00DB62FC" w:rsidP="003A4018">
            <w:pPr>
              <w:jc w:val="both"/>
              <w:rPr>
                <w:rFonts w:ascii="Courier New" w:eastAsia="Segoe UI Emoji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SUCCESS CRITERIA</w:t>
            </w:r>
          </w:p>
          <w:p w14:paraId="4B4DECBF" w14:textId="780DF8B5" w:rsidR="00C1201E" w:rsidRPr="001E3AD8" w:rsidRDefault="00254673" w:rsidP="001E3AD8">
            <w:pPr>
              <w:widowControl w:val="0"/>
              <w:suppressAutoHyphens/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ES"/>
              </w:rPr>
            </w:pPr>
            <w:r w:rsidRPr="001E3AD8">
              <w:rPr>
                <w:rFonts w:ascii="Courier New" w:hAnsi="Courier New" w:cs="Courier New"/>
                <w:bCs/>
                <w:sz w:val="24"/>
                <w:szCs w:val="24"/>
                <w:lang w:val="es-ES"/>
              </w:rPr>
              <w:t>SE MANTIENE</w:t>
            </w:r>
            <w:r w:rsidR="0067265B" w:rsidRPr="001E3AD8">
              <w:rPr>
                <w:rFonts w:ascii="Courier New" w:hAnsi="Courier New" w:cs="Courier New"/>
                <w:bCs/>
                <w:sz w:val="24"/>
                <w:szCs w:val="24"/>
                <w:lang w:val="es-ES"/>
              </w:rPr>
              <w:t>.</w:t>
            </w:r>
          </w:p>
          <w:p w14:paraId="7650906C" w14:textId="77777777" w:rsidR="00D02213" w:rsidRPr="001C76FA" w:rsidRDefault="00D02213" w:rsidP="00D02213">
            <w:pPr>
              <w:pStyle w:val="Prrafodelista"/>
              <w:widowControl w:val="0"/>
              <w:suppressAutoHyphens/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ES"/>
              </w:rPr>
            </w:pPr>
          </w:p>
          <w:p w14:paraId="33D966E0" w14:textId="3728A3D4" w:rsidR="00B16081" w:rsidRPr="001C76FA" w:rsidRDefault="00DB62FC" w:rsidP="00B16081">
            <w:pPr>
              <w:jc w:val="both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LIMITATIONS:</w:t>
            </w:r>
          </w:p>
          <w:p w14:paraId="32834BF2" w14:textId="7C9B9772" w:rsidR="008D74C0" w:rsidRPr="0067265B" w:rsidRDefault="0070217E" w:rsidP="001E3AD8">
            <w:pPr>
              <w:widowControl w:val="0"/>
              <w:suppressAutoHyphens/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ES"/>
              </w:rPr>
            </w:pPr>
            <w:r w:rsidRPr="0067265B">
              <w:rPr>
                <w:rFonts w:ascii="Courier New" w:hAnsi="Courier New" w:cs="Courier New"/>
                <w:sz w:val="24"/>
                <w:szCs w:val="24"/>
              </w:rPr>
              <w:t>SE MANTIENE</w:t>
            </w:r>
            <w:r w:rsidR="0067265B">
              <w:rPr>
                <w:rFonts w:ascii="Courier New" w:hAnsi="Courier New" w:cs="Courier New"/>
                <w:sz w:val="24"/>
                <w:szCs w:val="24"/>
              </w:rPr>
              <w:t>.</w:t>
            </w:r>
          </w:p>
        </w:tc>
      </w:tr>
      <w:tr w:rsidR="00BF558A" w:rsidRPr="001C76FA" w14:paraId="2668DADB" w14:textId="77777777" w:rsidTr="00865561">
        <w:trPr>
          <w:trHeight w:val="307"/>
        </w:trPr>
        <w:tc>
          <w:tcPr>
            <w:tcW w:w="10267" w:type="dxa"/>
            <w:gridSpan w:val="8"/>
            <w:vAlign w:val="center"/>
          </w:tcPr>
          <w:p w14:paraId="02523285" w14:textId="6EC3B900" w:rsidR="000B5EB7" w:rsidRPr="001C76FA" w:rsidRDefault="00DB62FC" w:rsidP="006C2C4A">
            <w:pPr>
              <w:rPr>
                <w:rFonts w:ascii="Courier New" w:hAnsi="Courier New" w:cs="Courier New"/>
                <w:b/>
                <w:color w:val="FF0000"/>
                <w:sz w:val="24"/>
                <w:szCs w:val="24"/>
              </w:rPr>
            </w:pPr>
            <w:proofErr w:type="spellStart"/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TASK</w:t>
            </w:r>
            <w:proofErr w:type="spellEnd"/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:</w:t>
            </w:r>
          </w:p>
        </w:tc>
      </w:tr>
      <w:tr w:rsidR="004269CF" w:rsidRPr="001C76FA" w14:paraId="1614B034" w14:textId="77777777" w:rsidTr="00A43BA6">
        <w:trPr>
          <w:trHeight w:val="203"/>
        </w:trPr>
        <w:tc>
          <w:tcPr>
            <w:tcW w:w="10267" w:type="dxa"/>
            <w:gridSpan w:val="8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6616DC77" w14:textId="2AB531C7" w:rsidR="004269CF" w:rsidRPr="001C76FA" w:rsidRDefault="00DB62FC" w:rsidP="004269CF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FASE 2.2: ACCIÓN 2</w:t>
            </w:r>
          </w:p>
        </w:tc>
      </w:tr>
      <w:tr w:rsidR="00A02903" w:rsidRPr="001C76FA" w14:paraId="3F474BD9" w14:textId="77777777" w:rsidTr="00B875D3">
        <w:trPr>
          <w:trHeight w:val="547"/>
        </w:trPr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C497EE" w14:textId="26BE37D9" w:rsidR="00A02903" w:rsidRPr="001C76FA" w:rsidRDefault="00460552" w:rsidP="00A02903">
            <w:pPr>
              <w:ind w:left="34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460552">
              <w:rPr>
                <w:rFonts w:ascii="Courier New" w:hAnsi="Courier New" w:cs="Courier New"/>
                <w:b/>
                <w:sz w:val="24"/>
              </w:rPr>
              <w:t xml:space="preserve">SEC. </w:t>
            </w:r>
            <w:proofErr w:type="spellStart"/>
            <w:r w:rsidRPr="00460552">
              <w:rPr>
                <w:rFonts w:ascii="Courier New" w:hAnsi="Courier New" w:cs="Courier New"/>
                <w:b/>
                <w:sz w:val="24"/>
              </w:rPr>
              <w:t>RECON</w:t>
            </w:r>
            <w:proofErr w:type="spellEnd"/>
            <w:r>
              <w:rPr>
                <w:rFonts w:ascii="Courier New" w:hAnsi="Courier New" w:cs="Courier New"/>
                <w:b/>
                <w:sz w:val="24"/>
              </w:rPr>
              <w:t xml:space="preserve"> (SE 2)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57E79" w14:textId="48858816" w:rsidR="00A02903" w:rsidRPr="001C76FA" w:rsidRDefault="00DB62FC" w:rsidP="00A02903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sz w:val="24"/>
                <w:szCs w:val="24"/>
              </w:rPr>
              <w:t>T1:</w:t>
            </w:r>
          </w:p>
        </w:tc>
        <w:tc>
          <w:tcPr>
            <w:tcW w:w="7854" w:type="dxa"/>
            <w:gridSpan w:val="5"/>
            <w:tcBorders>
              <w:left w:val="single" w:sz="4" w:space="0" w:color="auto"/>
            </w:tcBorders>
            <w:vAlign w:val="center"/>
          </w:tcPr>
          <w:p w14:paraId="0DD1A8D9" w14:textId="32A6727F" w:rsidR="00A02903" w:rsidRPr="001C76FA" w:rsidRDefault="00DB62FC" w:rsidP="00A02903">
            <w:pPr>
              <w:jc w:val="both"/>
              <w:rPr>
                <w:rFonts w:ascii="Courier New" w:hAnsi="Courier New" w:cs="Courier New"/>
                <w:sz w:val="24"/>
                <w:szCs w:val="24"/>
                <w:lang w:val="es-CL"/>
              </w:rPr>
            </w:pPr>
            <w:r w:rsidRPr="001C76FA">
              <w:rPr>
                <w:rFonts w:ascii="Courier New" w:hAnsi="Courier New" w:cs="Courier New"/>
                <w:sz w:val="24"/>
                <w:szCs w:val="24"/>
                <w:lang w:val="es-CL"/>
              </w:rPr>
              <w:t xml:space="preserve">BPT EFECTUAR PEDIDOS DE FUEGO SOBRE HVT DE OPORTUNIDAD. </w:t>
            </w:r>
          </w:p>
        </w:tc>
      </w:tr>
      <w:tr w:rsidR="00A02903" w:rsidRPr="001C76FA" w14:paraId="0A81272C" w14:textId="77777777" w:rsidTr="00B875D3">
        <w:trPr>
          <w:trHeight w:val="547"/>
        </w:trPr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9475" w14:textId="77777777" w:rsidR="00A02903" w:rsidRPr="001C76FA" w:rsidRDefault="00A02903" w:rsidP="00A02903">
            <w:pPr>
              <w:ind w:left="34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D110F" w14:textId="6071647F" w:rsidR="00A02903" w:rsidRPr="001C76FA" w:rsidRDefault="00DB62FC" w:rsidP="00A02903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sz w:val="24"/>
                <w:szCs w:val="24"/>
              </w:rPr>
              <w:t>P1:</w:t>
            </w:r>
          </w:p>
        </w:tc>
        <w:tc>
          <w:tcPr>
            <w:tcW w:w="7854" w:type="dxa"/>
            <w:gridSpan w:val="5"/>
            <w:tcBorders>
              <w:left w:val="single" w:sz="4" w:space="0" w:color="auto"/>
            </w:tcBorders>
            <w:vAlign w:val="center"/>
          </w:tcPr>
          <w:p w14:paraId="6DD4745E" w14:textId="41E8115D" w:rsidR="00A02903" w:rsidRPr="001C76FA" w:rsidRDefault="00DB62FC" w:rsidP="00A02903">
            <w:pPr>
              <w:jc w:val="both"/>
              <w:rPr>
                <w:rFonts w:ascii="Courier New" w:hAnsi="Courier New" w:cs="Courier New"/>
                <w:sz w:val="24"/>
                <w:szCs w:val="24"/>
                <w:lang w:val="es-CL"/>
              </w:rPr>
            </w:pPr>
            <w:r w:rsidRPr="001C76FA">
              <w:rPr>
                <w:rFonts w:ascii="Courier New" w:hAnsi="Courier New" w:cs="Courier New"/>
                <w:sz w:val="24"/>
                <w:szCs w:val="24"/>
                <w:lang w:val="es-CL"/>
              </w:rPr>
              <w:t>PERMITIR EL ACCIONAR DEL ME.</w:t>
            </w:r>
          </w:p>
        </w:tc>
      </w:tr>
      <w:tr w:rsidR="008F0610" w:rsidRPr="001C76FA" w14:paraId="7D0419EA" w14:textId="77777777" w:rsidTr="007149E8">
        <w:trPr>
          <w:trHeight w:val="547"/>
        </w:trPr>
        <w:tc>
          <w:tcPr>
            <w:tcW w:w="1700" w:type="dxa"/>
            <w:vMerge w:val="restart"/>
            <w:tcBorders>
              <w:top w:val="single" w:sz="4" w:space="0" w:color="auto"/>
            </w:tcBorders>
            <w:vAlign w:val="center"/>
          </w:tcPr>
          <w:p w14:paraId="17C8818D" w14:textId="47ED2A77" w:rsidR="008F0610" w:rsidRPr="001C76FA" w:rsidRDefault="00460552" w:rsidP="00A02903">
            <w:pPr>
              <w:jc w:val="center"/>
              <w:rPr>
                <w:rFonts w:ascii="Courier New" w:hAnsi="Courier New" w:cs="Courier New"/>
                <w:b/>
                <w:color w:val="FF0000"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SEC.</w:t>
            </w:r>
            <w:r>
              <w:rPr>
                <w:rFonts w:ascii="Courier New" w:hAnsi="Courier New" w:cs="Courier New"/>
                <w:b/>
                <w:sz w:val="24"/>
                <w:szCs w:val="24"/>
              </w:rPr>
              <w:t xml:space="preserve"> </w:t>
            </w: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FT</w:t>
            </w:r>
            <w:r>
              <w:rPr>
                <w:rFonts w:ascii="Courier New" w:hAnsi="Courier New" w:cs="Courier New"/>
                <w:b/>
                <w:sz w:val="24"/>
                <w:szCs w:val="24"/>
              </w:rPr>
              <w:t>E (SE 3)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ECB67" w14:textId="3375B296" w:rsidR="008F0610" w:rsidRPr="001C76FA" w:rsidRDefault="00DB62FC" w:rsidP="00A02903">
            <w:pPr>
              <w:shd w:val="clear" w:color="auto" w:fill="FFFFFF"/>
              <w:ind w:left="478" w:hanging="478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es-CL"/>
              </w:rPr>
            </w:pPr>
            <w:r w:rsidRPr="001C76FA">
              <w:rPr>
                <w:rFonts w:ascii="Courier New" w:eastAsia="Times New Roman" w:hAnsi="Courier New" w:cs="Courier New"/>
                <w:sz w:val="24"/>
                <w:szCs w:val="24"/>
                <w:lang w:eastAsia="es-CL"/>
              </w:rPr>
              <w:t>T1:</w:t>
            </w:r>
          </w:p>
        </w:tc>
        <w:tc>
          <w:tcPr>
            <w:tcW w:w="7854" w:type="dxa"/>
            <w:gridSpan w:val="5"/>
            <w:tcBorders>
              <w:left w:val="single" w:sz="4" w:space="0" w:color="auto"/>
            </w:tcBorders>
            <w:vAlign w:val="center"/>
          </w:tcPr>
          <w:p w14:paraId="726DE556" w14:textId="0B7DE246" w:rsidR="008F0610" w:rsidRPr="001C76FA" w:rsidRDefault="00E01FD2" w:rsidP="00A02903">
            <w:pPr>
              <w:jc w:val="both"/>
              <w:rPr>
                <w:rFonts w:ascii="Courier New" w:hAnsi="Courier New" w:cs="Courier New"/>
                <w:sz w:val="24"/>
                <w:szCs w:val="24"/>
                <w:lang w:val="es-CL"/>
              </w:rPr>
            </w:pPr>
            <w:proofErr w:type="spellStart"/>
            <w:r w:rsidRPr="00E01FD2">
              <w:rPr>
                <w:rFonts w:ascii="Courier New" w:hAnsi="Courier New" w:cs="Courier New"/>
                <w:sz w:val="24"/>
                <w:szCs w:val="24"/>
              </w:rPr>
              <w:t>BPT</w:t>
            </w:r>
            <w:proofErr w:type="spellEnd"/>
            <w:r w:rsidRPr="00E01FD2">
              <w:rPr>
                <w:rFonts w:ascii="Courier New" w:hAnsi="Courier New" w:cs="Courier New"/>
                <w:sz w:val="24"/>
                <w:szCs w:val="24"/>
              </w:rPr>
              <w:t xml:space="preserve"> efectuar pedidos de fuego o </w:t>
            </w:r>
            <w:r w:rsidRPr="00E01FD2">
              <w:rPr>
                <w:rFonts w:ascii="Courier New" w:hAnsi="Courier New" w:cs="Courier New"/>
                <w:sz w:val="24"/>
                <w:szCs w:val="24"/>
                <w:lang w:val="es-ES"/>
              </w:rPr>
              <w:t>neutralizar</w:t>
            </w:r>
            <w:r w:rsidRPr="00E01FD2">
              <w:rPr>
                <w:rFonts w:ascii="Courier New" w:hAnsi="Courier New" w:cs="Courier New"/>
                <w:sz w:val="24"/>
                <w:szCs w:val="24"/>
              </w:rPr>
              <w:t xml:space="preserve"> </w:t>
            </w:r>
            <w:proofErr w:type="spellStart"/>
            <w:r w:rsidRPr="00E01FD2">
              <w:rPr>
                <w:rFonts w:ascii="Courier New" w:hAnsi="Courier New" w:cs="Courier New"/>
                <w:sz w:val="24"/>
                <w:szCs w:val="24"/>
              </w:rPr>
              <w:t>HVT</w:t>
            </w:r>
            <w:proofErr w:type="spellEnd"/>
            <w:r w:rsidRPr="00E01FD2">
              <w:rPr>
                <w:rFonts w:ascii="Courier New" w:hAnsi="Courier New" w:cs="Courier New"/>
                <w:sz w:val="24"/>
                <w:szCs w:val="24"/>
              </w:rPr>
              <w:t xml:space="preserve"> de oportunidad.</w:t>
            </w:r>
          </w:p>
        </w:tc>
      </w:tr>
      <w:tr w:rsidR="008F0610" w:rsidRPr="001C76FA" w14:paraId="16173033" w14:textId="77777777" w:rsidTr="007149E8">
        <w:trPr>
          <w:trHeight w:val="655"/>
        </w:trPr>
        <w:tc>
          <w:tcPr>
            <w:tcW w:w="1700" w:type="dxa"/>
            <w:vMerge/>
            <w:vAlign w:val="center"/>
          </w:tcPr>
          <w:p w14:paraId="216318BA" w14:textId="77777777" w:rsidR="008F0610" w:rsidRPr="001C76FA" w:rsidRDefault="008F0610" w:rsidP="007149E8">
            <w:pPr>
              <w:ind w:left="34"/>
              <w:jc w:val="center"/>
              <w:rPr>
                <w:rFonts w:ascii="Courier New" w:hAnsi="Courier New" w:cs="Courier New"/>
                <w:color w:val="FF0000"/>
                <w:sz w:val="24"/>
                <w:szCs w:val="24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84EA4" w14:textId="27A54407" w:rsidR="008F0610" w:rsidRPr="001C76FA" w:rsidRDefault="00DB62FC" w:rsidP="004269CF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sz w:val="24"/>
                <w:szCs w:val="24"/>
              </w:rPr>
              <w:t>P1:</w:t>
            </w:r>
          </w:p>
        </w:tc>
        <w:tc>
          <w:tcPr>
            <w:tcW w:w="7854" w:type="dxa"/>
            <w:gridSpan w:val="5"/>
            <w:tcBorders>
              <w:left w:val="single" w:sz="4" w:space="0" w:color="auto"/>
            </w:tcBorders>
            <w:vAlign w:val="center"/>
          </w:tcPr>
          <w:p w14:paraId="46ADD6D3" w14:textId="1380CC9C" w:rsidR="008F0610" w:rsidRPr="001C76FA" w:rsidRDefault="001934ED" w:rsidP="004269CF">
            <w:pPr>
              <w:jc w:val="both"/>
              <w:rPr>
                <w:rFonts w:ascii="Courier New" w:hAnsi="Courier New" w:cs="Courier New"/>
                <w:sz w:val="24"/>
                <w:szCs w:val="24"/>
                <w:lang w:val="es-CL"/>
              </w:rPr>
            </w:pPr>
            <w:r w:rsidRPr="001934ED">
              <w:rPr>
                <w:rFonts w:ascii="Courier New" w:hAnsi="Courier New" w:cs="Courier New"/>
                <w:sz w:val="24"/>
                <w:szCs w:val="24"/>
                <w:lang w:val="es-CL"/>
              </w:rPr>
              <w:t>Permitir el accionar del ME.</w:t>
            </w:r>
          </w:p>
        </w:tc>
      </w:tr>
      <w:tr w:rsidR="008F0610" w:rsidRPr="001C76FA" w14:paraId="4DC72405" w14:textId="77777777" w:rsidTr="007149E8">
        <w:trPr>
          <w:trHeight w:val="655"/>
        </w:trPr>
        <w:tc>
          <w:tcPr>
            <w:tcW w:w="1700" w:type="dxa"/>
            <w:vMerge/>
            <w:vAlign w:val="center"/>
          </w:tcPr>
          <w:p w14:paraId="31D9B22F" w14:textId="77777777" w:rsidR="008F0610" w:rsidRPr="001C76FA" w:rsidRDefault="008F0610" w:rsidP="008F0610">
            <w:pPr>
              <w:ind w:left="34"/>
              <w:jc w:val="center"/>
              <w:rPr>
                <w:rFonts w:ascii="Courier New" w:hAnsi="Courier New" w:cs="Courier New"/>
                <w:color w:val="FF0000"/>
                <w:sz w:val="24"/>
                <w:szCs w:val="24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58DF1" w14:textId="4A0323E5" w:rsidR="008F0610" w:rsidRPr="001C76FA" w:rsidRDefault="00DB62FC" w:rsidP="008F0610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1C76FA">
              <w:rPr>
                <w:rFonts w:ascii="Courier New" w:eastAsia="Times New Roman" w:hAnsi="Courier New" w:cs="Courier New"/>
                <w:sz w:val="24"/>
                <w:szCs w:val="24"/>
                <w:lang w:eastAsia="es-CL"/>
              </w:rPr>
              <w:t>T2:</w:t>
            </w:r>
          </w:p>
        </w:tc>
        <w:tc>
          <w:tcPr>
            <w:tcW w:w="7854" w:type="dxa"/>
            <w:gridSpan w:val="5"/>
            <w:tcBorders>
              <w:left w:val="single" w:sz="4" w:space="0" w:color="auto"/>
            </w:tcBorders>
            <w:vAlign w:val="center"/>
          </w:tcPr>
          <w:p w14:paraId="0F731A5D" w14:textId="20E387B2" w:rsidR="008F0610" w:rsidRPr="001C76FA" w:rsidRDefault="001934ED" w:rsidP="008F0610">
            <w:pPr>
              <w:jc w:val="both"/>
              <w:rPr>
                <w:rFonts w:ascii="Courier New" w:hAnsi="Courier New" w:cs="Courier New"/>
                <w:sz w:val="24"/>
                <w:szCs w:val="24"/>
                <w:lang w:val="es-CL"/>
              </w:rPr>
            </w:pPr>
            <w:proofErr w:type="spellStart"/>
            <w:r w:rsidRPr="001934ED">
              <w:rPr>
                <w:rFonts w:ascii="Courier New" w:hAnsi="Courier New" w:cs="Courier New"/>
                <w:sz w:val="24"/>
                <w:szCs w:val="24"/>
                <w:lang w:val="es-ES"/>
              </w:rPr>
              <w:t>NLT</w:t>
            </w:r>
            <w:proofErr w:type="spellEnd"/>
            <w:r w:rsidRPr="001934ED">
              <w:rPr>
                <w:rFonts w:ascii="Courier New" w:hAnsi="Courier New" w:cs="Courier New"/>
                <w:sz w:val="24"/>
                <w:szCs w:val="24"/>
                <w:lang w:val="es-ES"/>
              </w:rPr>
              <w:t xml:space="preserve"> ABR 150800, Reconocer </w:t>
            </w:r>
            <w:proofErr w:type="spellStart"/>
            <w:r w:rsidRPr="001934ED">
              <w:rPr>
                <w:rFonts w:ascii="Courier New" w:hAnsi="Courier New" w:cs="Courier New"/>
                <w:sz w:val="24"/>
                <w:szCs w:val="24"/>
                <w:lang w:val="es-ES"/>
              </w:rPr>
              <w:t>FZAS</w:t>
            </w:r>
            <w:proofErr w:type="spellEnd"/>
            <w:r w:rsidRPr="001934ED">
              <w:rPr>
                <w:rFonts w:ascii="Courier New" w:hAnsi="Courier New" w:cs="Courier New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934ED">
              <w:rPr>
                <w:rFonts w:ascii="Courier New" w:hAnsi="Courier New" w:cs="Courier New"/>
                <w:sz w:val="24"/>
                <w:szCs w:val="24"/>
                <w:lang w:val="es-ES"/>
              </w:rPr>
              <w:t>ENY</w:t>
            </w:r>
            <w:proofErr w:type="spellEnd"/>
            <w:r w:rsidRPr="001934ED">
              <w:rPr>
                <w:rFonts w:ascii="Courier New" w:hAnsi="Courier New" w:cs="Courier New"/>
                <w:sz w:val="24"/>
                <w:szCs w:val="24"/>
                <w:lang w:val="es-ES"/>
              </w:rPr>
              <w:t xml:space="preserve"> en sector norte de San Vicente</w:t>
            </w:r>
            <w:r w:rsidR="0035562A">
              <w:rPr>
                <w:rFonts w:ascii="Courier New" w:hAnsi="Courier New" w:cs="Courier New"/>
                <w:sz w:val="24"/>
                <w:szCs w:val="24"/>
                <w:lang w:val="es-ES"/>
              </w:rPr>
              <w:t xml:space="preserve"> (</w:t>
            </w:r>
            <w:r w:rsidR="0035562A" w:rsidRPr="001C76FA">
              <w:rPr>
                <w:rFonts w:ascii="Courier New" w:hAnsi="Courier New" w:cs="Courier New"/>
                <w:sz w:val="24"/>
                <w:szCs w:val="24"/>
                <w:lang w:val="es-CL"/>
              </w:rPr>
              <w:t xml:space="preserve">EN </w:t>
            </w:r>
            <w:proofErr w:type="spellStart"/>
            <w:r w:rsidR="0035562A" w:rsidRPr="001C76FA">
              <w:rPr>
                <w:rFonts w:ascii="Courier New" w:hAnsi="Courier New" w:cs="Courier New"/>
                <w:sz w:val="24"/>
                <w:szCs w:val="24"/>
                <w:lang w:val="es-CL"/>
              </w:rPr>
              <w:t>CUAD</w:t>
            </w:r>
            <w:proofErr w:type="spellEnd"/>
            <w:r w:rsidR="0035562A" w:rsidRPr="001C76FA">
              <w:rPr>
                <w:rFonts w:ascii="Courier New" w:hAnsi="Courier New" w:cs="Courier New"/>
                <w:sz w:val="24"/>
                <w:szCs w:val="24"/>
                <w:lang w:val="es-CL"/>
              </w:rPr>
              <w:t>. 68-44</w:t>
            </w:r>
            <w:r w:rsidR="0035562A">
              <w:rPr>
                <w:rFonts w:ascii="Courier New" w:hAnsi="Courier New" w:cs="Courier New"/>
                <w:sz w:val="24"/>
                <w:szCs w:val="24"/>
                <w:lang w:val="es-CL"/>
              </w:rPr>
              <w:t>).</w:t>
            </w:r>
          </w:p>
        </w:tc>
      </w:tr>
      <w:tr w:rsidR="008F0610" w:rsidRPr="001C76FA" w14:paraId="65161AD4" w14:textId="77777777" w:rsidTr="007149E8">
        <w:trPr>
          <w:trHeight w:val="655"/>
        </w:trPr>
        <w:tc>
          <w:tcPr>
            <w:tcW w:w="1700" w:type="dxa"/>
            <w:vMerge/>
            <w:vAlign w:val="center"/>
          </w:tcPr>
          <w:p w14:paraId="6BBDC388" w14:textId="77777777" w:rsidR="008F0610" w:rsidRPr="001C76FA" w:rsidRDefault="008F0610" w:rsidP="008F0610">
            <w:pPr>
              <w:ind w:left="34"/>
              <w:jc w:val="center"/>
              <w:rPr>
                <w:rFonts w:ascii="Courier New" w:hAnsi="Courier New" w:cs="Courier New"/>
                <w:color w:val="FF0000"/>
                <w:sz w:val="24"/>
                <w:szCs w:val="24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331F0" w14:textId="52A9871C" w:rsidR="008F0610" w:rsidRPr="001C76FA" w:rsidRDefault="00DB62FC" w:rsidP="008F0610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sz w:val="24"/>
                <w:szCs w:val="24"/>
              </w:rPr>
              <w:t>P2:</w:t>
            </w:r>
          </w:p>
        </w:tc>
        <w:tc>
          <w:tcPr>
            <w:tcW w:w="7854" w:type="dxa"/>
            <w:gridSpan w:val="5"/>
            <w:tcBorders>
              <w:left w:val="single" w:sz="4" w:space="0" w:color="auto"/>
            </w:tcBorders>
            <w:vAlign w:val="center"/>
          </w:tcPr>
          <w:p w14:paraId="179FB602" w14:textId="4FD7233E" w:rsidR="008F0610" w:rsidRPr="001C76FA" w:rsidRDefault="001934ED" w:rsidP="008F0610">
            <w:pPr>
              <w:jc w:val="both"/>
              <w:rPr>
                <w:rFonts w:ascii="Courier New" w:hAnsi="Courier New" w:cs="Courier New"/>
                <w:sz w:val="24"/>
                <w:szCs w:val="24"/>
                <w:lang w:val="es-CL"/>
              </w:rPr>
            </w:pPr>
            <w:r w:rsidRPr="001934ED">
              <w:rPr>
                <w:rFonts w:ascii="Courier New" w:hAnsi="Courier New" w:cs="Courier New"/>
                <w:sz w:val="24"/>
                <w:szCs w:val="24"/>
                <w:lang w:val="es-CL"/>
              </w:rPr>
              <w:t>Permitir el accionar del ME.</w:t>
            </w:r>
          </w:p>
        </w:tc>
      </w:tr>
      <w:tr w:rsidR="008D44E5" w:rsidRPr="001C76FA" w14:paraId="189041B2" w14:textId="77777777" w:rsidTr="007149E8">
        <w:trPr>
          <w:trHeight w:val="655"/>
        </w:trPr>
        <w:tc>
          <w:tcPr>
            <w:tcW w:w="1700" w:type="dxa"/>
            <w:vMerge w:val="restart"/>
            <w:vAlign w:val="center"/>
          </w:tcPr>
          <w:p w14:paraId="638330F8" w14:textId="77777777" w:rsidR="00460552" w:rsidRDefault="00460552" w:rsidP="00460552">
            <w:pPr>
              <w:ind w:left="34"/>
              <w:jc w:val="center"/>
              <w:rPr>
                <w:rFonts w:ascii="Courier New" w:hAnsi="Courier New" w:cs="Courier Ne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bCs/>
                <w:color w:val="000000" w:themeColor="text1"/>
                <w:sz w:val="24"/>
                <w:szCs w:val="24"/>
              </w:rPr>
              <w:t>COY 312</w:t>
            </w:r>
          </w:p>
          <w:p w14:paraId="3AFA8E02" w14:textId="77777777" w:rsidR="00460552" w:rsidRDefault="00460552" w:rsidP="00460552">
            <w:pPr>
              <w:ind w:left="34"/>
              <w:jc w:val="center"/>
              <w:rPr>
                <w:rFonts w:ascii="Courier New" w:hAnsi="Courier New" w:cs="Courier Ne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bCs/>
                <w:color w:val="000000" w:themeColor="text1"/>
                <w:sz w:val="24"/>
                <w:szCs w:val="24"/>
              </w:rPr>
              <w:t>COY 313</w:t>
            </w:r>
          </w:p>
          <w:p w14:paraId="3926BC7E" w14:textId="77777777" w:rsidR="00460552" w:rsidRDefault="00460552" w:rsidP="00460552">
            <w:pPr>
              <w:ind w:left="34"/>
              <w:jc w:val="center"/>
              <w:rPr>
                <w:rFonts w:ascii="Courier New" w:hAnsi="Courier New" w:cs="Courier New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Courier New" w:hAnsi="Courier New" w:cs="Courier New"/>
                <w:b/>
                <w:bCs/>
                <w:color w:val="000000" w:themeColor="text1"/>
                <w:sz w:val="24"/>
                <w:szCs w:val="24"/>
              </w:rPr>
              <w:t>PLT</w:t>
            </w:r>
            <w:proofErr w:type="spellEnd"/>
            <w:r>
              <w:rPr>
                <w:rFonts w:ascii="Courier New" w:hAnsi="Courier New" w:cs="Courier New"/>
                <w:b/>
                <w:bCs/>
                <w:color w:val="000000" w:themeColor="text1"/>
                <w:sz w:val="24"/>
                <w:szCs w:val="24"/>
              </w:rPr>
              <w:t xml:space="preserve"> M-81</w:t>
            </w:r>
          </w:p>
          <w:p w14:paraId="12039C67" w14:textId="114B8B50" w:rsidR="008D44E5" w:rsidRPr="001C76FA" w:rsidRDefault="00460552" w:rsidP="00460552">
            <w:pPr>
              <w:ind w:left="34"/>
              <w:jc w:val="center"/>
              <w:rPr>
                <w:rFonts w:ascii="Courier New" w:hAnsi="Courier New" w:cs="Courier New"/>
                <w:color w:val="FF0000"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bCs/>
                <w:color w:val="000000" w:themeColor="text1"/>
                <w:sz w:val="24"/>
                <w:szCs w:val="24"/>
              </w:rPr>
              <w:t>(ME)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3D45D" w14:textId="6DA356E6" w:rsidR="008D44E5" w:rsidRPr="001C76FA" w:rsidRDefault="00DB62FC" w:rsidP="008D44E5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1C76FA">
              <w:rPr>
                <w:rFonts w:ascii="Courier New" w:eastAsia="Times New Roman" w:hAnsi="Courier New" w:cs="Courier New"/>
                <w:sz w:val="24"/>
                <w:szCs w:val="24"/>
                <w:lang w:eastAsia="es-CL"/>
              </w:rPr>
              <w:t>T1:</w:t>
            </w:r>
          </w:p>
        </w:tc>
        <w:tc>
          <w:tcPr>
            <w:tcW w:w="7854" w:type="dxa"/>
            <w:gridSpan w:val="5"/>
            <w:tcBorders>
              <w:left w:val="single" w:sz="4" w:space="0" w:color="auto"/>
            </w:tcBorders>
            <w:vAlign w:val="center"/>
          </w:tcPr>
          <w:p w14:paraId="5677824E" w14:textId="77777777" w:rsidR="0084497F" w:rsidRDefault="0084497F" w:rsidP="008D44E5">
            <w:pPr>
              <w:jc w:val="both"/>
              <w:rPr>
                <w:rFonts w:ascii="Courier New" w:hAnsi="Courier New" w:cs="Courier New"/>
                <w:sz w:val="24"/>
                <w:szCs w:val="24"/>
                <w:lang w:val="es-ES"/>
              </w:rPr>
            </w:pPr>
          </w:p>
          <w:p w14:paraId="0A72C4C2" w14:textId="6FF2F395" w:rsidR="008D44E5" w:rsidRDefault="00DB62FC" w:rsidP="008D44E5">
            <w:pPr>
              <w:jc w:val="both"/>
              <w:rPr>
                <w:rFonts w:ascii="Courier New" w:hAnsi="Courier New" w:cs="Courier New"/>
                <w:sz w:val="24"/>
                <w:szCs w:val="24"/>
                <w:lang w:val="es-ES"/>
              </w:rPr>
            </w:pPr>
            <w:r w:rsidRPr="001C76FA">
              <w:rPr>
                <w:rFonts w:ascii="Courier New" w:hAnsi="Courier New" w:cs="Courier New"/>
                <w:sz w:val="24"/>
                <w:szCs w:val="24"/>
                <w:lang w:val="es-ES"/>
              </w:rPr>
              <w:t xml:space="preserve">UNA VEZ NEUTRALIZA CAPACIDAD AA ENY CONSTITUIRSE COMO ME, DESTRUIR </w:t>
            </w:r>
            <w:proofErr w:type="spellStart"/>
            <w:r w:rsidRPr="001C76FA">
              <w:rPr>
                <w:rFonts w:ascii="Courier New" w:hAnsi="Courier New" w:cs="Courier New"/>
                <w:sz w:val="24"/>
                <w:szCs w:val="24"/>
                <w:lang w:val="es-ES"/>
              </w:rPr>
              <w:t>FZAS</w:t>
            </w:r>
            <w:proofErr w:type="spellEnd"/>
            <w:r w:rsidRPr="001C76FA">
              <w:rPr>
                <w:rFonts w:ascii="Courier New" w:hAnsi="Courier New" w:cs="Courier New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C76FA">
              <w:rPr>
                <w:rFonts w:ascii="Courier New" w:hAnsi="Courier New" w:cs="Courier New"/>
                <w:sz w:val="24"/>
                <w:szCs w:val="24"/>
                <w:lang w:val="es-ES"/>
              </w:rPr>
              <w:t>ENY</w:t>
            </w:r>
            <w:proofErr w:type="spellEnd"/>
            <w:r w:rsidRPr="001C76FA">
              <w:rPr>
                <w:rFonts w:ascii="Courier New" w:hAnsi="Courier New" w:cs="Courier New"/>
                <w:sz w:val="24"/>
                <w:szCs w:val="24"/>
                <w:lang w:val="es-ES"/>
              </w:rPr>
              <w:t xml:space="preserve"> UBICADAS EN SAN VICENTE.</w:t>
            </w:r>
          </w:p>
          <w:p w14:paraId="5546CF6C" w14:textId="39EE6A5A" w:rsidR="0084497F" w:rsidRPr="0084497F" w:rsidRDefault="0084497F" w:rsidP="008D44E5">
            <w:pPr>
              <w:jc w:val="both"/>
              <w:rPr>
                <w:rFonts w:ascii="Courier New" w:hAnsi="Courier New" w:cs="Courier New"/>
                <w:sz w:val="24"/>
                <w:szCs w:val="24"/>
                <w:lang w:val="es-ES"/>
              </w:rPr>
            </w:pPr>
          </w:p>
        </w:tc>
      </w:tr>
      <w:tr w:rsidR="008D44E5" w:rsidRPr="001C76FA" w14:paraId="7B4017E2" w14:textId="77777777" w:rsidTr="007149E8">
        <w:trPr>
          <w:trHeight w:val="655"/>
        </w:trPr>
        <w:tc>
          <w:tcPr>
            <w:tcW w:w="1700" w:type="dxa"/>
            <w:vMerge/>
            <w:vAlign w:val="center"/>
          </w:tcPr>
          <w:p w14:paraId="71350CDF" w14:textId="77777777" w:rsidR="008D44E5" w:rsidRPr="001C76FA" w:rsidRDefault="008D44E5" w:rsidP="008D44E5">
            <w:pPr>
              <w:ind w:left="34"/>
              <w:jc w:val="center"/>
              <w:rPr>
                <w:rFonts w:ascii="Courier New" w:hAnsi="Courier New" w:cs="Courier New"/>
                <w:color w:val="FF0000"/>
                <w:sz w:val="24"/>
                <w:szCs w:val="24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BC498" w14:textId="27DB6E55" w:rsidR="008D44E5" w:rsidRPr="001C76FA" w:rsidRDefault="00DB62FC" w:rsidP="008D44E5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sz w:val="24"/>
                <w:szCs w:val="24"/>
              </w:rPr>
              <w:t>P1:</w:t>
            </w:r>
          </w:p>
        </w:tc>
        <w:tc>
          <w:tcPr>
            <w:tcW w:w="7854" w:type="dxa"/>
            <w:gridSpan w:val="5"/>
            <w:tcBorders>
              <w:left w:val="single" w:sz="4" w:space="0" w:color="auto"/>
            </w:tcBorders>
            <w:vAlign w:val="center"/>
          </w:tcPr>
          <w:p w14:paraId="0DE0137E" w14:textId="77777777" w:rsidR="0084497F" w:rsidRDefault="0084497F" w:rsidP="008D44E5">
            <w:pPr>
              <w:jc w:val="both"/>
              <w:rPr>
                <w:rFonts w:ascii="Courier New" w:hAnsi="Courier New" w:cs="Courier New"/>
                <w:sz w:val="24"/>
                <w:szCs w:val="24"/>
                <w:lang w:val="es-ES"/>
              </w:rPr>
            </w:pPr>
          </w:p>
          <w:p w14:paraId="278C1EF0" w14:textId="77777777" w:rsidR="008D44E5" w:rsidRDefault="00DB62FC" w:rsidP="008D44E5">
            <w:pPr>
              <w:jc w:val="both"/>
              <w:rPr>
                <w:rFonts w:ascii="Courier New" w:hAnsi="Courier New" w:cs="Courier New"/>
                <w:sz w:val="24"/>
                <w:szCs w:val="24"/>
                <w:lang w:val="es-ES"/>
              </w:rPr>
            </w:pPr>
            <w:r w:rsidRPr="001C76FA">
              <w:rPr>
                <w:rFonts w:ascii="Courier New" w:hAnsi="Courier New" w:cs="Courier New"/>
                <w:sz w:val="24"/>
                <w:szCs w:val="24"/>
                <w:lang w:val="es-ES"/>
              </w:rPr>
              <w:t xml:space="preserve">DERROTAR </w:t>
            </w:r>
            <w:proofErr w:type="spellStart"/>
            <w:r w:rsidRPr="001C76FA">
              <w:rPr>
                <w:rFonts w:ascii="Courier New" w:hAnsi="Courier New" w:cs="Courier New"/>
                <w:sz w:val="24"/>
                <w:szCs w:val="24"/>
                <w:lang w:val="es-ES"/>
              </w:rPr>
              <w:t>FZAS</w:t>
            </w:r>
            <w:proofErr w:type="spellEnd"/>
            <w:r w:rsidRPr="001C76FA">
              <w:rPr>
                <w:rFonts w:ascii="Courier New" w:hAnsi="Courier New" w:cs="Courier New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C76FA">
              <w:rPr>
                <w:rFonts w:ascii="Courier New" w:hAnsi="Courier New" w:cs="Courier New"/>
                <w:sz w:val="24"/>
                <w:szCs w:val="24"/>
                <w:lang w:val="es-ES"/>
              </w:rPr>
              <w:t>ENY</w:t>
            </w:r>
            <w:proofErr w:type="spellEnd"/>
            <w:r w:rsidRPr="001C76FA">
              <w:rPr>
                <w:rFonts w:ascii="Courier New" w:hAnsi="Courier New" w:cs="Courier New"/>
                <w:sz w:val="24"/>
                <w:szCs w:val="24"/>
                <w:lang w:val="es-ES"/>
              </w:rPr>
              <w:t xml:space="preserve"> EN EL </w:t>
            </w:r>
            <w:proofErr w:type="spellStart"/>
            <w:r w:rsidRPr="001C76FA">
              <w:rPr>
                <w:rFonts w:ascii="Courier New" w:hAnsi="Courier New" w:cs="Courier New"/>
                <w:sz w:val="24"/>
                <w:szCs w:val="24"/>
                <w:lang w:val="es-ES"/>
              </w:rPr>
              <w:t>AOR</w:t>
            </w:r>
            <w:proofErr w:type="spellEnd"/>
            <w:r w:rsidRPr="001C76FA">
              <w:rPr>
                <w:rFonts w:ascii="Courier New" w:hAnsi="Courier New" w:cs="Courier New"/>
                <w:sz w:val="24"/>
                <w:szCs w:val="24"/>
                <w:lang w:val="es-ES"/>
              </w:rPr>
              <w:t>.</w:t>
            </w:r>
          </w:p>
          <w:p w14:paraId="5EF1BF2D" w14:textId="685888FC" w:rsidR="0084497F" w:rsidRPr="001C76FA" w:rsidRDefault="0084497F" w:rsidP="008D44E5">
            <w:pPr>
              <w:jc w:val="both"/>
              <w:rPr>
                <w:rFonts w:ascii="Courier New" w:hAnsi="Courier New" w:cs="Courier New"/>
                <w:sz w:val="24"/>
                <w:szCs w:val="24"/>
                <w:lang w:val="es-CL"/>
              </w:rPr>
            </w:pPr>
          </w:p>
        </w:tc>
      </w:tr>
      <w:tr w:rsidR="008D44E5" w:rsidRPr="001C76FA" w14:paraId="4ADF438C" w14:textId="77777777" w:rsidTr="00460552">
        <w:trPr>
          <w:trHeight w:val="1271"/>
        </w:trPr>
        <w:tc>
          <w:tcPr>
            <w:tcW w:w="1700" w:type="dxa"/>
            <w:vMerge w:val="restart"/>
            <w:vAlign w:val="center"/>
          </w:tcPr>
          <w:p w14:paraId="60B52706" w14:textId="2D51B514" w:rsidR="008D44E5" w:rsidRPr="001C76FA" w:rsidRDefault="00460552" w:rsidP="008D44E5">
            <w:pPr>
              <w:ind w:left="34"/>
              <w:jc w:val="center"/>
              <w:rPr>
                <w:rFonts w:ascii="Courier New" w:hAnsi="Courier New" w:cs="Courier New"/>
                <w:color w:val="FF0000"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COY 311</w:t>
            </w:r>
            <w:r>
              <w:rPr>
                <w:rFonts w:ascii="Courier New" w:hAnsi="Courier New" w:cs="Courier New"/>
                <w:b/>
                <w:sz w:val="24"/>
                <w:szCs w:val="24"/>
              </w:rPr>
              <w:t xml:space="preserve"> (SE 1)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705EC" w14:textId="60D40458" w:rsidR="008D44E5" w:rsidRPr="001C76FA" w:rsidRDefault="00DB62FC" w:rsidP="008D44E5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1C76FA">
              <w:rPr>
                <w:rFonts w:ascii="Courier New" w:eastAsia="Times New Roman" w:hAnsi="Courier New" w:cs="Courier New"/>
                <w:sz w:val="24"/>
                <w:szCs w:val="24"/>
                <w:lang w:eastAsia="es-CL"/>
              </w:rPr>
              <w:t>T1:</w:t>
            </w:r>
          </w:p>
        </w:tc>
        <w:tc>
          <w:tcPr>
            <w:tcW w:w="7854" w:type="dxa"/>
            <w:gridSpan w:val="5"/>
            <w:tcBorders>
              <w:left w:val="single" w:sz="4" w:space="0" w:color="auto"/>
            </w:tcBorders>
            <w:vAlign w:val="center"/>
          </w:tcPr>
          <w:p w14:paraId="0035DAA3" w14:textId="77777777" w:rsidR="0084497F" w:rsidRDefault="0084497F" w:rsidP="008D44E5">
            <w:pPr>
              <w:jc w:val="both"/>
              <w:rPr>
                <w:rFonts w:ascii="Courier New" w:hAnsi="Courier New" w:cs="Courier New"/>
                <w:sz w:val="24"/>
                <w:szCs w:val="24"/>
                <w:lang w:val="es-CL"/>
              </w:rPr>
            </w:pPr>
          </w:p>
          <w:p w14:paraId="5F352302" w14:textId="148CFF96" w:rsidR="008D44E5" w:rsidRDefault="00DB62FC" w:rsidP="008D44E5">
            <w:pPr>
              <w:jc w:val="both"/>
              <w:rPr>
                <w:rFonts w:ascii="Courier New" w:hAnsi="Courier New" w:cs="Courier New"/>
                <w:sz w:val="24"/>
                <w:szCs w:val="24"/>
                <w:lang w:val="es-CL"/>
              </w:rPr>
            </w:pPr>
            <w:proofErr w:type="spellStart"/>
            <w:r w:rsidRPr="001C76FA">
              <w:rPr>
                <w:rFonts w:ascii="Courier New" w:hAnsi="Courier New" w:cs="Courier New"/>
                <w:sz w:val="24"/>
                <w:szCs w:val="24"/>
                <w:lang w:val="es-CL"/>
              </w:rPr>
              <w:t>ECSO</w:t>
            </w:r>
            <w:proofErr w:type="spellEnd"/>
            <w:r w:rsidRPr="001C76FA">
              <w:rPr>
                <w:rFonts w:ascii="Courier New" w:hAnsi="Courier New" w:cs="Courier New"/>
                <w:sz w:val="24"/>
                <w:szCs w:val="24"/>
                <w:lang w:val="es-CL"/>
              </w:rPr>
              <w:t xml:space="preserve"> CONSTITUIRSE COMO </w:t>
            </w:r>
            <w:proofErr w:type="spellStart"/>
            <w:r w:rsidRPr="001C76FA">
              <w:rPr>
                <w:rFonts w:ascii="Courier New" w:hAnsi="Courier New" w:cs="Courier New"/>
                <w:sz w:val="24"/>
                <w:szCs w:val="24"/>
                <w:lang w:val="es-CL"/>
              </w:rPr>
              <w:t>SE1</w:t>
            </w:r>
            <w:proofErr w:type="spellEnd"/>
            <w:r w:rsidRPr="001C76FA">
              <w:rPr>
                <w:rFonts w:ascii="Courier New" w:hAnsi="Courier New" w:cs="Courier New"/>
                <w:sz w:val="24"/>
                <w:szCs w:val="24"/>
                <w:lang w:val="es-CL"/>
              </w:rPr>
              <w:t xml:space="preserve"> Y BLOQUEAR EL PASO DE FZAS ENY HACIA EL SUR DE LA PENÍNSULA DE TUMBES EN CUAD. 68-44</w:t>
            </w:r>
          </w:p>
          <w:p w14:paraId="429AE20F" w14:textId="739611C8" w:rsidR="0084497F" w:rsidRPr="001C76FA" w:rsidRDefault="0084497F" w:rsidP="008D44E5">
            <w:pPr>
              <w:jc w:val="both"/>
              <w:rPr>
                <w:rFonts w:ascii="Courier New" w:hAnsi="Courier New" w:cs="Courier New"/>
                <w:sz w:val="24"/>
                <w:szCs w:val="24"/>
                <w:lang w:val="es-CL"/>
              </w:rPr>
            </w:pPr>
          </w:p>
        </w:tc>
      </w:tr>
      <w:tr w:rsidR="008D44E5" w:rsidRPr="001C76FA" w14:paraId="2ACC42ED" w14:textId="77777777" w:rsidTr="00460552">
        <w:trPr>
          <w:trHeight w:val="1297"/>
        </w:trPr>
        <w:tc>
          <w:tcPr>
            <w:tcW w:w="1700" w:type="dxa"/>
            <w:vMerge/>
            <w:vAlign w:val="center"/>
          </w:tcPr>
          <w:p w14:paraId="722F337D" w14:textId="77777777" w:rsidR="008D44E5" w:rsidRPr="001C76FA" w:rsidRDefault="008D44E5" w:rsidP="008D44E5">
            <w:pPr>
              <w:ind w:left="34"/>
              <w:jc w:val="center"/>
              <w:rPr>
                <w:rFonts w:ascii="Courier New" w:hAnsi="Courier New" w:cs="Courier New"/>
                <w:color w:val="FF0000"/>
                <w:sz w:val="24"/>
                <w:szCs w:val="24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3641" w14:textId="4ECD4FD1" w:rsidR="008D44E5" w:rsidRPr="001C76FA" w:rsidRDefault="00DB62FC" w:rsidP="008D44E5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sz w:val="24"/>
                <w:szCs w:val="24"/>
              </w:rPr>
              <w:t>P1:</w:t>
            </w:r>
          </w:p>
        </w:tc>
        <w:tc>
          <w:tcPr>
            <w:tcW w:w="7854" w:type="dxa"/>
            <w:gridSpan w:val="5"/>
            <w:tcBorders>
              <w:left w:val="single" w:sz="4" w:space="0" w:color="auto"/>
            </w:tcBorders>
            <w:vAlign w:val="center"/>
          </w:tcPr>
          <w:p w14:paraId="36490832" w14:textId="6D658821" w:rsidR="008D44E5" w:rsidRPr="001C76FA" w:rsidRDefault="00DB62FC" w:rsidP="008D44E5">
            <w:pPr>
              <w:jc w:val="both"/>
              <w:rPr>
                <w:rFonts w:ascii="Courier New" w:hAnsi="Courier New" w:cs="Courier New"/>
                <w:sz w:val="24"/>
                <w:szCs w:val="24"/>
                <w:lang w:val="es-CL"/>
              </w:rPr>
            </w:pPr>
            <w:r w:rsidRPr="001C76FA">
              <w:rPr>
                <w:rFonts w:ascii="Courier New" w:hAnsi="Courier New" w:cs="Courier New"/>
                <w:sz w:val="24"/>
                <w:szCs w:val="24"/>
              </w:rPr>
              <w:t>PERMITIR EL ACCIONAR DEL ME.</w:t>
            </w:r>
          </w:p>
        </w:tc>
      </w:tr>
      <w:tr w:rsidR="00460552" w:rsidRPr="001C76FA" w14:paraId="7400A1D6" w14:textId="77777777" w:rsidTr="00460552">
        <w:trPr>
          <w:trHeight w:val="211"/>
        </w:trPr>
        <w:tc>
          <w:tcPr>
            <w:tcW w:w="10267" w:type="dxa"/>
            <w:gridSpan w:val="8"/>
            <w:vAlign w:val="center"/>
          </w:tcPr>
          <w:p w14:paraId="3C6B1B3C" w14:textId="5B123113" w:rsidR="00460552" w:rsidRPr="00460552" w:rsidRDefault="00460552" w:rsidP="008D44E5">
            <w:pPr>
              <w:jc w:val="both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460552">
              <w:rPr>
                <w:rFonts w:ascii="Courier New" w:hAnsi="Courier New" w:cs="Courier New"/>
                <w:b/>
                <w:sz w:val="24"/>
                <w:szCs w:val="24"/>
              </w:rPr>
              <w:t>FASE 3: CONSOLIDACIÓN</w:t>
            </w:r>
          </w:p>
        </w:tc>
      </w:tr>
      <w:tr w:rsidR="00256A3E" w:rsidRPr="001C76FA" w14:paraId="3A1EEAF0" w14:textId="77777777" w:rsidTr="007149E8">
        <w:trPr>
          <w:trHeight w:val="655"/>
        </w:trPr>
        <w:tc>
          <w:tcPr>
            <w:tcW w:w="1700" w:type="dxa"/>
            <w:vMerge w:val="restart"/>
            <w:vAlign w:val="center"/>
          </w:tcPr>
          <w:p w14:paraId="574D952A" w14:textId="66E8A032" w:rsidR="00256A3E" w:rsidRPr="001C76FA" w:rsidRDefault="00256A3E" w:rsidP="00256A3E">
            <w:pPr>
              <w:ind w:left="34"/>
              <w:jc w:val="center"/>
              <w:rPr>
                <w:rFonts w:ascii="Courier New" w:hAnsi="Courier New" w:cs="Courier New"/>
                <w:color w:val="FF0000"/>
                <w:sz w:val="24"/>
                <w:szCs w:val="24"/>
              </w:rPr>
            </w:pPr>
            <w:r w:rsidRPr="00460552">
              <w:rPr>
                <w:rFonts w:ascii="Courier New" w:hAnsi="Courier New" w:cs="Courier New"/>
                <w:b/>
                <w:sz w:val="24"/>
              </w:rPr>
              <w:t xml:space="preserve">SEC. </w:t>
            </w:r>
            <w:proofErr w:type="spellStart"/>
            <w:r w:rsidRPr="00460552">
              <w:rPr>
                <w:rFonts w:ascii="Courier New" w:hAnsi="Courier New" w:cs="Courier New"/>
                <w:b/>
                <w:sz w:val="24"/>
              </w:rPr>
              <w:t>RECON</w:t>
            </w:r>
            <w:proofErr w:type="spellEnd"/>
            <w:r>
              <w:rPr>
                <w:rFonts w:ascii="Courier New" w:hAnsi="Courier New" w:cs="Courier New"/>
                <w:b/>
                <w:sz w:val="24"/>
              </w:rPr>
              <w:t xml:space="preserve"> (SE 2)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04100" w14:textId="2E5D4B49" w:rsidR="00256A3E" w:rsidRPr="001C76FA" w:rsidRDefault="00256A3E" w:rsidP="00256A3E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1C76FA">
              <w:rPr>
                <w:rFonts w:ascii="Courier New" w:eastAsia="Times New Roman" w:hAnsi="Courier New" w:cs="Courier New"/>
                <w:sz w:val="24"/>
                <w:szCs w:val="24"/>
                <w:lang w:eastAsia="es-CL"/>
              </w:rPr>
              <w:t>T1</w:t>
            </w:r>
            <w:proofErr w:type="spellEnd"/>
            <w:r w:rsidRPr="001C76FA">
              <w:rPr>
                <w:rFonts w:ascii="Courier New" w:eastAsia="Times New Roman" w:hAnsi="Courier New" w:cs="Courier New"/>
                <w:sz w:val="24"/>
                <w:szCs w:val="24"/>
                <w:lang w:eastAsia="es-CL"/>
              </w:rPr>
              <w:t>:</w:t>
            </w:r>
          </w:p>
        </w:tc>
        <w:tc>
          <w:tcPr>
            <w:tcW w:w="7854" w:type="dxa"/>
            <w:gridSpan w:val="5"/>
            <w:tcBorders>
              <w:left w:val="single" w:sz="4" w:space="0" w:color="auto"/>
            </w:tcBorders>
            <w:vAlign w:val="center"/>
          </w:tcPr>
          <w:p w14:paraId="45AA878C" w14:textId="442395C2" w:rsidR="00256A3E" w:rsidRPr="00256A3E" w:rsidRDefault="00256A3E" w:rsidP="00256A3E">
            <w:pPr>
              <w:jc w:val="both"/>
              <w:rPr>
                <w:rFonts w:ascii="Courier New" w:hAnsi="Courier New" w:cs="Courier New"/>
                <w:sz w:val="24"/>
                <w:szCs w:val="24"/>
                <w:lang w:val="es-CL"/>
              </w:rPr>
            </w:pPr>
            <w:proofErr w:type="spellStart"/>
            <w:r w:rsidRPr="00256A3E">
              <w:rPr>
                <w:rFonts w:ascii="Courier New" w:hAnsi="Courier New" w:cs="Courier New"/>
                <w:sz w:val="24"/>
                <w:szCs w:val="24"/>
                <w:lang w:val="es-CL"/>
              </w:rPr>
              <w:t>BPT</w:t>
            </w:r>
            <w:proofErr w:type="spellEnd"/>
            <w:r w:rsidRPr="00256A3E">
              <w:rPr>
                <w:rFonts w:ascii="Courier New" w:hAnsi="Courier New" w:cs="Courier New"/>
                <w:sz w:val="24"/>
                <w:szCs w:val="24"/>
                <w:lang w:val="es-CL"/>
              </w:rPr>
              <w:t xml:space="preserve"> REEMBARCAR</w:t>
            </w:r>
            <w:r>
              <w:rPr>
                <w:rFonts w:ascii="Courier New" w:hAnsi="Courier New" w:cs="Courier New"/>
                <w:sz w:val="24"/>
                <w:szCs w:val="24"/>
                <w:lang w:val="es-CL"/>
              </w:rPr>
              <w:t>.</w:t>
            </w:r>
          </w:p>
        </w:tc>
      </w:tr>
      <w:tr w:rsidR="00256A3E" w:rsidRPr="001C76FA" w14:paraId="631BF0EB" w14:textId="77777777" w:rsidTr="007149E8">
        <w:trPr>
          <w:trHeight w:val="655"/>
        </w:trPr>
        <w:tc>
          <w:tcPr>
            <w:tcW w:w="1700" w:type="dxa"/>
            <w:vMerge/>
            <w:vAlign w:val="center"/>
          </w:tcPr>
          <w:p w14:paraId="52C90A1D" w14:textId="77777777" w:rsidR="00256A3E" w:rsidRPr="001C76FA" w:rsidRDefault="00256A3E" w:rsidP="00256A3E">
            <w:pPr>
              <w:ind w:left="34"/>
              <w:jc w:val="center"/>
              <w:rPr>
                <w:rFonts w:ascii="Courier New" w:hAnsi="Courier New" w:cs="Courier New"/>
                <w:color w:val="FF0000"/>
                <w:sz w:val="24"/>
                <w:szCs w:val="24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5CFCF" w14:textId="4C1DFF65" w:rsidR="00256A3E" w:rsidRPr="001C76FA" w:rsidRDefault="00256A3E" w:rsidP="00256A3E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1C76FA">
              <w:rPr>
                <w:rFonts w:ascii="Courier New" w:hAnsi="Courier New" w:cs="Courier New"/>
                <w:sz w:val="24"/>
                <w:szCs w:val="24"/>
              </w:rPr>
              <w:t>P1</w:t>
            </w:r>
            <w:proofErr w:type="spellEnd"/>
            <w:r w:rsidRPr="001C76FA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  <w:tc>
          <w:tcPr>
            <w:tcW w:w="7854" w:type="dxa"/>
            <w:gridSpan w:val="5"/>
            <w:tcBorders>
              <w:left w:val="single" w:sz="4" w:space="0" w:color="auto"/>
            </w:tcBorders>
            <w:vAlign w:val="center"/>
          </w:tcPr>
          <w:p w14:paraId="5F51E06F" w14:textId="233583A0" w:rsidR="00256A3E" w:rsidRPr="00256A3E" w:rsidRDefault="00256A3E" w:rsidP="00256A3E">
            <w:pPr>
              <w:jc w:val="both"/>
              <w:rPr>
                <w:rFonts w:ascii="Courier New" w:hAnsi="Courier New" w:cs="Courier New"/>
                <w:sz w:val="24"/>
                <w:szCs w:val="24"/>
                <w:lang w:val="es-CL"/>
              </w:rPr>
            </w:pPr>
            <w:r w:rsidRPr="00256A3E">
              <w:rPr>
                <w:rFonts w:ascii="Courier New" w:hAnsi="Courier New" w:cs="Courier New"/>
                <w:sz w:val="24"/>
                <w:szCs w:val="24"/>
                <w:lang w:val="es-CL"/>
              </w:rPr>
              <w:t>ESTAR EN CONDICIONES DE CUMPLIR NUEVAS TAREAS.</w:t>
            </w:r>
          </w:p>
        </w:tc>
      </w:tr>
      <w:tr w:rsidR="00256A3E" w:rsidRPr="001C76FA" w14:paraId="2ABB3184" w14:textId="77777777" w:rsidTr="007149E8">
        <w:trPr>
          <w:trHeight w:val="655"/>
        </w:trPr>
        <w:tc>
          <w:tcPr>
            <w:tcW w:w="1700" w:type="dxa"/>
            <w:vMerge w:val="restart"/>
            <w:vAlign w:val="center"/>
          </w:tcPr>
          <w:p w14:paraId="6C0442C8" w14:textId="05567935" w:rsidR="00256A3E" w:rsidRPr="001C76FA" w:rsidRDefault="00256A3E" w:rsidP="00256A3E">
            <w:pPr>
              <w:ind w:left="34"/>
              <w:jc w:val="center"/>
              <w:rPr>
                <w:rFonts w:ascii="Courier New" w:hAnsi="Courier New" w:cs="Courier New"/>
                <w:color w:val="FF0000"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SEC.</w:t>
            </w:r>
            <w:r>
              <w:rPr>
                <w:rFonts w:ascii="Courier New" w:hAnsi="Courier New" w:cs="Courier New"/>
                <w:b/>
                <w:sz w:val="24"/>
                <w:szCs w:val="24"/>
              </w:rPr>
              <w:t xml:space="preserve"> </w:t>
            </w: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FT</w:t>
            </w:r>
            <w:r>
              <w:rPr>
                <w:rFonts w:ascii="Courier New" w:hAnsi="Courier New" w:cs="Courier New"/>
                <w:b/>
                <w:sz w:val="24"/>
                <w:szCs w:val="24"/>
              </w:rPr>
              <w:t>E (SE 3)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2DE53" w14:textId="7F716C9E" w:rsidR="00256A3E" w:rsidRPr="001C76FA" w:rsidRDefault="00256A3E" w:rsidP="00256A3E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1C76FA">
              <w:rPr>
                <w:rFonts w:ascii="Courier New" w:eastAsia="Times New Roman" w:hAnsi="Courier New" w:cs="Courier New"/>
                <w:sz w:val="24"/>
                <w:szCs w:val="24"/>
                <w:lang w:eastAsia="es-CL"/>
              </w:rPr>
              <w:t>T1</w:t>
            </w:r>
            <w:proofErr w:type="spellEnd"/>
            <w:r w:rsidRPr="001C76FA">
              <w:rPr>
                <w:rFonts w:ascii="Courier New" w:eastAsia="Times New Roman" w:hAnsi="Courier New" w:cs="Courier New"/>
                <w:sz w:val="24"/>
                <w:szCs w:val="24"/>
                <w:lang w:eastAsia="es-CL"/>
              </w:rPr>
              <w:t>:</w:t>
            </w:r>
          </w:p>
        </w:tc>
        <w:tc>
          <w:tcPr>
            <w:tcW w:w="7854" w:type="dxa"/>
            <w:gridSpan w:val="5"/>
            <w:tcBorders>
              <w:left w:val="single" w:sz="4" w:space="0" w:color="auto"/>
            </w:tcBorders>
            <w:vAlign w:val="center"/>
          </w:tcPr>
          <w:p w14:paraId="0998171C" w14:textId="5EA9F06A" w:rsidR="00256A3E" w:rsidRPr="00256A3E" w:rsidRDefault="00256A3E" w:rsidP="00256A3E">
            <w:pPr>
              <w:jc w:val="both"/>
              <w:rPr>
                <w:rFonts w:ascii="Courier New" w:hAnsi="Courier New" w:cs="Courier New"/>
                <w:sz w:val="24"/>
                <w:szCs w:val="24"/>
                <w:lang w:val="es-CL"/>
              </w:rPr>
            </w:pPr>
            <w:proofErr w:type="spellStart"/>
            <w:r w:rsidRPr="00256A3E">
              <w:rPr>
                <w:rFonts w:ascii="Courier New" w:hAnsi="Courier New" w:cs="Courier New"/>
                <w:sz w:val="24"/>
                <w:szCs w:val="24"/>
                <w:lang w:val="es-CL"/>
              </w:rPr>
              <w:t>BPT</w:t>
            </w:r>
            <w:proofErr w:type="spellEnd"/>
            <w:r w:rsidRPr="00256A3E">
              <w:rPr>
                <w:rFonts w:ascii="Courier New" w:hAnsi="Courier New" w:cs="Courier New"/>
                <w:sz w:val="24"/>
                <w:szCs w:val="24"/>
                <w:lang w:val="es-CL"/>
              </w:rPr>
              <w:t xml:space="preserve"> REEMBARCAR</w:t>
            </w:r>
            <w:r>
              <w:rPr>
                <w:rFonts w:ascii="Courier New" w:hAnsi="Courier New" w:cs="Courier New"/>
                <w:sz w:val="24"/>
                <w:szCs w:val="24"/>
                <w:lang w:val="es-CL"/>
              </w:rPr>
              <w:t>.</w:t>
            </w:r>
          </w:p>
        </w:tc>
      </w:tr>
      <w:tr w:rsidR="00256A3E" w:rsidRPr="001C76FA" w14:paraId="170CEFB0" w14:textId="77777777" w:rsidTr="007149E8">
        <w:trPr>
          <w:trHeight w:val="655"/>
        </w:trPr>
        <w:tc>
          <w:tcPr>
            <w:tcW w:w="1700" w:type="dxa"/>
            <w:vMerge/>
            <w:vAlign w:val="center"/>
          </w:tcPr>
          <w:p w14:paraId="6A674C19" w14:textId="77777777" w:rsidR="00256A3E" w:rsidRPr="001C76FA" w:rsidRDefault="00256A3E" w:rsidP="00256A3E">
            <w:pPr>
              <w:ind w:left="34"/>
              <w:jc w:val="center"/>
              <w:rPr>
                <w:rFonts w:ascii="Courier New" w:hAnsi="Courier New" w:cs="Courier New"/>
                <w:color w:val="FF0000"/>
                <w:sz w:val="24"/>
                <w:szCs w:val="24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F4F4C" w14:textId="3D60DDB0" w:rsidR="00256A3E" w:rsidRPr="001C76FA" w:rsidRDefault="00256A3E" w:rsidP="00256A3E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1C76FA">
              <w:rPr>
                <w:rFonts w:ascii="Courier New" w:hAnsi="Courier New" w:cs="Courier New"/>
                <w:sz w:val="24"/>
                <w:szCs w:val="24"/>
              </w:rPr>
              <w:t>P1</w:t>
            </w:r>
            <w:proofErr w:type="spellEnd"/>
            <w:r w:rsidRPr="001C76FA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  <w:tc>
          <w:tcPr>
            <w:tcW w:w="7854" w:type="dxa"/>
            <w:gridSpan w:val="5"/>
            <w:tcBorders>
              <w:left w:val="single" w:sz="4" w:space="0" w:color="auto"/>
            </w:tcBorders>
            <w:vAlign w:val="center"/>
          </w:tcPr>
          <w:p w14:paraId="6CF1E5E2" w14:textId="12DBFAD3" w:rsidR="00256A3E" w:rsidRPr="00256A3E" w:rsidRDefault="00256A3E" w:rsidP="00256A3E">
            <w:pPr>
              <w:jc w:val="both"/>
              <w:rPr>
                <w:rFonts w:ascii="Courier New" w:hAnsi="Courier New" w:cs="Courier New"/>
                <w:sz w:val="24"/>
                <w:szCs w:val="24"/>
                <w:lang w:val="es-CL"/>
              </w:rPr>
            </w:pPr>
            <w:r w:rsidRPr="00256A3E">
              <w:rPr>
                <w:rFonts w:ascii="Courier New" w:hAnsi="Courier New" w:cs="Courier New"/>
                <w:sz w:val="24"/>
                <w:szCs w:val="24"/>
                <w:lang w:val="es-CL"/>
              </w:rPr>
              <w:t>ESTAR EN CONDICIONES DE CUMPLIR NUEVAS TAREAS.</w:t>
            </w:r>
          </w:p>
        </w:tc>
      </w:tr>
      <w:tr w:rsidR="00256A3E" w:rsidRPr="001C76FA" w14:paraId="45BDC0BE" w14:textId="77777777" w:rsidTr="007149E8">
        <w:trPr>
          <w:trHeight w:val="655"/>
        </w:trPr>
        <w:tc>
          <w:tcPr>
            <w:tcW w:w="1700" w:type="dxa"/>
            <w:vMerge w:val="restart"/>
            <w:vAlign w:val="center"/>
          </w:tcPr>
          <w:p w14:paraId="269BF86F" w14:textId="77777777" w:rsidR="00256A3E" w:rsidRDefault="00256A3E" w:rsidP="00256A3E">
            <w:pPr>
              <w:ind w:left="34"/>
              <w:jc w:val="center"/>
              <w:rPr>
                <w:rFonts w:ascii="Courier New" w:hAnsi="Courier New" w:cs="Courier Ne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bCs/>
                <w:color w:val="000000" w:themeColor="text1"/>
                <w:sz w:val="24"/>
                <w:szCs w:val="24"/>
              </w:rPr>
              <w:t>COY 312</w:t>
            </w:r>
          </w:p>
          <w:p w14:paraId="489692D0" w14:textId="77777777" w:rsidR="00256A3E" w:rsidRDefault="00256A3E" w:rsidP="00256A3E">
            <w:pPr>
              <w:ind w:left="34"/>
              <w:jc w:val="center"/>
              <w:rPr>
                <w:rFonts w:ascii="Courier New" w:hAnsi="Courier New" w:cs="Courier Ne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bCs/>
                <w:color w:val="000000" w:themeColor="text1"/>
                <w:sz w:val="24"/>
                <w:szCs w:val="24"/>
              </w:rPr>
              <w:t>COY 313</w:t>
            </w:r>
          </w:p>
          <w:p w14:paraId="538B2342" w14:textId="77777777" w:rsidR="00256A3E" w:rsidRDefault="00256A3E" w:rsidP="00256A3E">
            <w:pPr>
              <w:ind w:left="34"/>
              <w:jc w:val="center"/>
              <w:rPr>
                <w:rFonts w:ascii="Courier New" w:hAnsi="Courier New" w:cs="Courier New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Courier New" w:hAnsi="Courier New" w:cs="Courier New"/>
                <w:b/>
                <w:bCs/>
                <w:color w:val="000000" w:themeColor="text1"/>
                <w:sz w:val="24"/>
                <w:szCs w:val="24"/>
              </w:rPr>
              <w:t>PLT</w:t>
            </w:r>
            <w:proofErr w:type="spellEnd"/>
            <w:r>
              <w:rPr>
                <w:rFonts w:ascii="Courier New" w:hAnsi="Courier New" w:cs="Courier New"/>
                <w:b/>
                <w:bCs/>
                <w:color w:val="000000" w:themeColor="text1"/>
                <w:sz w:val="24"/>
                <w:szCs w:val="24"/>
              </w:rPr>
              <w:t xml:space="preserve"> M-81</w:t>
            </w:r>
          </w:p>
          <w:p w14:paraId="583612B8" w14:textId="1BD471D2" w:rsidR="00256A3E" w:rsidRPr="001C76FA" w:rsidRDefault="00256A3E" w:rsidP="00256A3E">
            <w:pPr>
              <w:ind w:left="34"/>
              <w:jc w:val="center"/>
              <w:rPr>
                <w:rFonts w:ascii="Courier New" w:hAnsi="Courier New" w:cs="Courier New"/>
                <w:color w:val="FF0000"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bCs/>
                <w:color w:val="000000" w:themeColor="text1"/>
                <w:sz w:val="24"/>
                <w:szCs w:val="24"/>
              </w:rPr>
              <w:t>(ME)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8F2F0" w14:textId="44C9C273" w:rsidR="00256A3E" w:rsidRPr="001C76FA" w:rsidRDefault="00256A3E" w:rsidP="00256A3E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1C76FA">
              <w:rPr>
                <w:rFonts w:ascii="Courier New" w:eastAsia="Times New Roman" w:hAnsi="Courier New" w:cs="Courier New"/>
                <w:sz w:val="24"/>
                <w:szCs w:val="24"/>
                <w:lang w:eastAsia="es-CL"/>
              </w:rPr>
              <w:t>T1</w:t>
            </w:r>
            <w:proofErr w:type="spellEnd"/>
            <w:r w:rsidRPr="001C76FA">
              <w:rPr>
                <w:rFonts w:ascii="Courier New" w:eastAsia="Times New Roman" w:hAnsi="Courier New" w:cs="Courier New"/>
                <w:sz w:val="24"/>
                <w:szCs w:val="24"/>
                <w:lang w:eastAsia="es-CL"/>
              </w:rPr>
              <w:t>:</w:t>
            </w:r>
          </w:p>
        </w:tc>
        <w:tc>
          <w:tcPr>
            <w:tcW w:w="7854" w:type="dxa"/>
            <w:gridSpan w:val="5"/>
            <w:tcBorders>
              <w:left w:val="single" w:sz="4" w:space="0" w:color="auto"/>
            </w:tcBorders>
            <w:vAlign w:val="center"/>
          </w:tcPr>
          <w:p w14:paraId="140CAFB7" w14:textId="44BAADC2" w:rsidR="00256A3E" w:rsidRPr="00256A3E" w:rsidRDefault="00256A3E" w:rsidP="00256A3E">
            <w:pPr>
              <w:jc w:val="both"/>
              <w:rPr>
                <w:rFonts w:ascii="Courier New" w:hAnsi="Courier New" w:cs="Courier New"/>
                <w:sz w:val="24"/>
                <w:szCs w:val="24"/>
                <w:lang w:val="es-CL"/>
              </w:rPr>
            </w:pPr>
            <w:r w:rsidRPr="00256A3E">
              <w:rPr>
                <w:rFonts w:ascii="Courier New" w:hAnsi="Courier New" w:cs="Courier New"/>
                <w:sz w:val="24"/>
                <w:szCs w:val="24"/>
                <w:lang w:val="es-ES"/>
              </w:rPr>
              <w:t xml:space="preserve">UNA VEZ NEUTRALIZAS </w:t>
            </w:r>
            <w:proofErr w:type="spellStart"/>
            <w:r w:rsidRPr="00256A3E">
              <w:rPr>
                <w:rFonts w:ascii="Courier New" w:hAnsi="Courier New" w:cs="Courier New"/>
                <w:sz w:val="24"/>
                <w:szCs w:val="24"/>
                <w:lang w:val="es-ES"/>
              </w:rPr>
              <w:t>FZAS</w:t>
            </w:r>
            <w:proofErr w:type="spellEnd"/>
            <w:r w:rsidRPr="00256A3E">
              <w:rPr>
                <w:rFonts w:ascii="Courier New" w:hAnsi="Courier New" w:cs="Courier New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256A3E">
              <w:rPr>
                <w:rFonts w:ascii="Courier New" w:hAnsi="Courier New" w:cs="Courier New"/>
                <w:sz w:val="24"/>
                <w:szCs w:val="24"/>
                <w:lang w:val="es-ES"/>
              </w:rPr>
              <w:t>ENY</w:t>
            </w:r>
            <w:proofErr w:type="spellEnd"/>
            <w:r w:rsidRPr="00256A3E">
              <w:rPr>
                <w:rFonts w:ascii="Courier New" w:hAnsi="Courier New" w:cs="Courier New"/>
                <w:sz w:val="24"/>
                <w:szCs w:val="24"/>
                <w:lang w:val="es-ES"/>
              </w:rPr>
              <w:t>, BLOQUEAR ACCESO SUR DE SAN VICENTE.</w:t>
            </w:r>
          </w:p>
        </w:tc>
      </w:tr>
      <w:tr w:rsidR="00256A3E" w:rsidRPr="001C76FA" w14:paraId="77EEC79C" w14:textId="77777777" w:rsidTr="007149E8">
        <w:trPr>
          <w:trHeight w:val="655"/>
        </w:trPr>
        <w:tc>
          <w:tcPr>
            <w:tcW w:w="1700" w:type="dxa"/>
            <w:vMerge/>
            <w:vAlign w:val="center"/>
          </w:tcPr>
          <w:p w14:paraId="1B981AE2" w14:textId="77777777" w:rsidR="00256A3E" w:rsidRPr="001C76FA" w:rsidRDefault="00256A3E" w:rsidP="00256A3E">
            <w:pPr>
              <w:ind w:left="34"/>
              <w:jc w:val="center"/>
              <w:rPr>
                <w:rFonts w:ascii="Courier New" w:hAnsi="Courier New" w:cs="Courier New"/>
                <w:color w:val="FF0000"/>
                <w:sz w:val="24"/>
                <w:szCs w:val="24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C0C1F" w14:textId="0B359FBB" w:rsidR="00256A3E" w:rsidRPr="001C76FA" w:rsidRDefault="00256A3E" w:rsidP="00256A3E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1C76FA">
              <w:rPr>
                <w:rFonts w:ascii="Courier New" w:hAnsi="Courier New" w:cs="Courier New"/>
                <w:sz w:val="24"/>
                <w:szCs w:val="24"/>
              </w:rPr>
              <w:t>P1</w:t>
            </w:r>
            <w:proofErr w:type="spellEnd"/>
            <w:r w:rsidRPr="001C76FA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  <w:tc>
          <w:tcPr>
            <w:tcW w:w="7854" w:type="dxa"/>
            <w:gridSpan w:val="5"/>
            <w:tcBorders>
              <w:left w:val="single" w:sz="4" w:space="0" w:color="auto"/>
            </w:tcBorders>
            <w:vAlign w:val="center"/>
          </w:tcPr>
          <w:p w14:paraId="4179C7B2" w14:textId="0BA3FD40" w:rsidR="00256A3E" w:rsidRPr="00256A3E" w:rsidRDefault="00256A3E" w:rsidP="00256A3E">
            <w:pPr>
              <w:jc w:val="both"/>
              <w:rPr>
                <w:rFonts w:ascii="Courier New" w:hAnsi="Courier New" w:cs="Courier New"/>
                <w:sz w:val="24"/>
                <w:szCs w:val="24"/>
                <w:lang w:val="es-CL"/>
              </w:rPr>
            </w:pPr>
            <w:r w:rsidRPr="00256A3E">
              <w:rPr>
                <w:rFonts w:ascii="Courier New" w:hAnsi="Courier New" w:cs="Courier New"/>
                <w:sz w:val="24"/>
                <w:szCs w:val="24"/>
                <w:lang w:val="es-ES"/>
              </w:rPr>
              <w:t>AISLAR SAN VICENTE.</w:t>
            </w:r>
          </w:p>
        </w:tc>
      </w:tr>
      <w:tr w:rsidR="00256A3E" w:rsidRPr="001C76FA" w14:paraId="189E4925" w14:textId="77777777" w:rsidTr="007149E8">
        <w:trPr>
          <w:trHeight w:val="655"/>
        </w:trPr>
        <w:tc>
          <w:tcPr>
            <w:tcW w:w="1700" w:type="dxa"/>
            <w:vMerge w:val="restart"/>
            <w:vAlign w:val="center"/>
          </w:tcPr>
          <w:p w14:paraId="371D618D" w14:textId="6CED4392" w:rsidR="00256A3E" w:rsidRPr="001C76FA" w:rsidRDefault="00256A3E" w:rsidP="00256A3E">
            <w:pPr>
              <w:ind w:left="34"/>
              <w:jc w:val="center"/>
              <w:rPr>
                <w:rFonts w:ascii="Courier New" w:hAnsi="Courier New" w:cs="Courier New"/>
                <w:color w:val="FF0000"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COY 311</w:t>
            </w:r>
            <w:r>
              <w:rPr>
                <w:rFonts w:ascii="Courier New" w:hAnsi="Courier New" w:cs="Courier New"/>
                <w:b/>
                <w:sz w:val="24"/>
                <w:szCs w:val="24"/>
              </w:rPr>
              <w:t xml:space="preserve"> (SE 1)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423C1" w14:textId="1CB02351" w:rsidR="00256A3E" w:rsidRPr="001C76FA" w:rsidRDefault="00256A3E" w:rsidP="00256A3E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1C76FA">
              <w:rPr>
                <w:rFonts w:ascii="Courier New" w:eastAsia="Times New Roman" w:hAnsi="Courier New" w:cs="Courier New"/>
                <w:sz w:val="24"/>
                <w:szCs w:val="24"/>
                <w:lang w:eastAsia="es-CL"/>
              </w:rPr>
              <w:t>T1</w:t>
            </w:r>
            <w:proofErr w:type="spellEnd"/>
            <w:r w:rsidRPr="001C76FA">
              <w:rPr>
                <w:rFonts w:ascii="Courier New" w:eastAsia="Times New Roman" w:hAnsi="Courier New" w:cs="Courier New"/>
                <w:sz w:val="24"/>
                <w:szCs w:val="24"/>
                <w:lang w:eastAsia="es-CL"/>
              </w:rPr>
              <w:t>:</w:t>
            </w:r>
          </w:p>
        </w:tc>
        <w:tc>
          <w:tcPr>
            <w:tcW w:w="7854" w:type="dxa"/>
            <w:gridSpan w:val="5"/>
            <w:tcBorders>
              <w:left w:val="single" w:sz="4" w:space="0" w:color="auto"/>
            </w:tcBorders>
            <w:vAlign w:val="center"/>
          </w:tcPr>
          <w:p w14:paraId="544C9288" w14:textId="3B0749E3" w:rsidR="00256A3E" w:rsidRPr="00256A3E" w:rsidRDefault="00256A3E" w:rsidP="00256A3E">
            <w:pPr>
              <w:jc w:val="both"/>
              <w:rPr>
                <w:rFonts w:ascii="Courier New" w:hAnsi="Courier New" w:cs="Courier New"/>
                <w:sz w:val="24"/>
                <w:szCs w:val="24"/>
                <w:lang w:val="es-CL"/>
              </w:rPr>
            </w:pPr>
            <w:proofErr w:type="spellStart"/>
            <w:r w:rsidRPr="00256A3E">
              <w:rPr>
                <w:rFonts w:ascii="Courier New" w:hAnsi="Courier New" w:cs="Courier New"/>
                <w:sz w:val="24"/>
                <w:szCs w:val="24"/>
                <w:lang w:val="es-CL"/>
              </w:rPr>
              <w:t>ECSO</w:t>
            </w:r>
            <w:proofErr w:type="spellEnd"/>
            <w:r w:rsidRPr="00256A3E">
              <w:rPr>
                <w:rFonts w:ascii="Courier New" w:hAnsi="Courier New" w:cs="Courier New"/>
                <w:sz w:val="24"/>
                <w:szCs w:val="24"/>
                <w:lang w:val="es-CL"/>
              </w:rPr>
              <w:t xml:space="preserve"> BLOQUEAR EN </w:t>
            </w:r>
            <w:proofErr w:type="spellStart"/>
            <w:r w:rsidRPr="00256A3E">
              <w:rPr>
                <w:rFonts w:ascii="Courier New" w:hAnsi="Courier New" w:cs="Courier New"/>
                <w:sz w:val="24"/>
                <w:szCs w:val="24"/>
                <w:lang w:val="es-CL"/>
              </w:rPr>
              <w:t>CUAD</w:t>
            </w:r>
            <w:proofErr w:type="spellEnd"/>
            <w:r w:rsidRPr="00256A3E">
              <w:rPr>
                <w:rFonts w:ascii="Courier New" w:hAnsi="Courier New" w:cs="Courier New"/>
                <w:sz w:val="24"/>
                <w:szCs w:val="24"/>
                <w:lang w:val="es-CL"/>
              </w:rPr>
              <w:t>. 68-44, ACCESO NORTE DE SAN VICENTE Y TALCAHUANO.</w:t>
            </w:r>
          </w:p>
        </w:tc>
      </w:tr>
      <w:tr w:rsidR="00256A3E" w:rsidRPr="001C76FA" w14:paraId="6F72EF51" w14:textId="77777777" w:rsidTr="007149E8">
        <w:trPr>
          <w:trHeight w:val="655"/>
        </w:trPr>
        <w:tc>
          <w:tcPr>
            <w:tcW w:w="1700" w:type="dxa"/>
            <w:vMerge/>
            <w:vAlign w:val="center"/>
          </w:tcPr>
          <w:p w14:paraId="0B68CCD6" w14:textId="77777777" w:rsidR="00256A3E" w:rsidRPr="001C76FA" w:rsidRDefault="00256A3E" w:rsidP="00256A3E">
            <w:pPr>
              <w:ind w:left="34"/>
              <w:jc w:val="center"/>
              <w:rPr>
                <w:rFonts w:ascii="Courier New" w:hAnsi="Courier New" w:cs="Courier New"/>
                <w:color w:val="FF0000"/>
                <w:sz w:val="24"/>
                <w:szCs w:val="24"/>
              </w:rPr>
            </w:pP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6F0A7" w14:textId="2C478FB4" w:rsidR="00256A3E" w:rsidRPr="001C76FA" w:rsidRDefault="00256A3E" w:rsidP="00256A3E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 w:rsidRPr="001C76FA">
              <w:rPr>
                <w:rFonts w:ascii="Courier New" w:hAnsi="Courier New" w:cs="Courier New"/>
                <w:sz w:val="24"/>
                <w:szCs w:val="24"/>
              </w:rPr>
              <w:t>P1</w:t>
            </w:r>
            <w:proofErr w:type="spellEnd"/>
            <w:r w:rsidRPr="001C76FA">
              <w:rPr>
                <w:rFonts w:ascii="Courier New" w:hAnsi="Courier New" w:cs="Courier New"/>
                <w:sz w:val="24"/>
                <w:szCs w:val="24"/>
              </w:rPr>
              <w:t>:</w:t>
            </w:r>
          </w:p>
        </w:tc>
        <w:tc>
          <w:tcPr>
            <w:tcW w:w="7854" w:type="dxa"/>
            <w:gridSpan w:val="5"/>
            <w:tcBorders>
              <w:left w:val="single" w:sz="4" w:space="0" w:color="auto"/>
            </w:tcBorders>
            <w:vAlign w:val="center"/>
          </w:tcPr>
          <w:p w14:paraId="29CB1860" w14:textId="210F54BE" w:rsidR="00256A3E" w:rsidRPr="001C76FA" w:rsidRDefault="00256A3E" w:rsidP="00256A3E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256A3E">
              <w:rPr>
                <w:rFonts w:ascii="Courier New" w:hAnsi="Courier New" w:cs="Courier New"/>
                <w:sz w:val="24"/>
                <w:szCs w:val="24"/>
              </w:rPr>
              <w:t>AISLAR SAN VICENTE.</w:t>
            </w:r>
          </w:p>
        </w:tc>
      </w:tr>
      <w:tr w:rsidR="00177701" w:rsidRPr="001C76FA" w14:paraId="308F1DB4" w14:textId="77777777" w:rsidTr="00D21FA7">
        <w:trPr>
          <w:trHeight w:val="4563"/>
        </w:trPr>
        <w:tc>
          <w:tcPr>
            <w:tcW w:w="10267" w:type="dxa"/>
            <w:gridSpan w:val="8"/>
            <w:vAlign w:val="center"/>
          </w:tcPr>
          <w:p w14:paraId="32A00DD4" w14:textId="1CB93160" w:rsidR="00A24FBB" w:rsidRPr="001C76FA" w:rsidRDefault="00B23B73" w:rsidP="008F0610">
            <w:pPr>
              <w:jc w:val="both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CONCEPTO DE LOS FUEGOS:</w:t>
            </w:r>
          </w:p>
          <w:p w14:paraId="1A1493EC" w14:textId="77777777" w:rsidR="00D02213" w:rsidRPr="001C76FA" w:rsidRDefault="00D02213" w:rsidP="008F0610">
            <w:pPr>
              <w:jc w:val="both"/>
              <w:rPr>
                <w:rFonts w:ascii="Courier New" w:hAnsi="Courier New" w:cs="Courier New"/>
                <w:b/>
                <w:sz w:val="24"/>
                <w:szCs w:val="24"/>
              </w:rPr>
            </w:pPr>
          </w:p>
          <w:p w14:paraId="45E50168" w14:textId="52E0164B" w:rsidR="00622F1D" w:rsidRPr="00622F1D" w:rsidRDefault="00B23B73" w:rsidP="00622F1D">
            <w:pPr>
              <w:jc w:val="both"/>
              <w:rPr>
                <w:rFonts w:ascii="Courier New" w:hAnsi="Courier New" w:cs="Courier New"/>
                <w:b/>
                <w:sz w:val="24"/>
                <w:szCs w:val="24"/>
                <w:lang w:val="es-CL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  <w:lang w:val="es-CL"/>
              </w:rPr>
              <w:t>LOS FUEGOS DE APOYO DEBEN CUMPLIR LO SIGUIENTE:</w:t>
            </w:r>
          </w:p>
          <w:p w14:paraId="7EC03D35" w14:textId="2898DFD7" w:rsidR="00622F1D" w:rsidRPr="001C76FA" w:rsidRDefault="0067265B" w:rsidP="001E3AD8">
            <w:pPr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</w:pPr>
            <w:r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  <w:t>SE MANTIENE</w:t>
            </w:r>
            <w:r w:rsidR="00B23B73" w:rsidRPr="001C76FA"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  <w:t>.</w:t>
            </w:r>
          </w:p>
          <w:p w14:paraId="76971796" w14:textId="77777777" w:rsidR="00622F1D" w:rsidRPr="00622F1D" w:rsidRDefault="00622F1D" w:rsidP="00D02213">
            <w:pPr>
              <w:ind w:left="720"/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</w:pPr>
          </w:p>
          <w:p w14:paraId="2FF9288B" w14:textId="2C206B15" w:rsidR="00622F1D" w:rsidRPr="00622F1D" w:rsidRDefault="00B23B73" w:rsidP="00622F1D">
            <w:pPr>
              <w:jc w:val="both"/>
              <w:rPr>
                <w:rFonts w:ascii="Courier New" w:hAnsi="Courier New" w:cs="Courier New"/>
                <w:b/>
                <w:sz w:val="24"/>
                <w:szCs w:val="24"/>
                <w:lang w:val="es-CL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  <w:lang w:val="es-CL"/>
              </w:rPr>
              <w:t>AGENCIAS PRODUCTORAS DE FUEGO:</w:t>
            </w:r>
          </w:p>
          <w:p w14:paraId="0C5E43DE" w14:textId="41CEC8D2" w:rsidR="00622F1D" w:rsidRDefault="001E3AD8" w:rsidP="001E3AD8">
            <w:pPr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</w:pPr>
            <w:r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  <w:t>SE MANTIENE.</w:t>
            </w:r>
          </w:p>
          <w:p w14:paraId="34FAFC01" w14:textId="77777777" w:rsidR="0084497F" w:rsidRPr="00622F1D" w:rsidRDefault="0084497F" w:rsidP="001E3AD8">
            <w:pPr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</w:pPr>
          </w:p>
          <w:p w14:paraId="077677E6" w14:textId="32DA76CE" w:rsidR="00622F1D" w:rsidRPr="00622F1D" w:rsidRDefault="00B23B73" w:rsidP="00622F1D">
            <w:pPr>
              <w:jc w:val="both"/>
              <w:rPr>
                <w:rFonts w:ascii="Courier New" w:hAnsi="Courier New" w:cs="Courier New"/>
                <w:b/>
                <w:sz w:val="24"/>
                <w:szCs w:val="24"/>
                <w:lang w:val="es-CL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  <w:lang w:val="es-CL"/>
              </w:rPr>
              <w:t>AGENCIAS DE ADQUISICIÓN DE FUEGOS:</w:t>
            </w:r>
          </w:p>
          <w:p w14:paraId="55587781" w14:textId="6ACD2797" w:rsidR="00622F1D" w:rsidRPr="001C76FA" w:rsidRDefault="001E3AD8" w:rsidP="001E3AD8">
            <w:pPr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</w:pPr>
            <w:r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  <w:t>SE MANTIENE.</w:t>
            </w:r>
          </w:p>
          <w:p w14:paraId="2DB7891C" w14:textId="77777777" w:rsidR="00390358" w:rsidRPr="00622F1D" w:rsidRDefault="00390358" w:rsidP="001E3AD8">
            <w:pPr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</w:pPr>
          </w:p>
          <w:p w14:paraId="0AD70BB8" w14:textId="2230C588" w:rsidR="003D08DE" w:rsidRDefault="00B23B73" w:rsidP="00D21FA7">
            <w:pPr>
              <w:jc w:val="both"/>
              <w:rPr>
                <w:rFonts w:ascii="Courier New" w:hAnsi="Courier New" w:cs="Courier New"/>
                <w:b/>
                <w:sz w:val="24"/>
                <w:szCs w:val="24"/>
                <w:lang w:val="es-CL"/>
              </w:rPr>
            </w:pPr>
            <w:proofErr w:type="spellStart"/>
            <w:r w:rsidRPr="001C76FA">
              <w:rPr>
                <w:rFonts w:ascii="Courier New" w:hAnsi="Courier New" w:cs="Courier New"/>
                <w:b/>
                <w:bCs/>
                <w:sz w:val="24"/>
                <w:szCs w:val="24"/>
                <w:lang w:val="es-CL"/>
              </w:rPr>
              <w:t>HPT’S</w:t>
            </w:r>
            <w:proofErr w:type="spellEnd"/>
            <w:r w:rsidRPr="001C76FA">
              <w:rPr>
                <w:rFonts w:ascii="Courier New" w:hAnsi="Courier New" w:cs="Courier New"/>
                <w:b/>
                <w:bCs/>
                <w:sz w:val="24"/>
                <w:szCs w:val="24"/>
                <w:lang w:val="es-CL"/>
              </w:rPr>
              <w:t>:</w:t>
            </w:r>
          </w:p>
          <w:p w14:paraId="4416BA6A" w14:textId="4CE0897D" w:rsidR="00D21FA7" w:rsidRDefault="00D21FA7" w:rsidP="00D21FA7">
            <w:pPr>
              <w:jc w:val="both"/>
              <w:rPr>
                <w:rFonts w:ascii="Courier New" w:hAnsi="Courier New" w:cs="Courier New"/>
                <w:sz w:val="24"/>
                <w:szCs w:val="24"/>
                <w:lang w:val="es-CL"/>
              </w:rPr>
            </w:pPr>
            <w:r w:rsidRPr="00D21FA7">
              <w:rPr>
                <w:rFonts w:ascii="Courier New" w:hAnsi="Courier New" w:cs="Courier New"/>
                <w:sz w:val="24"/>
                <w:szCs w:val="24"/>
                <w:lang w:val="es-CL"/>
              </w:rPr>
              <w:t>SE MANTIENE.</w:t>
            </w:r>
          </w:p>
          <w:p w14:paraId="5D076BA2" w14:textId="77777777" w:rsidR="00D21FA7" w:rsidRPr="00D21FA7" w:rsidRDefault="00D21FA7" w:rsidP="00D21FA7">
            <w:pPr>
              <w:jc w:val="both"/>
              <w:rPr>
                <w:rFonts w:ascii="Courier New" w:hAnsi="Courier New" w:cs="Courier New"/>
                <w:sz w:val="24"/>
                <w:szCs w:val="24"/>
                <w:lang w:val="es-CL"/>
              </w:rPr>
            </w:pPr>
          </w:p>
          <w:p w14:paraId="1850A00E" w14:textId="1312BACD" w:rsidR="00615C93" w:rsidRPr="001C76FA" w:rsidRDefault="00B23B73" w:rsidP="00615C93">
            <w:pPr>
              <w:jc w:val="both"/>
              <w:rPr>
                <w:rFonts w:ascii="Courier New" w:hAnsi="Courier New" w:cs="Courier New"/>
                <w:b/>
                <w:sz w:val="24"/>
                <w:szCs w:val="24"/>
                <w:lang w:val="es-CL"/>
              </w:rPr>
            </w:pPr>
            <w:r w:rsidRPr="001C76FA">
              <w:rPr>
                <w:rFonts w:ascii="Courier New" w:hAnsi="Courier New" w:cs="Courier New"/>
                <w:b/>
                <w:bCs/>
                <w:sz w:val="24"/>
                <w:szCs w:val="24"/>
                <w:u w:val="single"/>
                <w:lang w:val="es-CL"/>
              </w:rPr>
              <w:t>EFST</w:t>
            </w:r>
            <w:r w:rsidRPr="001C76FA">
              <w:rPr>
                <w:rFonts w:ascii="Courier New" w:hAnsi="Courier New" w:cs="Courier New"/>
                <w:b/>
                <w:sz w:val="24"/>
                <w:szCs w:val="24"/>
                <w:lang w:val="es-CL"/>
              </w:rPr>
              <w:t xml:space="preserve"> </w:t>
            </w:r>
          </w:p>
          <w:p w14:paraId="420CA50D" w14:textId="77777777" w:rsidR="001E3AD8" w:rsidRDefault="001E3AD8" w:rsidP="001E3AD8">
            <w:pPr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</w:pPr>
            <w:r w:rsidRPr="001E3AD8"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  <w:t>SE MANTIENE.</w:t>
            </w:r>
          </w:p>
          <w:p w14:paraId="5CB5D30C" w14:textId="77777777" w:rsidR="0084497F" w:rsidRDefault="0084497F" w:rsidP="001E3AD8">
            <w:pPr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</w:pPr>
          </w:p>
          <w:p w14:paraId="15711734" w14:textId="77777777" w:rsidR="00D21FA7" w:rsidRDefault="00D21FA7" w:rsidP="001E3AD8">
            <w:pPr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</w:pPr>
          </w:p>
          <w:p w14:paraId="7BC13D64" w14:textId="77777777" w:rsidR="00D21FA7" w:rsidRDefault="00D21FA7" w:rsidP="001E3AD8">
            <w:pPr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</w:pPr>
          </w:p>
          <w:p w14:paraId="72CC0BB5" w14:textId="77777777" w:rsidR="00D21FA7" w:rsidRDefault="00D21FA7" w:rsidP="001E3AD8">
            <w:pPr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</w:pPr>
          </w:p>
          <w:p w14:paraId="64D2BB71" w14:textId="77777777" w:rsidR="00D21FA7" w:rsidRDefault="00D21FA7" w:rsidP="001E3AD8">
            <w:pPr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</w:pPr>
          </w:p>
          <w:p w14:paraId="2592FC37" w14:textId="77777777" w:rsidR="00D21FA7" w:rsidRDefault="00D21FA7" w:rsidP="001E3AD8">
            <w:pPr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</w:pPr>
          </w:p>
          <w:p w14:paraId="15D7FD9D" w14:textId="77777777" w:rsidR="00D21FA7" w:rsidRDefault="00D21FA7" w:rsidP="001E3AD8">
            <w:pPr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</w:pPr>
            <w:bookmarkStart w:id="0" w:name="_GoBack"/>
            <w:bookmarkEnd w:id="0"/>
          </w:p>
          <w:p w14:paraId="385DDD97" w14:textId="77777777" w:rsidR="00D21FA7" w:rsidRDefault="00D21FA7" w:rsidP="001E3AD8">
            <w:pPr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</w:pPr>
          </w:p>
          <w:p w14:paraId="630E242F" w14:textId="040AAF05" w:rsidR="00D21FA7" w:rsidRPr="001E3AD8" w:rsidRDefault="00D21FA7" w:rsidP="001E3AD8">
            <w:pPr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CL"/>
              </w:rPr>
            </w:pPr>
          </w:p>
        </w:tc>
      </w:tr>
      <w:tr w:rsidR="008F0610" w:rsidRPr="001C76FA" w14:paraId="5AD18671" w14:textId="77777777" w:rsidTr="00865561">
        <w:trPr>
          <w:trHeight w:val="270"/>
        </w:trPr>
        <w:tc>
          <w:tcPr>
            <w:tcW w:w="10267" w:type="dxa"/>
            <w:gridSpan w:val="8"/>
            <w:vAlign w:val="center"/>
          </w:tcPr>
          <w:p w14:paraId="0A6EE19A" w14:textId="18405590" w:rsidR="008F0610" w:rsidRPr="001C76FA" w:rsidRDefault="008F0610" w:rsidP="008F0610">
            <w:pPr>
              <w:jc w:val="both"/>
              <w:rPr>
                <w:rFonts w:ascii="Courier New" w:hAnsi="Courier New" w:cs="Courier New"/>
                <w:b/>
                <w:sz w:val="24"/>
                <w:szCs w:val="24"/>
              </w:rPr>
            </w:pPr>
            <w:proofErr w:type="spellStart"/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COOMON</w:t>
            </w:r>
            <w:proofErr w:type="spellEnd"/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</w:t>
            </w:r>
            <w:proofErr w:type="spellStart"/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TASK</w:t>
            </w:r>
            <w:proofErr w:type="spellEnd"/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&amp; </w:t>
            </w:r>
            <w:proofErr w:type="spellStart"/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COORDINATION</w:t>
            </w:r>
            <w:proofErr w:type="spellEnd"/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 INSTRUCCTION </w:t>
            </w:r>
          </w:p>
        </w:tc>
      </w:tr>
      <w:tr w:rsidR="008F0610" w:rsidRPr="001C76FA" w14:paraId="60CCA5C3" w14:textId="77777777" w:rsidTr="0084497F">
        <w:trPr>
          <w:trHeight w:val="7785"/>
        </w:trPr>
        <w:tc>
          <w:tcPr>
            <w:tcW w:w="10267" w:type="dxa"/>
            <w:gridSpan w:val="8"/>
          </w:tcPr>
          <w:p w14:paraId="5D1A6CB8" w14:textId="5FE4E768" w:rsidR="008F0610" w:rsidRPr="001C76FA" w:rsidRDefault="001E559A" w:rsidP="0084497F">
            <w:pPr>
              <w:jc w:val="both"/>
              <w:rPr>
                <w:rFonts w:ascii="Courier New" w:hAnsi="Courier New" w:cs="Courier New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1C76FA">
              <w:rPr>
                <w:rFonts w:ascii="Courier New" w:hAnsi="Courier New" w:cs="Courier New"/>
                <w:b/>
                <w:sz w:val="24"/>
                <w:szCs w:val="24"/>
                <w:shd w:val="clear" w:color="auto" w:fill="FFFFFF"/>
              </w:rPr>
              <w:lastRenderedPageBreak/>
              <w:t>COMMON</w:t>
            </w:r>
            <w:proofErr w:type="spellEnd"/>
            <w:r w:rsidRPr="001C76FA">
              <w:rPr>
                <w:rFonts w:ascii="Courier New" w:hAnsi="Courier New" w:cs="Courier New"/>
                <w:b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C76FA">
              <w:rPr>
                <w:rFonts w:ascii="Courier New" w:hAnsi="Courier New" w:cs="Courier New"/>
                <w:b/>
                <w:sz w:val="24"/>
                <w:szCs w:val="24"/>
                <w:shd w:val="clear" w:color="auto" w:fill="FFFFFF"/>
              </w:rPr>
              <w:t>TASK</w:t>
            </w:r>
            <w:proofErr w:type="spellEnd"/>
          </w:p>
          <w:p w14:paraId="42DEAE3F" w14:textId="5F182FEE" w:rsidR="008F0610" w:rsidRPr="001C76FA" w:rsidRDefault="001E559A" w:rsidP="0084497F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Courier New" w:hAnsi="Courier New" w:cs="Courier New"/>
                <w:sz w:val="24"/>
                <w:szCs w:val="24"/>
                <w:shd w:val="clear" w:color="auto" w:fill="FFFFFF"/>
              </w:rPr>
            </w:pPr>
            <w:r w:rsidRPr="001C76FA">
              <w:rPr>
                <w:rFonts w:ascii="Courier New" w:hAnsi="Courier New" w:cs="Courier New"/>
                <w:sz w:val="24"/>
                <w:szCs w:val="24"/>
                <w:shd w:val="clear" w:color="auto" w:fill="FFFFFF"/>
              </w:rPr>
              <w:t xml:space="preserve">REQUERIMIENTOS A OTROS MANDOS SOLICITARLOS A TRAVÉS DEL PM. </w:t>
            </w:r>
          </w:p>
          <w:p w14:paraId="67FF1D78" w14:textId="77777777" w:rsidR="008F0610" w:rsidRPr="001C76FA" w:rsidRDefault="008F0610" w:rsidP="0084497F">
            <w:pPr>
              <w:pStyle w:val="Prrafodelista"/>
              <w:jc w:val="both"/>
              <w:rPr>
                <w:rFonts w:ascii="Courier New" w:hAnsi="Courier New" w:cs="Courier New"/>
                <w:sz w:val="24"/>
                <w:szCs w:val="24"/>
                <w:shd w:val="clear" w:color="auto" w:fill="FFFFFF"/>
              </w:rPr>
            </w:pPr>
          </w:p>
          <w:p w14:paraId="73CF824C" w14:textId="44E377F0" w:rsidR="008F0610" w:rsidRPr="001C76FA" w:rsidRDefault="001E559A" w:rsidP="0084497F">
            <w:pPr>
              <w:jc w:val="both"/>
              <w:rPr>
                <w:rFonts w:ascii="Courier New" w:eastAsia="Times New Roman" w:hAnsi="Courier New" w:cs="Courier New"/>
                <w:b/>
                <w:sz w:val="24"/>
                <w:szCs w:val="24"/>
                <w:lang w:eastAsia="es-CL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  <w:shd w:val="clear" w:color="auto" w:fill="FFFFFF"/>
              </w:rPr>
              <w:t>COORDINATION INSTRUCTION:</w:t>
            </w:r>
          </w:p>
          <w:p w14:paraId="7C3DD961" w14:textId="0B78CC49" w:rsidR="007059B4" w:rsidRPr="007059B4" w:rsidRDefault="001E559A" w:rsidP="0084497F">
            <w:pPr>
              <w:pStyle w:val="Prrafodelista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Courier New" w:eastAsia="Times New Roman" w:hAnsi="Courier New" w:cs="Courier New"/>
                <w:sz w:val="24"/>
                <w:szCs w:val="24"/>
                <w:lang w:val="es-CL" w:eastAsia="es-CL"/>
              </w:rPr>
            </w:pPr>
            <w:r w:rsidRPr="001C76FA">
              <w:rPr>
                <w:rFonts w:ascii="Courier New" w:eastAsia="Times New Roman" w:hAnsi="Courier New" w:cs="Courier New"/>
                <w:sz w:val="24"/>
                <w:szCs w:val="24"/>
                <w:lang w:val="es-CL" w:eastAsia="es-CL"/>
              </w:rPr>
              <w:t>AL TÉRMINO DEL ATAQUE, INFORMAR MUNICIÓN CONSUMIDA, HERIDOS (9 LINE) Y PRISIONEROS DE GUERRA.</w:t>
            </w:r>
          </w:p>
          <w:p w14:paraId="6BC94E8E" w14:textId="77F18984" w:rsidR="007059B4" w:rsidRPr="007059B4" w:rsidRDefault="001E559A" w:rsidP="0084497F">
            <w:pPr>
              <w:pStyle w:val="Prrafodelista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Courier New" w:eastAsia="Times New Roman" w:hAnsi="Courier New" w:cs="Courier New"/>
                <w:sz w:val="24"/>
                <w:szCs w:val="24"/>
                <w:lang w:val="es-CL" w:eastAsia="es-CL"/>
              </w:rPr>
            </w:pPr>
            <w:r w:rsidRPr="001C76FA">
              <w:rPr>
                <w:rFonts w:ascii="Courier New" w:eastAsia="Times New Roman" w:hAnsi="Courier New" w:cs="Courier New"/>
                <w:sz w:val="24"/>
                <w:szCs w:val="24"/>
                <w:lang w:val="pt-BR" w:eastAsia="es-CL"/>
              </w:rPr>
              <w:t xml:space="preserve">ZONAS PROHIBIDAS: </w:t>
            </w:r>
            <w:r w:rsidRPr="001C76FA">
              <w:rPr>
                <w:rFonts w:ascii="Courier New" w:eastAsia="Times New Roman" w:hAnsi="Courier New" w:cs="Courier New"/>
                <w:sz w:val="24"/>
                <w:szCs w:val="24"/>
                <w:lang w:val="es-CL" w:eastAsia="es-CL"/>
              </w:rPr>
              <w:t>NO EFECTUAR TIROS EN INFRAESTRUCTURA CRÍTICA DE LA PENÍNSULA DE TUMBES Y SAN VICENTE.</w:t>
            </w:r>
          </w:p>
          <w:p w14:paraId="5E23507D" w14:textId="12303611" w:rsidR="007059B4" w:rsidRPr="001C76FA" w:rsidRDefault="001E559A" w:rsidP="0084497F">
            <w:pPr>
              <w:pStyle w:val="Prrafodelista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Courier New" w:eastAsia="Times New Roman" w:hAnsi="Courier New" w:cs="Courier New"/>
                <w:sz w:val="24"/>
                <w:szCs w:val="24"/>
                <w:lang w:val="es-CL" w:eastAsia="es-CL"/>
              </w:rPr>
            </w:pPr>
            <w:r w:rsidRPr="001C76FA">
              <w:rPr>
                <w:rFonts w:ascii="Courier New" w:eastAsia="Times New Roman" w:hAnsi="Courier New" w:cs="Courier New"/>
                <w:sz w:val="24"/>
                <w:szCs w:val="24"/>
                <w:lang w:val="es-CL" w:eastAsia="es-CL"/>
              </w:rPr>
              <w:t xml:space="preserve">CONSIDERACIONES CIVILES: EVITAR DAÑOS A LA POBLACIÓN CIVIL Y A SUS BIENES. </w:t>
            </w:r>
          </w:p>
          <w:p w14:paraId="24D78237" w14:textId="5DD8F4CB" w:rsidR="007059B4" w:rsidRPr="007059B4" w:rsidRDefault="001E559A" w:rsidP="0084497F">
            <w:pPr>
              <w:pStyle w:val="Prrafodelista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Courier New" w:eastAsia="Times New Roman" w:hAnsi="Courier New" w:cs="Courier New"/>
                <w:sz w:val="24"/>
                <w:szCs w:val="24"/>
                <w:lang w:val="es-CL" w:eastAsia="es-CL"/>
              </w:rPr>
            </w:pPr>
            <w:r w:rsidRPr="001C76FA">
              <w:rPr>
                <w:rFonts w:ascii="Courier New" w:eastAsia="Times New Roman" w:hAnsi="Courier New" w:cs="Courier New"/>
                <w:sz w:val="24"/>
                <w:szCs w:val="24"/>
                <w:lang w:val="es-CL" w:eastAsia="es-CL"/>
              </w:rPr>
              <w:t>POBLACIÓN CIVIL AMIGA.</w:t>
            </w:r>
          </w:p>
          <w:p w14:paraId="7AAB4FB8" w14:textId="50D96B88" w:rsidR="007059B4" w:rsidRPr="007059B4" w:rsidRDefault="001E559A" w:rsidP="0084497F">
            <w:pPr>
              <w:pStyle w:val="Prrafodelista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Courier New" w:eastAsia="Times New Roman" w:hAnsi="Courier New" w:cs="Courier New"/>
                <w:sz w:val="24"/>
                <w:szCs w:val="24"/>
                <w:lang w:val="es-CL" w:eastAsia="es-CL"/>
              </w:rPr>
            </w:pPr>
            <w:r w:rsidRPr="001C76FA">
              <w:rPr>
                <w:rFonts w:ascii="Courier New" w:eastAsia="Times New Roman" w:hAnsi="Courier New" w:cs="Courier New"/>
                <w:sz w:val="24"/>
                <w:szCs w:val="24"/>
                <w:lang w:val="es-CL" w:eastAsia="es-CL"/>
              </w:rPr>
              <w:t>CONSIDERACIONES CON PRISIONEROS DE GUERRA.</w:t>
            </w:r>
          </w:p>
          <w:p w14:paraId="30349AE5" w14:textId="370F2689" w:rsidR="00E77AAD" w:rsidRPr="00E77AAD" w:rsidRDefault="001E559A" w:rsidP="0084497F">
            <w:pPr>
              <w:pStyle w:val="Prrafodelista"/>
              <w:numPr>
                <w:ilvl w:val="1"/>
                <w:numId w:val="16"/>
              </w:numPr>
              <w:shd w:val="clear" w:color="auto" w:fill="FFFFFF"/>
              <w:jc w:val="both"/>
              <w:rPr>
                <w:rFonts w:ascii="Courier New" w:eastAsia="Times New Roman" w:hAnsi="Courier New" w:cs="Courier New"/>
                <w:sz w:val="24"/>
                <w:szCs w:val="24"/>
                <w:lang w:val="es-CL" w:eastAsia="es-CL"/>
              </w:rPr>
            </w:pPr>
            <w:r w:rsidRPr="001C76FA">
              <w:rPr>
                <w:rFonts w:ascii="Courier New" w:eastAsia="Times New Roman" w:hAnsi="Courier New" w:cs="Courier New"/>
                <w:sz w:val="24"/>
                <w:szCs w:val="24"/>
                <w:lang w:val="es-CL" w:eastAsia="es-CL"/>
              </w:rPr>
              <w:t xml:space="preserve">CUMPLIR CON PROCEDIMIENTO D.R.A.S.P.A. Y COMPLETAR TARJETA DE P.G. </w:t>
            </w:r>
          </w:p>
          <w:p w14:paraId="63481EA6" w14:textId="2822CF56" w:rsidR="008F0610" w:rsidRPr="0067265B" w:rsidRDefault="001E559A" w:rsidP="0084497F">
            <w:pPr>
              <w:pStyle w:val="Prrafodelista"/>
              <w:numPr>
                <w:ilvl w:val="1"/>
                <w:numId w:val="16"/>
              </w:numPr>
              <w:shd w:val="clear" w:color="auto" w:fill="FFFFFF"/>
              <w:jc w:val="both"/>
              <w:rPr>
                <w:rFonts w:ascii="Courier New" w:eastAsia="Times New Roman" w:hAnsi="Courier New" w:cs="Courier New"/>
                <w:sz w:val="24"/>
                <w:szCs w:val="24"/>
                <w:lang w:val="es-ES" w:eastAsia="es-CL"/>
              </w:rPr>
            </w:pPr>
            <w:r w:rsidRPr="001C76FA">
              <w:rPr>
                <w:rFonts w:ascii="Courier New" w:eastAsia="Times New Roman" w:hAnsi="Courier New" w:cs="Courier New"/>
                <w:sz w:val="24"/>
                <w:szCs w:val="24"/>
                <w:lang w:val="es-CL" w:eastAsia="es-CL"/>
              </w:rPr>
              <w:t xml:space="preserve">PARA ACTIVAR CADENA DE EVACUACIÓN EFECTUAR </w:t>
            </w:r>
            <w:proofErr w:type="spellStart"/>
            <w:r w:rsidRPr="001C76FA">
              <w:rPr>
                <w:rFonts w:ascii="Courier New" w:eastAsia="Times New Roman" w:hAnsi="Courier New" w:cs="Courier New"/>
                <w:sz w:val="24"/>
                <w:szCs w:val="24"/>
                <w:lang w:val="es-CL" w:eastAsia="es-CL"/>
              </w:rPr>
              <w:t>SOLEPRI</w:t>
            </w:r>
            <w:proofErr w:type="spellEnd"/>
            <w:r w:rsidRPr="001C76FA">
              <w:rPr>
                <w:rFonts w:ascii="Courier New" w:eastAsia="Times New Roman" w:hAnsi="Courier New" w:cs="Courier New"/>
                <w:sz w:val="24"/>
                <w:szCs w:val="24"/>
                <w:lang w:val="es-CL" w:eastAsia="es-CL"/>
              </w:rPr>
              <w:t xml:space="preserve"> A JERARCA</w:t>
            </w:r>
            <w:r w:rsidR="0067265B">
              <w:rPr>
                <w:rFonts w:ascii="Courier New" w:eastAsia="Times New Roman" w:hAnsi="Courier New" w:cs="Courier New"/>
                <w:sz w:val="24"/>
                <w:szCs w:val="24"/>
                <w:lang w:val="es-CL" w:eastAsia="es-CL"/>
              </w:rPr>
              <w:t>.</w:t>
            </w:r>
          </w:p>
        </w:tc>
      </w:tr>
      <w:tr w:rsidR="008F0610" w:rsidRPr="001C76FA" w14:paraId="6BF5A0B9" w14:textId="77777777" w:rsidTr="00865561">
        <w:trPr>
          <w:trHeight w:val="571"/>
        </w:trPr>
        <w:tc>
          <w:tcPr>
            <w:tcW w:w="10267" w:type="dxa"/>
            <w:gridSpan w:val="8"/>
            <w:vAlign w:val="center"/>
          </w:tcPr>
          <w:p w14:paraId="4CA2DB18" w14:textId="72B9485B" w:rsidR="008F0610" w:rsidRPr="001C76FA" w:rsidRDefault="001E559A" w:rsidP="008F0610">
            <w:pPr>
              <w:pStyle w:val="NormalWeb"/>
              <w:jc w:val="both"/>
              <w:rPr>
                <w:rFonts w:ascii="Courier New" w:hAnsi="Courier New" w:cs="Courier New"/>
                <w:b/>
              </w:rPr>
            </w:pPr>
            <w:r w:rsidRPr="001C76FA">
              <w:rPr>
                <w:rFonts w:ascii="Courier New" w:hAnsi="Courier New" w:cs="Courier New"/>
                <w:b/>
                <w:u w:val="single"/>
              </w:rPr>
              <w:t>SERVICE SUPPORT</w:t>
            </w:r>
            <w:r w:rsidRPr="001C76FA">
              <w:rPr>
                <w:rFonts w:ascii="Courier New" w:hAnsi="Courier New" w:cs="Courier New"/>
                <w:b/>
              </w:rPr>
              <w:t>:</w:t>
            </w:r>
          </w:p>
          <w:p w14:paraId="1EBC065B" w14:textId="18EF0FD5" w:rsidR="008F0610" w:rsidRPr="001C76FA" w:rsidRDefault="001E559A" w:rsidP="008F0610">
            <w:pPr>
              <w:suppressAutoHyphens/>
              <w:jc w:val="both"/>
              <w:rPr>
                <w:rFonts w:ascii="Courier New" w:hAnsi="Courier New" w:cs="Courier New"/>
                <w:b/>
                <w:bCs/>
                <w:spacing w:val="-3"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bCs/>
                <w:spacing w:val="-3"/>
                <w:sz w:val="24"/>
                <w:szCs w:val="24"/>
              </w:rPr>
              <w:t>A. CONCEPTO DE SOSTENIMIENTO</w:t>
            </w:r>
          </w:p>
          <w:p w14:paraId="7A63A674" w14:textId="0CB474A2" w:rsidR="00C11FAF" w:rsidRDefault="0067265B" w:rsidP="00827FA6">
            <w:pPr>
              <w:pStyle w:val="Sinespaciado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SE MANTIENE.</w:t>
            </w:r>
          </w:p>
          <w:p w14:paraId="7DCEC33B" w14:textId="77777777" w:rsidR="0067265B" w:rsidRPr="00827FA6" w:rsidRDefault="0067265B" w:rsidP="00827FA6">
            <w:pPr>
              <w:pStyle w:val="Sinespaciado"/>
              <w:rPr>
                <w:rFonts w:ascii="Courier New" w:hAnsi="Courier New" w:cs="Courier New"/>
                <w:sz w:val="24"/>
                <w:szCs w:val="24"/>
              </w:rPr>
            </w:pPr>
          </w:p>
          <w:p w14:paraId="5CA4C791" w14:textId="7C6594BF" w:rsidR="008F0610" w:rsidRPr="001C76FA" w:rsidRDefault="001E559A" w:rsidP="00192577">
            <w:pPr>
              <w:suppressAutoHyphens/>
              <w:jc w:val="both"/>
              <w:rPr>
                <w:rFonts w:ascii="Courier New" w:hAnsi="Courier New" w:cs="Courier New"/>
                <w:bCs/>
                <w:sz w:val="24"/>
                <w:szCs w:val="24"/>
                <w:lang w:val="es-ES"/>
              </w:rPr>
            </w:pPr>
            <w:r w:rsidRPr="001C76FA">
              <w:rPr>
                <w:rFonts w:ascii="Courier New" w:eastAsia="Times New Roman" w:hAnsi="Courier New" w:cs="Courier New"/>
                <w:b/>
                <w:sz w:val="24"/>
                <w:szCs w:val="24"/>
                <w:lang w:val="es-ES" w:eastAsia="es-CL"/>
              </w:rPr>
              <w:t>B. ESTÁNDARES Y REQUERIMIENTOS; MATERIAL, SERVICIOS, MOVIMIENTOS Y TRANSPORTE</w:t>
            </w:r>
            <w:r w:rsidR="00192577" w:rsidRPr="001C76FA">
              <w:rPr>
                <w:rFonts w:ascii="Courier New" w:eastAsia="Times New Roman" w:hAnsi="Courier New" w:cs="Courier New"/>
                <w:b/>
                <w:sz w:val="24"/>
                <w:szCs w:val="24"/>
                <w:lang w:val="es-ES" w:eastAsia="es-CL"/>
              </w:rPr>
              <w:br/>
            </w:r>
            <w:r w:rsidR="0067265B">
              <w:rPr>
                <w:rFonts w:ascii="Courier New" w:hAnsi="Courier New" w:cs="Courier New"/>
                <w:bCs/>
                <w:sz w:val="24"/>
                <w:szCs w:val="24"/>
                <w:lang w:val="es-ES"/>
              </w:rPr>
              <w:t>SE MANTIENE</w:t>
            </w:r>
            <w:r w:rsidRPr="001C76FA">
              <w:rPr>
                <w:rFonts w:ascii="Courier New" w:hAnsi="Courier New" w:cs="Courier New"/>
                <w:bCs/>
                <w:sz w:val="24"/>
                <w:szCs w:val="24"/>
                <w:lang w:val="es-ES"/>
              </w:rPr>
              <w:t>.</w:t>
            </w:r>
          </w:p>
          <w:p w14:paraId="7EFFA62B" w14:textId="7DE39C92" w:rsidR="0067265B" w:rsidRPr="00D21FA7" w:rsidRDefault="001E559A" w:rsidP="00D21FA7">
            <w:pPr>
              <w:pStyle w:val="NormalWeb"/>
              <w:rPr>
                <w:rFonts w:ascii="Courier New" w:hAnsi="Courier New" w:cs="Courier New"/>
                <w:bCs/>
                <w:lang w:val="es-ES"/>
              </w:rPr>
            </w:pPr>
            <w:r w:rsidRPr="001C76FA">
              <w:rPr>
                <w:rFonts w:ascii="Courier New" w:hAnsi="Courier New" w:cs="Courier New"/>
                <w:b/>
                <w:lang w:val="es-ES"/>
              </w:rPr>
              <w:t>C.</w:t>
            </w:r>
            <w:r w:rsidR="0067265B">
              <w:rPr>
                <w:rFonts w:ascii="Courier New" w:hAnsi="Courier New" w:cs="Courier New"/>
                <w:b/>
                <w:lang w:val="es-ES"/>
              </w:rPr>
              <w:t xml:space="preserve"> </w:t>
            </w:r>
            <w:r w:rsidRPr="001C76FA">
              <w:rPr>
                <w:rFonts w:ascii="Courier New" w:hAnsi="Courier New" w:cs="Courier New"/>
                <w:b/>
                <w:lang w:val="es-ES"/>
              </w:rPr>
              <w:t>MANTENIMIENTO</w:t>
            </w:r>
            <w:r w:rsidRPr="001C76FA">
              <w:rPr>
                <w:rFonts w:ascii="Courier New" w:hAnsi="Courier New" w:cs="Courier New"/>
                <w:b/>
                <w:lang w:val="es-ES"/>
              </w:rPr>
              <w:br/>
            </w:r>
            <w:r w:rsidR="0067265B">
              <w:rPr>
                <w:rFonts w:ascii="Courier New" w:hAnsi="Courier New" w:cs="Courier New"/>
                <w:bCs/>
                <w:lang w:val="es-ES"/>
              </w:rPr>
              <w:t>SE MANTIENE</w:t>
            </w:r>
            <w:r w:rsidRPr="001C76FA">
              <w:rPr>
                <w:rFonts w:ascii="Courier New" w:hAnsi="Courier New" w:cs="Courier New"/>
                <w:bCs/>
                <w:lang w:val="es-ES"/>
              </w:rPr>
              <w:t>.</w:t>
            </w:r>
          </w:p>
          <w:p w14:paraId="7D02ECE2" w14:textId="563DA36D" w:rsidR="008F0610" w:rsidRPr="001C76FA" w:rsidRDefault="001E559A" w:rsidP="008F0610">
            <w:pPr>
              <w:suppressAutoHyphens/>
              <w:jc w:val="both"/>
              <w:rPr>
                <w:rFonts w:ascii="Courier New" w:eastAsia="Times New Roman" w:hAnsi="Courier New" w:cs="Courier New"/>
                <w:b/>
                <w:sz w:val="24"/>
                <w:szCs w:val="24"/>
                <w:lang w:val="es-ES" w:eastAsia="es-CL"/>
              </w:rPr>
            </w:pPr>
            <w:r w:rsidRPr="001C76FA">
              <w:rPr>
                <w:rFonts w:ascii="Courier New" w:eastAsia="Times New Roman" w:hAnsi="Courier New" w:cs="Courier New"/>
                <w:b/>
                <w:sz w:val="24"/>
                <w:szCs w:val="24"/>
                <w:lang w:val="es-ES" w:eastAsia="es-CL"/>
              </w:rPr>
              <w:t>D. PERSONAL</w:t>
            </w:r>
          </w:p>
          <w:p w14:paraId="2CFCA502" w14:textId="67FEF069" w:rsidR="008F0610" w:rsidRPr="001C76FA" w:rsidRDefault="0067265B" w:rsidP="008F0610">
            <w:pPr>
              <w:suppressAutoHyphens/>
              <w:jc w:val="both"/>
              <w:rPr>
                <w:rFonts w:ascii="Courier New" w:eastAsia="Times New Roman" w:hAnsi="Courier New" w:cs="Courier New"/>
                <w:bCs/>
                <w:sz w:val="24"/>
                <w:szCs w:val="24"/>
                <w:lang w:val="es-ES" w:eastAsia="es-CL"/>
              </w:rPr>
            </w:pPr>
            <w:r>
              <w:rPr>
                <w:rFonts w:ascii="Courier New" w:eastAsia="Times New Roman" w:hAnsi="Courier New" w:cs="Courier New"/>
                <w:bCs/>
                <w:sz w:val="24"/>
                <w:szCs w:val="24"/>
                <w:lang w:val="es-ES" w:eastAsia="es-CL"/>
              </w:rPr>
              <w:t>SE MANTIENE.</w:t>
            </w:r>
          </w:p>
          <w:p w14:paraId="115B95AA" w14:textId="77777777" w:rsidR="008F0610" w:rsidRPr="001C76FA" w:rsidRDefault="008F0610" w:rsidP="008F0610">
            <w:pPr>
              <w:suppressAutoHyphens/>
              <w:jc w:val="both"/>
              <w:rPr>
                <w:rFonts w:ascii="Courier New" w:eastAsia="Times New Roman" w:hAnsi="Courier New" w:cs="Courier New"/>
                <w:bCs/>
                <w:sz w:val="24"/>
                <w:szCs w:val="24"/>
                <w:lang w:val="es-ES" w:eastAsia="es-CL"/>
              </w:rPr>
            </w:pPr>
          </w:p>
          <w:p w14:paraId="0E07D8D4" w14:textId="488125AD" w:rsidR="008F0610" w:rsidRPr="001C76FA" w:rsidRDefault="001E559A" w:rsidP="008F0610">
            <w:pPr>
              <w:suppressAutoHyphens/>
              <w:jc w:val="both"/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val="es-ES" w:eastAsia="es-CL"/>
              </w:rPr>
            </w:pPr>
            <w:r w:rsidRPr="001C76FA">
              <w:rPr>
                <w:rFonts w:ascii="Courier New" w:eastAsia="Times New Roman" w:hAnsi="Courier New" w:cs="Courier New"/>
                <w:b/>
                <w:sz w:val="24"/>
                <w:szCs w:val="24"/>
                <w:lang w:val="es-ES" w:eastAsia="es-CL"/>
              </w:rPr>
              <w:t>E.</w:t>
            </w:r>
            <w:r w:rsidRPr="001C76FA">
              <w:rPr>
                <w:rFonts w:ascii="Courier New" w:eastAsia="Times New Roman" w:hAnsi="Courier New" w:cs="Courier New"/>
                <w:bCs/>
                <w:sz w:val="24"/>
                <w:szCs w:val="24"/>
                <w:lang w:val="es-ES" w:eastAsia="es-CL"/>
              </w:rPr>
              <w:t xml:space="preserve"> </w:t>
            </w:r>
            <w:r w:rsidRPr="001C76F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val="es-ES" w:eastAsia="es-CL"/>
              </w:rPr>
              <w:t>ASUNTOS CIVILES Y ADMINISTRACIÓN TERRITORIAL</w:t>
            </w:r>
          </w:p>
          <w:p w14:paraId="08DD958B" w14:textId="43497592" w:rsidR="008F0610" w:rsidRPr="001C76FA" w:rsidRDefault="0067265B" w:rsidP="008F0610">
            <w:pPr>
              <w:suppressAutoHyphens/>
              <w:jc w:val="both"/>
              <w:rPr>
                <w:rFonts w:ascii="Courier New" w:eastAsia="Times New Roman" w:hAnsi="Courier New" w:cs="Courier New"/>
                <w:sz w:val="24"/>
                <w:szCs w:val="24"/>
                <w:lang w:val="es-ES" w:eastAsia="es-CL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val="es-ES" w:eastAsia="es-CL"/>
              </w:rPr>
              <w:t>SE MANTIENE.</w:t>
            </w:r>
          </w:p>
          <w:p w14:paraId="77BB0460" w14:textId="77777777" w:rsidR="008F0610" w:rsidRPr="001C76FA" w:rsidRDefault="008F0610" w:rsidP="008F0610">
            <w:pPr>
              <w:suppressAutoHyphens/>
              <w:jc w:val="both"/>
              <w:rPr>
                <w:rFonts w:ascii="Courier New" w:eastAsia="Times New Roman" w:hAnsi="Courier New" w:cs="Courier New"/>
                <w:sz w:val="24"/>
                <w:szCs w:val="24"/>
                <w:lang w:val="es-ES" w:eastAsia="es-CL"/>
              </w:rPr>
            </w:pPr>
          </w:p>
          <w:p w14:paraId="35310D06" w14:textId="3B00C8B5" w:rsidR="008F0610" w:rsidRPr="001C76FA" w:rsidRDefault="00DF5398" w:rsidP="008F0610">
            <w:pPr>
              <w:suppressAutoHyphens/>
              <w:jc w:val="both"/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val="es-ES" w:eastAsia="es-CL"/>
              </w:rPr>
            </w:pPr>
            <w:r w:rsidRPr="001C76F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val="es-ES" w:eastAsia="es-CL"/>
              </w:rPr>
              <w:t>F. TRANSPORTE</w:t>
            </w:r>
          </w:p>
          <w:p w14:paraId="6E7BA74F" w14:textId="7B047382" w:rsidR="008F0610" w:rsidRPr="001C76FA" w:rsidRDefault="0067265B" w:rsidP="008F0610">
            <w:pPr>
              <w:suppressAutoHyphens/>
              <w:jc w:val="both"/>
              <w:rPr>
                <w:rFonts w:ascii="Courier New" w:hAnsi="Courier New" w:cs="Courier New"/>
                <w:sz w:val="24"/>
                <w:szCs w:val="24"/>
                <w:lang w:val="es-E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s-ES"/>
              </w:rPr>
              <w:t>SE MANTIENE.</w:t>
            </w:r>
          </w:p>
          <w:p w14:paraId="34899947" w14:textId="77777777" w:rsidR="008F0610" w:rsidRPr="001C76FA" w:rsidRDefault="008F0610" w:rsidP="008F0610">
            <w:pPr>
              <w:suppressAutoHyphens/>
              <w:jc w:val="both"/>
              <w:rPr>
                <w:rFonts w:ascii="Courier New" w:hAnsi="Courier New" w:cs="Courier New"/>
                <w:sz w:val="24"/>
                <w:szCs w:val="24"/>
                <w:lang w:val="es-ES"/>
              </w:rPr>
            </w:pPr>
          </w:p>
          <w:p w14:paraId="6831B0F3" w14:textId="4E4D63A0" w:rsidR="008F0610" w:rsidRPr="001C76FA" w:rsidRDefault="001025CA" w:rsidP="008F0610">
            <w:pPr>
              <w:suppressAutoHyphens/>
              <w:jc w:val="both"/>
              <w:rPr>
                <w:rFonts w:ascii="Courier New" w:hAnsi="Courier New" w:cs="Courier New"/>
                <w:b/>
                <w:bCs/>
                <w:sz w:val="24"/>
                <w:szCs w:val="24"/>
                <w:lang w:val="es-ES"/>
              </w:rPr>
            </w:pPr>
            <w:r w:rsidRPr="001C76FA">
              <w:rPr>
                <w:rFonts w:ascii="Courier New" w:hAnsi="Courier New" w:cs="Courier New"/>
                <w:b/>
                <w:bCs/>
                <w:sz w:val="24"/>
                <w:szCs w:val="24"/>
                <w:lang w:val="es-ES"/>
              </w:rPr>
              <w:t>G. SANIDAD</w:t>
            </w:r>
          </w:p>
          <w:p w14:paraId="2600136A" w14:textId="0CA673D0" w:rsidR="008F0610" w:rsidRPr="00D21FA7" w:rsidRDefault="0067265B" w:rsidP="008F0610">
            <w:pPr>
              <w:suppressAutoHyphens/>
              <w:jc w:val="both"/>
              <w:rPr>
                <w:rFonts w:ascii="Courier New" w:hAnsi="Courier New" w:cs="Courier New"/>
                <w:sz w:val="24"/>
                <w:szCs w:val="24"/>
                <w:lang w:val="es-ES"/>
              </w:rPr>
            </w:pPr>
            <w:r w:rsidRPr="0067265B">
              <w:rPr>
                <w:rFonts w:ascii="Courier New" w:hAnsi="Courier New" w:cs="Courier New"/>
                <w:bCs/>
                <w:sz w:val="24"/>
                <w:szCs w:val="24"/>
                <w:lang w:val="es-ES"/>
              </w:rPr>
              <w:t>SE MANTIENE.</w:t>
            </w:r>
          </w:p>
        </w:tc>
      </w:tr>
      <w:tr w:rsidR="008F0610" w:rsidRPr="001C76FA" w14:paraId="79B4971E" w14:textId="77777777" w:rsidTr="00402012">
        <w:trPr>
          <w:trHeight w:val="1726"/>
        </w:trPr>
        <w:tc>
          <w:tcPr>
            <w:tcW w:w="10267" w:type="dxa"/>
            <w:gridSpan w:val="8"/>
            <w:vAlign w:val="center"/>
          </w:tcPr>
          <w:p w14:paraId="7C1108A7" w14:textId="7DE95726" w:rsidR="008F0610" w:rsidRPr="001C76FA" w:rsidRDefault="00C44384" w:rsidP="008F0610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lastRenderedPageBreak/>
              <w:t>COMMAND, CONTROL &amp; COMMUNICATION</w:t>
            </w: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:</w:t>
            </w:r>
          </w:p>
          <w:p w14:paraId="42C19890" w14:textId="77777777" w:rsidR="008F0610" w:rsidRPr="001C76FA" w:rsidRDefault="008F0610" w:rsidP="008F0610">
            <w:pP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</w:p>
          <w:p w14:paraId="0373A9EB" w14:textId="77777777" w:rsidR="0067265B" w:rsidRDefault="00C44384" w:rsidP="0067265B">
            <w:pPr>
              <w:spacing w:line="256" w:lineRule="auto"/>
              <w:jc w:val="both"/>
              <w:rPr>
                <w:rFonts w:ascii="Courier New" w:hAnsi="Courier New" w:cs="Courier New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1C76FA">
              <w:rPr>
                <w:rFonts w:ascii="Courier New" w:hAnsi="Courier New" w:cs="Courier New"/>
                <w:b/>
                <w:color w:val="000000" w:themeColor="text1"/>
                <w:sz w:val="24"/>
                <w:szCs w:val="24"/>
              </w:rPr>
              <w:t>COMMAND</w:t>
            </w:r>
            <w:proofErr w:type="spellEnd"/>
            <w:r w:rsidRPr="001C76FA">
              <w:rPr>
                <w:rFonts w:ascii="Courier New" w:hAnsi="Courier New" w:cs="Courier New"/>
                <w:b/>
                <w:color w:val="000000" w:themeColor="text1"/>
                <w:sz w:val="24"/>
                <w:szCs w:val="24"/>
              </w:rPr>
              <w:t>&amp; CONTROL.</w:t>
            </w:r>
          </w:p>
          <w:p w14:paraId="1A6DE887" w14:textId="24FFC6A0" w:rsidR="002A0D71" w:rsidRPr="0067265B" w:rsidRDefault="0067265B" w:rsidP="0067265B">
            <w:pPr>
              <w:spacing w:line="256" w:lineRule="auto"/>
              <w:jc w:val="both"/>
              <w:rPr>
                <w:rFonts w:ascii="Courier New" w:hAnsi="Courier New" w:cs="Courier New"/>
                <w:b/>
                <w:color w:val="000000" w:themeColor="text1"/>
                <w:sz w:val="24"/>
                <w:szCs w:val="24"/>
              </w:rPr>
            </w:pPr>
            <w:r w:rsidRPr="0067265B">
              <w:rPr>
                <w:rFonts w:ascii="Courier New" w:hAnsi="Courier New" w:cs="Courier New"/>
                <w:sz w:val="24"/>
                <w:szCs w:val="24"/>
              </w:rPr>
              <w:t>SE MANTIENE.</w:t>
            </w:r>
          </w:p>
          <w:p w14:paraId="459F6523" w14:textId="77777777" w:rsidR="00827FA6" w:rsidRPr="001C76FA" w:rsidRDefault="00827FA6" w:rsidP="0067265B">
            <w:pPr>
              <w:spacing w:line="256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739A4634" w14:textId="15162501" w:rsidR="008F0610" w:rsidRPr="001C76FA" w:rsidRDefault="00C44384" w:rsidP="008F0610">
            <w:pPr>
              <w:spacing w:line="256" w:lineRule="auto"/>
              <w:ind w:left="34"/>
              <w:jc w:val="both"/>
              <w:rPr>
                <w:rFonts w:ascii="Courier New" w:hAnsi="Courier New" w:cs="Courier New"/>
                <w:b/>
                <w:bCs/>
                <w:sz w:val="24"/>
                <w:szCs w:val="24"/>
                <w:lang w:val="es-ES"/>
              </w:rPr>
            </w:pPr>
            <w:r w:rsidRPr="001C76FA">
              <w:rPr>
                <w:rFonts w:ascii="Courier New" w:hAnsi="Courier New" w:cs="Courier New"/>
                <w:b/>
                <w:bCs/>
                <w:sz w:val="24"/>
                <w:szCs w:val="24"/>
                <w:lang w:val="es-ES"/>
              </w:rPr>
              <w:t>CONCEPTO DE MANDO Y CONTROL</w:t>
            </w:r>
          </w:p>
          <w:p w14:paraId="00842EC2" w14:textId="21863C92" w:rsidR="008F0610" w:rsidRPr="001C76FA" w:rsidRDefault="0067265B" w:rsidP="008F0610">
            <w:pPr>
              <w:spacing w:line="256" w:lineRule="auto"/>
              <w:ind w:left="34"/>
              <w:jc w:val="both"/>
              <w:rPr>
                <w:rFonts w:ascii="Courier New" w:hAnsi="Courier New" w:cs="Courier New"/>
                <w:sz w:val="24"/>
                <w:szCs w:val="24"/>
                <w:lang w:val="es-E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s-ES"/>
              </w:rPr>
              <w:t>SE MANTIENE.</w:t>
            </w:r>
          </w:p>
          <w:p w14:paraId="2079CBF5" w14:textId="77777777" w:rsidR="008F0610" w:rsidRPr="001C76FA" w:rsidRDefault="008F0610" w:rsidP="008F0610">
            <w:pPr>
              <w:spacing w:line="256" w:lineRule="auto"/>
              <w:ind w:left="34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393648B7" w14:textId="1DB939AD" w:rsidR="008F0610" w:rsidRPr="001C76FA" w:rsidRDefault="00C44384" w:rsidP="008F0610">
            <w:pPr>
              <w:suppressAutoHyphens/>
              <w:jc w:val="both"/>
              <w:rPr>
                <w:rFonts w:ascii="Courier New" w:hAnsi="Courier New" w:cs="Courier New"/>
                <w:b/>
                <w:bCs/>
                <w:sz w:val="24"/>
                <w:szCs w:val="24"/>
                <w:lang w:val="es-ES"/>
              </w:rPr>
            </w:pPr>
            <w:r w:rsidRPr="001C76FA">
              <w:rPr>
                <w:rFonts w:ascii="Courier New" w:hAnsi="Courier New" w:cs="Courier New"/>
                <w:b/>
                <w:bCs/>
                <w:sz w:val="24"/>
                <w:szCs w:val="24"/>
                <w:lang w:val="es-ES"/>
              </w:rPr>
              <w:t>RELACIONES DE MANDO INTERNAS DE LA LF:</w:t>
            </w:r>
          </w:p>
          <w:p w14:paraId="72906F24" w14:textId="35CE8455" w:rsidR="008F0610" w:rsidRPr="001C76FA" w:rsidRDefault="00C44384" w:rsidP="008F0610">
            <w:pPr>
              <w:suppressAutoHyphens/>
              <w:jc w:val="both"/>
              <w:rPr>
                <w:rFonts w:ascii="Courier New" w:hAnsi="Courier New" w:cs="Courier New"/>
                <w:sz w:val="24"/>
                <w:szCs w:val="24"/>
                <w:lang w:val="es-ES"/>
              </w:rPr>
            </w:pPr>
            <w:r w:rsidRPr="001C76FA">
              <w:rPr>
                <w:rFonts w:ascii="Courier New" w:hAnsi="Courier New" w:cs="Courier New"/>
                <w:spacing w:val="-3"/>
                <w:sz w:val="24"/>
                <w:szCs w:val="24"/>
              </w:rPr>
              <w:t>E</w:t>
            </w:r>
            <w:r w:rsidRPr="001C76FA">
              <w:rPr>
                <w:rFonts w:ascii="Courier New" w:hAnsi="Courier New" w:cs="Courier New"/>
                <w:sz w:val="24"/>
                <w:szCs w:val="24"/>
                <w:lang w:val="es-ES"/>
              </w:rPr>
              <w:t>L CBNA EJERCERÁ MANDO SOBRE LA COMPAÑÍA 310, 311, 312, 313, SECC. RECON, SECC. FTE Y PLT M-81. DURANTE LA FASE 2.2 EL ESFUERZO PRINCIPAL ESTARÁ CONSTITUIDO POR COY 312, 313 Y PLT M-81; MIENTRAS QUE LA COY 311 CONSTITUIRÁ EL ESFUERZO DE APOYO 1; EL RESTO DE LAS RELACIONES DE MANDO NO CAMBIA DURANTE ESTA FASE. LA BASE IM TUMBES Y COY 310 SOSTENDRÁ LA MANIOBRA CON PRIORIDAD AL ESFUERZO PRINCIPAL MIENTRAS ESTE MANTENGA LA ACCIÓN DECISIVA. LA COMPAÑÍA 310 CONSTITUIRÁ EL ELEMENTO DE MANDO Y CONTROL DEL BATALLÓN.</w:t>
            </w:r>
          </w:p>
          <w:p w14:paraId="2534E067" w14:textId="77777777" w:rsidR="00C35CD3" w:rsidRPr="001C76FA" w:rsidRDefault="00C35CD3" w:rsidP="008F0610">
            <w:pPr>
              <w:suppressAutoHyphens/>
              <w:jc w:val="both"/>
              <w:rPr>
                <w:rFonts w:ascii="Courier New" w:hAnsi="Courier New" w:cs="Courier New"/>
                <w:sz w:val="24"/>
                <w:szCs w:val="24"/>
                <w:lang w:val="es-ES"/>
              </w:rPr>
            </w:pPr>
          </w:p>
          <w:p w14:paraId="2A04B00A" w14:textId="00683157" w:rsidR="008F0610" w:rsidRPr="001C76FA" w:rsidRDefault="00C44384" w:rsidP="008F0610">
            <w:pPr>
              <w:suppressAutoHyphens/>
              <w:jc w:val="both"/>
              <w:rPr>
                <w:rFonts w:ascii="Courier New" w:hAnsi="Courier New" w:cs="Courier New"/>
                <w:b/>
                <w:bCs/>
                <w:sz w:val="24"/>
                <w:szCs w:val="24"/>
                <w:lang w:val="es-ES"/>
              </w:rPr>
            </w:pPr>
            <w:r w:rsidRPr="001C76FA">
              <w:rPr>
                <w:rFonts w:ascii="Courier New" w:hAnsi="Courier New" w:cs="Courier New"/>
                <w:b/>
                <w:bCs/>
                <w:sz w:val="24"/>
                <w:szCs w:val="24"/>
                <w:lang w:val="es-ES"/>
              </w:rPr>
              <w:t>PUESTO DE MANDO Y SUCESIÓN:</w:t>
            </w:r>
          </w:p>
          <w:p w14:paraId="2EAF8753" w14:textId="2F8CA9AB" w:rsidR="008F0610" w:rsidRPr="001C76FA" w:rsidRDefault="0067265B" w:rsidP="008F0610">
            <w:pPr>
              <w:suppressAutoHyphens/>
              <w:jc w:val="both"/>
              <w:rPr>
                <w:rFonts w:ascii="Courier New" w:hAnsi="Courier New" w:cs="Courier New"/>
                <w:sz w:val="24"/>
                <w:szCs w:val="24"/>
                <w:lang w:val="es-E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s-ES"/>
              </w:rPr>
              <w:t>SE MANTIENE.</w:t>
            </w:r>
          </w:p>
          <w:p w14:paraId="2B386A20" w14:textId="77777777" w:rsidR="008F0610" w:rsidRPr="001C76FA" w:rsidRDefault="008F0610" w:rsidP="008F0610">
            <w:pPr>
              <w:spacing w:line="256" w:lineRule="auto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7BD949C8" w14:textId="467CFD7C" w:rsidR="008F0610" w:rsidRPr="001C76FA" w:rsidRDefault="00C44384" w:rsidP="008F0610">
            <w:pPr>
              <w:spacing w:line="256" w:lineRule="auto"/>
              <w:jc w:val="both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COMMS.</w:t>
            </w:r>
          </w:p>
          <w:p w14:paraId="39096F7C" w14:textId="030A236F" w:rsidR="008F0610" w:rsidRPr="001C76FA" w:rsidRDefault="00C44384" w:rsidP="008F0610">
            <w:pPr>
              <w:suppressAutoHyphens/>
              <w:jc w:val="both"/>
              <w:rPr>
                <w:rFonts w:ascii="Courier New" w:hAnsi="Courier New" w:cs="Courier New"/>
                <w:b/>
                <w:bCs/>
                <w:spacing w:val="-3"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A. CONCEPTO DE COMUNICACIONES</w:t>
            </w:r>
          </w:p>
          <w:p w14:paraId="3A06B8E5" w14:textId="686C8A53" w:rsidR="008F0610" w:rsidRPr="001C76FA" w:rsidRDefault="0067265B" w:rsidP="008F0610">
            <w:pPr>
              <w:suppressAutoHyphens/>
              <w:jc w:val="both"/>
              <w:rPr>
                <w:rFonts w:ascii="Courier New" w:hAnsi="Courier New" w:cs="Courier New"/>
                <w:sz w:val="24"/>
                <w:szCs w:val="24"/>
                <w:lang w:val="es-E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s-ES"/>
              </w:rPr>
              <w:t>SE MANTIENE.</w:t>
            </w:r>
          </w:p>
          <w:p w14:paraId="4B3628A3" w14:textId="77777777" w:rsidR="008311CE" w:rsidRPr="001C76FA" w:rsidRDefault="008311CE" w:rsidP="008F0610">
            <w:pPr>
              <w:suppressAutoHyphens/>
              <w:jc w:val="both"/>
              <w:rPr>
                <w:rFonts w:ascii="Courier New" w:hAnsi="Courier New" w:cs="Courier New"/>
                <w:sz w:val="24"/>
                <w:szCs w:val="24"/>
                <w:lang w:val="es-ES"/>
              </w:rPr>
            </w:pPr>
          </w:p>
          <w:p w14:paraId="2EF002A8" w14:textId="1B8791A9" w:rsidR="008F0610" w:rsidRPr="001C76FA" w:rsidRDefault="00C44384" w:rsidP="008F0610">
            <w:pPr>
              <w:suppressAutoHyphens/>
              <w:jc w:val="both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B. FRECUENCIAS PRINCIPALES Y ALTERNATIVAS, CARACTERÍSTICAS DE LLAMADA, SEÑALES CONVENIDAS Y ALTERNATIVAS, SANTO Y SEÑA.</w:t>
            </w:r>
          </w:p>
          <w:p w14:paraId="59F07B3C" w14:textId="43F4860D" w:rsidR="008F0610" w:rsidRPr="0067265B" w:rsidRDefault="0067265B" w:rsidP="002A0D71">
            <w:pPr>
              <w:suppressAutoHyphens/>
              <w:jc w:val="both"/>
              <w:rPr>
                <w:rFonts w:ascii="Courier New" w:hAnsi="Courier New" w:cs="Courier New"/>
                <w:sz w:val="24"/>
                <w:szCs w:val="24"/>
                <w:lang w:val="es-ES"/>
              </w:rPr>
            </w:pPr>
            <w:r w:rsidRPr="0067265B">
              <w:rPr>
                <w:rFonts w:ascii="Courier New" w:hAnsi="Courier New" w:cs="Courier New"/>
                <w:sz w:val="24"/>
                <w:szCs w:val="24"/>
              </w:rPr>
              <w:t>SE MANTIENE.</w:t>
            </w:r>
          </w:p>
        </w:tc>
      </w:tr>
      <w:tr w:rsidR="008F0610" w:rsidRPr="001C76FA" w14:paraId="6B77E85F" w14:textId="77777777" w:rsidTr="00402012">
        <w:trPr>
          <w:trHeight w:val="2248"/>
        </w:trPr>
        <w:tc>
          <w:tcPr>
            <w:tcW w:w="4880" w:type="dxa"/>
            <w:gridSpan w:val="5"/>
            <w:vAlign w:val="center"/>
          </w:tcPr>
          <w:p w14:paraId="20165070" w14:textId="06B7C8D0" w:rsidR="008F0610" w:rsidRPr="001C76FA" w:rsidRDefault="00C44384" w:rsidP="008F0610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REALIZADA</w:t>
            </w:r>
          </w:p>
          <w:p w14:paraId="131899F4" w14:textId="77777777" w:rsidR="008F0610" w:rsidRPr="001C76FA" w:rsidRDefault="008F0610" w:rsidP="008F0610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</w:p>
          <w:p w14:paraId="31D6E123" w14:textId="77777777" w:rsidR="008F0610" w:rsidRPr="001C76FA" w:rsidRDefault="008F0610" w:rsidP="008F0610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</w:p>
          <w:p w14:paraId="1B87B7BC" w14:textId="77777777" w:rsidR="008F0610" w:rsidRPr="001C76FA" w:rsidRDefault="008F0610" w:rsidP="008F0610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</w:p>
          <w:p w14:paraId="40A06DBB" w14:textId="77777777" w:rsidR="008F0610" w:rsidRPr="001C76FA" w:rsidRDefault="008F0610" w:rsidP="008F0610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</w:p>
          <w:p w14:paraId="659E6EE1" w14:textId="77777777" w:rsidR="008F0610" w:rsidRPr="001C76FA" w:rsidRDefault="008F0610" w:rsidP="008F0610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</w:p>
          <w:p w14:paraId="0A10A6AD" w14:textId="294BC4F9" w:rsidR="008F0610" w:rsidRPr="001C76FA" w:rsidRDefault="00C44384" w:rsidP="008F0610">
            <w:pPr>
              <w:jc w:val="center"/>
              <w:rPr>
                <w:rFonts w:ascii="Courier New" w:hAnsi="Courier New" w:cs="Courier New"/>
                <w:b/>
                <w:color w:val="FF0000"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color w:val="FF0000"/>
                <w:sz w:val="24"/>
                <w:szCs w:val="24"/>
              </w:rPr>
              <w:t>FIRMADO</w:t>
            </w:r>
          </w:p>
          <w:p w14:paraId="3BD6F4C5" w14:textId="3BDACBB3" w:rsidR="008F0610" w:rsidRPr="001C76FA" w:rsidRDefault="00C44384" w:rsidP="008F0610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JAVIER REINIK</w:t>
            </w:r>
            <w:r w:rsidR="002C137A" w:rsidRPr="001C76FA">
              <w:rPr>
                <w:rFonts w:ascii="Courier New" w:hAnsi="Courier New" w:cs="Courier New"/>
                <w:b/>
                <w:sz w:val="24"/>
                <w:szCs w:val="24"/>
              </w:rPr>
              <w:t xml:space="preserve">E LARRAÍN </w:t>
            </w:r>
          </w:p>
          <w:p w14:paraId="1A7ADEB4" w14:textId="16B4A4D4" w:rsidR="008F0610" w:rsidRPr="001C76FA" w:rsidRDefault="00C44384" w:rsidP="008F0610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CAPITÁN DE COR</w:t>
            </w:r>
            <w:r w:rsidR="00270F49" w:rsidRPr="001C76FA">
              <w:rPr>
                <w:rFonts w:ascii="Courier New" w:hAnsi="Courier New" w:cs="Courier New"/>
                <w:b/>
                <w:sz w:val="24"/>
                <w:szCs w:val="24"/>
              </w:rPr>
              <w:t>B</w:t>
            </w: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ETA IM</w:t>
            </w:r>
          </w:p>
          <w:p w14:paraId="7A1D85A3" w14:textId="0B080A66" w:rsidR="008F0610" w:rsidRPr="001C76FA" w:rsidRDefault="00C44384" w:rsidP="008F0610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OFICIAL OPERACIONES BN.</w:t>
            </w:r>
          </w:p>
        </w:tc>
        <w:tc>
          <w:tcPr>
            <w:tcW w:w="5387" w:type="dxa"/>
            <w:gridSpan w:val="3"/>
            <w:vAlign w:val="center"/>
          </w:tcPr>
          <w:p w14:paraId="599CACA8" w14:textId="29EFBE62" w:rsidR="008F0610" w:rsidRPr="001C76FA" w:rsidRDefault="00C44384" w:rsidP="008F0610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AUTORIZADA</w:t>
            </w:r>
          </w:p>
          <w:p w14:paraId="6A989F57" w14:textId="77777777" w:rsidR="008F0610" w:rsidRPr="001C76FA" w:rsidRDefault="008F0610" w:rsidP="008F0610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</w:p>
          <w:p w14:paraId="7C25C589" w14:textId="77777777" w:rsidR="008F0610" w:rsidRPr="001C76FA" w:rsidRDefault="008F0610" w:rsidP="008F0610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</w:p>
          <w:p w14:paraId="50181F6A" w14:textId="77777777" w:rsidR="008F0610" w:rsidRPr="001C76FA" w:rsidRDefault="008F0610" w:rsidP="008F0610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</w:p>
          <w:p w14:paraId="487A0F15" w14:textId="77777777" w:rsidR="008F0610" w:rsidRPr="001C76FA" w:rsidRDefault="008F0610" w:rsidP="008F0610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</w:p>
          <w:p w14:paraId="0DA16FD9" w14:textId="77777777" w:rsidR="008F0610" w:rsidRPr="001C76FA" w:rsidRDefault="008F0610" w:rsidP="008F0610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</w:p>
          <w:p w14:paraId="054C9BCC" w14:textId="3578BBF2" w:rsidR="008F0610" w:rsidRPr="001C76FA" w:rsidRDefault="00C44384" w:rsidP="008F0610">
            <w:pPr>
              <w:jc w:val="center"/>
              <w:rPr>
                <w:rFonts w:ascii="Courier New" w:hAnsi="Courier New" w:cs="Courier New"/>
                <w:b/>
                <w:color w:val="FF0000"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color w:val="FF0000"/>
                <w:sz w:val="24"/>
                <w:szCs w:val="24"/>
              </w:rPr>
              <w:t>FIRMADO</w:t>
            </w:r>
          </w:p>
          <w:p w14:paraId="67018AEB" w14:textId="3B6FA5E8" w:rsidR="008F0610" w:rsidRPr="001C76FA" w:rsidRDefault="00C44384" w:rsidP="008F0610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FRANCO IBACACHE MORALES</w:t>
            </w:r>
          </w:p>
          <w:p w14:paraId="413B40D9" w14:textId="3A25B8A9" w:rsidR="008F0610" w:rsidRPr="001C76FA" w:rsidRDefault="00C44384" w:rsidP="008F0610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CAPITÁN DE FRAGATA IM</w:t>
            </w:r>
          </w:p>
          <w:p w14:paraId="193398C1" w14:textId="1EE8695F" w:rsidR="008F0610" w:rsidRPr="001C76FA" w:rsidRDefault="00C44384" w:rsidP="008F0610">
            <w:pPr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1C76FA">
              <w:rPr>
                <w:rFonts w:ascii="Courier New" w:hAnsi="Courier New" w:cs="Courier New"/>
                <w:b/>
                <w:sz w:val="24"/>
                <w:szCs w:val="24"/>
              </w:rPr>
              <w:t>COMANDANTE BN</w:t>
            </w:r>
          </w:p>
        </w:tc>
      </w:tr>
    </w:tbl>
    <w:p w14:paraId="721A708E" w14:textId="77777777" w:rsidR="005D042B" w:rsidRPr="001C76FA" w:rsidRDefault="005D042B" w:rsidP="00C11FAF">
      <w:pPr>
        <w:spacing w:after="0" w:line="240" w:lineRule="auto"/>
        <w:rPr>
          <w:rFonts w:ascii="Courier New" w:hAnsi="Courier New" w:cs="Courier New"/>
          <w:color w:val="FF0000"/>
          <w:sz w:val="24"/>
          <w:szCs w:val="24"/>
        </w:rPr>
      </w:pPr>
    </w:p>
    <w:p w14:paraId="388F7B25" w14:textId="77777777" w:rsidR="00C11FAF" w:rsidRPr="001C76FA" w:rsidRDefault="00C11FAF" w:rsidP="00C11FAF">
      <w:pPr>
        <w:spacing w:after="0" w:line="240" w:lineRule="auto"/>
        <w:rPr>
          <w:rFonts w:ascii="Courier New" w:hAnsi="Courier New" w:cs="Courier New"/>
          <w:color w:val="FF0000"/>
          <w:sz w:val="24"/>
          <w:szCs w:val="24"/>
        </w:rPr>
      </w:pPr>
    </w:p>
    <w:p w14:paraId="38A6A42A" w14:textId="77777777" w:rsidR="000B2762" w:rsidRPr="001C76FA" w:rsidRDefault="000B2762" w:rsidP="00C11FAF">
      <w:pPr>
        <w:spacing w:after="0" w:line="240" w:lineRule="auto"/>
        <w:rPr>
          <w:rFonts w:ascii="Courier New" w:hAnsi="Courier New" w:cs="Courier New"/>
          <w:color w:val="FF0000"/>
          <w:sz w:val="24"/>
          <w:szCs w:val="24"/>
        </w:rPr>
      </w:pPr>
    </w:p>
    <w:p w14:paraId="767B3C5C" w14:textId="5EFAEE16" w:rsidR="00A84CC4" w:rsidRPr="001C76FA" w:rsidRDefault="004D6410" w:rsidP="00C44384">
      <w:pPr>
        <w:rPr>
          <w:rFonts w:ascii="Courier New" w:hAnsi="Courier New" w:cs="Courier New"/>
          <w:b/>
          <w:bCs/>
          <w:color w:val="000000" w:themeColor="text1"/>
          <w:sz w:val="24"/>
          <w:szCs w:val="24"/>
        </w:rPr>
      </w:pPr>
      <w:r w:rsidRPr="001C76FA">
        <w:rPr>
          <w:rFonts w:ascii="Courier New" w:hAnsi="Courier New" w:cs="Courier New"/>
          <w:b/>
          <w:bCs/>
          <w:color w:val="000000" w:themeColor="text1"/>
          <w:sz w:val="24"/>
          <w:szCs w:val="24"/>
          <w:u w:val="single"/>
        </w:rPr>
        <w:t>DISTRIBUCIÓN:</w:t>
      </w:r>
      <w:r w:rsidR="0096049B" w:rsidRPr="001C76FA">
        <w:rPr>
          <w:rFonts w:ascii="Courier New" w:hAnsi="Courier New" w:cs="Courier New"/>
          <w:b/>
          <w:bCs/>
          <w:color w:val="000000" w:themeColor="text1"/>
          <w:sz w:val="24"/>
          <w:szCs w:val="24"/>
        </w:rPr>
        <w:br/>
      </w:r>
      <w:r w:rsidR="00D0676C" w:rsidRPr="001C76FA">
        <w:rPr>
          <w:rFonts w:ascii="Courier New" w:hAnsi="Courier New" w:cs="Courier New"/>
          <w:b/>
          <w:bCs/>
          <w:color w:val="000000" w:themeColor="text1"/>
          <w:sz w:val="24"/>
          <w:szCs w:val="24"/>
        </w:rPr>
        <w:t xml:space="preserve">1. </w:t>
      </w:r>
      <w:r w:rsidRPr="001C76FA">
        <w:rPr>
          <w:rFonts w:ascii="Courier New" w:hAnsi="Courier New" w:cs="Courier New"/>
          <w:b/>
          <w:bCs/>
          <w:color w:val="000000" w:themeColor="text1"/>
          <w:sz w:val="24"/>
          <w:szCs w:val="24"/>
        </w:rPr>
        <w:t>COY 310</w:t>
      </w:r>
      <w:r w:rsidRPr="001C76FA">
        <w:rPr>
          <w:rFonts w:ascii="Courier New" w:hAnsi="Courier New" w:cs="Courier New"/>
          <w:b/>
          <w:bCs/>
          <w:color w:val="000000" w:themeColor="text1"/>
          <w:sz w:val="24"/>
          <w:szCs w:val="24"/>
        </w:rPr>
        <w:br/>
      </w:r>
      <w:r w:rsidR="00D0676C" w:rsidRPr="001C76FA">
        <w:rPr>
          <w:rFonts w:ascii="Courier New" w:hAnsi="Courier New" w:cs="Courier New"/>
          <w:b/>
          <w:bCs/>
          <w:color w:val="000000" w:themeColor="text1"/>
          <w:sz w:val="24"/>
          <w:szCs w:val="24"/>
        </w:rPr>
        <w:t xml:space="preserve">2. </w:t>
      </w:r>
      <w:r w:rsidRPr="001C76FA">
        <w:rPr>
          <w:rFonts w:ascii="Courier New" w:hAnsi="Courier New" w:cs="Courier New"/>
          <w:b/>
          <w:bCs/>
          <w:color w:val="000000" w:themeColor="text1"/>
          <w:sz w:val="24"/>
          <w:szCs w:val="24"/>
        </w:rPr>
        <w:t>COY 311</w:t>
      </w:r>
      <w:r w:rsidRPr="001C76FA">
        <w:rPr>
          <w:rFonts w:ascii="Courier New" w:hAnsi="Courier New" w:cs="Courier New"/>
          <w:b/>
          <w:bCs/>
          <w:color w:val="000000" w:themeColor="text1"/>
          <w:sz w:val="24"/>
          <w:szCs w:val="24"/>
        </w:rPr>
        <w:br/>
      </w:r>
      <w:r w:rsidR="00D0676C" w:rsidRPr="001C76FA">
        <w:rPr>
          <w:rFonts w:ascii="Courier New" w:hAnsi="Courier New" w:cs="Courier New"/>
          <w:b/>
          <w:bCs/>
          <w:color w:val="000000" w:themeColor="text1"/>
          <w:sz w:val="24"/>
          <w:szCs w:val="24"/>
        </w:rPr>
        <w:t xml:space="preserve">3. </w:t>
      </w:r>
      <w:r w:rsidRPr="001C76FA">
        <w:rPr>
          <w:rFonts w:ascii="Courier New" w:hAnsi="Courier New" w:cs="Courier New"/>
          <w:b/>
          <w:bCs/>
          <w:color w:val="000000" w:themeColor="text1"/>
          <w:sz w:val="24"/>
          <w:szCs w:val="24"/>
        </w:rPr>
        <w:t>COY 312</w:t>
      </w:r>
      <w:r w:rsidRPr="001C76FA">
        <w:rPr>
          <w:rFonts w:ascii="Courier New" w:hAnsi="Courier New" w:cs="Courier New"/>
          <w:b/>
          <w:bCs/>
          <w:color w:val="000000" w:themeColor="text1"/>
          <w:sz w:val="24"/>
          <w:szCs w:val="24"/>
        </w:rPr>
        <w:br/>
      </w:r>
      <w:r w:rsidR="00D0676C" w:rsidRPr="001C76FA">
        <w:rPr>
          <w:rFonts w:ascii="Courier New" w:hAnsi="Courier New" w:cs="Courier New"/>
          <w:b/>
          <w:bCs/>
          <w:color w:val="000000" w:themeColor="text1"/>
          <w:sz w:val="24"/>
          <w:szCs w:val="24"/>
        </w:rPr>
        <w:t xml:space="preserve">4. </w:t>
      </w:r>
      <w:r w:rsidRPr="001C76FA">
        <w:rPr>
          <w:rFonts w:ascii="Courier New" w:hAnsi="Courier New" w:cs="Courier New"/>
          <w:b/>
          <w:bCs/>
          <w:color w:val="000000" w:themeColor="text1"/>
          <w:sz w:val="24"/>
          <w:szCs w:val="24"/>
        </w:rPr>
        <w:t>COY 313</w:t>
      </w:r>
      <w:r w:rsidRPr="001C76FA">
        <w:rPr>
          <w:rFonts w:ascii="Courier New" w:hAnsi="Courier New" w:cs="Courier New"/>
          <w:b/>
          <w:bCs/>
          <w:color w:val="000000" w:themeColor="text1"/>
          <w:sz w:val="24"/>
          <w:szCs w:val="24"/>
        </w:rPr>
        <w:br/>
      </w:r>
      <w:r w:rsidR="00D0676C" w:rsidRPr="001C76FA">
        <w:rPr>
          <w:rFonts w:ascii="Courier New" w:hAnsi="Courier New" w:cs="Courier New"/>
          <w:b/>
          <w:bCs/>
          <w:color w:val="000000" w:themeColor="text1"/>
          <w:sz w:val="24"/>
          <w:szCs w:val="24"/>
        </w:rPr>
        <w:t xml:space="preserve">5. </w:t>
      </w:r>
      <w:r w:rsidRPr="001C76FA">
        <w:rPr>
          <w:rFonts w:ascii="Courier New" w:hAnsi="Courier New" w:cs="Courier New"/>
          <w:b/>
          <w:bCs/>
          <w:color w:val="000000" w:themeColor="text1"/>
          <w:sz w:val="24"/>
          <w:szCs w:val="24"/>
        </w:rPr>
        <w:t>SEC. RECON</w:t>
      </w:r>
      <w:r w:rsidRPr="001C76FA">
        <w:rPr>
          <w:rFonts w:ascii="Courier New" w:hAnsi="Courier New" w:cs="Courier New"/>
          <w:b/>
          <w:bCs/>
          <w:color w:val="000000" w:themeColor="text1"/>
          <w:sz w:val="24"/>
          <w:szCs w:val="24"/>
        </w:rPr>
        <w:br/>
      </w:r>
      <w:r w:rsidR="00D0676C" w:rsidRPr="001C76FA">
        <w:rPr>
          <w:rFonts w:ascii="Courier New" w:hAnsi="Courier New" w:cs="Courier New"/>
          <w:b/>
          <w:bCs/>
          <w:color w:val="000000" w:themeColor="text1"/>
          <w:sz w:val="24"/>
          <w:szCs w:val="24"/>
        </w:rPr>
        <w:t xml:space="preserve">6. </w:t>
      </w:r>
      <w:r w:rsidRPr="001C76FA">
        <w:rPr>
          <w:rFonts w:ascii="Courier New" w:hAnsi="Courier New" w:cs="Courier New"/>
          <w:b/>
          <w:bCs/>
          <w:color w:val="000000" w:themeColor="text1"/>
          <w:sz w:val="24"/>
          <w:szCs w:val="24"/>
        </w:rPr>
        <w:t>SEC. FTE</w:t>
      </w:r>
      <w:r w:rsidRPr="001C76FA">
        <w:rPr>
          <w:rFonts w:ascii="Courier New" w:hAnsi="Courier New" w:cs="Courier New"/>
          <w:b/>
          <w:bCs/>
          <w:color w:val="000000" w:themeColor="text1"/>
          <w:sz w:val="24"/>
          <w:szCs w:val="24"/>
        </w:rPr>
        <w:br/>
      </w:r>
      <w:r w:rsidR="00D0676C" w:rsidRPr="001C76FA">
        <w:rPr>
          <w:rFonts w:ascii="Courier New" w:hAnsi="Courier New" w:cs="Courier New"/>
          <w:b/>
          <w:bCs/>
          <w:color w:val="000000" w:themeColor="text1"/>
          <w:sz w:val="24"/>
          <w:szCs w:val="24"/>
          <w:u w:val="single"/>
        </w:rPr>
        <w:t xml:space="preserve">7. </w:t>
      </w:r>
      <w:r w:rsidRPr="001C76FA">
        <w:rPr>
          <w:rFonts w:ascii="Courier New" w:hAnsi="Courier New" w:cs="Courier New"/>
          <w:b/>
          <w:bCs/>
          <w:color w:val="000000" w:themeColor="text1"/>
          <w:sz w:val="24"/>
          <w:szCs w:val="24"/>
          <w:u w:val="single"/>
        </w:rPr>
        <w:t>PLT M-81</w:t>
      </w:r>
      <w:r w:rsidR="0096049B" w:rsidRPr="001C76FA">
        <w:rPr>
          <w:rFonts w:ascii="Courier New" w:hAnsi="Courier New" w:cs="Courier New"/>
          <w:b/>
          <w:bCs/>
          <w:color w:val="000000" w:themeColor="text1"/>
          <w:sz w:val="24"/>
          <w:szCs w:val="24"/>
          <w:u w:val="single"/>
        </w:rPr>
        <w:t xml:space="preserve"> </w:t>
      </w:r>
      <w:r w:rsidRPr="001C76FA">
        <w:rPr>
          <w:rFonts w:ascii="Courier New" w:hAnsi="Courier New" w:cs="Courier New"/>
          <w:b/>
          <w:bCs/>
          <w:color w:val="000000" w:themeColor="text1"/>
          <w:sz w:val="24"/>
          <w:szCs w:val="24"/>
          <w:u w:val="single"/>
        </w:rPr>
        <w:t>/</w:t>
      </w:r>
    </w:p>
    <w:sectPr w:rsidR="00A84CC4" w:rsidRPr="001C76FA" w:rsidSect="000D6FEE">
      <w:headerReference w:type="default" r:id="rId8"/>
      <w:pgSz w:w="12240" w:h="15840" w:code="1"/>
      <w:pgMar w:top="993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1848EB" w14:textId="77777777" w:rsidR="00682FE5" w:rsidRPr="00B2141B" w:rsidRDefault="00682FE5" w:rsidP="0007266A">
      <w:pPr>
        <w:spacing w:after="0" w:line="240" w:lineRule="auto"/>
      </w:pPr>
      <w:r w:rsidRPr="00B2141B">
        <w:separator/>
      </w:r>
    </w:p>
  </w:endnote>
  <w:endnote w:type="continuationSeparator" w:id="0">
    <w:p w14:paraId="1497BD55" w14:textId="77777777" w:rsidR="00682FE5" w:rsidRPr="00B2141B" w:rsidRDefault="00682FE5" w:rsidP="0007266A">
      <w:pPr>
        <w:spacing w:after="0" w:line="240" w:lineRule="auto"/>
      </w:pPr>
      <w:r w:rsidRPr="00B2141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roman"/>
    <w:pitch w:val="default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BAC180" w14:textId="77777777" w:rsidR="00682FE5" w:rsidRPr="00B2141B" w:rsidRDefault="00682FE5" w:rsidP="0007266A">
      <w:pPr>
        <w:spacing w:after="0" w:line="240" w:lineRule="auto"/>
      </w:pPr>
      <w:r w:rsidRPr="00B2141B">
        <w:separator/>
      </w:r>
    </w:p>
  </w:footnote>
  <w:footnote w:type="continuationSeparator" w:id="0">
    <w:p w14:paraId="696E0CF0" w14:textId="77777777" w:rsidR="00682FE5" w:rsidRPr="00B2141B" w:rsidRDefault="00682FE5" w:rsidP="0007266A">
      <w:pPr>
        <w:spacing w:after="0" w:line="240" w:lineRule="auto"/>
      </w:pPr>
      <w:r w:rsidRPr="00B2141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326F7" w14:textId="77777777" w:rsidR="001A5B37" w:rsidRPr="00B2141B" w:rsidRDefault="001A5B37" w:rsidP="0007266A">
    <w:pPr>
      <w:spacing w:after="0" w:line="240" w:lineRule="auto"/>
      <w:jc w:val="center"/>
      <w:rPr>
        <w:rFonts w:ascii="Courier New" w:hAnsi="Courier New" w:cs="Courier New"/>
        <w:b/>
        <w:color w:val="FF0000"/>
        <w:sz w:val="28"/>
        <w:szCs w:val="28"/>
      </w:rPr>
    </w:pPr>
    <w:r w:rsidRPr="00B2141B">
      <w:rPr>
        <w:rFonts w:ascii="Courier New" w:hAnsi="Courier New" w:cs="Courier New"/>
        <w:b/>
        <w:color w:val="FF0000"/>
        <w:sz w:val="28"/>
        <w:szCs w:val="28"/>
      </w:rPr>
      <w:t>RESERVADO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94E10"/>
    <w:multiLevelType w:val="hybridMultilevel"/>
    <w:tmpl w:val="F12CC16E"/>
    <w:lvl w:ilvl="0" w:tplc="51AED270"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D3DF8"/>
    <w:multiLevelType w:val="multilevel"/>
    <w:tmpl w:val="420062DE"/>
    <w:lvl w:ilvl="0">
      <w:start w:val="1"/>
      <w:numFmt w:val="upperRoman"/>
      <w:lvlText w:val="%1."/>
      <w:lvlJc w:val="right"/>
      <w:pPr>
        <w:tabs>
          <w:tab w:val="num" w:pos="0"/>
        </w:tabs>
        <w:ind w:left="1440" w:hanging="360"/>
      </w:pPr>
      <w:rPr>
        <w:color w:val="000000" w:themeColor="text1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upperRoman"/>
      <w:lvlText w:val="%3."/>
      <w:lvlJc w:val="right"/>
      <w:pPr>
        <w:tabs>
          <w:tab w:val="num" w:pos="0"/>
        </w:tabs>
        <w:ind w:left="3060" w:hanging="360"/>
      </w:pPr>
      <w:rPr>
        <w:color w:val="000000" w:themeColor="text1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600" w:hanging="360"/>
      </w:pPr>
      <w:rPr>
        <w:color w:val="000000" w:themeColor="text1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4320" w:hanging="360"/>
      </w:pPr>
      <w:rPr>
        <w:sz w:val="24"/>
        <w:szCs w:val="24"/>
      </w:rPr>
    </w:lvl>
    <w:lvl w:ilvl="5">
      <w:start w:val="1"/>
      <w:numFmt w:val="lowerLetter"/>
      <w:lvlText w:val="%6."/>
      <w:lvlJc w:val="left"/>
      <w:pPr>
        <w:tabs>
          <w:tab w:val="num" w:pos="0"/>
        </w:tabs>
        <w:ind w:left="52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numFmt w:val="bullet"/>
      <w:lvlText w:val=""/>
      <w:lvlJc w:val="left"/>
      <w:pPr>
        <w:tabs>
          <w:tab w:val="num" w:pos="0"/>
        </w:tabs>
        <w:ind w:left="6480" w:hanging="360"/>
      </w:pPr>
      <w:rPr>
        <w:rFonts w:ascii="Symbol" w:eastAsiaTheme="minorHAnsi" w:hAnsi="Symbol" w:cs="Symbol" w:hint="default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7380" w:hanging="360"/>
      </w:pPr>
      <w:rPr>
        <w:rFonts w:ascii="Arial" w:eastAsiaTheme="minorHAnsi" w:hAnsi="Arial" w:cs="Arial" w:hint="default"/>
      </w:rPr>
    </w:lvl>
  </w:abstractNum>
  <w:abstractNum w:abstractNumId="2" w15:restartNumberingAfterBreak="0">
    <w:nsid w:val="07FD30C9"/>
    <w:multiLevelType w:val="hybridMultilevel"/>
    <w:tmpl w:val="B3FA136A"/>
    <w:lvl w:ilvl="0" w:tplc="51AED2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eastAsia="Times New Roman" w:hAnsi="Courier New" w:cs="Courier New" w:hint="default"/>
      </w:rPr>
    </w:lvl>
    <w:lvl w:ilvl="1" w:tplc="FFFFFFFF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46626F"/>
    <w:multiLevelType w:val="hybridMultilevel"/>
    <w:tmpl w:val="53AC4F0E"/>
    <w:lvl w:ilvl="0" w:tplc="D52203AC">
      <w:start w:val="3"/>
      <w:numFmt w:val="bullet"/>
      <w:lvlText w:val="-"/>
      <w:lvlJc w:val="left"/>
      <w:pPr>
        <w:ind w:left="720" w:hanging="360"/>
      </w:pPr>
      <w:rPr>
        <w:rFonts w:ascii="Courier New" w:eastAsiaTheme="minorHAnsi" w:hAnsi="Courier New" w:cs="Courier New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4941D9"/>
    <w:multiLevelType w:val="hybridMultilevel"/>
    <w:tmpl w:val="E8E0938C"/>
    <w:lvl w:ilvl="0" w:tplc="043E06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84D8F304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A936FB6C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04F81E5A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DD82673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1FE148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F842A04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313651B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26D2BC0C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60729E"/>
    <w:multiLevelType w:val="hybridMultilevel"/>
    <w:tmpl w:val="A974380A"/>
    <w:lvl w:ilvl="0" w:tplc="3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B05D56"/>
    <w:multiLevelType w:val="hybridMultilevel"/>
    <w:tmpl w:val="033EE0BE"/>
    <w:lvl w:ilvl="0" w:tplc="340A0011">
      <w:start w:val="1"/>
      <w:numFmt w:val="decimal"/>
      <w:lvlText w:val="%1)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1908CA"/>
    <w:multiLevelType w:val="hybridMultilevel"/>
    <w:tmpl w:val="00C49ABA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7A1DB4"/>
    <w:multiLevelType w:val="hybridMultilevel"/>
    <w:tmpl w:val="80909E78"/>
    <w:lvl w:ilvl="0" w:tplc="CCFC96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746E20C8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E5B8676C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0F9E6ED6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647430D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1AA8EAF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79FE9E1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2904FD8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7F9614FE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600813"/>
    <w:multiLevelType w:val="hybridMultilevel"/>
    <w:tmpl w:val="C202735C"/>
    <w:lvl w:ilvl="0" w:tplc="862CAE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A037E9"/>
    <w:multiLevelType w:val="hybridMultilevel"/>
    <w:tmpl w:val="5992A162"/>
    <w:lvl w:ilvl="0" w:tplc="A2181E18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  <w:color w:val="auto"/>
      </w:rPr>
    </w:lvl>
    <w:lvl w:ilvl="1" w:tplc="34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F6730E0"/>
    <w:multiLevelType w:val="hybridMultilevel"/>
    <w:tmpl w:val="9CBC6468"/>
    <w:lvl w:ilvl="0" w:tplc="68FCFA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600F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184C8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B6F1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5814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B22F1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C21B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0402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900AB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04148A"/>
    <w:multiLevelType w:val="hybridMultilevel"/>
    <w:tmpl w:val="6FD001CA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4D22F6"/>
    <w:multiLevelType w:val="hybridMultilevel"/>
    <w:tmpl w:val="C1F6B1FC"/>
    <w:lvl w:ilvl="0" w:tplc="8512A5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F2E59D8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4C9446E8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83523FA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99AAA3F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0E4E2F4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46766DD2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AB1E3D5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B1A69D58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5DF609D"/>
    <w:multiLevelType w:val="multilevel"/>
    <w:tmpl w:val="534C1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EAF0498"/>
    <w:multiLevelType w:val="hybridMultilevel"/>
    <w:tmpl w:val="B750E94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EC0D98"/>
    <w:multiLevelType w:val="hybridMultilevel"/>
    <w:tmpl w:val="07ACBB6A"/>
    <w:lvl w:ilvl="0" w:tplc="FFFFFFFF"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51AED270">
      <w:numFmt w:val="bullet"/>
      <w:lvlText w:val="-"/>
      <w:lvlJc w:val="left"/>
      <w:pPr>
        <w:ind w:left="1440" w:hanging="360"/>
      </w:pPr>
      <w:rPr>
        <w:rFonts w:ascii="Courier New" w:eastAsia="Times New Roman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7F06E4"/>
    <w:multiLevelType w:val="hybridMultilevel"/>
    <w:tmpl w:val="E0826BDC"/>
    <w:lvl w:ilvl="0" w:tplc="D314466A">
      <w:start w:val="1"/>
      <w:numFmt w:val="decimal"/>
      <w:lvlText w:val="%1.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FF5F03"/>
    <w:multiLevelType w:val="hybridMultilevel"/>
    <w:tmpl w:val="30EE630A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9435E3"/>
    <w:multiLevelType w:val="hybridMultilevel"/>
    <w:tmpl w:val="A5ECD772"/>
    <w:lvl w:ilvl="0" w:tplc="D3A2729E">
      <w:start w:val="2"/>
      <w:numFmt w:val="bullet"/>
      <w:lvlText w:val="-"/>
      <w:lvlJc w:val="left"/>
      <w:pPr>
        <w:ind w:left="720" w:hanging="360"/>
      </w:pPr>
      <w:rPr>
        <w:rFonts w:ascii="Courier New" w:eastAsiaTheme="minorHAnsi" w:hAnsi="Courier New" w:cs="Courier New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466D7C"/>
    <w:multiLevelType w:val="hybridMultilevel"/>
    <w:tmpl w:val="B750E94C"/>
    <w:lvl w:ilvl="0" w:tplc="4454D83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D35BB4"/>
    <w:multiLevelType w:val="hybridMultilevel"/>
    <w:tmpl w:val="C47C5834"/>
    <w:lvl w:ilvl="0" w:tplc="51AED2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eastAsia="Times New Roman" w:hAnsi="Courier New" w:cs="Courier New" w:hint="default"/>
      </w:rPr>
    </w:lvl>
    <w:lvl w:ilvl="1" w:tplc="FFFFFFFF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55D6017"/>
    <w:multiLevelType w:val="multilevel"/>
    <w:tmpl w:val="B750E94C"/>
    <w:styleLink w:val="Listaactual1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9A0647"/>
    <w:multiLevelType w:val="multilevel"/>
    <w:tmpl w:val="EB14178A"/>
    <w:lvl w:ilvl="0">
      <w:start w:val="1"/>
      <w:numFmt w:val="decimal"/>
      <w:lvlText w:val="%1."/>
      <w:lvlJc w:val="left"/>
      <w:pPr>
        <w:tabs>
          <w:tab w:val="num" w:pos="0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31" w:hanging="180"/>
      </w:pPr>
    </w:lvl>
  </w:abstractNum>
  <w:abstractNum w:abstractNumId="24" w15:restartNumberingAfterBreak="0">
    <w:nsid w:val="69DF598E"/>
    <w:multiLevelType w:val="hybridMultilevel"/>
    <w:tmpl w:val="D6FAD326"/>
    <w:lvl w:ilvl="0" w:tplc="FACAB1D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7516531A" w:tentative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8E082EB4" w:tentative="1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</w:lvl>
    <w:lvl w:ilvl="3" w:tplc="1CF8B580" w:tentative="1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</w:lvl>
    <w:lvl w:ilvl="4" w:tplc="69F2E13A" w:tentative="1">
      <w:start w:val="1"/>
      <w:numFmt w:val="lowerLetter"/>
      <w:lvlText w:val="%5)"/>
      <w:lvlJc w:val="left"/>
      <w:pPr>
        <w:tabs>
          <w:tab w:val="num" w:pos="3240"/>
        </w:tabs>
        <w:ind w:left="3240" w:hanging="360"/>
      </w:pPr>
    </w:lvl>
    <w:lvl w:ilvl="5" w:tplc="0CFEBAE2" w:tentative="1">
      <w:start w:val="1"/>
      <w:numFmt w:val="lowerLetter"/>
      <w:lvlText w:val="%6)"/>
      <w:lvlJc w:val="left"/>
      <w:pPr>
        <w:tabs>
          <w:tab w:val="num" w:pos="3960"/>
        </w:tabs>
        <w:ind w:left="3960" w:hanging="360"/>
      </w:pPr>
    </w:lvl>
    <w:lvl w:ilvl="6" w:tplc="104698F6" w:tentative="1">
      <w:start w:val="1"/>
      <w:numFmt w:val="lowerLetter"/>
      <w:lvlText w:val="%7)"/>
      <w:lvlJc w:val="left"/>
      <w:pPr>
        <w:tabs>
          <w:tab w:val="num" w:pos="4680"/>
        </w:tabs>
        <w:ind w:left="4680" w:hanging="360"/>
      </w:pPr>
    </w:lvl>
    <w:lvl w:ilvl="7" w:tplc="B832D9E2" w:tentative="1">
      <w:start w:val="1"/>
      <w:numFmt w:val="lowerLetter"/>
      <w:lvlText w:val="%8)"/>
      <w:lvlJc w:val="left"/>
      <w:pPr>
        <w:tabs>
          <w:tab w:val="num" w:pos="5400"/>
        </w:tabs>
        <w:ind w:left="5400" w:hanging="360"/>
      </w:pPr>
    </w:lvl>
    <w:lvl w:ilvl="8" w:tplc="3AE60D42" w:tentative="1">
      <w:start w:val="1"/>
      <w:numFmt w:val="lowerLetter"/>
      <w:lvlText w:val="%9)"/>
      <w:lvlJc w:val="left"/>
      <w:pPr>
        <w:tabs>
          <w:tab w:val="num" w:pos="6120"/>
        </w:tabs>
        <w:ind w:left="6120" w:hanging="360"/>
      </w:pPr>
    </w:lvl>
  </w:abstractNum>
  <w:abstractNum w:abstractNumId="25" w15:restartNumberingAfterBreak="0">
    <w:nsid w:val="77CD3D66"/>
    <w:multiLevelType w:val="hybridMultilevel"/>
    <w:tmpl w:val="733C4600"/>
    <w:lvl w:ilvl="0" w:tplc="3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18"/>
  </w:num>
  <w:num w:numId="5">
    <w:abstractNumId w:val="20"/>
  </w:num>
  <w:num w:numId="6">
    <w:abstractNumId w:val="19"/>
  </w:num>
  <w:num w:numId="7">
    <w:abstractNumId w:val="6"/>
  </w:num>
  <w:num w:numId="8">
    <w:abstractNumId w:val="17"/>
  </w:num>
  <w:num w:numId="9">
    <w:abstractNumId w:val="15"/>
  </w:num>
  <w:num w:numId="10">
    <w:abstractNumId w:val="22"/>
  </w:num>
  <w:num w:numId="11">
    <w:abstractNumId w:val="1"/>
  </w:num>
  <w:num w:numId="12">
    <w:abstractNumId w:val="23"/>
  </w:num>
  <w:num w:numId="13">
    <w:abstractNumId w:val="14"/>
  </w:num>
  <w:num w:numId="14">
    <w:abstractNumId w:val="7"/>
  </w:num>
  <w:num w:numId="15">
    <w:abstractNumId w:val="12"/>
  </w:num>
  <w:num w:numId="16">
    <w:abstractNumId w:val="16"/>
  </w:num>
  <w:num w:numId="17">
    <w:abstractNumId w:val="4"/>
  </w:num>
  <w:num w:numId="18">
    <w:abstractNumId w:val="13"/>
  </w:num>
  <w:num w:numId="19">
    <w:abstractNumId w:val="8"/>
  </w:num>
  <w:num w:numId="20">
    <w:abstractNumId w:val="11"/>
  </w:num>
  <w:num w:numId="21">
    <w:abstractNumId w:val="24"/>
  </w:num>
  <w:num w:numId="22">
    <w:abstractNumId w:val="2"/>
  </w:num>
  <w:num w:numId="23">
    <w:abstractNumId w:val="25"/>
  </w:num>
  <w:num w:numId="24">
    <w:abstractNumId w:val="5"/>
  </w:num>
  <w:num w:numId="25">
    <w:abstractNumId w:val="21"/>
  </w:num>
  <w:num w:numId="26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016"/>
    <w:rsid w:val="000008A6"/>
    <w:rsid w:val="00000C41"/>
    <w:rsid w:val="000014E4"/>
    <w:rsid w:val="000017F3"/>
    <w:rsid w:val="00001934"/>
    <w:rsid w:val="00007C7B"/>
    <w:rsid w:val="00010434"/>
    <w:rsid w:val="00011C90"/>
    <w:rsid w:val="00012BD7"/>
    <w:rsid w:val="0001344B"/>
    <w:rsid w:val="000156F8"/>
    <w:rsid w:val="00017CC8"/>
    <w:rsid w:val="0002098E"/>
    <w:rsid w:val="00020A08"/>
    <w:rsid w:val="00021A44"/>
    <w:rsid w:val="000226FA"/>
    <w:rsid w:val="000236AF"/>
    <w:rsid w:val="000238E5"/>
    <w:rsid w:val="00023DE7"/>
    <w:rsid w:val="000263C0"/>
    <w:rsid w:val="00026E8D"/>
    <w:rsid w:val="0002740E"/>
    <w:rsid w:val="00030C0D"/>
    <w:rsid w:val="00031A1A"/>
    <w:rsid w:val="00033A27"/>
    <w:rsid w:val="00033A57"/>
    <w:rsid w:val="00036479"/>
    <w:rsid w:val="000364B6"/>
    <w:rsid w:val="00036951"/>
    <w:rsid w:val="00036F6F"/>
    <w:rsid w:val="0003700F"/>
    <w:rsid w:val="00037C2E"/>
    <w:rsid w:val="0004123A"/>
    <w:rsid w:val="000428BE"/>
    <w:rsid w:val="00043BB1"/>
    <w:rsid w:val="000441B3"/>
    <w:rsid w:val="00045B7F"/>
    <w:rsid w:val="00051E71"/>
    <w:rsid w:val="00052616"/>
    <w:rsid w:val="00055118"/>
    <w:rsid w:val="00056E7A"/>
    <w:rsid w:val="00057193"/>
    <w:rsid w:val="000634B2"/>
    <w:rsid w:val="0006354F"/>
    <w:rsid w:val="00063ECD"/>
    <w:rsid w:val="00065991"/>
    <w:rsid w:val="00070DD6"/>
    <w:rsid w:val="00070EE4"/>
    <w:rsid w:val="00071299"/>
    <w:rsid w:val="000721E6"/>
    <w:rsid w:val="0007266A"/>
    <w:rsid w:val="00073B41"/>
    <w:rsid w:val="000814C6"/>
    <w:rsid w:val="00081DD2"/>
    <w:rsid w:val="00082102"/>
    <w:rsid w:val="0008282B"/>
    <w:rsid w:val="0008431A"/>
    <w:rsid w:val="0008480D"/>
    <w:rsid w:val="0008503F"/>
    <w:rsid w:val="0009264D"/>
    <w:rsid w:val="00095AB3"/>
    <w:rsid w:val="0009604B"/>
    <w:rsid w:val="000962CB"/>
    <w:rsid w:val="00096EB4"/>
    <w:rsid w:val="00097CA5"/>
    <w:rsid w:val="000A01FC"/>
    <w:rsid w:val="000A1866"/>
    <w:rsid w:val="000A401F"/>
    <w:rsid w:val="000A7C08"/>
    <w:rsid w:val="000A7EFA"/>
    <w:rsid w:val="000B0376"/>
    <w:rsid w:val="000B2762"/>
    <w:rsid w:val="000B339C"/>
    <w:rsid w:val="000B3A6F"/>
    <w:rsid w:val="000B3E4B"/>
    <w:rsid w:val="000B4A4D"/>
    <w:rsid w:val="000B4EEA"/>
    <w:rsid w:val="000B5EB7"/>
    <w:rsid w:val="000B679B"/>
    <w:rsid w:val="000B789C"/>
    <w:rsid w:val="000B797F"/>
    <w:rsid w:val="000C09A4"/>
    <w:rsid w:val="000C1084"/>
    <w:rsid w:val="000C1C73"/>
    <w:rsid w:val="000D0204"/>
    <w:rsid w:val="000D1628"/>
    <w:rsid w:val="000D425C"/>
    <w:rsid w:val="000D4499"/>
    <w:rsid w:val="000D5C39"/>
    <w:rsid w:val="000D6FEE"/>
    <w:rsid w:val="000D7543"/>
    <w:rsid w:val="000E1DBA"/>
    <w:rsid w:val="000E3662"/>
    <w:rsid w:val="000E384E"/>
    <w:rsid w:val="000E40B2"/>
    <w:rsid w:val="000E5DC0"/>
    <w:rsid w:val="000E6D36"/>
    <w:rsid w:val="000E7333"/>
    <w:rsid w:val="000E7EA7"/>
    <w:rsid w:val="000E7ECA"/>
    <w:rsid w:val="000F0FBD"/>
    <w:rsid w:val="000F391C"/>
    <w:rsid w:val="000F41EB"/>
    <w:rsid w:val="000F46B5"/>
    <w:rsid w:val="000F491A"/>
    <w:rsid w:val="000F4935"/>
    <w:rsid w:val="000F6BEC"/>
    <w:rsid w:val="00100BC9"/>
    <w:rsid w:val="00101E05"/>
    <w:rsid w:val="001025CA"/>
    <w:rsid w:val="00103EC7"/>
    <w:rsid w:val="001061C5"/>
    <w:rsid w:val="00106540"/>
    <w:rsid w:val="001070E5"/>
    <w:rsid w:val="00110456"/>
    <w:rsid w:val="0011466E"/>
    <w:rsid w:val="00116347"/>
    <w:rsid w:val="00116F99"/>
    <w:rsid w:val="00117815"/>
    <w:rsid w:val="0012053D"/>
    <w:rsid w:val="00121323"/>
    <w:rsid w:val="0012430B"/>
    <w:rsid w:val="001255B4"/>
    <w:rsid w:val="00130E1C"/>
    <w:rsid w:val="00133EC2"/>
    <w:rsid w:val="001346CB"/>
    <w:rsid w:val="00134B54"/>
    <w:rsid w:val="00135F66"/>
    <w:rsid w:val="00136845"/>
    <w:rsid w:val="00142A2C"/>
    <w:rsid w:val="00142BC8"/>
    <w:rsid w:val="0014396D"/>
    <w:rsid w:val="00144A85"/>
    <w:rsid w:val="0014660C"/>
    <w:rsid w:val="001467C1"/>
    <w:rsid w:val="00151349"/>
    <w:rsid w:val="00151E7F"/>
    <w:rsid w:val="00152498"/>
    <w:rsid w:val="001525CA"/>
    <w:rsid w:val="00152E4B"/>
    <w:rsid w:val="00154A83"/>
    <w:rsid w:val="00156301"/>
    <w:rsid w:val="00156626"/>
    <w:rsid w:val="001573C2"/>
    <w:rsid w:val="001602DA"/>
    <w:rsid w:val="00160BAD"/>
    <w:rsid w:val="0016198A"/>
    <w:rsid w:val="001636C4"/>
    <w:rsid w:val="00165576"/>
    <w:rsid w:val="00165D5B"/>
    <w:rsid w:val="00166DF9"/>
    <w:rsid w:val="00167257"/>
    <w:rsid w:val="0017069C"/>
    <w:rsid w:val="00174C0A"/>
    <w:rsid w:val="00175872"/>
    <w:rsid w:val="00177701"/>
    <w:rsid w:val="00180457"/>
    <w:rsid w:val="001810F3"/>
    <w:rsid w:val="0018128C"/>
    <w:rsid w:val="001833F3"/>
    <w:rsid w:val="00184112"/>
    <w:rsid w:val="0018499F"/>
    <w:rsid w:val="00185D40"/>
    <w:rsid w:val="00185FF3"/>
    <w:rsid w:val="00186478"/>
    <w:rsid w:val="00186D72"/>
    <w:rsid w:val="00187BCD"/>
    <w:rsid w:val="00192577"/>
    <w:rsid w:val="00192972"/>
    <w:rsid w:val="001934ED"/>
    <w:rsid w:val="001935DD"/>
    <w:rsid w:val="0019370C"/>
    <w:rsid w:val="00194F4A"/>
    <w:rsid w:val="00194F75"/>
    <w:rsid w:val="001970C7"/>
    <w:rsid w:val="00197CBF"/>
    <w:rsid w:val="001A0907"/>
    <w:rsid w:val="001A2213"/>
    <w:rsid w:val="001A25E5"/>
    <w:rsid w:val="001A2D79"/>
    <w:rsid w:val="001A2F7C"/>
    <w:rsid w:val="001A3230"/>
    <w:rsid w:val="001A4FF6"/>
    <w:rsid w:val="001A57DB"/>
    <w:rsid w:val="001A5B37"/>
    <w:rsid w:val="001B1A8C"/>
    <w:rsid w:val="001B24DB"/>
    <w:rsid w:val="001B4100"/>
    <w:rsid w:val="001B4E0E"/>
    <w:rsid w:val="001B5C47"/>
    <w:rsid w:val="001B60FF"/>
    <w:rsid w:val="001B68CF"/>
    <w:rsid w:val="001B7A10"/>
    <w:rsid w:val="001C01AD"/>
    <w:rsid w:val="001C245E"/>
    <w:rsid w:val="001C2AF9"/>
    <w:rsid w:val="001C339D"/>
    <w:rsid w:val="001C4BDB"/>
    <w:rsid w:val="001C7016"/>
    <w:rsid w:val="001C76FA"/>
    <w:rsid w:val="001D1D29"/>
    <w:rsid w:val="001D3ECB"/>
    <w:rsid w:val="001D5E25"/>
    <w:rsid w:val="001D646A"/>
    <w:rsid w:val="001D6FEA"/>
    <w:rsid w:val="001E041F"/>
    <w:rsid w:val="001E047D"/>
    <w:rsid w:val="001E20DC"/>
    <w:rsid w:val="001E35C4"/>
    <w:rsid w:val="001E3AD8"/>
    <w:rsid w:val="001E559A"/>
    <w:rsid w:val="001F440D"/>
    <w:rsid w:val="001F57C5"/>
    <w:rsid w:val="001F61A7"/>
    <w:rsid w:val="001F6A27"/>
    <w:rsid w:val="001F6F7F"/>
    <w:rsid w:val="0020152D"/>
    <w:rsid w:val="0020284E"/>
    <w:rsid w:val="00202B20"/>
    <w:rsid w:val="00203892"/>
    <w:rsid w:val="002042D3"/>
    <w:rsid w:val="00205C30"/>
    <w:rsid w:val="002062A5"/>
    <w:rsid w:val="0021101D"/>
    <w:rsid w:val="00211A9A"/>
    <w:rsid w:val="002206F8"/>
    <w:rsid w:val="002209FA"/>
    <w:rsid w:val="0022268E"/>
    <w:rsid w:val="00222958"/>
    <w:rsid w:val="002242CA"/>
    <w:rsid w:val="00225516"/>
    <w:rsid w:val="00225B85"/>
    <w:rsid w:val="002309F2"/>
    <w:rsid w:val="00230B41"/>
    <w:rsid w:val="00235903"/>
    <w:rsid w:val="00236395"/>
    <w:rsid w:val="002363E3"/>
    <w:rsid w:val="00237A18"/>
    <w:rsid w:val="00241A2C"/>
    <w:rsid w:val="00242B26"/>
    <w:rsid w:val="00242F33"/>
    <w:rsid w:val="00244558"/>
    <w:rsid w:val="00246961"/>
    <w:rsid w:val="00246CDF"/>
    <w:rsid w:val="00246E67"/>
    <w:rsid w:val="00247F2F"/>
    <w:rsid w:val="002500E0"/>
    <w:rsid w:val="00251864"/>
    <w:rsid w:val="00251E1C"/>
    <w:rsid w:val="00252674"/>
    <w:rsid w:val="00253B62"/>
    <w:rsid w:val="00254673"/>
    <w:rsid w:val="0025493F"/>
    <w:rsid w:val="00254E0A"/>
    <w:rsid w:val="00256A3E"/>
    <w:rsid w:val="002603F9"/>
    <w:rsid w:val="00262267"/>
    <w:rsid w:val="00263720"/>
    <w:rsid w:val="00264326"/>
    <w:rsid w:val="00264632"/>
    <w:rsid w:val="00270F49"/>
    <w:rsid w:val="002731BD"/>
    <w:rsid w:val="0027632E"/>
    <w:rsid w:val="002763F6"/>
    <w:rsid w:val="002773CB"/>
    <w:rsid w:val="0027752A"/>
    <w:rsid w:val="0027757D"/>
    <w:rsid w:val="00277739"/>
    <w:rsid w:val="00280D61"/>
    <w:rsid w:val="0028177E"/>
    <w:rsid w:val="002838DB"/>
    <w:rsid w:val="00284FC6"/>
    <w:rsid w:val="00286D4B"/>
    <w:rsid w:val="0029301D"/>
    <w:rsid w:val="002935A2"/>
    <w:rsid w:val="002952AB"/>
    <w:rsid w:val="00296855"/>
    <w:rsid w:val="00296CFD"/>
    <w:rsid w:val="002A0D71"/>
    <w:rsid w:val="002A1ACE"/>
    <w:rsid w:val="002A246F"/>
    <w:rsid w:val="002A7B49"/>
    <w:rsid w:val="002A7BA8"/>
    <w:rsid w:val="002B0F1F"/>
    <w:rsid w:val="002B3A2E"/>
    <w:rsid w:val="002B505C"/>
    <w:rsid w:val="002C01B1"/>
    <w:rsid w:val="002C137A"/>
    <w:rsid w:val="002C15B6"/>
    <w:rsid w:val="002C20D0"/>
    <w:rsid w:val="002C2335"/>
    <w:rsid w:val="002C3EE6"/>
    <w:rsid w:val="002C4931"/>
    <w:rsid w:val="002C57CA"/>
    <w:rsid w:val="002C5CF4"/>
    <w:rsid w:val="002C64B0"/>
    <w:rsid w:val="002D0B66"/>
    <w:rsid w:val="002D0F79"/>
    <w:rsid w:val="002D4438"/>
    <w:rsid w:val="002D7B54"/>
    <w:rsid w:val="002E0DB0"/>
    <w:rsid w:val="002E2E75"/>
    <w:rsid w:val="002E616D"/>
    <w:rsid w:val="002E7607"/>
    <w:rsid w:val="002F34C7"/>
    <w:rsid w:val="002F41CB"/>
    <w:rsid w:val="002F497E"/>
    <w:rsid w:val="002F4A64"/>
    <w:rsid w:val="002F4CDC"/>
    <w:rsid w:val="002F6EC1"/>
    <w:rsid w:val="00301B86"/>
    <w:rsid w:val="003022B4"/>
    <w:rsid w:val="0030250D"/>
    <w:rsid w:val="00305E25"/>
    <w:rsid w:val="003107F8"/>
    <w:rsid w:val="003124AD"/>
    <w:rsid w:val="003128AE"/>
    <w:rsid w:val="00317A3A"/>
    <w:rsid w:val="0032043C"/>
    <w:rsid w:val="003218A3"/>
    <w:rsid w:val="003222E8"/>
    <w:rsid w:val="0032598C"/>
    <w:rsid w:val="003259EE"/>
    <w:rsid w:val="003264D1"/>
    <w:rsid w:val="003269CC"/>
    <w:rsid w:val="00327D49"/>
    <w:rsid w:val="00330754"/>
    <w:rsid w:val="003318B9"/>
    <w:rsid w:val="00333D54"/>
    <w:rsid w:val="003356FA"/>
    <w:rsid w:val="00337187"/>
    <w:rsid w:val="00340D94"/>
    <w:rsid w:val="003416E2"/>
    <w:rsid w:val="00341816"/>
    <w:rsid w:val="00342307"/>
    <w:rsid w:val="00342BB2"/>
    <w:rsid w:val="00344C42"/>
    <w:rsid w:val="0034745A"/>
    <w:rsid w:val="00350B4D"/>
    <w:rsid w:val="0035129C"/>
    <w:rsid w:val="00351C08"/>
    <w:rsid w:val="0035562A"/>
    <w:rsid w:val="003564D6"/>
    <w:rsid w:val="00357587"/>
    <w:rsid w:val="00361067"/>
    <w:rsid w:val="00361F83"/>
    <w:rsid w:val="0036295F"/>
    <w:rsid w:val="00362CA8"/>
    <w:rsid w:val="003639D9"/>
    <w:rsid w:val="003649D3"/>
    <w:rsid w:val="00370237"/>
    <w:rsid w:val="00374082"/>
    <w:rsid w:val="00376138"/>
    <w:rsid w:val="00377152"/>
    <w:rsid w:val="00380346"/>
    <w:rsid w:val="00380702"/>
    <w:rsid w:val="00382024"/>
    <w:rsid w:val="00383383"/>
    <w:rsid w:val="00383588"/>
    <w:rsid w:val="00384855"/>
    <w:rsid w:val="003850BD"/>
    <w:rsid w:val="00385467"/>
    <w:rsid w:val="0038598A"/>
    <w:rsid w:val="00385AFA"/>
    <w:rsid w:val="00390358"/>
    <w:rsid w:val="00392071"/>
    <w:rsid w:val="00393181"/>
    <w:rsid w:val="00393BF8"/>
    <w:rsid w:val="003962EF"/>
    <w:rsid w:val="00397022"/>
    <w:rsid w:val="00397240"/>
    <w:rsid w:val="00397B42"/>
    <w:rsid w:val="003A3879"/>
    <w:rsid w:val="003A4018"/>
    <w:rsid w:val="003A464A"/>
    <w:rsid w:val="003A5857"/>
    <w:rsid w:val="003A6DCE"/>
    <w:rsid w:val="003A7E45"/>
    <w:rsid w:val="003B0CB6"/>
    <w:rsid w:val="003B0F91"/>
    <w:rsid w:val="003B2A35"/>
    <w:rsid w:val="003B3BD7"/>
    <w:rsid w:val="003B3F14"/>
    <w:rsid w:val="003B41B6"/>
    <w:rsid w:val="003B44AD"/>
    <w:rsid w:val="003B6D19"/>
    <w:rsid w:val="003B780A"/>
    <w:rsid w:val="003C03B5"/>
    <w:rsid w:val="003C0F48"/>
    <w:rsid w:val="003C13B4"/>
    <w:rsid w:val="003C2453"/>
    <w:rsid w:val="003C2994"/>
    <w:rsid w:val="003C39EB"/>
    <w:rsid w:val="003C62B7"/>
    <w:rsid w:val="003D08DE"/>
    <w:rsid w:val="003D1262"/>
    <w:rsid w:val="003D26B3"/>
    <w:rsid w:val="003D2F08"/>
    <w:rsid w:val="003D3BF9"/>
    <w:rsid w:val="003D49AF"/>
    <w:rsid w:val="003D6CC6"/>
    <w:rsid w:val="003D727E"/>
    <w:rsid w:val="003D7795"/>
    <w:rsid w:val="003E2868"/>
    <w:rsid w:val="003E7C21"/>
    <w:rsid w:val="003F160D"/>
    <w:rsid w:val="003F1902"/>
    <w:rsid w:val="003F1B33"/>
    <w:rsid w:val="003F3A23"/>
    <w:rsid w:val="003F44F8"/>
    <w:rsid w:val="003F61F0"/>
    <w:rsid w:val="00402012"/>
    <w:rsid w:val="00404151"/>
    <w:rsid w:val="00404893"/>
    <w:rsid w:val="0041377A"/>
    <w:rsid w:val="00413858"/>
    <w:rsid w:val="00413A80"/>
    <w:rsid w:val="00414DDF"/>
    <w:rsid w:val="00416CE3"/>
    <w:rsid w:val="00417F49"/>
    <w:rsid w:val="00420948"/>
    <w:rsid w:val="0042184E"/>
    <w:rsid w:val="00425C2D"/>
    <w:rsid w:val="00425D52"/>
    <w:rsid w:val="004262E0"/>
    <w:rsid w:val="004265EC"/>
    <w:rsid w:val="004269CF"/>
    <w:rsid w:val="00430DE3"/>
    <w:rsid w:val="0043409F"/>
    <w:rsid w:val="00435224"/>
    <w:rsid w:val="00435CFF"/>
    <w:rsid w:val="00435E5A"/>
    <w:rsid w:val="004360F5"/>
    <w:rsid w:val="0043655D"/>
    <w:rsid w:val="00436715"/>
    <w:rsid w:val="00437F70"/>
    <w:rsid w:val="0044108B"/>
    <w:rsid w:val="004445CF"/>
    <w:rsid w:val="0045007F"/>
    <w:rsid w:val="004519D6"/>
    <w:rsid w:val="004524E6"/>
    <w:rsid w:val="00454AD3"/>
    <w:rsid w:val="00455165"/>
    <w:rsid w:val="00457B6D"/>
    <w:rsid w:val="00460552"/>
    <w:rsid w:val="00461AC7"/>
    <w:rsid w:val="00461BE9"/>
    <w:rsid w:val="00462664"/>
    <w:rsid w:val="00462AEA"/>
    <w:rsid w:val="00465AAC"/>
    <w:rsid w:val="00470273"/>
    <w:rsid w:val="00470C81"/>
    <w:rsid w:val="004721E2"/>
    <w:rsid w:val="004746DA"/>
    <w:rsid w:val="00480C44"/>
    <w:rsid w:val="004813CE"/>
    <w:rsid w:val="00483660"/>
    <w:rsid w:val="00485869"/>
    <w:rsid w:val="00485CBD"/>
    <w:rsid w:val="00491699"/>
    <w:rsid w:val="00492D0D"/>
    <w:rsid w:val="00492FF0"/>
    <w:rsid w:val="00493365"/>
    <w:rsid w:val="00495733"/>
    <w:rsid w:val="004960C8"/>
    <w:rsid w:val="00496703"/>
    <w:rsid w:val="00496948"/>
    <w:rsid w:val="00497141"/>
    <w:rsid w:val="0049737A"/>
    <w:rsid w:val="00497DE5"/>
    <w:rsid w:val="004A16E5"/>
    <w:rsid w:val="004A2C6A"/>
    <w:rsid w:val="004A31EA"/>
    <w:rsid w:val="004A3514"/>
    <w:rsid w:val="004B0DD1"/>
    <w:rsid w:val="004B294A"/>
    <w:rsid w:val="004B358B"/>
    <w:rsid w:val="004B4DC3"/>
    <w:rsid w:val="004B64A2"/>
    <w:rsid w:val="004B6B12"/>
    <w:rsid w:val="004C0A53"/>
    <w:rsid w:val="004C11FE"/>
    <w:rsid w:val="004C1CEE"/>
    <w:rsid w:val="004C1CF0"/>
    <w:rsid w:val="004C4A22"/>
    <w:rsid w:val="004C4D4D"/>
    <w:rsid w:val="004C6B19"/>
    <w:rsid w:val="004D153B"/>
    <w:rsid w:val="004D1A20"/>
    <w:rsid w:val="004D24A6"/>
    <w:rsid w:val="004D2602"/>
    <w:rsid w:val="004D2B79"/>
    <w:rsid w:val="004D3584"/>
    <w:rsid w:val="004D54C8"/>
    <w:rsid w:val="004D6410"/>
    <w:rsid w:val="004E08C1"/>
    <w:rsid w:val="004E2DA7"/>
    <w:rsid w:val="004E3152"/>
    <w:rsid w:val="004E3CBC"/>
    <w:rsid w:val="004E6245"/>
    <w:rsid w:val="004E7956"/>
    <w:rsid w:val="004F0D9C"/>
    <w:rsid w:val="004F4169"/>
    <w:rsid w:val="004F4772"/>
    <w:rsid w:val="004F492C"/>
    <w:rsid w:val="004F4AD1"/>
    <w:rsid w:val="004F7602"/>
    <w:rsid w:val="00500677"/>
    <w:rsid w:val="00501CD0"/>
    <w:rsid w:val="00503017"/>
    <w:rsid w:val="005037BA"/>
    <w:rsid w:val="00504250"/>
    <w:rsid w:val="00504A88"/>
    <w:rsid w:val="00504FEC"/>
    <w:rsid w:val="00505872"/>
    <w:rsid w:val="00507F1F"/>
    <w:rsid w:val="00507F46"/>
    <w:rsid w:val="00511243"/>
    <w:rsid w:val="005112AB"/>
    <w:rsid w:val="005116DE"/>
    <w:rsid w:val="00511E15"/>
    <w:rsid w:val="0051277E"/>
    <w:rsid w:val="00512FEB"/>
    <w:rsid w:val="00513AE2"/>
    <w:rsid w:val="005149A0"/>
    <w:rsid w:val="005159EB"/>
    <w:rsid w:val="00515AC9"/>
    <w:rsid w:val="005164C2"/>
    <w:rsid w:val="00516788"/>
    <w:rsid w:val="00517470"/>
    <w:rsid w:val="0052086E"/>
    <w:rsid w:val="00522950"/>
    <w:rsid w:val="00525342"/>
    <w:rsid w:val="00525714"/>
    <w:rsid w:val="0052671D"/>
    <w:rsid w:val="00526C0D"/>
    <w:rsid w:val="00527091"/>
    <w:rsid w:val="00530EF3"/>
    <w:rsid w:val="005316DB"/>
    <w:rsid w:val="005325D2"/>
    <w:rsid w:val="00532883"/>
    <w:rsid w:val="00532E75"/>
    <w:rsid w:val="0053345A"/>
    <w:rsid w:val="00537BB6"/>
    <w:rsid w:val="005403FB"/>
    <w:rsid w:val="00540D40"/>
    <w:rsid w:val="00540EE0"/>
    <w:rsid w:val="00541968"/>
    <w:rsid w:val="00541AC2"/>
    <w:rsid w:val="00542803"/>
    <w:rsid w:val="00542F2A"/>
    <w:rsid w:val="00545161"/>
    <w:rsid w:val="00547EDB"/>
    <w:rsid w:val="005548E8"/>
    <w:rsid w:val="00554947"/>
    <w:rsid w:val="0055497F"/>
    <w:rsid w:val="005549E7"/>
    <w:rsid w:val="00555E00"/>
    <w:rsid w:val="00562ED8"/>
    <w:rsid w:val="00563A12"/>
    <w:rsid w:val="00566D50"/>
    <w:rsid w:val="00571F90"/>
    <w:rsid w:val="005755B3"/>
    <w:rsid w:val="00576ACE"/>
    <w:rsid w:val="005777AF"/>
    <w:rsid w:val="00580299"/>
    <w:rsid w:val="005812EC"/>
    <w:rsid w:val="005826C1"/>
    <w:rsid w:val="00582DB6"/>
    <w:rsid w:val="005835B7"/>
    <w:rsid w:val="00587E37"/>
    <w:rsid w:val="00587E4F"/>
    <w:rsid w:val="00591ED6"/>
    <w:rsid w:val="0059308B"/>
    <w:rsid w:val="00596AC6"/>
    <w:rsid w:val="00596B1C"/>
    <w:rsid w:val="005978EE"/>
    <w:rsid w:val="0059797E"/>
    <w:rsid w:val="00597DB3"/>
    <w:rsid w:val="005A00B9"/>
    <w:rsid w:val="005A08C5"/>
    <w:rsid w:val="005A15A0"/>
    <w:rsid w:val="005A258F"/>
    <w:rsid w:val="005A4578"/>
    <w:rsid w:val="005A4A40"/>
    <w:rsid w:val="005A7F77"/>
    <w:rsid w:val="005B3C9B"/>
    <w:rsid w:val="005B6304"/>
    <w:rsid w:val="005B7367"/>
    <w:rsid w:val="005C0175"/>
    <w:rsid w:val="005C1396"/>
    <w:rsid w:val="005C1C89"/>
    <w:rsid w:val="005C2CE7"/>
    <w:rsid w:val="005C384D"/>
    <w:rsid w:val="005C6018"/>
    <w:rsid w:val="005C71CD"/>
    <w:rsid w:val="005C7F89"/>
    <w:rsid w:val="005D042B"/>
    <w:rsid w:val="005D2CB5"/>
    <w:rsid w:val="005D35A2"/>
    <w:rsid w:val="005D58C4"/>
    <w:rsid w:val="005D592B"/>
    <w:rsid w:val="005D669C"/>
    <w:rsid w:val="005D7E21"/>
    <w:rsid w:val="005E0BA4"/>
    <w:rsid w:val="005E1040"/>
    <w:rsid w:val="005E16B4"/>
    <w:rsid w:val="005E187C"/>
    <w:rsid w:val="005E26FF"/>
    <w:rsid w:val="005E2DAD"/>
    <w:rsid w:val="005E3709"/>
    <w:rsid w:val="005E5768"/>
    <w:rsid w:val="005E74E1"/>
    <w:rsid w:val="005F0ACE"/>
    <w:rsid w:val="005F0CAD"/>
    <w:rsid w:val="005F32BE"/>
    <w:rsid w:val="005F3A1B"/>
    <w:rsid w:val="005F5C39"/>
    <w:rsid w:val="005F6443"/>
    <w:rsid w:val="005F69E4"/>
    <w:rsid w:val="005F6E2F"/>
    <w:rsid w:val="005F6ECD"/>
    <w:rsid w:val="006034EA"/>
    <w:rsid w:val="00603794"/>
    <w:rsid w:val="006037C8"/>
    <w:rsid w:val="00604521"/>
    <w:rsid w:val="006078EC"/>
    <w:rsid w:val="00612BF4"/>
    <w:rsid w:val="0061301D"/>
    <w:rsid w:val="006135E8"/>
    <w:rsid w:val="0061472D"/>
    <w:rsid w:val="00614DC5"/>
    <w:rsid w:val="00615C93"/>
    <w:rsid w:val="00616B7F"/>
    <w:rsid w:val="00616C63"/>
    <w:rsid w:val="006173B5"/>
    <w:rsid w:val="00617D5C"/>
    <w:rsid w:val="00620F3E"/>
    <w:rsid w:val="0062212D"/>
    <w:rsid w:val="00622423"/>
    <w:rsid w:val="0062267E"/>
    <w:rsid w:val="00622F1D"/>
    <w:rsid w:val="00623063"/>
    <w:rsid w:val="0062611C"/>
    <w:rsid w:val="00626A48"/>
    <w:rsid w:val="00630155"/>
    <w:rsid w:val="00631935"/>
    <w:rsid w:val="006320D5"/>
    <w:rsid w:val="006331C7"/>
    <w:rsid w:val="00633829"/>
    <w:rsid w:val="006346FB"/>
    <w:rsid w:val="00634BE7"/>
    <w:rsid w:val="00634E3C"/>
    <w:rsid w:val="00635FB8"/>
    <w:rsid w:val="00637089"/>
    <w:rsid w:val="006378FF"/>
    <w:rsid w:val="006379B7"/>
    <w:rsid w:val="00641780"/>
    <w:rsid w:val="00643C8F"/>
    <w:rsid w:val="00643DAE"/>
    <w:rsid w:val="006449C2"/>
    <w:rsid w:val="006451D3"/>
    <w:rsid w:val="00647C5D"/>
    <w:rsid w:val="006525EA"/>
    <w:rsid w:val="00652F09"/>
    <w:rsid w:val="00653C40"/>
    <w:rsid w:val="00656A47"/>
    <w:rsid w:val="00657899"/>
    <w:rsid w:val="00657DB4"/>
    <w:rsid w:val="00660C3C"/>
    <w:rsid w:val="0066229B"/>
    <w:rsid w:val="006635D7"/>
    <w:rsid w:val="00665893"/>
    <w:rsid w:val="006669C7"/>
    <w:rsid w:val="0067016C"/>
    <w:rsid w:val="0067079E"/>
    <w:rsid w:val="00670DEC"/>
    <w:rsid w:val="00671557"/>
    <w:rsid w:val="0067265B"/>
    <w:rsid w:val="00673A38"/>
    <w:rsid w:val="00673E01"/>
    <w:rsid w:val="00674F14"/>
    <w:rsid w:val="0067660C"/>
    <w:rsid w:val="00680F4D"/>
    <w:rsid w:val="00681780"/>
    <w:rsid w:val="00681C09"/>
    <w:rsid w:val="00682FE5"/>
    <w:rsid w:val="0068372E"/>
    <w:rsid w:val="006837EF"/>
    <w:rsid w:val="00685671"/>
    <w:rsid w:val="00686FFD"/>
    <w:rsid w:val="00687F64"/>
    <w:rsid w:val="0069079E"/>
    <w:rsid w:val="006912F7"/>
    <w:rsid w:val="0069197E"/>
    <w:rsid w:val="0069277A"/>
    <w:rsid w:val="00692DB0"/>
    <w:rsid w:val="00693C8F"/>
    <w:rsid w:val="006969F5"/>
    <w:rsid w:val="006972E1"/>
    <w:rsid w:val="006A0B25"/>
    <w:rsid w:val="006A1420"/>
    <w:rsid w:val="006A15DD"/>
    <w:rsid w:val="006A30FE"/>
    <w:rsid w:val="006A5FBC"/>
    <w:rsid w:val="006B0429"/>
    <w:rsid w:val="006B15A1"/>
    <w:rsid w:val="006B19B0"/>
    <w:rsid w:val="006B2777"/>
    <w:rsid w:val="006B3ABF"/>
    <w:rsid w:val="006B626E"/>
    <w:rsid w:val="006C1050"/>
    <w:rsid w:val="006C2C4A"/>
    <w:rsid w:val="006C4CC1"/>
    <w:rsid w:val="006C4EA4"/>
    <w:rsid w:val="006C4ECF"/>
    <w:rsid w:val="006C5B1F"/>
    <w:rsid w:val="006C647E"/>
    <w:rsid w:val="006D0306"/>
    <w:rsid w:val="006D5139"/>
    <w:rsid w:val="006D5C60"/>
    <w:rsid w:val="006D78B5"/>
    <w:rsid w:val="006E01DB"/>
    <w:rsid w:val="006E05E3"/>
    <w:rsid w:val="006E0CD3"/>
    <w:rsid w:val="006E11F7"/>
    <w:rsid w:val="006E2801"/>
    <w:rsid w:val="006E2B65"/>
    <w:rsid w:val="006E5CA9"/>
    <w:rsid w:val="006E7231"/>
    <w:rsid w:val="006E7549"/>
    <w:rsid w:val="006F32BF"/>
    <w:rsid w:val="006F3C5D"/>
    <w:rsid w:val="006F4699"/>
    <w:rsid w:val="006F4BB0"/>
    <w:rsid w:val="006F5AA5"/>
    <w:rsid w:val="006F69F5"/>
    <w:rsid w:val="007020C2"/>
    <w:rsid w:val="0070217E"/>
    <w:rsid w:val="00703E41"/>
    <w:rsid w:val="0070407F"/>
    <w:rsid w:val="007059B4"/>
    <w:rsid w:val="00707AC6"/>
    <w:rsid w:val="007101D7"/>
    <w:rsid w:val="00710224"/>
    <w:rsid w:val="00714791"/>
    <w:rsid w:val="007149E8"/>
    <w:rsid w:val="00714D95"/>
    <w:rsid w:val="007170A6"/>
    <w:rsid w:val="00717133"/>
    <w:rsid w:val="007241A0"/>
    <w:rsid w:val="007260A9"/>
    <w:rsid w:val="00730B96"/>
    <w:rsid w:val="00734865"/>
    <w:rsid w:val="00734957"/>
    <w:rsid w:val="007366E8"/>
    <w:rsid w:val="00736CEA"/>
    <w:rsid w:val="00736D7F"/>
    <w:rsid w:val="007372CD"/>
    <w:rsid w:val="00740481"/>
    <w:rsid w:val="0074210E"/>
    <w:rsid w:val="00744243"/>
    <w:rsid w:val="00744A28"/>
    <w:rsid w:val="0074632B"/>
    <w:rsid w:val="00753519"/>
    <w:rsid w:val="00753683"/>
    <w:rsid w:val="00753F78"/>
    <w:rsid w:val="0075464C"/>
    <w:rsid w:val="00754B74"/>
    <w:rsid w:val="00755384"/>
    <w:rsid w:val="007557AA"/>
    <w:rsid w:val="007563D4"/>
    <w:rsid w:val="007567D3"/>
    <w:rsid w:val="0076005F"/>
    <w:rsid w:val="0076123C"/>
    <w:rsid w:val="0076717B"/>
    <w:rsid w:val="00767E9B"/>
    <w:rsid w:val="00771536"/>
    <w:rsid w:val="00774907"/>
    <w:rsid w:val="0077510F"/>
    <w:rsid w:val="00776D2D"/>
    <w:rsid w:val="007775ED"/>
    <w:rsid w:val="00777B91"/>
    <w:rsid w:val="00780B86"/>
    <w:rsid w:val="0078115D"/>
    <w:rsid w:val="007814CF"/>
    <w:rsid w:val="0078253C"/>
    <w:rsid w:val="00785404"/>
    <w:rsid w:val="00785EB7"/>
    <w:rsid w:val="00786AFD"/>
    <w:rsid w:val="00790E58"/>
    <w:rsid w:val="00791A8C"/>
    <w:rsid w:val="00792F3A"/>
    <w:rsid w:val="00793057"/>
    <w:rsid w:val="0079602E"/>
    <w:rsid w:val="00796195"/>
    <w:rsid w:val="007977B0"/>
    <w:rsid w:val="0079781F"/>
    <w:rsid w:val="007A0E50"/>
    <w:rsid w:val="007A213E"/>
    <w:rsid w:val="007A2CEE"/>
    <w:rsid w:val="007A47E8"/>
    <w:rsid w:val="007A4AC9"/>
    <w:rsid w:val="007A65AF"/>
    <w:rsid w:val="007B3072"/>
    <w:rsid w:val="007B5648"/>
    <w:rsid w:val="007B5C82"/>
    <w:rsid w:val="007B6EA1"/>
    <w:rsid w:val="007C2C62"/>
    <w:rsid w:val="007C6F32"/>
    <w:rsid w:val="007D00CC"/>
    <w:rsid w:val="007D1BAF"/>
    <w:rsid w:val="007D1E5B"/>
    <w:rsid w:val="007D25E0"/>
    <w:rsid w:val="007D50C5"/>
    <w:rsid w:val="007D56BD"/>
    <w:rsid w:val="007D5B8D"/>
    <w:rsid w:val="007D6CCB"/>
    <w:rsid w:val="007D6CFF"/>
    <w:rsid w:val="007E09CD"/>
    <w:rsid w:val="007E3F9E"/>
    <w:rsid w:val="007E5F8C"/>
    <w:rsid w:val="007E6E88"/>
    <w:rsid w:val="007E71EF"/>
    <w:rsid w:val="007E7F6F"/>
    <w:rsid w:val="007F090F"/>
    <w:rsid w:val="007F2112"/>
    <w:rsid w:val="007F35A3"/>
    <w:rsid w:val="007F5C87"/>
    <w:rsid w:val="007F6F22"/>
    <w:rsid w:val="007F724A"/>
    <w:rsid w:val="007F7327"/>
    <w:rsid w:val="00800F6E"/>
    <w:rsid w:val="00801133"/>
    <w:rsid w:val="008016C8"/>
    <w:rsid w:val="00802E1E"/>
    <w:rsid w:val="0080383C"/>
    <w:rsid w:val="00804917"/>
    <w:rsid w:val="00807E13"/>
    <w:rsid w:val="00807E32"/>
    <w:rsid w:val="00807FA5"/>
    <w:rsid w:val="00810736"/>
    <w:rsid w:val="00811491"/>
    <w:rsid w:val="00811D99"/>
    <w:rsid w:val="00811F05"/>
    <w:rsid w:val="00812E96"/>
    <w:rsid w:val="00813F46"/>
    <w:rsid w:val="0081400A"/>
    <w:rsid w:val="008146FA"/>
    <w:rsid w:val="00815BC8"/>
    <w:rsid w:val="00820B27"/>
    <w:rsid w:val="00826375"/>
    <w:rsid w:val="00827FA6"/>
    <w:rsid w:val="008311CE"/>
    <w:rsid w:val="0083609C"/>
    <w:rsid w:val="00836D6D"/>
    <w:rsid w:val="0083784D"/>
    <w:rsid w:val="00840204"/>
    <w:rsid w:val="00841886"/>
    <w:rsid w:val="00842CAB"/>
    <w:rsid w:val="0084497F"/>
    <w:rsid w:val="00852674"/>
    <w:rsid w:val="0085302B"/>
    <w:rsid w:val="00855636"/>
    <w:rsid w:val="00860E14"/>
    <w:rsid w:val="008625B4"/>
    <w:rsid w:val="00862822"/>
    <w:rsid w:val="00863348"/>
    <w:rsid w:val="008639B4"/>
    <w:rsid w:val="00864421"/>
    <w:rsid w:val="00864894"/>
    <w:rsid w:val="00865561"/>
    <w:rsid w:val="008702A7"/>
    <w:rsid w:val="00873B81"/>
    <w:rsid w:val="00874931"/>
    <w:rsid w:val="0087510B"/>
    <w:rsid w:val="00880D4D"/>
    <w:rsid w:val="00881051"/>
    <w:rsid w:val="008824C3"/>
    <w:rsid w:val="008826F3"/>
    <w:rsid w:val="0088608C"/>
    <w:rsid w:val="00890112"/>
    <w:rsid w:val="00891332"/>
    <w:rsid w:val="008918FC"/>
    <w:rsid w:val="0089303C"/>
    <w:rsid w:val="008934A4"/>
    <w:rsid w:val="0089390D"/>
    <w:rsid w:val="00893B69"/>
    <w:rsid w:val="00893D51"/>
    <w:rsid w:val="00894452"/>
    <w:rsid w:val="00894CF2"/>
    <w:rsid w:val="00895275"/>
    <w:rsid w:val="008A0C4D"/>
    <w:rsid w:val="008A1209"/>
    <w:rsid w:val="008A1AA9"/>
    <w:rsid w:val="008A2461"/>
    <w:rsid w:val="008A3166"/>
    <w:rsid w:val="008A4133"/>
    <w:rsid w:val="008A5CA6"/>
    <w:rsid w:val="008B0335"/>
    <w:rsid w:val="008B0412"/>
    <w:rsid w:val="008B0AFD"/>
    <w:rsid w:val="008B176D"/>
    <w:rsid w:val="008B28BD"/>
    <w:rsid w:val="008B531E"/>
    <w:rsid w:val="008B55A9"/>
    <w:rsid w:val="008B7063"/>
    <w:rsid w:val="008B7D7E"/>
    <w:rsid w:val="008B7DFA"/>
    <w:rsid w:val="008C032E"/>
    <w:rsid w:val="008C1DAE"/>
    <w:rsid w:val="008C1EDD"/>
    <w:rsid w:val="008C1EFA"/>
    <w:rsid w:val="008C2BE9"/>
    <w:rsid w:val="008C39A3"/>
    <w:rsid w:val="008C4AF5"/>
    <w:rsid w:val="008D0083"/>
    <w:rsid w:val="008D09EE"/>
    <w:rsid w:val="008D26BD"/>
    <w:rsid w:val="008D2F65"/>
    <w:rsid w:val="008D351A"/>
    <w:rsid w:val="008D3DDA"/>
    <w:rsid w:val="008D44E5"/>
    <w:rsid w:val="008D45F5"/>
    <w:rsid w:val="008D4EFF"/>
    <w:rsid w:val="008D6080"/>
    <w:rsid w:val="008D6CA5"/>
    <w:rsid w:val="008D74C0"/>
    <w:rsid w:val="008E0F7C"/>
    <w:rsid w:val="008E3325"/>
    <w:rsid w:val="008E3FC8"/>
    <w:rsid w:val="008E6EC3"/>
    <w:rsid w:val="008E7176"/>
    <w:rsid w:val="008E76F1"/>
    <w:rsid w:val="008E77F6"/>
    <w:rsid w:val="008F0610"/>
    <w:rsid w:val="008F0982"/>
    <w:rsid w:val="008F09A8"/>
    <w:rsid w:val="008F0B14"/>
    <w:rsid w:val="008F199F"/>
    <w:rsid w:val="008F2F2F"/>
    <w:rsid w:val="008F2FFF"/>
    <w:rsid w:val="008F35C4"/>
    <w:rsid w:val="008F4D24"/>
    <w:rsid w:val="008F5146"/>
    <w:rsid w:val="008F52FE"/>
    <w:rsid w:val="008F7164"/>
    <w:rsid w:val="008F786F"/>
    <w:rsid w:val="00900A9A"/>
    <w:rsid w:val="009018A2"/>
    <w:rsid w:val="009058C6"/>
    <w:rsid w:val="0090600E"/>
    <w:rsid w:val="00906B66"/>
    <w:rsid w:val="009073E9"/>
    <w:rsid w:val="00912BC8"/>
    <w:rsid w:val="00912E6A"/>
    <w:rsid w:val="0092073F"/>
    <w:rsid w:val="00921B2A"/>
    <w:rsid w:val="00921BE2"/>
    <w:rsid w:val="0092557C"/>
    <w:rsid w:val="00927873"/>
    <w:rsid w:val="009309CE"/>
    <w:rsid w:val="00930BDC"/>
    <w:rsid w:val="009313BF"/>
    <w:rsid w:val="0093296C"/>
    <w:rsid w:val="00934753"/>
    <w:rsid w:val="00934A01"/>
    <w:rsid w:val="009355D9"/>
    <w:rsid w:val="00935EA6"/>
    <w:rsid w:val="0093671F"/>
    <w:rsid w:val="00936BFF"/>
    <w:rsid w:val="00936E43"/>
    <w:rsid w:val="00940685"/>
    <w:rsid w:val="009414E4"/>
    <w:rsid w:val="009425B6"/>
    <w:rsid w:val="0094348A"/>
    <w:rsid w:val="00945BBA"/>
    <w:rsid w:val="00946899"/>
    <w:rsid w:val="009470E3"/>
    <w:rsid w:val="00950B51"/>
    <w:rsid w:val="00950D6A"/>
    <w:rsid w:val="00952A98"/>
    <w:rsid w:val="0095331B"/>
    <w:rsid w:val="00953B17"/>
    <w:rsid w:val="00953B2C"/>
    <w:rsid w:val="00955361"/>
    <w:rsid w:val="0095638D"/>
    <w:rsid w:val="00956552"/>
    <w:rsid w:val="00956B71"/>
    <w:rsid w:val="0096049B"/>
    <w:rsid w:val="00962D8D"/>
    <w:rsid w:val="00963CD6"/>
    <w:rsid w:val="00967BF2"/>
    <w:rsid w:val="0097127D"/>
    <w:rsid w:val="0097281C"/>
    <w:rsid w:val="00972F82"/>
    <w:rsid w:val="0097329B"/>
    <w:rsid w:val="00973364"/>
    <w:rsid w:val="00974047"/>
    <w:rsid w:val="009749F7"/>
    <w:rsid w:val="009761C0"/>
    <w:rsid w:val="009850E0"/>
    <w:rsid w:val="009865AE"/>
    <w:rsid w:val="0099500B"/>
    <w:rsid w:val="0099740C"/>
    <w:rsid w:val="00997F9A"/>
    <w:rsid w:val="009A0893"/>
    <w:rsid w:val="009A2741"/>
    <w:rsid w:val="009A3217"/>
    <w:rsid w:val="009A5E9E"/>
    <w:rsid w:val="009B1194"/>
    <w:rsid w:val="009B188A"/>
    <w:rsid w:val="009B1CA0"/>
    <w:rsid w:val="009B272D"/>
    <w:rsid w:val="009B6C67"/>
    <w:rsid w:val="009B74B2"/>
    <w:rsid w:val="009B77A8"/>
    <w:rsid w:val="009B7B40"/>
    <w:rsid w:val="009C05A0"/>
    <w:rsid w:val="009C1188"/>
    <w:rsid w:val="009C163D"/>
    <w:rsid w:val="009C5D35"/>
    <w:rsid w:val="009D0A30"/>
    <w:rsid w:val="009D1121"/>
    <w:rsid w:val="009D13A6"/>
    <w:rsid w:val="009D1E85"/>
    <w:rsid w:val="009D2569"/>
    <w:rsid w:val="009D2E92"/>
    <w:rsid w:val="009D308D"/>
    <w:rsid w:val="009D35EB"/>
    <w:rsid w:val="009D4634"/>
    <w:rsid w:val="009D6462"/>
    <w:rsid w:val="009E075F"/>
    <w:rsid w:val="009E140C"/>
    <w:rsid w:val="009E1BB2"/>
    <w:rsid w:val="009E1D8D"/>
    <w:rsid w:val="009E2A91"/>
    <w:rsid w:val="009E49DD"/>
    <w:rsid w:val="009E4CDC"/>
    <w:rsid w:val="009E7118"/>
    <w:rsid w:val="009E71EA"/>
    <w:rsid w:val="009F0550"/>
    <w:rsid w:val="009F114F"/>
    <w:rsid w:val="009F5AB4"/>
    <w:rsid w:val="009F6D13"/>
    <w:rsid w:val="00A02903"/>
    <w:rsid w:val="00A02EDD"/>
    <w:rsid w:val="00A04527"/>
    <w:rsid w:val="00A0472C"/>
    <w:rsid w:val="00A0522E"/>
    <w:rsid w:val="00A0550D"/>
    <w:rsid w:val="00A05E0E"/>
    <w:rsid w:val="00A07BD9"/>
    <w:rsid w:val="00A117A5"/>
    <w:rsid w:val="00A11A3E"/>
    <w:rsid w:val="00A150C0"/>
    <w:rsid w:val="00A1721C"/>
    <w:rsid w:val="00A21CA6"/>
    <w:rsid w:val="00A22DE7"/>
    <w:rsid w:val="00A24821"/>
    <w:rsid w:val="00A24FBB"/>
    <w:rsid w:val="00A263E8"/>
    <w:rsid w:val="00A319C8"/>
    <w:rsid w:val="00A32D5A"/>
    <w:rsid w:val="00A33898"/>
    <w:rsid w:val="00A33934"/>
    <w:rsid w:val="00A33DB3"/>
    <w:rsid w:val="00A34A37"/>
    <w:rsid w:val="00A370C0"/>
    <w:rsid w:val="00A401DA"/>
    <w:rsid w:val="00A40AA0"/>
    <w:rsid w:val="00A41E64"/>
    <w:rsid w:val="00A43BA6"/>
    <w:rsid w:val="00A441BE"/>
    <w:rsid w:val="00A45153"/>
    <w:rsid w:val="00A46A6D"/>
    <w:rsid w:val="00A512A1"/>
    <w:rsid w:val="00A51BEA"/>
    <w:rsid w:val="00A51E8D"/>
    <w:rsid w:val="00A52050"/>
    <w:rsid w:val="00A523B7"/>
    <w:rsid w:val="00A52874"/>
    <w:rsid w:val="00A53A92"/>
    <w:rsid w:val="00A550C0"/>
    <w:rsid w:val="00A553DA"/>
    <w:rsid w:val="00A610BC"/>
    <w:rsid w:val="00A61185"/>
    <w:rsid w:val="00A61577"/>
    <w:rsid w:val="00A62E7B"/>
    <w:rsid w:val="00A644A5"/>
    <w:rsid w:val="00A65A4E"/>
    <w:rsid w:val="00A726BE"/>
    <w:rsid w:val="00A74744"/>
    <w:rsid w:val="00A749CA"/>
    <w:rsid w:val="00A76FE8"/>
    <w:rsid w:val="00A77985"/>
    <w:rsid w:val="00A812A2"/>
    <w:rsid w:val="00A81F2A"/>
    <w:rsid w:val="00A822D3"/>
    <w:rsid w:val="00A83165"/>
    <w:rsid w:val="00A83630"/>
    <w:rsid w:val="00A83DF1"/>
    <w:rsid w:val="00A84CC4"/>
    <w:rsid w:val="00A86EBB"/>
    <w:rsid w:val="00A878C2"/>
    <w:rsid w:val="00A9102D"/>
    <w:rsid w:val="00A912C0"/>
    <w:rsid w:val="00A92446"/>
    <w:rsid w:val="00AA09DA"/>
    <w:rsid w:val="00AA24A9"/>
    <w:rsid w:val="00AA68AB"/>
    <w:rsid w:val="00AA7872"/>
    <w:rsid w:val="00AB2046"/>
    <w:rsid w:val="00AB208D"/>
    <w:rsid w:val="00AB27DF"/>
    <w:rsid w:val="00AB2A5C"/>
    <w:rsid w:val="00AB3718"/>
    <w:rsid w:val="00AB4992"/>
    <w:rsid w:val="00AB6332"/>
    <w:rsid w:val="00AB6C13"/>
    <w:rsid w:val="00AB7189"/>
    <w:rsid w:val="00AC484A"/>
    <w:rsid w:val="00AC7152"/>
    <w:rsid w:val="00AC7B06"/>
    <w:rsid w:val="00AC7B39"/>
    <w:rsid w:val="00AD036E"/>
    <w:rsid w:val="00AD0786"/>
    <w:rsid w:val="00AD154A"/>
    <w:rsid w:val="00AD2289"/>
    <w:rsid w:val="00AD22FF"/>
    <w:rsid w:val="00AD325C"/>
    <w:rsid w:val="00AD4CBE"/>
    <w:rsid w:val="00AD5432"/>
    <w:rsid w:val="00AD64C2"/>
    <w:rsid w:val="00AD7201"/>
    <w:rsid w:val="00AD78DC"/>
    <w:rsid w:val="00AE1B9E"/>
    <w:rsid w:val="00AE298D"/>
    <w:rsid w:val="00AE6A3D"/>
    <w:rsid w:val="00AE7064"/>
    <w:rsid w:val="00AE73D2"/>
    <w:rsid w:val="00AF0E24"/>
    <w:rsid w:val="00AF0F38"/>
    <w:rsid w:val="00AF2719"/>
    <w:rsid w:val="00AF2943"/>
    <w:rsid w:val="00AF63DE"/>
    <w:rsid w:val="00AF6A57"/>
    <w:rsid w:val="00AF794B"/>
    <w:rsid w:val="00B00819"/>
    <w:rsid w:val="00B02279"/>
    <w:rsid w:val="00B03DF7"/>
    <w:rsid w:val="00B053A7"/>
    <w:rsid w:val="00B05C10"/>
    <w:rsid w:val="00B0770A"/>
    <w:rsid w:val="00B11560"/>
    <w:rsid w:val="00B13D1D"/>
    <w:rsid w:val="00B15937"/>
    <w:rsid w:val="00B16081"/>
    <w:rsid w:val="00B16283"/>
    <w:rsid w:val="00B16C1F"/>
    <w:rsid w:val="00B2141B"/>
    <w:rsid w:val="00B22967"/>
    <w:rsid w:val="00B23B73"/>
    <w:rsid w:val="00B25ACA"/>
    <w:rsid w:val="00B2632A"/>
    <w:rsid w:val="00B337D2"/>
    <w:rsid w:val="00B33BB7"/>
    <w:rsid w:val="00B341C6"/>
    <w:rsid w:val="00B348D6"/>
    <w:rsid w:val="00B34CE6"/>
    <w:rsid w:val="00B429F3"/>
    <w:rsid w:val="00B42E6F"/>
    <w:rsid w:val="00B45C21"/>
    <w:rsid w:val="00B46006"/>
    <w:rsid w:val="00B471BF"/>
    <w:rsid w:val="00B479CD"/>
    <w:rsid w:val="00B47E32"/>
    <w:rsid w:val="00B53698"/>
    <w:rsid w:val="00B54608"/>
    <w:rsid w:val="00B55003"/>
    <w:rsid w:val="00B57325"/>
    <w:rsid w:val="00B57A59"/>
    <w:rsid w:val="00B57D63"/>
    <w:rsid w:val="00B62B2A"/>
    <w:rsid w:val="00B63451"/>
    <w:rsid w:val="00B64B18"/>
    <w:rsid w:val="00B64BF4"/>
    <w:rsid w:val="00B6798A"/>
    <w:rsid w:val="00B709C1"/>
    <w:rsid w:val="00B70DCB"/>
    <w:rsid w:val="00B7130F"/>
    <w:rsid w:val="00B72817"/>
    <w:rsid w:val="00B733D3"/>
    <w:rsid w:val="00B7403F"/>
    <w:rsid w:val="00B750E0"/>
    <w:rsid w:val="00B76D2B"/>
    <w:rsid w:val="00B83A50"/>
    <w:rsid w:val="00B8638A"/>
    <w:rsid w:val="00B86A54"/>
    <w:rsid w:val="00B8771D"/>
    <w:rsid w:val="00B87E3E"/>
    <w:rsid w:val="00B90174"/>
    <w:rsid w:val="00B9080C"/>
    <w:rsid w:val="00B90C41"/>
    <w:rsid w:val="00B93DBC"/>
    <w:rsid w:val="00B94207"/>
    <w:rsid w:val="00B97462"/>
    <w:rsid w:val="00BA016E"/>
    <w:rsid w:val="00BA056A"/>
    <w:rsid w:val="00BA14AA"/>
    <w:rsid w:val="00BA3297"/>
    <w:rsid w:val="00BA63E1"/>
    <w:rsid w:val="00BA6539"/>
    <w:rsid w:val="00BA7802"/>
    <w:rsid w:val="00BA7C5C"/>
    <w:rsid w:val="00BA7C7C"/>
    <w:rsid w:val="00BB2707"/>
    <w:rsid w:val="00BB481E"/>
    <w:rsid w:val="00BB5D2D"/>
    <w:rsid w:val="00BB7309"/>
    <w:rsid w:val="00BC0850"/>
    <w:rsid w:val="00BC11F7"/>
    <w:rsid w:val="00BC198F"/>
    <w:rsid w:val="00BC40B3"/>
    <w:rsid w:val="00BC43B0"/>
    <w:rsid w:val="00BC4860"/>
    <w:rsid w:val="00BC5746"/>
    <w:rsid w:val="00BC589A"/>
    <w:rsid w:val="00BD075B"/>
    <w:rsid w:val="00BD0C93"/>
    <w:rsid w:val="00BD177B"/>
    <w:rsid w:val="00BD2361"/>
    <w:rsid w:val="00BD3A48"/>
    <w:rsid w:val="00BD3B03"/>
    <w:rsid w:val="00BD406B"/>
    <w:rsid w:val="00BD4414"/>
    <w:rsid w:val="00BD5E85"/>
    <w:rsid w:val="00BD5F2C"/>
    <w:rsid w:val="00BD635E"/>
    <w:rsid w:val="00BD79DD"/>
    <w:rsid w:val="00BE1814"/>
    <w:rsid w:val="00BE2851"/>
    <w:rsid w:val="00BE6151"/>
    <w:rsid w:val="00BF35F3"/>
    <w:rsid w:val="00BF3943"/>
    <w:rsid w:val="00BF558A"/>
    <w:rsid w:val="00BF5977"/>
    <w:rsid w:val="00BF599B"/>
    <w:rsid w:val="00BF7094"/>
    <w:rsid w:val="00BF7138"/>
    <w:rsid w:val="00BF7265"/>
    <w:rsid w:val="00C01049"/>
    <w:rsid w:val="00C01246"/>
    <w:rsid w:val="00C01ED1"/>
    <w:rsid w:val="00C0367A"/>
    <w:rsid w:val="00C053AE"/>
    <w:rsid w:val="00C057CB"/>
    <w:rsid w:val="00C06984"/>
    <w:rsid w:val="00C06D3A"/>
    <w:rsid w:val="00C06F5C"/>
    <w:rsid w:val="00C07C5F"/>
    <w:rsid w:val="00C10902"/>
    <w:rsid w:val="00C11146"/>
    <w:rsid w:val="00C11D72"/>
    <w:rsid w:val="00C11FAF"/>
    <w:rsid w:val="00C1201E"/>
    <w:rsid w:val="00C1377E"/>
    <w:rsid w:val="00C14D6C"/>
    <w:rsid w:val="00C14DFC"/>
    <w:rsid w:val="00C15841"/>
    <w:rsid w:val="00C15C3A"/>
    <w:rsid w:val="00C16526"/>
    <w:rsid w:val="00C177EC"/>
    <w:rsid w:val="00C218CA"/>
    <w:rsid w:val="00C2199F"/>
    <w:rsid w:val="00C23FBB"/>
    <w:rsid w:val="00C255DD"/>
    <w:rsid w:val="00C26FB3"/>
    <w:rsid w:val="00C27CFE"/>
    <w:rsid w:val="00C3421E"/>
    <w:rsid w:val="00C344CA"/>
    <w:rsid w:val="00C35CD3"/>
    <w:rsid w:val="00C370B7"/>
    <w:rsid w:val="00C429A6"/>
    <w:rsid w:val="00C44384"/>
    <w:rsid w:val="00C45E0A"/>
    <w:rsid w:val="00C46128"/>
    <w:rsid w:val="00C462C8"/>
    <w:rsid w:val="00C46A01"/>
    <w:rsid w:val="00C47D88"/>
    <w:rsid w:val="00C502A0"/>
    <w:rsid w:val="00C523B2"/>
    <w:rsid w:val="00C532F9"/>
    <w:rsid w:val="00C55163"/>
    <w:rsid w:val="00C553E8"/>
    <w:rsid w:val="00C566C1"/>
    <w:rsid w:val="00C56711"/>
    <w:rsid w:val="00C56CFD"/>
    <w:rsid w:val="00C615C9"/>
    <w:rsid w:val="00C61EB8"/>
    <w:rsid w:val="00C62AA2"/>
    <w:rsid w:val="00C63FFE"/>
    <w:rsid w:val="00C64833"/>
    <w:rsid w:val="00C669A6"/>
    <w:rsid w:val="00C7024E"/>
    <w:rsid w:val="00C720AA"/>
    <w:rsid w:val="00C73E0D"/>
    <w:rsid w:val="00C850A6"/>
    <w:rsid w:val="00C85F85"/>
    <w:rsid w:val="00C87E18"/>
    <w:rsid w:val="00C92275"/>
    <w:rsid w:val="00C93BB3"/>
    <w:rsid w:val="00C94EC9"/>
    <w:rsid w:val="00C96161"/>
    <w:rsid w:val="00C96F0E"/>
    <w:rsid w:val="00C97D9D"/>
    <w:rsid w:val="00CA14A4"/>
    <w:rsid w:val="00CA46C8"/>
    <w:rsid w:val="00CA54E6"/>
    <w:rsid w:val="00CA66D0"/>
    <w:rsid w:val="00CB0942"/>
    <w:rsid w:val="00CB1022"/>
    <w:rsid w:val="00CB176F"/>
    <w:rsid w:val="00CB313F"/>
    <w:rsid w:val="00CB33A7"/>
    <w:rsid w:val="00CB3448"/>
    <w:rsid w:val="00CB3CCC"/>
    <w:rsid w:val="00CB3DC6"/>
    <w:rsid w:val="00CB7BC6"/>
    <w:rsid w:val="00CC233A"/>
    <w:rsid w:val="00CC2D67"/>
    <w:rsid w:val="00CC30EF"/>
    <w:rsid w:val="00CC7412"/>
    <w:rsid w:val="00CD1FAA"/>
    <w:rsid w:val="00CD36D0"/>
    <w:rsid w:val="00CD425B"/>
    <w:rsid w:val="00CD5EC6"/>
    <w:rsid w:val="00CD5F1F"/>
    <w:rsid w:val="00CD7558"/>
    <w:rsid w:val="00CE0B13"/>
    <w:rsid w:val="00CE1B78"/>
    <w:rsid w:val="00CE22D9"/>
    <w:rsid w:val="00CE313F"/>
    <w:rsid w:val="00CE6508"/>
    <w:rsid w:val="00CE73EE"/>
    <w:rsid w:val="00CE745F"/>
    <w:rsid w:val="00CF0114"/>
    <w:rsid w:val="00CF13DC"/>
    <w:rsid w:val="00CF16B6"/>
    <w:rsid w:val="00CF255B"/>
    <w:rsid w:val="00CF3442"/>
    <w:rsid w:val="00CF5933"/>
    <w:rsid w:val="00CF7286"/>
    <w:rsid w:val="00CF77E2"/>
    <w:rsid w:val="00CF7E5E"/>
    <w:rsid w:val="00D02213"/>
    <w:rsid w:val="00D0290A"/>
    <w:rsid w:val="00D0676C"/>
    <w:rsid w:val="00D06CA5"/>
    <w:rsid w:val="00D06D94"/>
    <w:rsid w:val="00D10D8D"/>
    <w:rsid w:val="00D10F21"/>
    <w:rsid w:val="00D125CE"/>
    <w:rsid w:val="00D127AC"/>
    <w:rsid w:val="00D1534B"/>
    <w:rsid w:val="00D16153"/>
    <w:rsid w:val="00D171BB"/>
    <w:rsid w:val="00D17640"/>
    <w:rsid w:val="00D1771E"/>
    <w:rsid w:val="00D17FDC"/>
    <w:rsid w:val="00D20C0D"/>
    <w:rsid w:val="00D21247"/>
    <w:rsid w:val="00D218BB"/>
    <w:rsid w:val="00D21FA7"/>
    <w:rsid w:val="00D229A2"/>
    <w:rsid w:val="00D24119"/>
    <w:rsid w:val="00D270EF"/>
    <w:rsid w:val="00D3097D"/>
    <w:rsid w:val="00D33399"/>
    <w:rsid w:val="00D342C0"/>
    <w:rsid w:val="00D34CF5"/>
    <w:rsid w:val="00D36402"/>
    <w:rsid w:val="00D37343"/>
    <w:rsid w:val="00D41DE6"/>
    <w:rsid w:val="00D430FF"/>
    <w:rsid w:val="00D434A1"/>
    <w:rsid w:val="00D435F8"/>
    <w:rsid w:val="00D4394B"/>
    <w:rsid w:val="00D43E39"/>
    <w:rsid w:val="00D447DB"/>
    <w:rsid w:val="00D4501F"/>
    <w:rsid w:val="00D45FCD"/>
    <w:rsid w:val="00D469C1"/>
    <w:rsid w:val="00D4700A"/>
    <w:rsid w:val="00D471CE"/>
    <w:rsid w:val="00D50254"/>
    <w:rsid w:val="00D50E80"/>
    <w:rsid w:val="00D51333"/>
    <w:rsid w:val="00D52528"/>
    <w:rsid w:val="00D555DF"/>
    <w:rsid w:val="00D55E79"/>
    <w:rsid w:val="00D564B0"/>
    <w:rsid w:val="00D629B0"/>
    <w:rsid w:val="00D65136"/>
    <w:rsid w:val="00D70755"/>
    <w:rsid w:val="00D712E0"/>
    <w:rsid w:val="00D713A9"/>
    <w:rsid w:val="00D7224E"/>
    <w:rsid w:val="00D72CCB"/>
    <w:rsid w:val="00D76412"/>
    <w:rsid w:val="00D81744"/>
    <w:rsid w:val="00D83016"/>
    <w:rsid w:val="00D8408F"/>
    <w:rsid w:val="00D8563A"/>
    <w:rsid w:val="00D86CAA"/>
    <w:rsid w:val="00D86E9B"/>
    <w:rsid w:val="00D923C6"/>
    <w:rsid w:val="00D92C72"/>
    <w:rsid w:val="00D93AA3"/>
    <w:rsid w:val="00D95A42"/>
    <w:rsid w:val="00D95DFD"/>
    <w:rsid w:val="00D9727E"/>
    <w:rsid w:val="00DA1392"/>
    <w:rsid w:val="00DA48A0"/>
    <w:rsid w:val="00DB2BB2"/>
    <w:rsid w:val="00DB4BC1"/>
    <w:rsid w:val="00DB59A3"/>
    <w:rsid w:val="00DB625C"/>
    <w:rsid w:val="00DB62FC"/>
    <w:rsid w:val="00DB6456"/>
    <w:rsid w:val="00DC1E83"/>
    <w:rsid w:val="00DC2447"/>
    <w:rsid w:val="00DC4F1B"/>
    <w:rsid w:val="00DC7F3C"/>
    <w:rsid w:val="00DD0AB1"/>
    <w:rsid w:val="00DD1DAD"/>
    <w:rsid w:val="00DD3A01"/>
    <w:rsid w:val="00DD3CAE"/>
    <w:rsid w:val="00DD4015"/>
    <w:rsid w:val="00DD467C"/>
    <w:rsid w:val="00DD5280"/>
    <w:rsid w:val="00DD5B4A"/>
    <w:rsid w:val="00DD701D"/>
    <w:rsid w:val="00DD72C6"/>
    <w:rsid w:val="00DE1959"/>
    <w:rsid w:val="00DE41B1"/>
    <w:rsid w:val="00DE44B6"/>
    <w:rsid w:val="00DE5233"/>
    <w:rsid w:val="00DE5AA6"/>
    <w:rsid w:val="00DE6268"/>
    <w:rsid w:val="00DE6FE5"/>
    <w:rsid w:val="00DE725D"/>
    <w:rsid w:val="00DF171E"/>
    <w:rsid w:val="00DF203A"/>
    <w:rsid w:val="00DF317B"/>
    <w:rsid w:val="00DF5398"/>
    <w:rsid w:val="00DF61EE"/>
    <w:rsid w:val="00DF6881"/>
    <w:rsid w:val="00DF7162"/>
    <w:rsid w:val="00E0077B"/>
    <w:rsid w:val="00E01FD2"/>
    <w:rsid w:val="00E022D0"/>
    <w:rsid w:val="00E02396"/>
    <w:rsid w:val="00E028FA"/>
    <w:rsid w:val="00E03A3F"/>
    <w:rsid w:val="00E03C95"/>
    <w:rsid w:val="00E07A83"/>
    <w:rsid w:val="00E07A8E"/>
    <w:rsid w:val="00E113A5"/>
    <w:rsid w:val="00E13EA3"/>
    <w:rsid w:val="00E14D22"/>
    <w:rsid w:val="00E16C4B"/>
    <w:rsid w:val="00E20530"/>
    <w:rsid w:val="00E209C0"/>
    <w:rsid w:val="00E21F6B"/>
    <w:rsid w:val="00E22BFF"/>
    <w:rsid w:val="00E241C1"/>
    <w:rsid w:val="00E26420"/>
    <w:rsid w:val="00E26BF1"/>
    <w:rsid w:val="00E27F24"/>
    <w:rsid w:val="00E30D51"/>
    <w:rsid w:val="00E311FC"/>
    <w:rsid w:val="00E31C0D"/>
    <w:rsid w:val="00E31E4C"/>
    <w:rsid w:val="00E33021"/>
    <w:rsid w:val="00E33A89"/>
    <w:rsid w:val="00E3438D"/>
    <w:rsid w:val="00E344C6"/>
    <w:rsid w:val="00E34DDE"/>
    <w:rsid w:val="00E354FA"/>
    <w:rsid w:val="00E35BF1"/>
    <w:rsid w:val="00E419AB"/>
    <w:rsid w:val="00E41C4D"/>
    <w:rsid w:val="00E420CA"/>
    <w:rsid w:val="00E430CB"/>
    <w:rsid w:val="00E4310F"/>
    <w:rsid w:val="00E431F4"/>
    <w:rsid w:val="00E43CB4"/>
    <w:rsid w:val="00E449C8"/>
    <w:rsid w:val="00E44C21"/>
    <w:rsid w:val="00E461B6"/>
    <w:rsid w:val="00E46901"/>
    <w:rsid w:val="00E50264"/>
    <w:rsid w:val="00E51D7F"/>
    <w:rsid w:val="00E5238B"/>
    <w:rsid w:val="00E54015"/>
    <w:rsid w:val="00E5410F"/>
    <w:rsid w:val="00E551D2"/>
    <w:rsid w:val="00E56F02"/>
    <w:rsid w:val="00E6148C"/>
    <w:rsid w:val="00E62BA3"/>
    <w:rsid w:val="00E64A5C"/>
    <w:rsid w:val="00E654FE"/>
    <w:rsid w:val="00E666E9"/>
    <w:rsid w:val="00E6692B"/>
    <w:rsid w:val="00E7102D"/>
    <w:rsid w:val="00E713A8"/>
    <w:rsid w:val="00E720BA"/>
    <w:rsid w:val="00E72525"/>
    <w:rsid w:val="00E7781D"/>
    <w:rsid w:val="00E77AAD"/>
    <w:rsid w:val="00E80F7B"/>
    <w:rsid w:val="00E8128A"/>
    <w:rsid w:val="00E82812"/>
    <w:rsid w:val="00E84DA9"/>
    <w:rsid w:val="00E85169"/>
    <w:rsid w:val="00E866AC"/>
    <w:rsid w:val="00E87DE1"/>
    <w:rsid w:val="00E912E9"/>
    <w:rsid w:val="00E91F2D"/>
    <w:rsid w:val="00E92877"/>
    <w:rsid w:val="00E94340"/>
    <w:rsid w:val="00E94CEB"/>
    <w:rsid w:val="00E97E38"/>
    <w:rsid w:val="00EA0045"/>
    <w:rsid w:val="00EA20DE"/>
    <w:rsid w:val="00EA2A2F"/>
    <w:rsid w:val="00EA3410"/>
    <w:rsid w:val="00EA55FB"/>
    <w:rsid w:val="00EA6462"/>
    <w:rsid w:val="00EA6C8C"/>
    <w:rsid w:val="00EA6D20"/>
    <w:rsid w:val="00EA75F0"/>
    <w:rsid w:val="00EA7D27"/>
    <w:rsid w:val="00EB14A1"/>
    <w:rsid w:val="00EB2124"/>
    <w:rsid w:val="00EB23EA"/>
    <w:rsid w:val="00EB30C0"/>
    <w:rsid w:val="00EB30E6"/>
    <w:rsid w:val="00EB4096"/>
    <w:rsid w:val="00EB47D4"/>
    <w:rsid w:val="00EB48CE"/>
    <w:rsid w:val="00EB4BBE"/>
    <w:rsid w:val="00EB5CF4"/>
    <w:rsid w:val="00EB71FB"/>
    <w:rsid w:val="00EC1AC5"/>
    <w:rsid w:val="00EC283F"/>
    <w:rsid w:val="00EC2AE9"/>
    <w:rsid w:val="00EC3771"/>
    <w:rsid w:val="00EC6424"/>
    <w:rsid w:val="00ED05C9"/>
    <w:rsid w:val="00ED37BD"/>
    <w:rsid w:val="00ED632D"/>
    <w:rsid w:val="00ED69AD"/>
    <w:rsid w:val="00ED6AB0"/>
    <w:rsid w:val="00ED6B41"/>
    <w:rsid w:val="00EE01DA"/>
    <w:rsid w:val="00EE188F"/>
    <w:rsid w:val="00EE37A2"/>
    <w:rsid w:val="00EE40DD"/>
    <w:rsid w:val="00EE5C70"/>
    <w:rsid w:val="00EE5EB9"/>
    <w:rsid w:val="00EE6C2C"/>
    <w:rsid w:val="00EE70A8"/>
    <w:rsid w:val="00EF15B7"/>
    <w:rsid w:val="00EF17D4"/>
    <w:rsid w:val="00EF2E6E"/>
    <w:rsid w:val="00EF2FD2"/>
    <w:rsid w:val="00EF3C0C"/>
    <w:rsid w:val="00EF3FE7"/>
    <w:rsid w:val="00F003BB"/>
    <w:rsid w:val="00F02938"/>
    <w:rsid w:val="00F039B4"/>
    <w:rsid w:val="00F049DC"/>
    <w:rsid w:val="00F07AEA"/>
    <w:rsid w:val="00F12B5C"/>
    <w:rsid w:val="00F12F18"/>
    <w:rsid w:val="00F16AE5"/>
    <w:rsid w:val="00F17495"/>
    <w:rsid w:val="00F20A11"/>
    <w:rsid w:val="00F21F95"/>
    <w:rsid w:val="00F2227D"/>
    <w:rsid w:val="00F22558"/>
    <w:rsid w:val="00F23D7F"/>
    <w:rsid w:val="00F24839"/>
    <w:rsid w:val="00F26822"/>
    <w:rsid w:val="00F27484"/>
    <w:rsid w:val="00F31D3E"/>
    <w:rsid w:val="00F3204A"/>
    <w:rsid w:val="00F32FD1"/>
    <w:rsid w:val="00F346F5"/>
    <w:rsid w:val="00F35583"/>
    <w:rsid w:val="00F35A27"/>
    <w:rsid w:val="00F37317"/>
    <w:rsid w:val="00F3786D"/>
    <w:rsid w:val="00F37B77"/>
    <w:rsid w:val="00F453E4"/>
    <w:rsid w:val="00F4663F"/>
    <w:rsid w:val="00F4675F"/>
    <w:rsid w:val="00F51046"/>
    <w:rsid w:val="00F51C9D"/>
    <w:rsid w:val="00F52A9B"/>
    <w:rsid w:val="00F54530"/>
    <w:rsid w:val="00F56207"/>
    <w:rsid w:val="00F567FA"/>
    <w:rsid w:val="00F6154D"/>
    <w:rsid w:val="00F6299A"/>
    <w:rsid w:val="00F645B5"/>
    <w:rsid w:val="00F64BAE"/>
    <w:rsid w:val="00F728DA"/>
    <w:rsid w:val="00F72B71"/>
    <w:rsid w:val="00F73203"/>
    <w:rsid w:val="00F74CF2"/>
    <w:rsid w:val="00F801E8"/>
    <w:rsid w:val="00F82D98"/>
    <w:rsid w:val="00F8371C"/>
    <w:rsid w:val="00F854CD"/>
    <w:rsid w:val="00F85D1A"/>
    <w:rsid w:val="00F86844"/>
    <w:rsid w:val="00F86B06"/>
    <w:rsid w:val="00F8798C"/>
    <w:rsid w:val="00F92765"/>
    <w:rsid w:val="00F928B5"/>
    <w:rsid w:val="00F92A58"/>
    <w:rsid w:val="00F948CE"/>
    <w:rsid w:val="00F95DE2"/>
    <w:rsid w:val="00F95F24"/>
    <w:rsid w:val="00F96180"/>
    <w:rsid w:val="00F977F4"/>
    <w:rsid w:val="00FA00A9"/>
    <w:rsid w:val="00FA0215"/>
    <w:rsid w:val="00FA14EB"/>
    <w:rsid w:val="00FA223B"/>
    <w:rsid w:val="00FA2BED"/>
    <w:rsid w:val="00FA3043"/>
    <w:rsid w:val="00FA4F23"/>
    <w:rsid w:val="00FB1800"/>
    <w:rsid w:val="00FB22F3"/>
    <w:rsid w:val="00FB4CC8"/>
    <w:rsid w:val="00FB6CBA"/>
    <w:rsid w:val="00FC0DAD"/>
    <w:rsid w:val="00FC18FB"/>
    <w:rsid w:val="00FC1CFB"/>
    <w:rsid w:val="00FC28A0"/>
    <w:rsid w:val="00FC31DB"/>
    <w:rsid w:val="00FC46A9"/>
    <w:rsid w:val="00FC46FE"/>
    <w:rsid w:val="00FC4E38"/>
    <w:rsid w:val="00FD1257"/>
    <w:rsid w:val="00FD2330"/>
    <w:rsid w:val="00FD249A"/>
    <w:rsid w:val="00FD4EAF"/>
    <w:rsid w:val="00FD5B48"/>
    <w:rsid w:val="00FD700A"/>
    <w:rsid w:val="00FE0051"/>
    <w:rsid w:val="00FE13B5"/>
    <w:rsid w:val="00FE17F7"/>
    <w:rsid w:val="00FE3244"/>
    <w:rsid w:val="00FE3401"/>
    <w:rsid w:val="00FE5EF6"/>
    <w:rsid w:val="00FE6157"/>
    <w:rsid w:val="00FE7928"/>
    <w:rsid w:val="00FF3C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4D121CD"/>
  <w15:docId w15:val="{41082B03-D81C-462B-A261-EAF37E522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562A"/>
    <w:rPr>
      <w:lang w:val="es-419"/>
    </w:rPr>
  </w:style>
  <w:style w:type="paragraph" w:styleId="Ttulo1">
    <w:name w:val="heading 1"/>
    <w:basedOn w:val="Normal"/>
    <w:next w:val="Normal"/>
    <w:link w:val="Ttulo1Car"/>
    <w:uiPriority w:val="9"/>
    <w:qFormat/>
    <w:rsid w:val="00AA787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F09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D830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03C9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726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7266A"/>
  </w:style>
  <w:style w:type="paragraph" w:styleId="Piedepgina">
    <w:name w:val="footer"/>
    <w:basedOn w:val="Normal"/>
    <w:link w:val="PiedepginaCar"/>
    <w:uiPriority w:val="99"/>
    <w:unhideWhenUsed/>
    <w:rsid w:val="000726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7266A"/>
  </w:style>
  <w:style w:type="paragraph" w:styleId="Textodeglobo">
    <w:name w:val="Balloon Text"/>
    <w:basedOn w:val="Normal"/>
    <w:link w:val="TextodegloboCar"/>
    <w:uiPriority w:val="99"/>
    <w:semiHidden/>
    <w:unhideWhenUsed/>
    <w:rsid w:val="00CD36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36D0"/>
    <w:rPr>
      <w:rFonts w:ascii="Segoe UI" w:hAnsi="Segoe UI" w:cs="Segoe UI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CF7286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AA787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unhideWhenUsed/>
    <w:rsid w:val="00D764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Sinespaciado">
    <w:name w:val="No Spacing"/>
    <w:uiPriority w:val="1"/>
    <w:qFormat/>
    <w:rsid w:val="00D76412"/>
    <w:pPr>
      <w:spacing w:after="0" w:line="240" w:lineRule="auto"/>
    </w:pPr>
  </w:style>
  <w:style w:type="paragraph" w:customStyle="1" w:styleId="Default">
    <w:name w:val="Default"/>
    <w:rsid w:val="0071479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character" w:customStyle="1" w:styleId="Ttulo2Car">
    <w:name w:val="Título 2 Car"/>
    <w:basedOn w:val="Fuentedeprrafopredeter"/>
    <w:link w:val="Ttulo2"/>
    <w:rsid w:val="008F09A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Tdc7">
    <w:name w:val="Tdc 7"/>
    <w:basedOn w:val="Normal"/>
    <w:rsid w:val="003259EE"/>
    <w:pPr>
      <w:widowControl w:val="0"/>
      <w:suppressAutoHyphens/>
      <w:spacing w:after="0" w:line="240" w:lineRule="auto"/>
      <w:ind w:left="720" w:hanging="720"/>
    </w:pPr>
    <w:rPr>
      <w:rFonts w:ascii="Courier New" w:eastAsia="Times New Roman" w:hAnsi="Courier New" w:cs="Times New Roman"/>
      <w:snapToGrid w:val="0"/>
      <w:sz w:val="24"/>
      <w:szCs w:val="20"/>
      <w:lang w:val="en-US" w:eastAsia="es-ES"/>
    </w:rPr>
  </w:style>
  <w:style w:type="numbering" w:customStyle="1" w:styleId="Listaactual1">
    <w:name w:val="Lista actual1"/>
    <w:uiPriority w:val="99"/>
    <w:rsid w:val="003B41B6"/>
    <w:pPr>
      <w:numPr>
        <w:numId w:val="10"/>
      </w:numPr>
    </w:pPr>
  </w:style>
  <w:style w:type="character" w:customStyle="1" w:styleId="Sangra2detindependienteCar">
    <w:name w:val="Sangría 2 de t. independiente Car"/>
    <w:basedOn w:val="Fuentedeprrafopredeter"/>
    <w:link w:val="Sangra2detindependiente"/>
    <w:qFormat/>
    <w:rsid w:val="000B2762"/>
    <w:rPr>
      <w:rFonts w:ascii="Arial" w:hAnsi="Arial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qFormat/>
    <w:rsid w:val="000B2762"/>
    <w:pPr>
      <w:suppressAutoHyphens/>
      <w:spacing w:after="120" w:line="480" w:lineRule="auto"/>
      <w:ind w:left="283"/>
    </w:pPr>
    <w:rPr>
      <w:rFonts w:ascii="Arial" w:hAnsi="Arial"/>
      <w:sz w:val="24"/>
      <w:szCs w:val="24"/>
      <w:lang w:val="es-CL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0B2762"/>
    <w:rPr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1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9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1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95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0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0369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83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5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70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4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38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6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9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65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3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5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3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1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9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1155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003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663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3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82000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4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0982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87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4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4544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1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18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46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0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3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7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6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1534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62549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15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63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1732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12789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1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34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56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9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25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60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964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11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67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076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50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8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9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4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1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56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816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8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4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7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93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0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04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2397BC93-0001-426B-829B-C33C2095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5</Pages>
  <Words>905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CF Pedro Baus Yáñez</dc:creator>
  <cp:lastModifiedBy>046 Oficial Operaciones Futuras BATALDEA</cp:lastModifiedBy>
  <cp:revision>234</cp:revision>
  <cp:lastPrinted>2026-03-11T14:55:00Z</cp:lastPrinted>
  <dcterms:created xsi:type="dcterms:W3CDTF">2026-04-12T23:45:00Z</dcterms:created>
  <dcterms:modified xsi:type="dcterms:W3CDTF">2026-04-14T13:35:00Z</dcterms:modified>
</cp:coreProperties>
</file>